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4936F70" w:rsidR="000A7622" w:rsidRPr="00C04F25" w:rsidRDefault="008100D1"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4192F77" w:rsidR="000A7622" w:rsidRPr="00C04F25" w:rsidRDefault="00D85FD5" w:rsidP="00D14423">
      <w:pPr>
        <w:rPr>
          <w:rFonts w:cstheme="minorHAnsi"/>
          <w:sz w:val="24"/>
          <w:szCs w:val="24"/>
        </w:rPr>
      </w:pPr>
      <w:r>
        <w:rPr>
          <w:rFonts w:cstheme="minorHAnsi"/>
          <w:i/>
          <w:sz w:val="24"/>
          <w:szCs w:val="24"/>
          <w:lang w:val="fr-FR"/>
        </w:rPr>
        <w:t xml:space="preserve">Pakistan Journal of </w:t>
      </w:r>
      <w:proofErr w:type="spellStart"/>
      <w:r>
        <w:rPr>
          <w:rFonts w:cstheme="minorHAnsi"/>
          <w:i/>
          <w:sz w:val="24"/>
          <w:szCs w:val="24"/>
          <w:lang w:val="fr-FR"/>
        </w:rPr>
        <w:t>Statistics</w:t>
      </w:r>
      <w:proofErr w:type="spellEnd"/>
      <w:r>
        <w:rPr>
          <w:rFonts w:cstheme="minorHAnsi"/>
          <w:i/>
          <w:sz w:val="24"/>
          <w:szCs w:val="24"/>
          <w:lang w:val="fr-FR"/>
        </w:rPr>
        <w:t xml:space="preserve"> and </w:t>
      </w:r>
      <w:proofErr w:type="spellStart"/>
      <w:r>
        <w:rPr>
          <w:rFonts w:cstheme="minorHAnsi"/>
          <w:i/>
          <w:sz w:val="24"/>
          <w:szCs w:val="24"/>
          <w:lang w:val="fr-FR"/>
        </w:rPr>
        <w:t>Operation</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16</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53-71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E0FA4">
        <w:rPr>
          <w:rFonts w:cstheme="minorHAnsi"/>
          <w:sz w:val="24"/>
          <w:szCs w:val="24"/>
        </w:rPr>
        <w:t>University of the Punjab</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E0FA4">
        <w:rPr>
          <w:rFonts w:cstheme="minorHAnsi"/>
          <w:sz w:val="24"/>
          <w:szCs w:val="24"/>
        </w:rPr>
        <w:t>University of the Punjab</w:t>
      </w:r>
      <w:r w:rsidR="000A7622" w:rsidRPr="00C04F25">
        <w:rPr>
          <w:rFonts w:cstheme="minorHAnsi"/>
          <w:sz w:val="24"/>
          <w:szCs w:val="24"/>
        </w:rPr>
        <w:t xml:space="preserve"> does not grant permission for this article to be further copied/distributed or hosted elsewhere without the express permission from </w:t>
      </w:r>
      <w:r w:rsidR="005E0FA4">
        <w:rPr>
          <w:rFonts w:cstheme="minorHAnsi"/>
          <w:sz w:val="24"/>
          <w:szCs w:val="24"/>
        </w:rPr>
        <w:t>University of the Punjab</w:t>
      </w:r>
      <w:r w:rsidR="000A7622" w:rsidRPr="00C04F25">
        <w:rPr>
          <w:rFonts w:cstheme="minorHAnsi"/>
          <w:sz w:val="24"/>
          <w:szCs w:val="24"/>
        </w:rPr>
        <w:t xml:space="preserve">. </w:t>
      </w:r>
    </w:p>
    <w:bookmarkEnd w:id="1"/>
    <w:p w14:paraId="5BC0075B" w14:textId="6B7EB0F4" w:rsidR="000A7622" w:rsidRDefault="000A7622" w:rsidP="000A7622">
      <w:pPr>
        <w:rPr>
          <w:rFonts w:cstheme="minorHAnsi"/>
        </w:rPr>
      </w:pPr>
    </w:p>
    <w:p w14:paraId="2EACAA80" w14:textId="77777777" w:rsidR="008100D1" w:rsidRDefault="008100D1" w:rsidP="00370B8E">
      <w:pPr>
        <w:pStyle w:val="Title"/>
      </w:pPr>
      <w:r w:rsidRPr="008100D1">
        <w:t>Odd Generalized N-H Generated Family of Distributions with Application to Exponential Model</w:t>
      </w:r>
    </w:p>
    <w:p w14:paraId="614283D8" w14:textId="77777777" w:rsidR="00370B8E" w:rsidRPr="00370B8E" w:rsidRDefault="00370B8E" w:rsidP="00370B8E"/>
    <w:p w14:paraId="69665199" w14:textId="5299CA34" w:rsidR="00370B8E" w:rsidRPr="00F54CAB" w:rsidRDefault="008100D1" w:rsidP="00F54CAB">
      <w:pPr>
        <w:pStyle w:val="NoSpacing"/>
        <w:rPr>
          <w:sz w:val="32"/>
          <w:szCs w:val="32"/>
        </w:rPr>
      </w:pPr>
      <w:r w:rsidRPr="00F54CAB">
        <w:rPr>
          <w:sz w:val="32"/>
          <w:szCs w:val="32"/>
        </w:rPr>
        <w:t>Zubair Ahmad</w:t>
      </w:r>
    </w:p>
    <w:p w14:paraId="62CA26D7" w14:textId="31A33767" w:rsidR="003176F9" w:rsidRPr="00F54CAB" w:rsidRDefault="003176F9" w:rsidP="00F54CAB">
      <w:pPr>
        <w:pStyle w:val="NoSpacing"/>
        <w:rPr>
          <w:sz w:val="24"/>
          <w:szCs w:val="24"/>
        </w:rPr>
      </w:pPr>
      <w:r w:rsidRPr="00F54CAB">
        <w:rPr>
          <w:sz w:val="24"/>
          <w:szCs w:val="24"/>
        </w:rPr>
        <w:t>Department of Statistics, Yazd University, P.O. Box 89175-741, Yazd, Iran</w:t>
      </w:r>
    </w:p>
    <w:p w14:paraId="023A4FEE" w14:textId="3E2024A3" w:rsidR="00370B8E" w:rsidRPr="00F54CAB" w:rsidRDefault="008100D1" w:rsidP="00F54CAB">
      <w:pPr>
        <w:pStyle w:val="NoSpacing"/>
        <w:rPr>
          <w:sz w:val="32"/>
          <w:szCs w:val="32"/>
        </w:rPr>
      </w:pPr>
      <w:r w:rsidRPr="00F54CAB">
        <w:rPr>
          <w:sz w:val="32"/>
          <w:szCs w:val="32"/>
        </w:rPr>
        <w:t xml:space="preserve">M. </w:t>
      </w:r>
      <w:proofErr w:type="spellStart"/>
      <w:r w:rsidRPr="00F54CAB">
        <w:rPr>
          <w:sz w:val="32"/>
          <w:szCs w:val="32"/>
        </w:rPr>
        <w:t>Elgarhy</w:t>
      </w:r>
      <w:proofErr w:type="spellEnd"/>
    </w:p>
    <w:p w14:paraId="641C3659" w14:textId="71CEDBCC" w:rsidR="00370B8E" w:rsidRPr="00F54CAB" w:rsidRDefault="003176F9" w:rsidP="00F54CAB">
      <w:pPr>
        <w:pStyle w:val="NoSpacing"/>
        <w:rPr>
          <w:sz w:val="24"/>
          <w:szCs w:val="24"/>
        </w:rPr>
      </w:pPr>
      <w:r w:rsidRPr="00F54CAB">
        <w:rPr>
          <w:sz w:val="24"/>
          <w:szCs w:val="24"/>
        </w:rPr>
        <w:t xml:space="preserve">Valley High Institute for Management Finance and Information Systems, Obour, </w:t>
      </w:r>
      <w:proofErr w:type="spellStart"/>
      <w:r w:rsidRPr="00F54CAB">
        <w:rPr>
          <w:sz w:val="24"/>
          <w:szCs w:val="24"/>
        </w:rPr>
        <w:t>Qaliubia</w:t>
      </w:r>
      <w:proofErr w:type="spellEnd"/>
      <w:r w:rsidRPr="00F54CAB">
        <w:rPr>
          <w:sz w:val="24"/>
          <w:szCs w:val="24"/>
        </w:rPr>
        <w:t xml:space="preserve"> 11828, Egypt</w:t>
      </w:r>
    </w:p>
    <w:p w14:paraId="0F311A5B" w14:textId="5A2EBDFC" w:rsidR="00370B8E" w:rsidRPr="00F54CAB" w:rsidRDefault="008100D1" w:rsidP="00F54CAB">
      <w:pPr>
        <w:pStyle w:val="NoSpacing"/>
        <w:rPr>
          <w:sz w:val="32"/>
          <w:szCs w:val="32"/>
        </w:rPr>
      </w:pPr>
      <w:r w:rsidRPr="00F54CAB">
        <w:rPr>
          <w:sz w:val="32"/>
          <w:szCs w:val="32"/>
        </w:rPr>
        <w:t>G.G. Hamedani</w:t>
      </w:r>
    </w:p>
    <w:p w14:paraId="73917AC5" w14:textId="31453B08" w:rsidR="00370B8E" w:rsidRPr="00F54CAB" w:rsidRDefault="00F54CAB" w:rsidP="00F54CAB">
      <w:pPr>
        <w:pStyle w:val="NoSpacing"/>
        <w:rPr>
          <w:sz w:val="24"/>
          <w:szCs w:val="24"/>
        </w:rPr>
      </w:pPr>
      <w:r w:rsidRPr="00F54CAB">
        <w:rPr>
          <w:sz w:val="24"/>
          <w:szCs w:val="24"/>
        </w:rPr>
        <w:t>Department of Mathematical and Statistical Sciences Marquette University Milwaukee, WI</w:t>
      </w:r>
    </w:p>
    <w:p w14:paraId="3115B49C" w14:textId="19EE87A4" w:rsidR="008100D1" w:rsidRPr="00F54CAB" w:rsidRDefault="008100D1" w:rsidP="00F54CAB">
      <w:pPr>
        <w:pStyle w:val="NoSpacing"/>
        <w:rPr>
          <w:sz w:val="32"/>
          <w:szCs w:val="32"/>
        </w:rPr>
      </w:pPr>
      <w:r w:rsidRPr="00F54CAB">
        <w:rPr>
          <w:sz w:val="32"/>
          <w:szCs w:val="32"/>
        </w:rPr>
        <w:t>Nadeem Shafique Butt</w:t>
      </w:r>
    </w:p>
    <w:p w14:paraId="56ED88C2" w14:textId="6ED6630F" w:rsidR="00F54CAB" w:rsidRPr="00F54CAB" w:rsidRDefault="00F54CAB" w:rsidP="00F54CAB">
      <w:pPr>
        <w:pStyle w:val="NoSpacing"/>
        <w:rPr>
          <w:sz w:val="24"/>
          <w:szCs w:val="24"/>
        </w:rPr>
      </w:pPr>
      <w:r w:rsidRPr="00F54CAB">
        <w:rPr>
          <w:sz w:val="24"/>
          <w:szCs w:val="24"/>
        </w:rPr>
        <w:t xml:space="preserve">Department of Family and Community Medicine, King </w:t>
      </w:r>
      <w:proofErr w:type="spellStart"/>
      <w:r w:rsidRPr="00F54CAB">
        <w:rPr>
          <w:sz w:val="24"/>
          <w:szCs w:val="24"/>
        </w:rPr>
        <w:t>Abdulaziz</w:t>
      </w:r>
      <w:proofErr w:type="spellEnd"/>
      <w:r w:rsidRPr="00F54CAB">
        <w:rPr>
          <w:sz w:val="24"/>
          <w:szCs w:val="24"/>
        </w:rPr>
        <w:t xml:space="preserve"> University, KSA</w:t>
      </w:r>
    </w:p>
    <w:p w14:paraId="7657680A" w14:textId="2CD18BD8" w:rsidR="00032F9B" w:rsidRDefault="00032F9B" w:rsidP="00032F9B">
      <w:pPr>
        <w:rPr>
          <w:rFonts w:cstheme="minorHAnsi"/>
        </w:rPr>
      </w:pPr>
    </w:p>
    <w:p w14:paraId="07146CA9" w14:textId="77777777" w:rsidR="000F66D1" w:rsidRPr="000F66D1" w:rsidRDefault="000F66D1" w:rsidP="00340EA4">
      <w:pPr>
        <w:pStyle w:val="Heading1"/>
      </w:pPr>
      <w:r w:rsidRPr="000F66D1">
        <w:t>Abstract</w:t>
      </w:r>
    </w:p>
    <w:p w14:paraId="565BF784" w14:textId="3348E724" w:rsidR="000F66D1" w:rsidRPr="000F66D1" w:rsidRDefault="000F66D1" w:rsidP="000F66D1">
      <w:pPr>
        <w:rPr>
          <w:rFonts w:cstheme="minorHAnsi"/>
          <w:sz w:val="24"/>
          <w:szCs w:val="24"/>
        </w:rPr>
      </w:pPr>
      <w:r w:rsidRPr="000F66D1">
        <w:rPr>
          <w:rFonts w:cstheme="minorHAnsi"/>
          <w:sz w:val="24"/>
          <w:szCs w:val="24"/>
        </w:rPr>
        <w:t xml:space="preserve">A new family of distributions called the odd generalized N-H is introduced and studied. Four new special models are presented. Some mathematical properties of the odd generalized N-H family are </w:t>
      </w:r>
      <w:r w:rsidRPr="000F66D1">
        <w:rPr>
          <w:rFonts w:cstheme="minorHAnsi"/>
          <w:sz w:val="24"/>
          <w:szCs w:val="24"/>
        </w:rPr>
        <w:lastRenderedPageBreak/>
        <w:t xml:space="preserve">studied. Explicit expressions for the moments, probability weighted, quantile function, mean deviation, order statistics and </w:t>
      </w:r>
      <w:proofErr w:type="spellStart"/>
      <w:r w:rsidRPr="000F66D1">
        <w:rPr>
          <w:rFonts w:cstheme="minorHAnsi"/>
          <w:sz w:val="24"/>
          <w:szCs w:val="24"/>
        </w:rPr>
        <w:t>Rényi</w:t>
      </w:r>
      <w:proofErr w:type="spellEnd"/>
      <w:r w:rsidRPr="000F66D1">
        <w:rPr>
          <w:rFonts w:cstheme="minorHAnsi"/>
          <w:sz w:val="24"/>
          <w:szCs w:val="24"/>
        </w:rPr>
        <w:t xml:space="preserve"> entropy are investigated. Characterizations based on the truncated moments, hazard function and conditional expectations are presented for the generated family. Parameter estimates of the family are obtained based on maximum likelihood</w:t>
      </w:r>
      <w:r w:rsidRPr="00F54CAB">
        <w:rPr>
          <w:rFonts w:cstheme="minorHAnsi"/>
          <w:sz w:val="24"/>
          <w:szCs w:val="24"/>
        </w:rPr>
        <w:t xml:space="preserve"> </w:t>
      </w:r>
      <w:r w:rsidRPr="000F66D1">
        <w:rPr>
          <w:rFonts w:cstheme="minorHAnsi"/>
          <w:sz w:val="24"/>
          <w:szCs w:val="24"/>
        </w:rPr>
        <w:t>procedure. Two real data sets are employed to show the usefulness of the new family.</w:t>
      </w:r>
    </w:p>
    <w:p w14:paraId="47C25E1B" w14:textId="77777777" w:rsidR="00841B23" w:rsidRPr="00F54CAB" w:rsidRDefault="00841B23" w:rsidP="00340EA4">
      <w:pPr>
        <w:pStyle w:val="Heading1"/>
      </w:pPr>
      <w:r w:rsidRPr="00841B23">
        <w:t>Key Words</w:t>
      </w:r>
    </w:p>
    <w:p w14:paraId="3C4FFD7F" w14:textId="11857411" w:rsidR="00841B23" w:rsidRPr="00841B23" w:rsidRDefault="00841B23" w:rsidP="00841B23">
      <w:pPr>
        <w:rPr>
          <w:rFonts w:cstheme="minorHAnsi"/>
          <w:sz w:val="24"/>
          <w:szCs w:val="24"/>
        </w:rPr>
      </w:pPr>
      <w:r w:rsidRPr="00841B23">
        <w:rPr>
          <w:rFonts w:cstheme="minorHAnsi"/>
          <w:sz w:val="24"/>
          <w:szCs w:val="24"/>
        </w:rPr>
        <w:t>N-H distribution</w:t>
      </w:r>
      <w:r w:rsidRPr="00F54CAB">
        <w:rPr>
          <w:rFonts w:cstheme="minorHAnsi"/>
          <w:sz w:val="24"/>
          <w:szCs w:val="24"/>
        </w:rPr>
        <w:t>,</w:t>
      </w:r>
      <w:r w:rsidRPr="00841B23">
        <w:rPr>
          <w:rFonts w:cstheme="minorHAnsi"/>
          <w:sz w:val="24"/>
          <w:szCs w:val="24"/>
        </w:rPr>
        <w:t xml:space="preserve"> Order statistics</w:t>
      </w:r>
      <w:r w:rsidRPr="00F54CAB">
        <w:rPr>
          <w:rFonts w:cstheme="minorHAnsi"/>
          <w:sz w:val="24"/>
          <w:szCs w:val="24"/>
        </w:rPr>
        <w:t>,</w:t>
      </w:r>
      <w:r w:rsidRPr="00841B23">
        <w:rPr>
          <w:rFonts w:cstheme="minorHAnsi"/>
          <w:sz w:val="24"/>
          <w:szCs w:val="24"/>
        </w:rPr>
        <w:t xml:space="preserve"> Maximum likelihood method.</w:t>
      </w:r>
    </w:p>
    <w:p w14:paraId="71653967" w14:textId="77777777" w:rsidR="00B148BB" w:rsidRPr="00B148BB" w:rsidRDefault="00B148BB" w:rsidP="00340EA4">
      <w:pPr>
        <w:pStyle w:val="Heading1"/>
      </w:pPr>
      <w:r w:rsidRPr="00B148BB">
        <w:t>1. Introduction</w:t>
      </w:r>
    </w:p>
    <w:p w14:paraId="53580DEB" w14:textId="76703520" w:rsidR="00B148BB" w:rsidRPr="00B148BB" w:rsidRDefault="00B148BB" w:rsidP="00B148BB">
      <w:pPr>
        <w:rPr>
          <w:rFonts w:cstheme="minorHAnsi"/>
          <w:sz w:val="24"/>
          <w:szCs w:val="24"/>
        </w:rPr>
      </w:pPr>
      <w:r w:rsidRPr="00B148BB">
        <w:rPr>
          <w:rFonts w:cstheme="minorHAnsi"/>
          <w:sz w:val="24"/>
          <w:szCs w:val="24"/>
        </w:rPr>
        <w:t xml:space="preserve">In recent years, several classes have been defined by adding one or more parameters to generate new distributions. These distributions extend well-known distributions as well as provide great flexibility to model specific real data. Some of the well-known generators are the beta-G by Eugene et al. (2002), Kumaraswamy-G by Cordeiro and de Castro (2011), exponentiated generalized-G by Cordeiro et al. (2013), Transformed-Transformer (T-X) by </w:t>
      </w:r>
      <w:proofErr w:type="spellStart"/>
      <w:r w:rsidRPr="00B148BB">
        <w:rPr>
          <w:rFonts w:cstheme="minorHAnsi"/>
          <w:sz w:val="24"/>
          <w:szCs w:val="24"/>
        </w:rPr>
        <w:t>Alzaatreh</w:t>
      </w:r>
      <w:proofErr w:type="spellEnd"/>
      <w:r w:rsidRPr="00B148BB">
        <w:rPr>
          <w:rFonts w:cstheme="minorHAnsi"/>
          <w:sz w:val="24"/>
          <w:szCs w:val="24"/>
        </w:rPr>
        <w:t xml:space="preserve"> et al. (2013), Weibull-G by Bourguignon et al. (2014), exponentiated half-logistic-G by Cordeiro et al. (2014), odd generalized exponential by Tahir (2015),beta odd log-logistic generalized by Cordeiro et al. (2016), </w:t>
      </w:r>
      <w:proofErr w:type="spellStart"/>
      <w:r w:rsidRPr="00B148BB">
        <w:rPr>
          <w:rFonts w:cstheme="minorHAnsi"/>
          <w:sz w:val="24"/>
          <w:szCs w:val="24"/>
        </w:rPr>
        <w:t>Garhy</w:t>
      </w:r>
      <w:proofErr w:type="spellEnd"/>
      <w:r w:rsidRPr="00B148BB">
        <w:rPr>
          <w:rFonts w:cstheme="minorHAnsi"/>
          <w:sz w:val="24"/>
          <w:szCs w:val="24"/>
        </w:rPr>
        <w:t xml:space="preserve">-G by </w:t>
      </w:r>
      <w:proofErr w:type="spellStart"/>
      <w:r w:rsidRPr="00B148BB">
        <w:rPr>
          <w:rFonts w:cstheme="minorHAnsi"/>
          <w:sz w:val="24"/>
          <w:szCs w:val="24"/>
        </w:rPr>
        <w:t>Elgarhy</w:t>
      </w:r>
      <w:proofErr w:type="spellEnd"/>
      <w:r w:rsidRPr="00B148BB">
        <w:rPr>
          <w:rFonts w:cstheme="minorHAnsi"/>
          <w:sz w:val="24"/>
          <w:szCs w:val="24"/>
        </w:rPr>
        <w:t xml:space="preserve"> et al. (2016), exponentiated Weibull-G by Hassan and </w:t>
      </w:r>
      <w:proofErr w:type="spellStart"/>
      <w:r w:rsidRPr="00B148BB">
        <w:rPr>
          <w:rFonts w:cstheme="minorHAnsi"/>
          <w:sz w:val="24"/>
          <w:szCs w:val="24"/>
        </w:rPr>
        <w:t>Elgarhy</w:t>
      </w:r>
      <w:proofErr w:type="spellEnd"/>
      <w:r w:rsidRPr="00B148BB">
        <w:rPr>
          <w:rFonts w:cstheme="minorHAnsi"/>
          <w:sz w:val="24"/>
          <w:szCs w:val="24"/>
        </w:rPr>
        <w:t xml:space="preserve"> (2016a), Kumaraswamy Weibull-G by Hassan and </w:t>
      </w:r>
      <w:proofErr w:type="spellStart"/>
      <w:r w:rsidRPr="00B148BB">
        <w:rPr>
          <w:rFonts w:cstheme="minorHAnsi"/>
          <w:sz w:val="24"/>
          <w:szCs w:val="24"/>
        </w:rPr>
        <w:t>Elgarhy</w:t>
      </w:r>
      <w:proofErr w:type="spellEnd"/>
      <w:r w:rsidRPr="00B148BB">
        <w:rPr>
          <w:rFonts w:cstheme="minorHAnsi"/>
          <w:sz w:val="24"/>
          <w:szCs w:val="24"/>
        </w:rPr>
        <w:t xml:space="preserve"> (2016b), exponentiated extended-G by </w:t>
      </w:r>
      <w:proofErr w:type="spellStart"/>
      <w:r w:rsidRPr="00B148BB">
        <w:rPr>
          <w:rFonts w:cstheme="minorHAnsi"/>
          <w:sz w:val="24"/>
          <w:szCs w:val="24"/>
        </w:rPr>
        <w:t>Elgarhy</w:t>
      </w:r>
      <w:proofErr w:type="spellEnd"/>
      <w:r w:rsidRPr="00B148BB">
        <w:rPr>
          <w:rFonts w:cstheme="minorHAnsi"/>
          <w:sz w:val="24"/>
          <w:szCs w:val="24"/>
        </w:rPr>
        <w:t xml:space="preserve"> et al. (2017), type II half logistic-G by Hassan et al. (2017), odd Burr generalized by Alizadeh et al. (2017), generalized odd log-logistic by Cordeiro et al. (2017), a new generalized odd log-logistic by </w:t>
      </w:r>
      <w:proofErr w:type="spellStart"/>
      <w:r w:rsidRPr="00B148BB">
        <w:rPr>
          <w:rFonts w:cstheme="minorHAnsi"/>
          <w:sz w:val="24"/>
          <w:szCs w:val="24"/>
        </w:rPr>
        <w:t>Haghbin</w:t>
      </w:r>
      <w:proofErr w:type="spellEnd"/>
      <w:r w:rsidRPr="00B148BB">
        <w:rPr>
          <w:rFonts w:cstheme="minorHAnsi"/>
          <w:sz w:val="24"/>
          <w:szCs w:val="24"/>
        </w:rPr>
        <w:t xml:space="preserve"> et al. (2017), odd Lindley-G by Gomes-Silva (2017), among others.</w:t>
      </w:r>
    </w:p>
    <w:p w14:paraId="741AC09E" w14:textId="77777777" w:rsidR="00B148BB" w:rsidRPr="00B148BB" w:rsidRDefault="00B148BB" w:rsidP="00B148BB">
      <w:pPr>
        <w:rPr>
          <w:rFonts w:cstheme="minorHAnsi"/>
          <w:sz w:val="24"/>
          <w:szCs w:val="24"/>
        </w:rPr>
      </w:pPr>
      <w:r w:rsidRPr="00B148BB">
        <w:rPr>
          <w:rFonts w:cstheme="minorHAnsi"/>
          <w:sz w:val="24"/>
          <w:szCs w:val="24"/>
        </w:rPr>
        <w:t xml:space="preserve">In this paper, we introduce a new generated family of distributions using the NH distribution as a generator. The NH distribution is introduced by (Nadarajah and </w:t>
      </w:r>
      <w:proofErr w:type="spellStart"/>
      <w:r w:rsidRPr="00B148BB">
        <w:rPr>
          <w:rFonts w:cstheme="minorHAnsi"/>
          <w:sz w:val="24"/>
          <w:szCs w:val="24"/>
        </w:rPr>
        <w:t>Haghighi</w:t>
      </w:r>
      <w:proofErr w:type="spellEnd"/>
      <w:r w:rsidRPr="00B148BB">
        <w:rPr>
          <w:rFonts w:cstheme="minorHAnsi"/>
          <w:sz w:val="24"/>
          <w:szCs w:val="24"/>
        </w:rPr>
        <w:t>, 2011) which has the following cumulative distribution function (</w:t>
      </w:r>
      <w:proofErr w:type="spellStart"/>
      <w:r w:rsidRPr="00B148BB">
        <w:rPr>
          <w:rFonts w:cstheme="minorHAnsi"/>
          <w:sz w:val="24"/>
          <w:szCs w:val="24"/>
        </w:rPr>
        <w:t>cdf</w:t>
      </w:r>
      <w:proofErr w:type="spellEnd"/>
      <w:r w:rsidRPr="00B148BB">
        <w:rPr>
          <w:rFonts w:cstheme="minorHAnsi"/>
          <w:sz w:val="24"/>
          <w:szCs w:val="24"/>
        </w:rPr>
        <w:t>)</w:t>
      </w:r>
    </w:p>
    <w:p w14:paraId="0F3C3D6C" w14:textId="0356B2FA" w:rsidR="00B148BB" w:rsidRPr="00B148BB" w:rsidRDefault="00542ED6" w:rsidP="00B148BB">
      <w:pPr>
        <w:rPr>
          <w:rFonts w:cstheme="minorHAnsi"/>
          <w:sz w:val="24"/>
          <w:szCs w:val="24"/>
        </w:rPr>
      </w:pPr>
      <m:oMathPara>
        <m:oMath>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t</m:t>
              </m:r>
            </m:e>
          </m:d>
          <m:r>
            <w:rPr>
              <w:rFonts w:ascii="Cambria Math" w:hAnsi="Cambria Math" w:cstheme="minorHAnsi"/>
              <w:sz w:val="24"/>
              <w:szCs w:val="24"/>
            </w:rPr>
            <m:t xml:space="preserve">= 1 – </m:t>
          </m:r>
          <m:sSup>
            <m:sSupPr>
              <m:ctrlPr>
                <w:rPr>
                  <w:rFonts w:ascii="Cambria Math" w:hAnsi="Cambria Math" w:cs="Cambria Math"/>
                  <w:i/>
                  <w:sz w:val="24"/>
                  <w:szCs w:val="24"/>
                </w:rPr>
              </m:ctrlPr>
            </m:sSupPr>
            <m:e>
              <m:r>
                <w:rPr>
                  <w:rFonts w:ascii="Cambria Math" w:hAnsi="Cambria Math" w:cs="Cambria Math"/>
                  <w:sz w:val="24"/>
                  <w:szCs w:val="24"/>
                </w:rPr>
                <m:t>e</m:t>
              </m:r>
            </m:e>
            <m:sup>
              <m:d>
                <m:dPr>
                  <m:begChr m:val="{"/>
                  <m:endChr m:val="}"/>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1+λt</m:t>
                          </m:r>
                        </m:e>
                      </m:d>
                    </m:e>
                    <m:sup>
                      <m:r>
                        <w:rPr>
                          <w:rFonts w:ascii="Cambria Math" w:hAnsi="Cambria Math" w:cs="Cambria Math"/>
                          <w:sz w:val="24"/>
                          <w:szCs w:val="24"/>
                        </w:rPr>
                        <m:t>α</m:t>
                      </m:r>
                    </m:sup>
                  </m:sSup>
                </m:e>
              </m:d>
            </m:sup>
          </m:sSup>
          <m:r>
            <w:rPr>
              <w:rFonts w:ascii="Cambria Math" w:hAnsi="Cambria Math" w:cs="Cambria Math"/>
              <w:sz w:val="24"/>
              <w:szCs w:val="24"/>
            </w:rPr>
            <m:t xml:space="preserve">= </m:t>
          </m:r>
          <m:r>
            <w:rPr>
              <w:rFonts w:ascii="Cambria Math" w:hAnsi="Cambria Math" w:cstheme="minorHAnsi"/>
              <w:sz w:val="24"/>
              <w:szCs w:val="24"/>
            </w:rPr>
            <m:t>1 – C</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1+λt</m:t>
                      </m:r>
                    </m:e>
                  </m:d>
                </m:e>
                <m:sup>
                  <m:r>
                    <w:rPr>
                      <w:rFonts w:ascii="Cambria Math" w:hAnsi="Cambria Math" w:cs="Cambria Math"/>
                      <w:sz w:val="24"/>
                      <w:szCs w:val="24"/>
                    </w:rPr>
                    <m:t>α</m:t>
                  </m:r>
                </m:sup>
              </m:sSup>
            </m:sup>
          </m:sSup>
          <m:r>
            <w:rPr>
              <w:rFonts w:ascii="Cambria Math" w:hAnsi="Cambria Math" w:cstheme="minorHAnsi"/>
              <w:sz w:val="24"/>
              <w:szCs w:val="24"/>
            </w:rPr>
            <m:t xml:space="preserve">,t&gt;0, </m:t>
          </m:r>
          <m:r>
            <w:rPr>
              <w:rFonts w:ascii="Cambria Math" w:hAnsi="Cambria Math" w:cs="Cambria Math"/>
              <w:sz w:val="24"/>
              <w:szCs w:val="24"/>
            </w:rPr>
            <m:t>λ</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&gt; 0,</m:t>
          </m:r>
        </m:oMath>
      </m:oMathPara>
    </w:p>
    <w:p w14:paraId="150D0472" w14:textId="77777777" w:rsidR="00B148BB" w:rsidRPr="00B148BB" w:rsidRDefault="00B148BB" w:rsidP="00B148BB">
      <w:pPr>
        <w:rPr>
          <w:rFonts w:cstheme="minorHAnsi"/>
          <w:sz w:val="24"/>
          <w:szCs w:val="24"/>
        </w:rPr>
      </w:pPr>
      <w:r w:rsidRPr="00B148BB">
        <w:rPr>
          <w:rFonts w:cstheme="minorHAnsi"/>
          <w:sz w:val="24"/>
          <w:szCs w:val="24"/>
        </w:rPr>
        <w:t>(1)</w:t>
      </w:r>
    </w:p>
    <w:p w14:paraId="4D0F928D" w14:textId="6483F3B1" w:rsidR="00B148BB" w:rsidRPr="00B148BB" w:rsidRDefault="00B148BB" w:rsidP="00B148BB">
      <w:pPr>
        <w:rPr>
          <w:rFonts w:cstheme="minorHAnsi"/>
          <w:sz w:val="24"/>
          <w:szCs w:val="24"/>
        </w:rPr>
      </w:pPr>
      <w:r w:rsidRPr="00B148BB">
        <w:rPr>
          <w:rFonts w:cstheme="minorHAnsi"/>
          <w:sz w:val="24"/>
          <w:szCs w:val="24"/>
        </w:rPr>
        <w:t xml:space="preserve">where </w:t>
      </w:r>
      <m:oMath>
        <m:r>
          <w:rPr>
            <w:rFonts w:ascii="Cambria Math" w:hAnsi="Cambria Math" w:cstheme="minorHAnsi"/>
            <w:sz w:val="24"/>
            <w:szCs w:val="24"/>
          </w:rPr>
          <m:t>C = e</m:t>
        </m:r>
      </m:oMath>
      <w:r w:rsidRPr="00B148BB">
        <w:rPr>
          <w:rFonts w:cstheme="minorHAnsi"/>
          <w:sz w:val="24"/>
          <w:szCs w:val="24"/>
        </w:rPr>
        <w:t>. The associated probability density function (pdf) corresponding to (1) is as follows</w:t>
      </w:r>
    </w:p>
    <w:p w14:paraId="766401EF" w14:textId="79BFD96D" w:rsidR="00A65FED" w:rsidRDefault="00CF42D6" w:rsidP="00B148BB">
      <w:pPr>
        <w:rPr>
          <w:rFonts w:cstheme="minorHAnsi"/>
          <w:sz w:val="24"/>
          <w:szCs w:val="24"/>
        </w:rPr>
      </w:pPr>
      <m:oMathPara>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t</m:t>
          </m:r>
          <m:r>
            <w:rPr>
              <w:rFonts w:ascii="Cambria Math" w:hAnsi="Cambria Math" w:cstheme="minorHAnsi"/>
              <w:sz w:val="24"/>
              <w:szCs w:val="24"/>
            </w:rPr>
            <m:t xml:space="preserve">) = </m:t>
          </m:r>
          <m:r>
            <w:rPr>
              <w:rFonts w:ascii="Cambria Math" w:hAnsi="Cambria Math" w:cs="Cambria Math"/>
              <w:sz w:val="24"/>
              <w:szCs w:val="24"/>
            </w:rPr>
            <m:t>αλC</m:t>
          </m:r>
          <m:sSup>
            <m:sSupPr>
              <m:ctrlPr>
                <w:rPr>
                  <w:rFonts w:ascii="Cambria Math" w:hAnsi="Cambria Math" w:cstheme="minorHAnsi"/>
                  <w:i/>
                  <w:sz w:val="24"/>
                  <w:szCs w:val="24"/>
                </w:rPr>
              </m:ctrlPr>
            </m:sSupPr>
            <m:e>
              <m:r>
                <w:rPr>
                  <w:rFonts w:ascii="Cambria Math" w:hAnsi="Cambria Math" w:cstheme="minorHAnsi"/>
                  <w:sz w:val="24"/>
                  <w:szCs w:val="24"/>
                </w:rPr>
                <m:t xml:space="preserve">(1 + </m:t>
              </m:r>
              <m:r>
                <w:rPr>
                  <w:rFonts w:ascii="Cambria Math" w:hAnsi="Cambria Math" w:cs="Cambria Math"/>
                  <w:sz w:val="24"/>
                  <w:szCs w:val="24"/>
                </w:rPr>
                <m:t>λt</m:t>
              </m:r>
              <m:r>
                <w:rPr>
                  <w:rFonts w:ascii="Cambria Math" w:hAnsi="Cambria Math" w:cstheme="minorHAnsi"/>
                  <w:sz w:val="24"/>
                  <w:szCs w:val="24"/>
                </w:rPr>
                <m:t>)</m:t>
              </m:r>
            </m:e>
            <m:sup>
              <m:r>
                <w:rPr>
                  <w:rFonts w:ascii="Cambria Math" w:hAnsi="Cambria Math" w:cs="Cambria Math"/>
                  <w:sz w:val="24"/>
                  <w:szCs w:val="24"/>
                  <w:vertAlign w:val="superscript"/>
                </w:rPr>
                <m:t>α</m:t>
              </m:r>
              <m:r>
                <w:rPr>
                  <w:rFonts w:ascii="Cambria Math" w:hAnsi="Cambria Math" w:cstheme="minorHAnsi"/>
                  <w:sz w:val="24"/>
                  <w:szCs w:val="24"/>
                  <w:vertAlign w:val="superscript"/>
                </w:rPr>
                <m:t>-1</m:t>
              </m:r>
            </m:sup>
          </m:sSup>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theme="minorHAnsi"/>
                      <w:i/>
                      <w:sz w:val="24"/>
                      <w:szCs w:val="24"/>
                      <w:vertAlign w:val="superscript"/>
                    </w:rPr>
                  </m:ctrlPr>
                </m:sSupPr>
                <m:e>
                  <m:r>
                    <w:rPr>
                      <w:rFonts w:ascii="Cambria Math" w:hAnsi="Cambria Math" w:cstheme="minorHAnsi"/>
                      <w:sz w:val="24"/>
                      <w:szCs w:val="24"/>
                      <w:vertAlign w:val="superscript"/>
                    </w:rPr>
                    <m:t>(1+</m:t>
                  </m:r>
                  <m:r>
                    <w:rPr>
                      <w:rFonts w:ascii="Cambria Math" w:hAnsi="Cambria Math" w:cs="Cambria Math"/>
                      <w:sz w:val="24"/>
                      <w:szCs w:val="24"/>
                      <w:vertAlign w:val="superscript"/>
                    </w:rPr>
                    <m:t>λt</m:t>
                  </m:r>
                  <m:r>
                    <w:rPr>
                      <w:rFonts w:ascii="Cambria Math" w:hAnsi="Cambria Math" w:cstheme="minorHAnsi"/>
                      <w:sz w:val="24"/>
                      <w:szCs w:val="24"/>
                      <w:vertAlign w:val="superscript"/>
                    </w:rPr>
                    <m:t>)</m:t>
                  </m:r>
                </m:e>
                <m:sup>
                  <m:r>
                    <w:rPr>
                      <w:rFonts w:ascii="Cambria Math" w:hAnsi="Cambria Math" w:cs="Cambria Math"/>
                      <w:sz w:val="24"/>
                      <w:szCs w:val="24"/>
                    </w:rPr>
                    <m:t>α</m:t>
                  </m:r>
                </m:sup>
              </m:sSup>
            </m:sup>
          </m:sSup>
          <m:r>
            <w:rPr>
              <w:rFonts w:ascii="Cambria Math" w:hAnsi="Cambria Math" w:cstheme="minorHAnsi"/>
              <w:sz w:val="24"/>
              <w:szCs w:val="24"/>
            </w:rPr>
            <m:t xml:space="preserve">, </m:t>
          </m:r>
        </m:oMath>
      </m:oMathPara>
    </w:p>
    <w:p w14:paraId="6975F8D9" w14:textId="3528B993" w:rsidR="00B148BB" w:rsidRPr="00B148BB" w:rsidRDefault="00B148BB" w:rsidP="00B148BB">
      <w:pPr>
        <w:rPr>
          <w:rFonts w:cstheme="minorHAnsi"/>
          <w:sz w:val="24"/>
          <w:szCs w:val="24"/>
        </w:rPr>
      </w:pPr>
      <w:r w:rsidRPr="00B148BB">
        <w:rPr>
          <w:rFonts w:cstheme="minorHAnsi"/>
          <w:sz w:val="24"/>
          <w:szCs w:val="24"/>
        </w:rPr>
        <w:t>(2)</w:t>
      </w:r>
    </w:p>
    <w:p w14:paraId="2555EA43" w14:textId="071ADCBF" w:rsidR="00B148BB" w:rsidRPr="00B148BB" w:rsidRDefault="00B148BB" w:rsidP="00B148BB">
      <w:pPr>
        <w:rPr>
          <w:rFonts w:cstheme="minorHAnsi"/>
          <w:sz w:val="24"/>
          <w:szCs w:val="24"/>
        </w:rPr>
      </w:pPr>
      <w:r w:rsidRPr="00B148BB">
        <w:rPr>
          <w:rFonts w:cstheme="minorHAnsi"/>
          <w:sz w:val="24"/>
          <w:szCs w:val="24"/>
        </w:rPr>
        <w:t xml:space="preserve">where </w:t>
      </w:r>
      <m:oMath>
        <m:r>
          <w:rPr>
            <w:rFonts w:ascii="Cambria Math" w:hAnsi="Cambria Math" w:cstheme="minorHAnsi"/>
            <w:sz w:val="24"/>
            <w:szCs w:val="24"/>
          </w:rPr>
          <m:t>λ</m:t>
        </m:r>
      </m:oMath>
      <w:r w:rsidRPr="00B148BB">
        <w:rPr>
          <w:rFonts w:cstheme="minorHAnsi"/>
          <w:i/>
          <w:iCs/>
          <w:sz w:val="24"/>
          <w:szCs w:val="24"/>
        </w:rPr>
        <w:t xml:space="preserve"> </w:t>
      </w:r>
      <w:r w:rsidRPr="00B148BB">
        <w:rPr>
          <w:rFonts w:cstheme="minorHAnsi"/>
          <w:sz w:val="24"/>
          <w:szCs w:val="24"/>
        </w:rPr>
        <w:t xml:space="preserve">is the scale parameter and </w:t>
      </w:r>
      <m:oMath>
        <m:r>
          <w:rPr>
            <w:rFonts w:ascii="Cambria Math" w:hAnsi="Cambria Math" w:cstheme="minorHAnsi"/>
            <w:sz w:val="24"/>
            <w:szCs w:val="24"/>
          </w:rPr>
          <m:t>α</m:t>
        </m:r>
      </m:oMath>
      <w:r w:rsidRPr="00B148BB">
        <w:rPr>
          <w:rFonts w:cstheme="minorHAnsi"/>
          <w:sz w:val="24"/>
          <w:szCs w:val="24"/>
        </w:rPr>
        <w:t xml:space="preserve"> is the shape </w:t>
      </w:r>
      <w:proofErr w:type="gramStart"/>
      <w:r w:rsidRPr="00B148BB">
        <w:rPr>
          <w:rFonts w:cstheme="minorHAnsi"/>
          <w:sz w:val="24"/>
          <w:szCs w:val="24"/>
        </w:rPr>
        <w:t>parameter.</w:t>
      </w:r>
      <w:proofErr w:type="gramEnd"/>
      <w:r w:rsidRPr="00B148BB">
        <w:rPr>
          <w:rFonts w:cstheme="minorHAnsi"/>
          <w:sz w:val="24"/>
          <w:szCs w:val="24"/>
        </w:rPr>
        <w:t xml:space="preserve"> We are interested in modeling the random variable </w:t>
      </w:r>
      <m:oMath>
        <m:r>
          <w:rPr>
            <w:rFonts w:ascii="Cambria Math" w:hAnsi="Cambria Math" w:cstheme="minorHAnsi"/>
            <w:sz w:val="24"/>
            <w:szCs w:val="24"/>
          </w:rPr>
          <m:t>X</m:t>
        </m:r>
      </m:oMath>
      <w:r w:rsidRPr="00B148BB">
        <w:rPr>
          <w:rFonts w:cstheme="minorHAnsi"/>
          <w:i/>
          <w:iCs/>
          <w:sz w:val="24"/>
          <w:szCs w:val="24"/>
        </w:rPr>
        <w:t xml:space="preserve"> </w:t>
      </w:r>
      <w:r w:rsidRPr="00B148BB">
        <w:rPr>
          <w:rFonts w:cstheme="minorHAnsi"/>
          <w:sz w:val="24"/>
          <w:szCs w:val="24"/>
        </w:rPr>
        <w:t xml:space="preserve">of </w:t>
      </w:r>
      <w:proofErr w:type="gramStart"/>
      <w:r w:rsidRPr="00B148BB">
        <w:rPr>
          <w:rFonts w:cstheme="minorHAnsi"/>
          <w:sz w:val="24"/>
          <w:szCs w:val="24"/>
        </w:rPr>
        <w:t>this odds</w:t>
      </w:r>
      <w:proofErr w:type="gramEnd"/>
      <w:r w:rsidRPr="00B148BB">
        <w:rPr>
          <w:rFonts w:cstheme="minorHAnsi"/>
          <w:sz w:val="24"/>
          <w:szCs w:val="24"/>
        </w:rPr>
        <w:t xml:space="preserve"> using the NH model (with scale parameter </w:t>
      </w:r>
      <m:oMath>
        <m:r>
          <w:rPr>
            <w:rFonts w:ascii="Cambria Math" w:hAnsi="Cambria Math" w:cstheme="minorHAnsi"/>
            <w:sz w:val="24"/>
            <w:szCs w:val="24"/>
          </w:rPr>
          <m:t>λ = 1</m:t>
        </m:r>
      </m:oMath>
      <w:r w:rsidRPr="00B148BB">
        <w:rPr>
          <w:rFonts w:cstheme="minorHAnsi"/>
          <w:sz w:val="24"/>
          <w:szCs w:val="24"/>
        </w:rPr>
        <w:t>) given by (1). The cdf of OGNH-G family can be expressed as follows</w:t>
      </w:r>
    </w:p>
    <w:p w14:paraId="65631DBB" w14:textId="64BEAADD" w:rsidR="00871697" w:rsidRDefault="00485D66" w:rsidP="00B148BB">
      <w:pPr>
        <w:rPr>
          <w:rFonts w:ascii="Cambria Math" w:hAnsi="Cambria Math" w:cs="Cambria Math"/>
          <w:sz w:val="24"/>
          <w:szCs w:val="24"/>
          <w:u w:val="single"/>
        </w:rPr>
      </w:pPr>
      <m:oMathPara>
        <m:oMath>
          <m:r>
            <w:rPr>
              <w:rFonts w:ascii="Cambria Math" w:hAnsi="Cambria Math" w:cs="Cambria Math"/>
              <w:sz w:val="24"/>
              <w:szCs w:val="24"/>
            </w:rPr>
            <m:t>F</m:t>
          </m:r>
          <m:d>
            <m:dPr>
              <m:ctrlPr>
                <w:rPr>
                  <w:rFonts w:ascii="Cambria Math" w:hAnsi="Cambria Math" w:cs="Cambria Math"/>
                  <w:i/>
                  <w:sz w:val="24"/>
                  <w:szCs w:val="24"/>
                </w:rPr>
              </m:ctrlPr>
            </m:dPr>
            <m:e>
              <m:r>
                <w:rPr>
                  <w:rFonts w:ascii="Cambria Math" w:hAnsi="Cambria Math" w:cs="Cambria Math"/>
                  <w:sz w:val="24"/>
                  <w:szCs w:val="24"/>
                </w:rPr>
                <m:t>x</m:t>
              </m:r>
            </m:e>
          </m:d>
          <m:r>
            <w:rPr>
              <w:rFonts w:ascii="Cambria Math" w:hAnsi="Cambria Math" w:cs="Cambria Math"/>
              <w:sz w:val="24"/>
              <w:szCs w:val="24"/>
            </w:rPr>
            <m:t>=</m:t>
          </m:r>
          <m:nary>
            <m:naryPr>
              <m:limLoc m:val="subSup"/>
              <m:ctrlPr>
                <w:rPr>
                  <w:rFonts w:ascii="Cambria Math" w:hAnsi="Cambria Math" w:cs="Cambria Math"/>
                  <w:i/>
                  <w:sz w:val="24"/>
                  <w:szCs w:val="24"/>
                </w:rPr>
              </m:ctrlPr>
            </m:naryPr>
            <m:sub>
              <m:r>
                <w:rPr>
                  <w:rFonts w:ascii="Cambria Math" w:hAnsi="Cambria Math" w:cs="Cambria Math"/>
                  <w:sz w:val="24"/>
                  <w:szCs w:val="24"/>
                </w:rPr>
                <m:t>0</m:t>
              </m:r>
            </m:sub>
            <m:sup>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sup>
            <m:e>
              <m:r>
                <w:rPr>
                  <w:rFonts w:ascii="Cambria Math" w:hAnsi="Cambria Math" w:cs="Cambria Math"/>
                  <w:sz w:val="24"/>
                  <w:szCs w:val="24"/>
                </w:rPr>
                <m:t>Cα</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1+t</m:t>
                      </m:r>
                    </m:e>
                  </m:d>
                </m:e>
                <m:sup>
                  <m:r>
                    <w:rPr>
                      <w:rFonts w:ascii="Cambria Math" w:hAnsi="Cambria Math" w:cs="Cambria Math"/>
                      <w:sz w:val="24"/>
                      <w:szCs w:val="24"/>
                    </w:rPr>
                    <m:t>α-1</m:t>
                  </m:r>
                </m:sup>
              </m:sSup>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theme="minorHAnsi"/>
                          <w:i/>
                          <w:sz w:val="24"/>
                          <w:szCs w:val="24"/>
                          <w:vertAlign w:val="superscript"/>
                        </w:rPr>
                      </m:ctrlPr>
                    </m:sSupPr>
                    <m:e>
                      <m:r>
                        <w:rPr>
                          <w:rFonts w:ascii="Cambria Math" w:hAnsi="Cambria Math" w:cstheme="minorHAnsi"/>
                          <w:sz w:val="24"/>
                          <w:szCs w:val="24"/>
                          <w:vertAlign w:val="superscript"/>
                        </w:rPr>
                        <m:t>(1+</m:t>
                      </m:r>
                      <m:r>
                        <w:rPr>
                          <w:rFonts w:ascii="Cambria Math" w:hAnsi="Cambria Math" w:cs="Cambria Math"/>
                          <w:sz w:val="24"/>
                          <w:szCs w:val="24"/>
                          <w:vertAlign w:val="superscript"/>
                        </w:rPr>
                        <m:t>t</m:t>
                      </m:r>
                      <m:r>
                        <w:rPr>
                          <w:rFonts w:ascii="Cambria Math" w:hAnsi="Cambria Math" w:cstheme="minorHAnsi"/>
                          <w:sz w:val="24"/>
                          <w:szCs w:val="24"/>
                          <w:vertAlign w:val="superscript"/>
                        </w:rPr>
                        <m:t>)</m:t>
                      </m:r>
                    </m:e>
                    <m:sup>
                      <m:r>
                        <w:rPr>
                          <w:rFonts w:ascii="Cambria Math" w:hAnsi="Cambria Math" w:cs="Cambria Math"/>
                          <w:sz w:val="24"/>
                          <w:szCs w:val="24"/>
                        </w:rPr>
                        <m:t>α</m:t>
                      </m:r>
                    </m:sup>
                  </m:sSup>
                </m:sup>
              </m:sSup>
              <m:r>
                <w:rPr>
                  <w:rFonts w:ascii="Cambria Math" w:hAnsi="Cambria Math" w:cs="Cambria Math"/>
                  <w:sz w:val="24"/>
                  <w:szCs w:val="24"/>
                </w:rPr>
                <m:t>dt=1-</m:t>
              </m:r>
              <m:sSup>
                <m:sSupPr>
                  <m:ctrlPr>
                    <w:rPr>
                      <w:rFonts w:ascii="Cambria Math" w:hAnsi="Cambria Math" w:cs="Cambria Math"/>
                      <w:i/>
                      <w:sz w:val="24"/>
                      <w:szCs w:val="24"/>
                    </w:rPr>
                  </m:ctrlPr>
                </m:sSupPr>
                <m:e>
                  <m:r>
                    <w:rPr>
                      <w:rFonts w:ascii="Cambria Math" w:hAnsi="Cambria Math" w:cs="Cambria Math"/>
                      <w:sz w:val="24"/>
                      <w:szCs w:val="24"/>
                    </w:rPr>
                    <m:t>Ce</m:t>
                  </m:r>
                </m:e>
                <m:sup>
                  <m:r>
                    <w:rPr>
                      <w:rFonts w:ascii="Cambria Math" w:hAnsi="Cambria Math" w:cs="Cambria Math"/>
                      <w:sz w:val="24"/>
                      <w:szCs w:val="24"/>
                    </w:rPr>
                    <m:t>-</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Cambria Math"/>
                          <w:sz w:val="24"/>
                          <w:szCs w:val="24"/>
                        </w:rPr>
                        <m:t>α</m:t>
                      </m:r>
                    </m:sup>
                  </m:sSup>
                </m:sup>
              </m:sSup>
            </m:e>
          </m:nary>
          <m:r>
            <w:rPr>
              <w:rFonts w:ascii="Cambria Math" w:hAnsi="Cambria Math" w:cs="Cambria Math"/>
              <w:sz w:val="24"/>
              <w:szCs w:val="24"/>
            </w:rPr>
            <m:t>,  x</m:t>
          </m:r>
          <m:r>
            <m:rPr>
              <m:scr m:val="double-struck"/>
            </m:rPr>
            <w:rPr>
              <w:rFonts w:ascii="Cambria Math" w:hAnsi="Cambria Math" w:cs="Cambria Math"/>
              <w:sz w:val="24"/>
              <w:szCs w:val="24"/>
            </w:rPr>
            <m:t>∈R,</m:t>
          </m:r>
          <m:r>
            <w:rPr>
              <w:rFonts w:ascii="Cambria Math" w:hAnsi="Cambria Math" w:cs="Cambria Math"/>
              <w:sz w:val="24"/>
              <w:szCs w:val="24"/>
            </w:rPr>
            <m:t>α,β&gt;0,</m:t>
          </m:r>
        </m:oMath>
      </m:oMathPara>
    </w:p>
    <w:p w14:paraId="762FB064" w14:textId="30A73E0B" w:rsidR="00871697" w:rsidRPr="009D756C" w:rsidRDefault="009D756C" w:rsidP="00B148BB">
      <w:pPr>
        <w:rPr>
          <w:rFonts w:ascii="Cambria Math" w:hAnsi="Cambria Math" w:cs="Cambria Math"/>
          <w:sz w:val="24"/>
          <w:szCs w:val="24"/>
        </w:rPr>
      </w:pPr>
      <w:r w:rsidRPr="009D756C">
        <w:rPr>
          <w:rFonts w:ascii="Cambria Math" w:hAnsi="Cambria Math" w:cs="Cambria Math"/>
          <w:sz w:val="24"/>
          <w:szCs w:val="24"/>
        </w:rPr>
        <w:t>(3)</w:t>
      </w:r>
    </w:p>
    <w:p w14:paraId="70646DFB" w14:textId="2B5C42E9" w:rsidR="00B148BB" w:rsidRPr="00B148BB" w:rsidRDefault="00B148BB" w:rsidP="00B148BB">
      <w:pPr>
        <w:rPr>
          <w:rFonts w:cstheme="minorHAnsi"/>
          <w:sz w:val="24"/>
          <w:szCs w:val="24"/>
        </w:rPr>
      </w:pPr>
      <w:r w:rsidRPr="00B148BB">
        <w:rPr>
          <w:rFonts w:cstheme="minorHAnsi"/>
          <w:sz w:val="24"/>
          <w:szCs w:val="24"/>
        </w:rPr>
        <w:t xml:space="preserve">where, </w:t>
      </w:r>
      <m:oMath>
        <m:r>
          <w:rPr>
            <w:rFonts w:ascii="Cambria Math" w:hAnsi="Cambria Math" w:cstheme="minorHAnsi"/>
            <w:sz w:val="24"/>
            <w:szCs w:val="24"/>
          </w:rPr>
          <m:t>α, β</m:t>
        </m:r>
      </m:oMath>
      <w:r w:rsidRPr="00B148BB">
        <w:rPr>
          <w:rFonts w:cstheme="minorHAnsi"/>
          <w:i/>
          <w:iCs/>
          <w:sz w:val="24"/>
          <w:szCs w:val="24"/>
        </w:rPr>
        <w:t xml:space="preserve"> </w:t>
      </w:r>
      <w:r w:rsidRPr="00B148BB">
        <w:rPr>
          <w:rFonts w:cstheme="minorHAnsi"/>
          <w:sz w:val="24"/>
          <w:szCs w:val="24"/>
        </w:rPr>
        <w:t xml:space="preserve">are two shape parameters, 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oMath>
      <w:r w:rsidRPr="00B148BB">
        <w:rPr>
          <w:rFonts w:cstheme="minorHAnsi"/>
          <w:sz w:val="24"/>
          <w:szCs w:val="24"/>
        </w:rPr>
        <w:t xml:space="preserve"> is a baseline </w:t>
      </w:r>
      <w:proofErr w:type="spellStart"/>
      <w:r w:rsidRPr="00B148BB">
        <w:rPr>
          <w:rFonts w:cstheme="minorHAnsi"/>
          <w:sz w:val="24"/>
          <w:szCs w:val="24"/>
        </w:rPr>
        <w:t>cdf</w:t>
      </w:r>
      <w:proofErr w:type="spellEnd"/>
      <w:r w:rsidRPr="00B148BB">
        <w:rPr>
          <w:rFonts w:cstheme="minorHAnsi"/>
          <w:sz w:val="24"/>
          <w:szCs w:val="24"/>
        </w:rPr>
        <w:t xml:space="preserve">, which depends on a parameter vector </w:t>
      </w:r>
      <m:oMath>
        <m:r>
          <w:rPr>
            <w:rFonts w:ascii="Cambria Math" w:hAnsi="Cambria Math" w:cs="Cambria Math"/>
            <w:sz w:val="24"/>
            <w:szCs w:val="24"/>
          </w:rPr>
          <m:t>ζ</m:t>
        </m:r>
      </m:oMath>
      <w:r w:rsidRPr="00B148BB">
        <w:rPr>
          <w:rFonts w:cstheme="minorHAnsi"/>
          <w:sz w:val="24"/>
          <w:szCs w:val="24"/>
        </w:rPr>
        <w:t xml:space="preserve">. The distribution function (3) provides a broadly odd half </w:t>
      </w:r>
      <w:proofErr w:type="gramStart"/>
      <w:r w:rsidRPr="00B148BB">
        <w:rPr>
          <w:rFonts w:cstheme="minorHAnsi"/>
          <w:sz w:val="24"/>
          <w:szCs w:val="24"/>
        </w:rPr>
        <w:t>logistic generated distributions</w:t>
      </w:r>
      <w:proofErr w:type="gramEnd"/>
      <w:r w:rsidRPr="00B148BB">
        <w:rPr>
          <w:rFonts w:cstheme="minorHAnsi"/>
          <w:sz w:val="24"/>
          <w:szCs w:val="24"/>
        </w:rPr>
        <w:t>. Therefore, the pdf of the OGNH- G family is as follows</w:t>
      </w:r>
    </w:p>
    <w:p w14:paraId="36B4BEFD" w14:textId="4862DC55" w:rsidR="00B148BB" w:rsidRPr="00B148BB" w:rsidRDefault="00E275DB" w:rsidP="00B148BB">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r>
            <w:rPr>
              <w:rFonts w:ascii="Cambria Math" w:hAnsi="Cambria Math" w:cs="Cambria Math"/>
              <w:sz w:val="24"/>
              <w:szCs w:val="24"/>
            </w:rPr>
            <m:t>αβCg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e>
          </m:d>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e>
                  </m:d>
                </m:e>
                <m:sup>
                  <m:r>
                    <w:rPr>
                      <w:rFonts w:ascii="Cambria Math" w:hAnsi="Cambria Math" w:cstheme="minorHAnsi"/>
                      <w:sz w:val="24"/>
                      <w:szCs w:val="24"/>
                    </w:rPr>
                    <m:t>β+1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α-1</m:t>
              </m:r>
            </m:sup>
          </m:sSup>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sup>
          </m:sSup>
          <m:r>
            <w:rPr>
              <w:rFonts w:ascii="Cambria Math" w:hAnsi="Cambria Math" w:cstheme="minorHAnsi"/>
              <w:sz w:val="24"/>
              <w:szCs w:val="24"/>
            </w:rPr>
            <m:t>.</m:t>
          </m:r>
        </m:oMath>
      </m:oMathPara>
    </w:p>
    <w:p w14:paraId="67FF0C73" w14:textId="17FC6597" w:rsidR="00B148BB" w:rsidRPr="00B148BB" w:rsidRDefault="00B148BB" w:rsidP="00B148BB">
      <w:pPr>
        <w:rPr>
          <w:rFonts w:cstheme="minorHAnsi"/>
          <w:sz w:val="24"/>
          <w:szCs w:val="24"/>
        </w:rPr>
      </w:pPr>
      <w:r w:rsidRPr="00B148BB">
        <w:rPr>
          <w:rFonts w:cstheme="minorHAnsi"/>
          <w:sz w:val="24"/>
          <w:szCs w:val="24"/>
        </w:rPr>
        <w:t>(4)</w:t>
      </w:r>
    </w:p>
    <w:p w14:paraId="1085A6AB" w14:textId="3847C0C4" w:rsidR="00B148BB" w:rsidRPr="00B148BB" w:rsidRDefault="00B148BB" w:rsidP="00B148BB">
      <w:pPr>
        <w:rPr>
          <w:rFonts w:cstheme="minorHAnsi"/>
          <w:sz w:val="24"/>
          <w:szCs w:val="24"/>
        </w:rPr>
      </w:pPr>
      <w:r w:rsidRPr="00B148BB">
        <w:rPr>
          <w:rFonts w:cstheme="minorHAnsi"/>
          <w:sz w:val="24"/>
          <w:szCs w:val="24"/>
        </w:rPr>
        <w:t xml:space="preserve">Hereafter, a random variable </w:t>
      </w:r>
      <w:r w:rsidRPr="00B148BB">
        <w:rPr>
          <w:rFonts w:ascii="Cambria Math" w:hAnsi="Cambria Math" w:cs="Cambria Math"/>
          <w:sz w:val="24"/>
          <w:szCs w:val="24"/>
        </w:rPr>
        <w:t>𝑋</w:t>
      </w:r>
      <w:r w:rsidR="00E201C6">
        <w:rPr>
          <w:rFonts w:ascii="Cambria Math" w:hAnsi="Cambria Math" w:cs="Cambria Math"/>
          <w:sz w:val="24"/>
          <w:szCs w:val="24"/>
        </w:rPr>
        <w:t xml:space="preserve"> </w:t>
      </w:r>
      <w:r w:rsidRPr="00B148BB">
        <w:rPr>
          <w:rFonts w:cstheme="minorHAnsi"/>
          <w:sz w:val="24"/>
          <w:szCs w:val="24"/>
        </w:rPr>
        <w:t>has pdf (4) will be denoted by</w:t>
      </w:r>
      <w:r w:rsidRPr="00B148BB">
        <w:rPr>
          <w:rFonts w:ascii="Cambria Math" w:hAnsi="Cambria Math" w:cs="Cambria Math"/>
          <w:sz w:val="24"/>
          <w:szCs w:val="24"/>
        </w:rPr>
        <w:t>𝑋</w:t>
      </w:r>
      <w:r w:rsidRPr="00B148BB">
        <w:rPr>
          <w:rFonts w:cstheme="minorHAnsi"/>
          <w:sz w:val="24"/>
          <w:szCs w:val="24"/>
        </w:rPr>
        <w:t xml:space="preserve"> </w:t>
      </w:r>
      <w:r w:rsidRPr="00B148BB">
        <w:rPr>
          <w:rFonts w:ascii="Cambria Math" w:hAnsi="Cambria Math" w:cs="Cambria Math"/>
          <w:sz w:val="24"/>
          <w:szCs w:val="24"/>
        </w:rPr>
        <w:t>∼</w:t>
      </w:r>
      <w:r w:rsidRPr="00B148BB">
        <w:rPr>
          <w:rFonts w:cstheme="minorHAnsi"/>
          <w:sz w:val="24"/>
          <w:szCs w:val="24"/>
        </w:rPr>
        <w:t xml:space="preserve"> </w:t>
      </w:r>
      <w:r w:rsidRPr="00B148BB">
        <w:rPr>
          <w:rFonts w:ascii="Cambria Math" w:hAnsi="Cambria Math" w:cs="Cambria Math"/>
          <w:sz w:val="24"/>
          <w:szCs w:val="24"/>
        </w:rPr>
        <w:t>𝑂𝐺𝑁𝐻</w:t>
      </w:r>
      <w:r w:rsidRPr="00B148BB">
        <w:rPr>
          <w:rFonts w:cstheme="minorHAnsi"/>
          <w:sz w:val="24"/>
          <w:szCs w:val="24"/>
        </w:rPr>
        <w:t xml:space="preserve"> − </w:t>
      </w:r>
      <w:r w:rsidRPr="00B148BB">
        <w:rPr>
          <w:rFonts w:ascii="Cambria Math" w:hAnsi="Cambria Math" w:cs="Cambria Math"/>
          <w:sz w:val="24"/>
          <w:szCs w:val="24"/>
        </w:rPr>
        <w:t>𝐺</w:t>
      </w:r>
      <w:r w:rsidRPr="00B148BB">
        <w:rPr>
          <w:rFonts w:cstheme="minorHAnsi"/>
          <w:sz w:val="24"/>
          <w:szCs w:val="24"/>
        </w:rPr>
        <w:t>.</w:t>
      </w:r>
    </w:p>
    <w:p w14:paraId="6460CBF8" w14:textId="038FC65F" w:rsidR="00760C46" w:rsidRPr="00B148BB" w:rsidRDefault="00B148BB" w:rsidP="00B148BB">
      <w:pPr>
        <w:rPr>
          <w:rFonts w:cstheme="minorHAnsi"/>
          <w:sz w:val="24"/>
          <w:szCs w:val="24"/>
        </w:rPr>
      </w:pPr>
      <w:r w:rsidRPr="00B148BB">
        <w:rPr>
          <w:rFonts w:cstheme="minorHAnsi"/>
          <w:sz w:val="24"/>
          <w:szCs w:val="24"/>
        </w:rPr>
        <w:t>The survival function, hazard rate and reversed hazard rate functions are, respectively, given by</w:t>
      </w:r>
    </w:p>
    <w:p w14:paraId="2E9B207E" w14:textId="332EEDF6" w:rsidR="00B148BB" w:rsidRPr="00B148BB" w:rsidRDefault="0019195F" w:rsidP="00B148BB">
      <w:pPr>
        <w:rPr>
          <w:rFonts w:cstheme="minorHAnsi"/>
          <w:sz w:val="24"/>
          <w:szCs w:val="24"/>
        </w:rPr>
      </w:pPr>
      <m:oMathPara>
        <m:oMath>
          <m:acc>
            <m:accPr>
              <m:chr m:val="̅"/>
              <m:ctrlPr>
                <w:rPr>
                  <w:rFonts w:ascii="Cambria Math" w:hAnsi="Cambria Math" w:cs="Cambria Math"/>
                  <w:i/>
                  <w:sz w:val="24"/>
                  <w:szCs w:val="24"/>
                </w:rPr>
              </m:ctrlPr>
            </m:accPr>
            <m:e>
              <m:r>
                <w:rPr>
                  <w:rFonts w:ascii="Cambria Math" w:hAnsi="Cambria Math" w:cs="Cambria Math"/>
                  <w:sz w:val="24"/>
                  <w:szCs w:val="24"/>
                </w:rPr>
                <m:t>F</m:t>
              </m:r>
            </m:e>
          </m:acc>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r>
            <w:rPr>
              <w:rFonts w:ascii="Cambria Math" w:hAnsi="Cambria Math" w:cs="Cambria Math"/>
              <w:sz w:val="24"/>
              <w:szCs w:val="24"/>
            </w:rPr>
            <m:t>C</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sup>
          </m:sSup>
          <m:r>
            <w:rPr>
              <w:rFonts w:ascii="Cambria Math" w:hAnsi="Cambria Math" w:cstheme="minorHAnsi"/>
              <w:sz w:val="24"/>
              <w:szCs w:val="24"/>
            </w:rPr>
            <m:t>, h</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Cambria Math"/>
              <w:sz w:val="24"/>
              <w:szCs w:val="24"/>
            </w:rPr>
            <m:t>=αβg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e>
          </m:d>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e>
                  </m:d>
                </m:e>
                <m:sup>
                  <m:r>
                    <w:rPr>
                      <w:rFonts w:ascii="Cambria Math" w:hAnsi="Cambria Math" w:cstheme="minorHAnsi"/>
                      <w:sz w:val="24"/>
                      <w:szCs w:val="24"/>
                    </w:rPr>
                    <m:t>β+1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α-1</m:t>
              </m:r>
            </m:sup>
          </m:sSup>
          <m:r>
            <w:rPr>
              <w:rFonts w:ascii="Cambria Math" w:hAnsi="Cambria Math" w:cstheme="minorHAnsi"/>
              <w:sz w:val="24"/>
              <w:szCs w:val="24"/>
            </w:rPr>
            <m:t>,</m:t>
          </m:r>
        </m:oMath>
      </m:oMathPara>
    </w:p>
    <w:p w14:paraId="36799C66" w14:textId="172951DB" w:rsidR="00B148BB" w:rsidRPr="00B148BB" w:rsidRDefault="00B148BB" w:rsidP="00B148BB">
      <w:pPr>
        <w:rPr>
          <w:rFonts w:cstheme="minorHAnsi"/>
          <w:sz w:val="24"/>
          <w:szCs w:val="24"/>
        </w:rPr>
      </w:pPr>
      <w:r w:rsidRPr="00B148BB">
        <w:rPr>
          <w:rFonts w:cstheme="minorHAnsi"/>
          <w:sz w:val="24"/>
          <w:szCs w:val="24"/>
        </w:rPr>
        <w:t>and</w:t>
      </w:r>
    </w:p>
    <w:p w14:paraId="7271B4E4" w14:textId="1C1D5F1A" w:rsidR="00B148BB" w:rsidRPr="00B148BB" w:rsidRDefault="008E3690" w:rsidP="00B148BB">
      <w:pPr>
        <w:rPr>
          <w:rFonts w:cstheme="minorHAnsi"/>
          <w:sz w:val="24"/>
          <w:szCs w:val="24"/>
        </w:rPr>
      </w:pPr>
      <m:oMathPara>
        <m:oMath>
          <m:r>
            <w:rPr>
              <w:rFonts w:ascii="Cambria Math" w:hAnsi="Cambria Math" w:cs="Cambria Math"/>
              <w:sz w:val="24"/>
              <w:szCs w:val="24"/>
            </w:rPr>
            <m:t>τ</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Cambria Math"/>
                  <w:sz w:val="24"/>
                  <w:szCs w:val="24"/>
                </w:rPr>
                <m:t>αβCg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e>
              </m:d>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e>
                      </m:d>
                    </m:e>
                    <m:sup>
                      <m:r>
                        <w:rPr>
                          <w:rFonts w:ascii="Cambria Math" w:hAnsi="Cambria Math" w:cstheme="minorHAnsi"/>
                          <w:sz w:val="24"/>
                          <w:szCs w:val="24"/>
                        </w:rPr>
                        <m:t>β+1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α-1</m:t>
                  </m:r>
                </m:sup>
              </m:sSup>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sup>
              </m:sSup>
            </m:num>
            <m:den>
              <m:r>
                <w:rPr>
                  <w:rFonts w:ascii="Cambria Math" w:hAnsi="Cambria Math" w:cstheme="minorHAnsi"/>
                  <w:sz w:val="24"/>
                  <w:szCs w:val="24"/>
                </w:rPr>
                <m:t>1-C</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x;ζ</m:t>
                                          </m:r>
                                        </m:e>
                                      </m:d>
                                    </m:num>
                                    <m:den>
                                      <m:r>
                                        <w:rPr>
                                          <w:rFonts w:ascii="Cambria Math" w:hAnsi="Cambria Math" w:cs="Cambria Math"/>
                                          <w:sz w:val="24"/>
                                          <w:szCs w:val="24"/>
                                        </w:rPr>
                                        <m:t>1-G</m:t>
                                      </m:r>
                                      <m:d>
                                        <m:dPr>
                                          <m:ctrlPr>
                                            <w:rPr>
                                              <w:rFonts w:ascii="Cambria Math" w:hAnsi="Cambria Math" w:cs="Cambria Math"/>
                                              <w:i/>
                                              <w:sz w:val="24"/>
                                              <w:szCs w:val="24"/>
                                            </w:rPr>
                                          </m:ctrlPr>
                                        </m:dPr>
                                        <m:e>
                                          <m:r>
                                            <w:rPr>
                                              <w:rFonts w:ascii="Cambria Math" w:hAnsi="Cambria Math" w:cs="Cambria Math"/>
                                              <w:sz w:val="24"/>
                                              <w:szCs w:val="24"/>
                                            </w:rPr>
                                            <m:t>x;ζ</m:t>
                                          </m:r>
                                        </m:e>
                                      </m:d>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sup>
              </m:sSup>
            </m:den>
          </m:f>
        </m:oMath>
      </m:oMathPara>
    </w:p>
    <w:p w14:paraId="591A140E" w14:textId="2A42811F" w:rsidR="00B148BB" w:rsidRPr="00B148BB" w:rsidRDefault="00B148BB" w:rsidP="00B148BB">
      <w:pPr>
        <w:rPr>
          <w:rFonts w:cstheme="minorHAnsi"/>
          <w:sz w:val="24"/>
          <w:szCs w:val="24"/>
        </w:rPr>
      </w:pPr>
      <w:r w:rsidRPr="00B148BB">
        <w:rPr>
          <w:rFonts w:cstheme="minorHAnsi"/>
          <w:sz w:val="24"/>
          <w:szCs w:val="24"/>
        </w:rPr>
        <w:t xml:space="preserve">This paper can be sorted as follows. In the next section, Characterizations based on the truncated moments, hazard function and conditional expectations are presented for the OGNH-G family. Section 3 provides some general mathematical properties of the family. Section 4 gives the estimation of the parameters of the family using the maximum likelihood method. In Section 5, some new special models of the generated family are considered. Some statistical properties, estimation and simulation study for </w:t>
      </w:r>
      <w:proofErr w:type="gramStart"/>
      <w:r w:rsidRPr="00B148BB">
        <w:rPr>
          <w:rFonts w:cstheme="minorHAnsi"/>
          <w:sz w:val="24"/>
          <w:szCs w:val="24"/>
        </w:rPr>
        <w:t>odd generalized</w:t>
      </w:r>
      <w:proofErr w:type="gramEnd"/>
      <w:r w:rsidRPr="00B148BB">
        <w:rPr>
          <w:rFonts w:cstheme="minorHAnsi"/>
          <w:sz w:val="24"/>
          <w:szCs w:val="24"/>
        </w:rPr>
        <w:t xml:space="preserve"> NH exponential model are derived in Section</w:t>
      </w:r>
      <w:r w:rsidR="006C4460">
        <w:rPr>
          <w:rFonts w:cstheme="minorHAnsi"/>
          <w:sz w:val="24"/>
          <w:szCs w:val="24"/>
        </w:rPr>
        <w:t xml:space="preserve"> </w:t>
      </w:r>
      <w:r w:rsidRPr="00B148BB">
        <w:rPr>
          <w:rFonts w:cstheme="minorHAnsi"/>
          <w:sz w:val="24"/>
          <w:szCs w:val="24"/>
        </w:rPr>
        <w:t>6. The application of the odd generalized NH exponential distribution to a real data set is presented in Section 7. At the end, concluding remarks are outlined in Section 8.</w:t>
      </w:r>
    </w:p>
    <w:p w14:paraId="588040AA" w14:textId="79132FE7" w:rsidR="00B148BB" w:rsidRPr="00B148BB" w:rsidRDefault="006C4460" w:rsidP="006C4460">
      <w:pPr>
        <w:pStyle w:val="Heading1"/>
      </w:pPr>
      <w:r>
        <w:t xml:space="preserve">2. </w:t>
      </w:r>
      <w:r w:rsidR="00B148BB" w:rsidRPr="00B148BB">
        <w:t>Characterizations of OGNH-G Distribution</w:t>
      </w:r>
    </w:p>
    <w:p w14:paraId="4B3DA2F5" w14:textId="77777777" w:rsidR="00B148BB" w:rsidRPr="00B148BB" w:rsidRDefault="00B148BB" w:rsidP="00B148BB">
      <w:pPr>
        <w:rPr>
          <w:rFonts w:cstheme="minorHAnsi"/>
          <w:sz w:val="24"/>
          <w:szCs w:val="24"/>
        </w:rPr>
      </w:pPr>
      <w:r w:rsidRPr="00B148BB">
        <w:rPr>
          <w:rFonts w:cstheme="minorHAnsi"/>
          <w:sz w:val="24"/>
          <w:szCs w:val="24"/>
        </w:rPr>
        <w:t>This section is devoted to the characterizations of the OGNH-G distribution in the following directions: (</w:t>
      </w:r>
      <w:proofErr w:type="spellStart"/>
      <w:r w:rsidRPr="00B148BB">
        <w:rPr>
          <w:rFonts w:cstheme="minorHAnsi"/>
          <w:sz w:val="24"/>
          <w:szCs w:val="24"/>
        </w:rPr>
        <w:t>i</w:t>
      </w:r>
      <w:proofErr w:type="spellEnd"/>
      <w:r w:rsidRPr="00B148BB">
        <w:rPr>
          <w:rFonts w:cstheme="minorHAnsi"/>
          <w:sz w:val="24"/>
          <w:szCs w:val="24"/>
        </w:rPr>
        <w:t>) based on the ratio of two truncated moments and (ii) in terms of the hazard. Note that (</w:t>
      </w:r>
      <w:proofErr w:type="spellStart"/>
      <w:r w:rsidRPr="00B148BB">
        <w:rPr>
          <w:rFonts w:cstheme="minorHAnsi"/>
          <w:sz w:val="24"/>
          <w:szCs w:val="24"/>
        </w:rPr>
        <w:t>i</w:t>
      </w:r>
      <w:proofErr w:type="spellEnd"/>
      <w:r w:rsidRPr="00B148BB">
        <w:rPr>
          <w:rFonts w:cstheme="minorHAnsi"/>
          <w:sz w:val="24"/>
          <w:szCs w:val="24"/>
        </w:rPr>
        <w:t xml:space="preserve">) can be employed also when the </w:t>
      </w:r>
      <w:proofErr w:type="spellStart"/>
      <w:r w:rsidRPr="00B148BB">
        <w:rPr>
          <w:rFonts w:cstheme="minorHAnsi"/>
          <w:sz w:val="24"/>
          <w:szCs w:val="24"/>
        </w:rPr>
        <w:t>cdf</w:t>
      </w:r>
      <w:proofErr w:type="spellEnd"/>
      <w:r w:rsidRPr="00B148BB">
        <w:rPr>
          <w:rFonts w:cstheme="minorHAnsi"/>
          <w:sz w:val="24"/>
          <w:szCs w:val="24"/>
        </w:rPr>
        <w:t xml:space="preserve"> does not have a closed form. We also like to point out that the characterization (</w:t>
      </w:r>
      <w:proofErr w:type="spellStart"/>
      <w:r w:rsidRPr="00B148BB">
        <w:rPr>
          <w:rFonts w:cstheme="minorHAnsi"/>
          <w:sz w:val="24"/>
          <w:szCs w:val="24"/>
        </w:rPr>
        <w:t>i</w:t>
      </w:r>
      <w:proofErr w:type="spellEnd"/>
      <w:r w:rsidRPr="00B148BB">
        <w:rPr>
          <w:rFonts w:cstheme="minorHAnsi"/>
          <w:sz w:val="24"/>
          <w:szCs w:val="24"/>
        </w:rPr>
        <w:t>) is stable in the sense of weak convergence. We present our characterizations (</w:t>
      </w:r>
      <w:proofErr w:type="spellStart"/>
      <w:r w:rsidRPr="00B148BB">
        <w:rPr>
          <w:rFonts w:cstheme="minorHAnsi"/>
          <w:sz w:val="24"/>
          <w:szCs w:val="24"/>
        </w:rPr>
        <w:t>i</w:t>
      </w:r>
      <w:proofErr w:type="spellEnd"/>
      <w:r w:rsidRPr="00B148BB">
        <w:rPr>
          <w:rFonts w:cstheme="minorHAnsi"/>
          <w:sz w:val="24"/>
          <w:szCs w:val="24"/>
        </w:rPr>
        <w:t>)-(ii) in two subsections.</w:t>
      </w:r>
    </w:p>
    <w:p w14:paraId="16A16BBF" w14:textId="6F23F35B" w:rsidR="00B148BB" w:rsidRPr="00B148BB" w:rsidRDefault="006C4460" w:rsidP="006C4460">
      <w:pPr>
        <w:pStyle w:val="Heading2"/>
      </w:pPr>
      <w:r>
        <w:t xml:space="preserve">2.1 </w:t>
      </w:r>
      <w:r w:rsidR="00B148BB" w:rsidRPr="00B148BB">
        <w:t>Characterizations based on two truncated moments</w:t>
      </w:r>
    </w:p>
    <w:p w14:paraId="60E7DF27" w14:textId="40C953D2" w:rsidR="00B148BB" w:rsidRPr="00B148BB" w:rsidRDefault="00B148BB" w:rsidP="00B148BB">
      <w:pPr>
        <w:rPr>
          <w:rFonts w:cstheme="minorHAnsi"/>
          <w:sz w:val="24"/>
          <w:szCs w:val="24"/>
        </w:rPr>
      </w:pPr>
      <w:r w:rsidRPr="00B148BB">
        <w:rPr>
          <w:rFonts w:cstheme="minorHAnsi"/>
          <w:sz w:val="24"/>
          <w:szCs w:val="24"/>
        </w:rPr>
        <w:t xml:space="preserve">This subsection is devoted to the characterizations of OGNH-G distribution based on the ratio of two truncated moments. Our first characterization employs a theorem due to </w:t>
      </w:r>
      <w:proofErr w:type="spellStart"/>
      <w:r w:rsidRPr="00B148BB">
        <w:rPr>
          <w:rFonts w:cstheme="minorHAnsi"/>
          <w:sz w:val="24"/>
          <w:szCs w:val="24"/>
        </w:rPr>
        <w:t>Glänzel</w:t>
      </w:r>
      <w:proofErr w:type="spellEnd"/>
      <w:r w:rsidRPr="00B148BB">
        <w:rPr>
          <w:rFonts w:cstheme="minorHAnsi"/>
          <w:sz w:val="24"/>
          <w:szCs w:val="24"/>
        </w:rPr>
        <w:t xml:space="preserve"> (1987), see Theorem 1 of Appendix A. The result, however, holds also when the interval </w:t>
      </w:r>
      <w:r w:rsidRPr="00B148BB">
        <w:rPr>
          <w:rFonts w:cstheme="minorHAnsi"/>
          <w:i/>
          <w:iCs/>
          <w:sz w:val="24"/>
          <w:szCs w:val="24"/>
        </w:rPr>
        <w:t xml:space="preserve">H </w:t>
      </w:r>
      <w:r w:rsidRPr="00B148BB">
        <w:rPr>
          <w:rFonts w:cstheme="minorHAnsi"/>
          <w:sz w:val="24"/>
          <w:szCs w:val="24"/>
        </w:rPr>
        <w:t>is not closed, since the condition of the Theorem is on the interior of</w:t>
      </w:r>
      <w:r w:rsidRPr="00F54CAB">
        <w:rPr>
          <w:rFonts w:cstheme="minorHAnsi"/>
          <w:sz w:val="24"/>
          <w:szCs w:val="24"/>
        </w:rPr>
        <w:t xml:space="preserve"> </w:t>
      </w:r>
      <w:r w:rsidRPr="00B148BB">
        <w:rPr>
          <w:rFonts w:cstheme="minorHAnsi"/>
          <w:i/>
          <w:iCs/>
          <w:sz w:val="24"/>
          <w:szCs w:val="24"/>
        </w:rPr>
        <w:t>H</w:t>
      </w:r>
      <w:r w:rsidRPr="00B148BB">
        <w:rPr>
          <w:rFonts w:cstheme="minorHAnsi"/>
          <w:sz w:val="24"/>
          <w:szCs w:val="24"/>
        </w:rPr>
        <w:t>.</w:t>
      </w:r>
    </w:p>
    <w:p w14:paraId="577A8BA0" w14:textId="3541E597" w:rsidR="00312D83" w:rsidRPr="00312D83" w:rsidRDefault="00312D83" w:rsidP="00312D83">
      <w:pPr>
        <w:rPr>
          <w:rFonts w:cstheme="minorHAnsi"/>
          <w:sz w:val="24"/>
          <w:szCs w:val="24"/>
        </w:rPr>
      </w:pPr>
      <w:r w:rsidRPr="00312D83">
        <w:rPr>
          <w:rFonts w:cstheme="minorHAnsi"/>
          <w:b/>
          <w:bCs/>
          <w:sz w:val="24"/>
          <w:szCs w:val="24"/>
        </w:rPr>
        <w:t xml:space="preserve">Proposition 2.1. </w:t>
      </w:r>
      <w:r w:rsidRPr="00312D83">
        <w:rPr>
          <w:rFonts w:cstheme="minorHAnsi"/>
          <w:sz w:val="24"/>
          <w:szCs w:val="24"/>
        </w:rPr>
        <w:t xml:space="preserve">Let </w:t>
      </w:r>
      <m:oMath>
        <m:r>
          <w:rPr>
            <w:rFonts w:ascii="Cambria Math" w:hAnsi="Cambria Math" w:cs="Cambria Math"/>
            <w:sz w:val="24"/>
            <w:szCs w:val="24"/>
          </w:rPr>
          <m:t>X</m:t>
        </m:r>
        <m:r>
          <w:rPr>
            <w:rFonts w:ascii="Cambria Math" w:hAnsi="Cambria Math" w:cstheme="minorHAnsi"/>
            <w:sz w:val="24"/>
            <w:szCs w:val="24"/>
          </w:rPr>
          <m:t xml:space="preserve">: Ω → </m:t>
        </m:r>
        <m:r>
          <w:rPr>
            <w:rFonts w:ascii="Cambria Math" w:hAnsi="Cambria Math" w:cs="Cambria Math"/>
            <w:sz w:val="24"/>
            <w:szCs w:val="24"/>
          </w:rPr>
          <m:t>R</m:t>
        </m:r>
      </m:oMath>
      <w:r w:rsidR="006C4460">
        <w:rPr>
          <w:rFonts w:ascii="Cambria Math" w:hAnsi="Cambria Math" w:cs="Cambria Math"/>
          <w:sz w:val="24"/>
          <w:szCs w:val="24"/>
        </w:rPr>
        <w:t xml:space="preserve"> </w:t>
      </w:r>
      <w:r w:rsidRPr="00312D83">
        <w:rPr>
          <w:rFonts w:cstheme="minorHAnsi"/>
          <w:sz w:val="24"/>
          <w:szCs w:val="24"/>
        </w:rPr>
        <w:t>be a continuous random variable and let</w:t>
      </w:r>
    </w:p>
    <w:p w14:paraId="45F35CDE" w14:textId="20567C7B" w:rsidR="00312D83" w:rsidRPr="00312D83" w:rsidRDefault="0019195F" w:rsidP="00312D83">
      <w:pPr>
        <w:rPr>
          <w:rFonts w:cstheme="minorHAnsi"/>
          <w:sz w:val="24"/>
          <w:szCs w:val="24"/>
        </w:rPr>
      </w:pP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acc>
          <m:accPr>
            <m:chr m:val="̅"/>
            <m:ctrlPr>
              <w:rPr>
                <w:rFonts w:ascii="Cambria Math" w:hAnsi="Cambria Math" w:cs="Cambria Math"/>
                <w:i/>
                <w:sz w:val="24"/>
                <w:szCs w:val="24"/>
              </w:rPr>
            </m:ctrlPr>
          </m:accPr>
          <m:e>
            <m:r>
              <w:rPr>
                <w:rFonts w:ascii="Cambria Math" w:hAnsi="Cambria Math" w:cs="Cambria Math"/>
                <w:sz w:val="24"/>
                <w:szCs w:val="24"/>
              </w:rPr>
              <m:t>G</m:t>
            </m:r>
            <m:r>
              <w:rPr>
                <w:rFonts w:ascii="Cambria Math" w:hAnsi="Cambria Math" w:cstheme="minorHAnsi"/>
                <w:sz w:val="24"/>
                <w:szCs w:val="24"/>
              </w:rPr>
              <m:t>̄</m:t>
            </m:r>
          </m:e>
        </m:acc>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α</m:t>
            </m:r>
            <m:r>
              <w:rPr>
                <w:rFonts w:ascii="Cambria Math" w:hAnsi="Cambria Math" w:cstheme="minorHAnsi"/>
                <w:sz w:val="24"/>
                <w:szCs w:val="24"/>
                <w:vertAlign w:val="superscript"/>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x;ξ</m:t>
                                </m:r>
                              </m:e>
                            </m:d>
                          </m:num>
                          <m:den>
                            <m:acc>
                              <m:accPr>
                                <m:chr m:val="̅"/>
                                <m:ctrlPr>
                                  <w:rPr>
                                    <w:rFonts w:ascii="Cambria Math" w:hAnsi="Cambria Math" w:cs="Cambria Math"/>
                                    <w:i/>
                                    <w:sz w:val="24"/>
                                    <w:szCs w:val="24"/>
                                  </w:rPr>
                                </m:ctrlPr>
                              </m:accPr>
                              <m:e>
                                <m:r>
                                  <w:rPr>
                                    <w:rFonts w:ascii="Cambria Math" w:hAnsi="Cambria Math" w:cs="Cambria Math"/>
                                    <w:sz w:val="24"/>
                                    <w:szCs w:val="24"/>
                                  </w:rPr>
                                  <m:t>G</m:t>
                                </m:r>
                              </m:e>
                            </m:acc>
                            <m:d>
                              <m:dPr>
                                <m:ctrlPr>
                                  <w:rPr>
                                    <w:rFonts w:ascii="Cambria Math" w:hAnsi="Cambria Math" w:cs="Cambria Math"/>
                                    <w:i/>
                                    <w:sz w:val="24"/>
                                    <w:szCs w:val="24"/>
                                  </w:rPr>
                                </m:ctrlPr>
                              </m:dPr>
                              <m:e>
                                <m:r>
                                  <w:rPr>
                                    <w:rFonts w:ascii="Cambria Math" w:hAnsi="Cambria Math" w:cs="Cambria Math"/>
                                    <w:sz w:val="24"/>
                                    <w:szCs w:val="24"/>
                                  </w:rPr>
                                  <m:t>x;ξ</m:t>
                                </m:r>
                              </m:e>
                            </m:d>
                          </m:den>
                        </m:f>
                      </m:e>
                    </m:d>
                  </m:e>
                  <m:sup>
                    <m:r>
                      <w:rPr>
                        <w:rFonts w:ascii="Cambria Math" w:hAnsi="Cambria Math" w:cs="Cambria Math"/>
                        <w:sz w:val="24"/>
                        <w:szCs w:val="24"/>
                      </w:rPr>
                      <m:t>β</m:t>
                    </m:r>
                  </m:sup>
                </m:sSup>
              </m:e>
            </m:d>
          </m:e>
          <m:sup>
            <m:r>
              <w:rPr>
                <w:rFonts w:ascii="Cambria Math" w:hAnsi="Cambria Math" w:cstheme="minorHAnsi"/>
                <w:sz w:val="24"/>
                <w:szCs w:val="24"/>
              </w:rPr>
              <m:t>1-α</m:t>
            </m:r>
          </m:sup>
        </m:sSup>
        <m:r>
          <w:rPr>
            <w:rFonts w:ascii="Cambria Math" w:hAnsi="Cambria Math" w:cstheme="minorHAnsi"/>
            <w:sz w:val="24"/>
            <w:szCs w:val="24"/>
          </w:rPr>
          <m:t>exp</m:t>
        </m:r>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Cambria Math"/>
                                        <w:i/>
                                        <w:sz w:val="24"/>
                                        <w:szCs w:val="24"/>
                                      </w:rPr>
                                    </m:ctrlPr>
                                  </m:dPr>
                                  <m:e>
                                    <m:r>
                                      <w:rPr>
                                        <w:rFonts w:ascii="Cambria Math" w:hAnsi="Cambria Math" w:cs="Cambria Math"/>
                                        <w:sz w:val="24"/>
                                        <w:szCs w:val="24"/>
                                      </w:rPr>
                                      <m:t>x;ξ</m:t>
                                    </m:r>
                                  </m:e>
                                </m:d>
                              </m:num>
                              <m:den>
                                <m:acc>
                                  <m:accPr>
                                    <m:chr m:val="̅"/>
                                    <m:ctrlPr>
                                      <w:rPr>
                                        <w:rFonts w:ascii="Cambria Math" w:hAnsi="Cambria Math" w:cs="Cambria Math"/>
                                        <w:i/>
                                        <w:sz w:val="24"/>
                                        <w:szCs w:val="24"/>
                                      </w:rPr>
                                    </m:ctrlPr>
                                  </m:accPr>
                                  <m:e>
                                    <m:r>
                                      <w:rPr>
                                        <w:rFonts w:ascii="Cambria Math" w:hAnsi="Cambria Math" w:cs="Cambria Math"/>
                                        <w:sz w:val="24"/>
                                        <w:szCs w:val="24"/>
                                      </w:rPr>
                                      <m:t>G</m:t>
                                    </m:r>
                                  </m:e>
                                </m:acc>
                                <m:d>
                                  <m:dPr>
                                    <m:ctrlPr>
                                      <w:rPr>
                                        <w:rFonts w:ascii="Cambria Math" w:hAnsi="Cambria Math" w:cs="Cambria Math"/>
                                        <w:i/>
                                        <w:sz w:val="24"/>
                                        <w:szCs w:val="24"/>
                                      </w:rPr>
                                    </m:ctrlPr>
                                  </m:dPr>
                                  <m:e>
                                    <m:r>
                                      <w:rPr>
                                        <w:rFonts w:ascii="Cambria Math" w:hAnsi="Cambria Math" w:cs="Cambria Math"/>
                                        <w:sz w:val="24"/>
                                        <w:szCs w:val="24"/>
                                      </w:rPr>
                                      <m:t>x;ξ</m:t>
                                    </m:r>
                                  </m:e>
                                </m:d>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e>
        </m:d>
        <m:r>
          <w:rPr>
            <w:rFonts w:ascii="Cambria Math" w:hAnsi="Cambria Math" w:cstheme="minorHAnsi"/>
            <w:sz w:val="24"/>
            <w:szCs w:val="24"/>
          </w:rPr>
          <m:t xml:space="preserve"> </m:t>
        </m:r>
      </m:oMath>
      <w:r w:rsidR="00312D83" w:rsidRPr="00312D83">
        <w:rPr>
          <w:rFonts w:cstheme="minorHAnsi"/>
          <w:sz w:val="24"/>
          <w:szCs w:val="24"/>
        </w:rPr>
        <w:t>and</w:t>
      </w:r>
      <w:r w:rsidR="00F36F5E">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Cambria Math"/>
                <w:sz w:val="24"/>
                <w:szCs w:val="24"/>
                <w:vertAlign w:val="superscript"/>
              </w:rPr>
              <m:t>α</m:t>
            </m:r>
          </m:sup>
        </m:sSup>
        <m:r>
          <m:rPr>
            <m:sty m:val="p"/>
          </m:rPr>
          <w:rPr>
            <w:rFonts w:ascii="Cambria Math" w:hAnsi="Cambria Math" w:cstheme="minorHAnsi"/>
            <w:sz w:val="24"/>
            <w:szCs w:val="24"/>
          </w:rPr>
          <m:t xml:space="preserve"> for</m:t>
        </m:r>
        <m:r>
          <w:rPr>
            <w:rFonts w:ascii="Cambria Math" w:hAnsi="Cambria Math" w:cstheme="minorHAnsi"/>
            <w:sz w:val="24"/>
            <w:szCs w:val="24"/>
          </w:rPr>
          <m:t xml:space="preserve"> </m:t>
        </m:r>
        <m:r>
          <w:rPr>
            <w:rFonts w:ascii="Cambria Math" w:hAnsi="Cambria Math" w:cs="Cambria Math"/>
            <w:sz w:val="24"/>
            <w:szCs w:val="24"/>
          </w:rPr>
          <m:t>X</m:t>
        </m:r>
        <m:r>
          <m:rPr>
            <m:scr m:val="double-struck"/>
          </m:rPr>
          <w:rPr>
            <w:rFonts w:ascii="Cambria Math" w:hAnsi="Cambria Math" w:cs="Cambria Math"/>
            <w:sz w:val="24"/>
            <w:szCs w:val="24"/>
          </w:rPr>
          <m:t>∈R</m:t>
        </m:r>
        <m:r>
          <w:rPr>
            <w:rFonts w:ascii="Cambria Math" w:hAnsi="Cambria Math" w:cstheme="minorHAnsi"/>
            <w:sz w:val="24"/>
            <w:szCs w:val="24"/>
          </w:rPr>
          <m:t>.</m:t>
        </m:r>
      </m:oMath>
    </w:p>
    <w:p w14:paraId="0CB8A194" w14:textId="488BBB26" w:rsidR="00312D83" w:rsidRPr="00312D83" w:rsidRDefault="00312D83" w:rsidP="00312D83">
      <w:pPr>
        <w:rPr>
          <w:rFonts w:cstheme="minorHAnsi"/>
          <w:sz w:val="24"/>
          <w:szCs w:val="24"/>
        </w:rPr>
      </w:pPr>
      <w:r w:rsidRPr="00312D83">
        <w:rPr>
          <w:rFonts w:cstheme="minorHAnsi"/>
          <w:sz w:val="24"/>
          <w:szCs w:val="24"/>
        </w:rPr>
        <w:t xml:space="preserve">The random variable </w:t>
      </w:r>
      <w:r w:rsidRPr="00312D83">
        <w:rPr>
          <w:rFonts w:cstheme="minorHAnsi"/>
          <w:i/>
          <w:iCs/>
          <w:sz w:val="24"/>
          <w:szCs w:val="24"/>
        </w:rPr>
        <w:t xml:space="preserve">X </w:t>
      </w:r>
      <w:r w:rsidRPr="00312D83">
        <w:rPr>
          <w:rFonts w:cstheme="minorHAnsi"/>
          <w:sz w:val="24"/>
          <w:szCs w:val="24"/>
        </w:rPr>
        <w:t xml:space="preserve">has pdf (4) if and only if the function </w:t>
      </w:r>
      <w:r w:rsidRPr="00312D83">
        <w:rPr>
          <w:rFonts w:ascii="Cambria Math" w:hAnsi="Cambria Math" w:cs="Cambria Math"/>
          <w:sz w:val="24"/>
          <w:szCs w:val="24"/>
        </w:rPr>
        <w:t>𝜉</w:t>
      </w:r>
      <w:r w:rsidR="00345712">
        <w:rPr>
          <w:rFonts w:ascii="Cambria Math" w:hAnsi="Cambria Math" w:cs="Cambria Math"/>
          <w:sz w:val="24"/>
          <w:szCs w:val="24"/>
        </w:rPr>
        <w:t xml:space="preserve"> </w:t>
      </w:r>
      <w:r w:rsidRPr="00312D83">
        <w:rPr>
          <w:rFonts w:cstheme="minorHAnsi"/>
          <w:sz w:val="24"/>
          <w:szCs w:val="24"/>
        </w:rPr>
        <w:t>defined in Theorem 1 is of the form</w:t>
      </w:r>
    </w:p>
    <w:p w14:paraId="10FDCB0D" w14:textId="6183450E" w:rsidR="00312D83" w:rsidRPr="00312D83" w:rsidRDefault="0096435E" w:rsidP="00312D83">
      <w:pPr>
        <w:rPr>
          <w:rFonts w:cstheme="minorHAnsi"/>
          <w:sz w:val="24"/>
          <w:szCs w:val="24"/>
        </w:rPr>
      </w:pPr>
      <m:oMathPara>
        <m:oMath>
          <m:r>
            <w:rPr>
              <w:rFonts w:ascii="Cambria Math" w:hAnsi="Cambria Math" w:cs="Cambria Math"/>
              <w:sz w:val="24"/>
              <w:szCs w:val="24"/>
            </w:rPr>
            <m:t>ξ</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Cambria Math"/>
                      <w:sz w:val="24"/>
                      <w:szCs w:val="24"/>
                      <w:vertAlign w:val="superscript"/>
                    </w:rPr>
                    <m:t>α</m:t>
                  </m:r>
                </m:sup>
              </m:sSup>
            </m:e>
          </m:d>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54CDC870" w14:textId="3FBB3A7A" w:rsidR="00312D83" w:rsidRPr="00312D83" w:rsidRDefault="00312D83" w:rsidP="00312D83">
      <w:pPr>
        <w:rPr>
          <w:rFonts w:cstheme="minorHAnsi"/>
          <w:sz w:val="24"/>
          <w:szCs w:val="24"/>
        </w:rPr>
      </w:pPr>
      <w:r w:rsidRPr="00312D83">
        <w:rPr>
          <w:rFonts w:cstheme="minorHAnsi"/>
          <w:b/>
          <w:bCs/>
          <w:sz w:val="24"/>
          <w:szCs w:val="24"/>
        </w:rPr>
        <w:t xml:space="preserve">Proof. </w:t>
      </w:r>
      <w:r w:rsidRPr="00312D83">
        <w:rPr>
          <w:rFonts w:cstheme="minorHAnsi"/>
          <w:sz w:val="24"/>
          <w:szCs w:val="24"/>
        </w:rPr>
        <w:t xml:space="preserve">Suppose the random variable </w:t>
      </w:r>
      <w:r w:rsidRPr="00312D83">
        <w:rPr>
          <w:rFonts w:cstheme="minorHAnsi"/>
          <w:i/>
          <w:iCs/>
          <w:sz w:val="24"/>
          <w:szCs w:val="24"/>
        </w:rPr>
        <w:t xml:space="preserve">X </w:t>
      </w:r>
      <w:r w:rsidRPr="00312D83">
        <w:rPr>
          <w:rFonts w:cstheme="minorHAnsi"/>
          <w:sz w:val="24"/>
          <w:szCs w:val="24"/>
        </w:rPr>
        <w:t>has pdf (4), then</w:t>
      </w:r>
    </w:p>
    <w:p w14:paraId="758F6486" w14:textId="7261753F" w:rsidR="00312D83" w:rsidRPr="00312D83" w:rsidRDefault="0019195F" w:rsidP="00312D83">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e>
          </m:d>
          <m:r>
            <w:rPr>
              <w:rFonts w:ascii="Cambria Math" w:hAnsi="Cambria Math" w:cs="Cambria Math"/>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Cambria Math"/>
                          <w:sz w:val="24"/>
                          <w:szCs w:val="24"/>
                        </w:rPr>
                        <m:t>x</m:t>
                      </m:r>
                    </m:e>
                  </m:d>
                </m:num>
                <m:den>
                  <m:r>
                    <w:rPr>
                      <w:rFonts w:ascii="Cambria Math" w:hAnsi="Cambria Math" w:cs="Cambria Math"/>
                      <w:sz w:val="24"/>
                      <w:szCs w:val="24"/>
                    </w:rPr>
                    <m:t>X</m:t>
                  </m:r>
                </m:den>
              </m:f>
              <m:r>
                <w:rPr>
                  <w:rFonts w:ascii="Cambria Math" w:hAnsi="Cambria Math" w:cstheme="minorHAnsi"/>
                  <w:sz w:val="24"/>
                  <w:szCs w:val="24"/>
                </w:rPr>
                <m:t xml:space="preserve">≥ </m:t>
              </m:r>
              <m:r>
                <w:rPr>
                  <w:rFonts w:ascii="Cambria Math" w:hAnsi="Cambria Math" w:cs="Cambria Math"/>
                  <w:sz w:val="24"/>
                  <w:szCs w:val="24"/>
                </w:rPr>
                <m:t>x</m:t>
              </m:r>
            </m:e>
          </m:d>
          <m:r>
            <w:rPr>
              <w:rFonts w:ascii="Cambria Math" w:hAnsi="Cambria Math" w:cstheme="minorHAnsi"/>
              <w:sz w:val="24"/>
              <w:szCs w:val="24"/>
            </w:rPr>
            <m:t xml:space="preserve">= </m:t>
          </m:r>
          <m:r>
            <w:rPr>
              <w:rFonts w:ascii="Cambria Math" w:hAnsi="Cambria Math" w:cs="Cambria Math"/>
              <w:sz w:val="24"/>
              <w:szCs w:val="24"/>
            </w:rPr>
            <m:t>Cβ</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Cambria Math"/>
                      <w:sz w:val="24"/>
                      <w:szCs w:val="24"/>
                      <w:vertAlign w:val="superscript"/>
                    </w:rPr>
                    <m:t>α</m:t>
                  </m:r>
                </m:sup>
              </m:sSup>
            </m:e>
          </m:d>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1C9A4D94" w14:textId="5D9C262E" w:rsidR="00C03AFA" w:rsidRDefault="00312D83" w:rsidP="00312D83">
      <w:pPr>
        <w:rPr>
          <w:rFonts w:cstheme="minorHAnsi"/>
          <w:sz w:val="24"/>
          <w:szCs w:val="24"/>
        </w:rPr>
      </w:pPr>
      <w:r w:rsidRPr="00312D83">
        <w:rPr>
          <w:rFonts w:cstheme="minorHAnsi"/>
          <w:sz w:val="24"/>
          <w:szCs w:val="24"/>
        </w:rPr>
        <w:t>and</w:t>
      </w:r>
    </w:p>
    <w:p w14:paraId="45E33202" w14:textId="38C92940" w:rsidR="003554BF" w:rsidRDefault="0019195F" w:rsidP="00312D83">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e>
          </m:d>
          <m:r>
            <w:rPr>
              <w:rFonts w:ascii="Cambria Math" w:hAnsi="Cambria Math" w:cs="Cambria Math"/>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Cambria Math"/>
                          <w:sz w:val="24"/>
                          <w:szCs w:val="24"/>
                        </w:rPr>
                        <m:t>2</m:t>
                      </m:r>
                    </m:sub>
                  </m:sSub>
                  <m:d>
                    <m:dPr>
                      <m:ctrlPr>
                        <w:rPr>
                          <w:rFonts w:ascii="Cambria Math" w:hAnsi="Cambria Math" w:cstheme="minorHAnsi"/>
                          <w:i/>
                          <w:sz w:val="24"/>
                          <w:szCs w:val="24"/>
                        </w:rPr>
                      </m:ctrlPr>
                    </m:dPr>
                    <m:e>
                      <m:r>
                        <w:rPr>
                          <w:rFonts w:ascii="Cambria Math" w:hAnsi="Cambria Math" w:cs="Cambria Math"/>
                          <w:sz w:val="24"/>
                          <w:szCs w:val="24"/>
                        </w:rPr>
                        <m:t>x</m:t>
                      </m:r>
                    </m:e>
                  </m:d>
                </m:num>
                <m:den>
                  <m:r>
                    <w:rPr>
                      <w:rFonts w:ascii="Cambria Math" w:hAnsi="Cambria Math" w:cs="Cambria Math"/>
                      <w:sz w:val="24"/>
                      <w:szCs w:val="24"/>
                    </w:rPr>
                    <m:t>X</m:t>
                  </m:r>
                </m:den>
              </m:f>
              <m:r>
                <w:rPr>
                  <w:rFonts w:ascii="Cambria Math" w:hAnsi="Cambria Math" w:cstheme="minorHAnsi"/>
                  <w:sz w:val="24"/>
                  <w:szCs w:val="24"/>
                </w:rPr>
                <m:t xml:space="preserve">≥ </m:t>
              </m:r>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Cambria Math"/>
                  <w:sz w:val="24"/>
                  <w:szCs w:val="24"/>
                </w:rPr>
                <m:t>Cβ</m:t>
              </m:r>
            </m:num>
            <m:den>
              <m:r>
                <w:rPr>
                  <w:rFonts w:ascii="Cambria Math" w:hAnsi="Cambria Math" w:cstheme="minorHAnsi"/>
                  <w:sz w:val="24"/>
                  <w:szCs w:val="24"/>
                </w:rPr>
                <m:t>2</m:t>
              </m:r>
            </m:den>
          </m:f>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Cambria Math"/>
                      <w:sz w:val="24"/>
                      <w:szCs w:val="24"/>
                      <w:vertAlign w:val="superscript"/>
                    </w:rPr>
                    <m:t>2α</m:t>
                  </m:r>
                </m:sup>
              </m:sSup>
            </m:e>
          </m:d>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3B434C65" w14:textId="1EE624DA" w:rsidR="00312D83" w:rsidRPr="00312D83" w:rsidRDefault="00312D83" w:rsidP="00312D83">
      <w:pPr>
        <w:rPr>
          <w:rFonts w:cstheme="minorHAnsi"/>
          <w:sz w:val="24"/>
          <w:szCs w:val="24"/>
        </w:rPr>
      </w:pPr>
      <w:r w:rsidRPr="00312D83">
        <w:rPr>
          <w:rFonts w:cstheme="minorHAnsi"/>
          <w:sz w:val="24"/>
          <w:szCs w:val="24"/>
        </w:rPr>
        <w:t>Further,</w:t>
      </w:r>
    </w:p>
    <w:p w14:paraId="06F9DE56" w14:textId="6A53FA52" w:rsidR="00312D83" w:rsidRPr="00312D83" w:rsidRDefault="00A87573" w:rsidP="00312D83">
      <w:pPr>
        <w:rPr>
          <w:rFonts w:cstheme="minorHAnsi"/>
          <w:sz w:val="24"/>
          <w:szCs w:val="24"/>
        </w:rPr>
      </w:pPr>
      <m:oMathPara>
        <m:oMath>
          <m:r>
            <w:rPr>
              <w:rFonts w:ascii="Cambria Math" w:hAnsi="Cambria Math" w:cs="Cambria Math"/>
              <w:sz w:val="24"/>
              <w:szCs w:val="24"/>
            </w:rPr>
            <m:t>ξ</m:t>
          </m:r>
          <m:d>
            <m:dPr>
              <m:ctrlPr>
                <w:rPr>
                  <w:rFonts w:ascii="Cambria Math" w:hAnsi="Cambria Math" w:cstheme="minorHAnsi"/>
                  <w:i/>
                  <w:sz w:val="24"/>
                  <w:szCs w:val="24"/>
                </w:rPr>
              </m:ctrlPr>
            </m:dPr>
            <m:e>
              <m:r>
                <w:rPr>
                  <w:rFonts w:ascii="Cambria Math" w:hAnsi="Cambria Math" w:cs="Cambria Math"/>
                  <w:sz w:val="24"/>
                  <w:szCs w:val="24"/>
                </w:rPr>
                <m:t>x</m:t>
              </m:r>
            </m:e>
          </m:d>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Cambria Math"/>
                  <w:sz w:val="24"/>
                  <w:szCs w:val="24"/>
                </w:rPr>
                <m:t>2</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Cambria Math"/>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r>
                <w:rPr>
                  <w:rFonts w:ascii="Cambria Math" w:hAnsi="Cambria Math" w:cstheme="minorHAnsi"/>
                  <w:sz w:val="24"/>
                  <w:szCs w:val="24"/>
                </w:rPr>
                <m:t>2</m:t>
              </m:r>
            </m:den>
          </m:f>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α</m:t>
              </m:r>
            </m:sup>
          </m:sSup>
          <m:r>
            <w:rPr>
              <w:rFonts w:ascii="Cambria Math" w:hAnsi="Cambria Math" w:cstheme="minorHAnsi"/>
              <w:sz w:val="24"/>
              <w:szCs w:val="24"/>
            </w:rPr>
            <m:t xml:space="preserve">] &gt; 0,  </m:t>
          </m:r>
          <m:r>
            <w:rPr>
              <w:rFonts w:ascii="Cambria Math" w:hAnsi="Cambria Math" w:cs="Cambria Math"/>
              <w:sz w:val="24"/>
              <w:szCs w:val="24"/>
            </w:rPr>
            <m:t>for</m:t>
          </m:r>
          <m:r>
            <w:rPr>
              <w:rFonts w:ascii="Cambria Math" w:hAnsi="Cambria Math" w:cstheme="minorHAnsi"/>
              <w:sz w:val="24"/>
              <w:szCs w:val="24"/>
            </w:rPr>
            <m:t xml:space="preserve"> </m:t>
          </m:r>
          <m:r>
            <w:rPr>
              <w:rFonts w:ascii="Cambria Math" w:hAnsi="Cambria Math" w:cs="Cambria Math"/>
              <w:sz w:val="24"/>
              <w:szCs w:val="24"/>
            </w:rPr>
            <m:t>X</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49F2E57B" w14:textId="53F25C74" w:rsidR="00312D83" w:rsidRPr="00312D83" w:rsidRDefault="00312D83" w:rsidP="00312D83">
      <w:pPr>
        <w:rPr>
          <w:rFonts w:cstheme="minorHAnsi"/>
          <w:sz w:val="24"/>
          <w:szCs w:val="24"/>
        </w:rPr>
      </w:pPr>
      <w:r w:rsidRPr="00312D83">
        <w:rPr>
          <w:rFonts w:cstheme="minorHAnsi"/>
          <w:sz w:val="24"/>
          <w:szCs w:val="24"/>
        </w:rPr>
        <w:t>Conversely, if</w:t>
      </w:r>
      <w:r w:rsidR="00A87573">
        <w:rPr>
          <w:rFonts w:cstheme="minorHAnsi"/>
          <w:sz w:val="24"/>
          <w:szCs w:val="24"/>
        </w:rPr>
        <w:t xml:space="preserve"> </w:t>
      </w:r>
      <w:r w:rsidRPr="00312D83">
        <w:rPr>
          <w:rFonts w:ascii="Cambria Math" w:hAnsi="Cambria Math" w:cs="Cambria Math"/>
          <w:sz w:val="24"/>
          <w:szCs w:val="24"/>
        </w:rPr>
        <w:t>𝜉</w:t>
      </w:r>
      <w:r w:rsidR="00A87573">
        <w:rPr>
          <w:rFonts w:ascii="Cambria Math" w:hAnsi="Cambria Math" w:cs="Cambria Math"/>
          <w:sz w:val="24"/>
          <w:szCs w:val="24"/>
        </w:rPr>
        <w:t xml:space="preserve"> </w:t>
      </w:r>
      <w:r w:rsidRPr="00312D83">
        <w:rPr>
          <w:rFonts w:cstheme="minorHAnsi"/>
          <w:sz w:val="24"/>
          <w:szCs w:val="24"/>
        </w:rPr>
        <w:t>is of the above form, then</w:t>
      </w:r>
    </w:p>
    <w:p w14:paraId="30EB6BCC" w14:textId="5B80272E" w:rsidR="00312D83" w:rsidRPr="00312D83" w:rsidRDefault="0019195F" w:rsidP="00312D83">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S</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ξ</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den>
          </m:f>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Cambria Math"/>
                  <w:sz w:val="24"/>
                  <w:szCs w:val="24"/>
                </w:rPr>
                <m:t>αg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α</m:t>
                  </m:r>
                  <m:r>
                    <w:rPr>
                      <w:rFonts w:ascii="Cambria Math" w:hAnsi="Cambria Math" w:cstheme="minorHAnsi"/>
                      <w:sz w:val="24"/>
                      <w:szCs w:val="24"/>
                      <w:vertAlign w:val="superscript"/>
                    </w:rPr>
                    <m:t>-1</m:t>
                  </m:r>
                </m:sup>
              </m:sSup>
            </m:num>
            <m:den>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rPr>
                    <m:t>α</m:t>
                  </m:r>
                </m:sup>
              </m:sSup>
            </m:den>
          </m:f>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7353D020" w14:textId="50EAA3FA" w:rsidR="00312D83" w:rsidRPr="00312D83" w:rsidRDefault="00312D83" w:rsidP="00312D83">
      <w:pPr>
        <w:rPr>
          <w:rFonts w:cstheme="minorHAnsi"/>
          <w:sz w:val="24"/>
          <w:szCs w:val="24"/>
        </w:rPr>
      </w:pPr>
      <w:r w:rsidRPr="00312D83">
        <w:rPr>
          <w:rFonts w:cstheme="minorHAnsi"/>
          <w:sz w:val="24"/>
          <w:szCs w:val="24"/>
        </w:rPr>
        <w:t>and consequently</w:t>
      </w:r>
    </w:p>
    <w:p w14:paraId="7D8009A7" w14:textId="4BA036E5" w:rsidR="007D0ED5" w:rsidRDefault="007D0ED5" w:rsidP="00312D83">
      <w:pPr>
        <w:rPr>
          <w:rFonts w:cstheme="minorHAnsi"/>
          <w:sz w:val="24"/>
          <w:szCs w:val="24"/>
        </w:rPr>
      </w:pPr>
      <m:oMathPara>
        <m:oMath>
          <m:r>
            <w:rPr>
              <w:rFonts w:ascii="Cambria Math" w:hAnsi="Cambria Math" w:cs="Cambria Math"/>
              <w:sz w:val="24"/>
              <w:szCs w:val="24"/>
            </w:rPr>
            <m:t>S</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 </m:t>
          </m:r>
          <m:r>
            <w:rPr>
              <w:rFonts w:ascii="Cambria Math" w:hAnsi="Cambria Math" w:cs="Cambria Math"/>
              <w:sz w:val="24"/>
              <w:szCs w:val="24"/>
            </w:rPr>
            <m:t>log</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Cambria Math"/>
                      <w:sz w:val="24"/>
                      <w:szCs w:val="24"/>
                      <w:vertAlign w:val="superscript"/>
                    </w:rPr>
                    <m:t>α</m:t>
                  </m:r>
                </m:sup>
              </m:sSup>
            </m:e>
          </m:d>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 xml:space="preserve">. </m:t>
          </m:r>
        </m:oMath>
      </m:oMathPara>
    </w:p>
    <w:p w14:paraId="71644F16" w14:textId="43BE7AF6" w:rsidR="00312D83" w:rsidRPr="00312D83" w:rsidRDefault="00312D83" w:rsidP="00312D83">
      <w:pPr>
        <w:rPr>
          <w:rFonts w:cstheme="minorHAnsi"/>
          <w:sz w:val="24"/>
          <w:szCs w:val="24"/>
        </w:rPr>
      </w:pPr>
      <w:r w:rsidRPr="00312D83">
        <w:rPr>
          <w:rFonts w:cstheme="minorHAnsi"/>
          <w:sz w:val="24"/>
          <w:szCs w:val="24"/>
        </w:rPr>
        <w:t xml:space="preserve">Now, according to Theorem 1, </w:t>
      </w:r>
      <w:r w:rsidRPr="00312D83">
        <w:rPr>
          <w:rFonts w:cstheme="minorHAnsi"/>
          <w:i/>
          <w:iCs/>
          <w:sz w:val="24"/>
          <w:szCs w:val="24"/>
        </w:rPr>
        <w:t xml:space="preserve">X </w:t>
      </w:r>
      <w:r w:rsidRPr="00312D83">
        <w:rPr>
          <w:rFonts w:cstheme="minorHAnsi"/>
          <w:sz w:val="24"/>
          <w:szCs w:val="24"/>
        </w:rPr>
        <w:t>has density (4).</w:t>
      </w:r>
    </w:p>
    <w:p w14:paraId="6E0902FC" w14:textId="7400159F" w:rsidR="007D0ED5" w:rsidRPr="00312D83" w:rsidRDefault="00312D83" w:rsidP="00312D83">
      <w:pPr>
        <w:rPr>
          <w:rFonts w:cstheme="minorHAnsi"/>
          <w:sz w:val="24"/>
          <w:szCs w:val="24"/>
        </w:rPr>
      </w:pPr>
      <w:r w:rsidRPr="00312D83">
        <w:rPr>
          <w:rFonts w:cstheme="minorHAnsi"/>
          <w:b/>
          <w:bCs/>
          <w:sz w:val="24"/>
          <w:szCs w:val="24"/>
        </w:rPr>
        <w:t xml:space="preserve">Corollary 2.1. </w:t>
      </w:r>
      <w:r w:rsidRPr="00312D83">
        <w:rPr>
          <w:rFonts w:cstheme="minorHAnsi"/>
          <w:sz w:val="24"/>
          <w:szCs w:val="24"/>
        </w:rPr>
        <w:t xml:space="preserve">Let </w:t>
      </w:r>
      <m:oMath>
        <m:r>
          <w:rPr>
            <w:rFonts w:ascii="Cambria Math" w:hAnsi="Cambria Math" w:cs="Cambria Math"/>
            <w:sz w:val="24"/>
            <w:szCs w:val="24"/>
          </w:rPr>
          <m:t>X</m:t>
        </m:r>
        <m:r>
          <w:rPr>
            <w:rFonts w:ascii="Cambria Math" w:hAnsi="Cambria Math" w:cstheme="minorHAnsi"/>
            <w:sz w:val="24"/>
            <w:szCs w:val="24"/>
          </w:rPr>
          <m:t xml:space="preserve">: Ω → </m:t>
        </m:r>
        <m:r>
          <w:rPr>
            <w:rFonts w:ascii="Cambria Math" w:hAnsi="Cambria Math" w:cs="Cambria Math"/>
            <w:sz w:val="24"/>
            <w:szCs w:val="24"/>
          </w:rPr>
          <m:t>R</m:t>
        </m:r>
      </m:oMath>
      <w:r w:rsidR="007D0ED5">
        <w:rPr>
          <w:rFonts w:ascii="Cambria Math" w:hAnsi="Cambria Math" w:cs="Cambria Math"/>
          <w:sz w:val="24"/>
          <w:szCs w:val="24"/>
        </w:rPr>
        <w:t xml:space="preserve"> </w:t>
      </w:r>
      <w:r w:rsidRPr="00312D83">
        <w:rPr>
          <w:rFonts w:cstheme="minorHAnsi"/>
          <w:sz w:val="24"/>
          <w:szCs w:val="24"/>
        </w:rPr>
        <w:t xml:space="preserve">be a continuous random variable and let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007D0ED5">
        <w:rPr>
          <w:rFonts w:cstheme="minorHAnsi"/>
          <w:sz w:val="24"/>
          <w:szCs w:val="24"/>
        </w:rPr>
        <w:t xml:space="preserve"> </w:t>
      </w:r>
      <w:r w:rsidRPr="00312D83">
        <w:rPr>
          <w:rFonts w:cstheme="minorHAnsi"/>
          <w:sz w:val="24"/>
          <w:szCs w:val="24"/>
        </w:rPr>
        <w:t xml:space="preserve">be as in Proposition A.1. The random variable </w:t>
      </w:r>
      <w:r w:rsidRPr="00312D83">
        <w:rPr>
          <w:rFonts w:cstheme="minorHAnsi"/>
          <w:i/>
          <w:iCs/>
          <w:sz w:val="24"/>
          <w:szCs w:val="24"/>
        </w:rPr>
        <w:t xml:space="preserve">X </w:t>
      </w:r>
      <w:r w:rsidRPr="00312D83">
        <w:rPr>
          <w:rFonts w:cstheme="minorHAnsi"/>
          <w:sz w:val="24"/>
          <w:szCs w:val="24"/>
        </w:rPr>
        <w:t xml:space="preserve">has pdf (4) if and only if there exist functions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007D0ED5">
        <w:rPr>
          <w:rFonts w:cstheme="minorHAnsi"/>
          <w:sz w:val="24"/>
          <w:szCs w:val="24"/>
        </w:rPr>
        <w:t xml:space="preserve"> </w:t>
      </w:r>
      <w:r w:rsidRPr="00312D83">
        <w:rPr>
          <w:rFonts w:cstheme="minorHAnsi"/>
          <w:sz w:val="24"/>
          <w:szCs w:val="24"/>
        </w:rPr>
        <w:t xml:space="preserve">and </w:t>
      </w:r>
      <w:r w:rsidRPr="00312D83">
        <w:rPr>
          <w:rFonts w:ascii="Cambria Math" w:hAnsi="Cambria Math" w:cs="Cambria Math"/>
          <w:sz w:val="24"/>
          <w:szCs w:val="24"/>
        </w:rPr>
        <w:t>𝜉</w:t>
      </w:r>
      <w:r w:rsidR="007D0ED5">
        <w:rPr>
          <w:rFonts w:ascii="Cambria Math" w:hAnsi="Cambria Math" w:cs="Cambria Math"/>
          <w:sz w:val="24"/>
          <w:szCs w:val="24"/>
        </w:rPr>
        <w:t xml:space="preserve"> </w:t>
      </w:r>
      <w:r w:rsidRPr="00312D83">
        <w:rPr>
          <w:rFonts w:cstheme="minorHAnsi"/>
          <w:sz w:val="24"/>
          <w:szCs w:val="24"/>
        </w:rPr>
        <w:t>defined in Theorem 1 satisfying the following differential equation</w:t>
      </w:r>
    </w:p>
    <w:p w14:paraId="68944FED" w14:textId="3FDE7E9E" w:rsidR="00312D83" w:rsidRPr="00312D83" w:rsidRDefault="0019195F" w:rsidP="00312D83">
      <w:pPr>
        <w:rPr>
          <w:rFonts w:cstheme="minorHAnsi"/>
          <w:sz w:val="24"/>
          <w:szCs w:val="24"/>
        </w:rPr>
      </w:pPr>
      <m:oMathPara>
        <m:oMath>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ξ</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den>
          </m:f>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Cambria Math"/>
                  <w:sz w:val="24"/>
                  <w:szCs w:val="24"/>
                </w:rPr>
                <m:t>αg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α</m:t>
                  </m:r>
                  <m:r>
                    <w:rPr>
                      <w:rFonts w:ascii="Cambria Math" w:hAnsi="Cambria Math" w:cstheme="minorHAnsi"/>
                      <w:sz w:val="24"/>
                      <w:szCs w:val="24"/>
                      <w:vertAlign w:val="superscript"/>
                    </w:rPr>
                    <m:t>-1</m:t>
                  </m:r>
                </m:sup>
              </m:sSup>
            </m:num>
            <m:den>
              <m:r>
                <w:rPr>
                  <w:rFonts w:ascii="Cambria Math" w:hAnsi="Cambria Math" w:cstheme="minorHAnsi"/>
                  <w:sz w:val="24"/>
                  <w:szCs w:val="24"/>
                </w:rPr>
                <m:t xml:space="preserve">1 -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rPr>
                    <m:t>α</m:t>
                  </m:r>
                </m:sup>
              </m:sSup>
            </m:den>
          </m:f>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oMath>
      </m:oMathPara>
    </w:p>
    <w:p w14:paraId="0CB9C32B" w14:textId="18B9E0EA" w:rsidR="00E52AB7" w:rsidRPr="00312D83" w:rsidRDefault="00312D83" w:rsidP="00312D83">
      <w:pPr>
        <w:rPr>
          <w:rFonts w:cstheme="minorHAnsi"/>
          <w:sz w:val="24"/>
          <w:szCs w:val="24"/>
        </w:rPr>
      </w:pPr>
      <w:r w:rsidRPr="00312D83">
        <w:rPr>
          <w:rFonts w:cstheme="minorHAnsi"/>
          <w:b/>
          <w:bCs/>
          <w:sz w:val="24"/>
          <w:szCs w:val="24"/>
        </w:rPr>
        <w:t xml:space="preserve">Corollary 2.2. </w:t>
      </w:r>
      <w:r w:rsidRPr="00312D83">
        <w:rPr>
          <w:rFonts w:cstheme="minorHAnsi"/>
          <w:sz w:val="24"/>
          <w:szCs w:val="24"/>
        </w:rPr>
        <w:t>The general solution of the differential equation in Corollary A.1 is</w:t>
      </w:r>
    </w:p>
    <w:p w14:paraId="69AE943B" w14:textId="17F64469" w:rsidR="00312D83" w:rsidRPr="00E52AB7" w:rsidRDefault="00576D95" w:rsidP="00E52AB7">
      <w:pPr>
        <w:pStyle w:val="NoSpacing"/>
      </w:pPr>
      <m:oMathPara>
        <m:oMath>
          <m:r>
            <w:rPr>
              <w:rFonts w:ascii="Cambria Math" w:hAnsi="Cambria Math" w:cs="Cambria Math"/>
              <w:sz w:val="24"/>
              <w:szCs w:val="24"/>
            </w:rPr>
            <m:t>ξ</m:t>
          </m:r>
          <m:d>
            <m:dPr>
              <m:ctrlPr>
                <w:rPr>
                  <w:rFonts w:ascii="Cambria Math" w:hAnsi="Cambria Math"/>
                  <w:i/>
                  <w:sz w:val="24"/>
                  <w:szCs w:val="24"/>
                </w:rPr>
              </m:ctrlPr>
            </m:dPr>
            <m:e>
              <m:r>
                <w:rPr>
                  <w:rFonts w:ascii="Cambria Math" w:hAnsi="Cambria Math" w:cs="Cambria Math"/>
                  <w:sz w:val="24"/>
                  <w:szCs w:val="24"/>
                </w:rPr>
                <m:t>x</m:t>
              </m:r>
            </m:e>
          </m:d>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 xml:space="preserve">1 - </m:t>
                  </m:r>
                  <m:r>
                    <w:rPr>
                      <w:rFonts w:ascii="Cambria Math" w:hAnsi="Cambria Math" w:cs="Cambria Math"/>
                      <w:sz w:val="24"/>
                      <w:szCs w:val="24"/>
                    </w:rPr>
                    <m:t>G</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cs="Cambria Math"/>
                              <w:sz w:val="24"/>
                              <w:szCs w:val="24"/>
                            </w:rPr>
                            <m:t>x</m:t>
                          </m:r>
                          <m:r>
                            <w:rPr>
                              <w:rFonts w:ascii="Cambria Math" w:hAnsi="Cambria Math"/>
                              <w:sz w:val="24"/>
                              <w:szCs w:val="24"/>
                            </w:rPr>
                            <m:t>;</m:t>
                          </m:r>
                          <m:r>
                            <w:rPr>
                              <w:rFonts w:ascii="Cambria Math" w:hAnsi="Cambria Math" w:cs="Cambria Math"/>
                              <w:sz w:val="24"/>
                              <w:szCs w:val="24"/>
                            </w:rPr>
                            <m:t>ϕ</m:t>
                          </m:r>
                        </m:e>
                      </m:d>
                    </m:e>
                    <m:sup>
                      <m:r>
                        <w:rPr>
                          <w:rFonts w:ascii="Cambria Math" w:hAnsi="Cambria Math" w:cs="Cambria Math"/>
                          <w:sz w:val="24"/>
                          <w:szCs w:val="24"/>
                        </w:rPr>
                        <m:t>α</m:t>
                      </m:r>
                    </m:sup>
                  </m:sSup>
                </m:e>
              </m:d>
            </m:e>
            <m:sup>
              <m:r>
                <w:rPr>
                  <w:rFonts w:ascii="Cambria Math" w:hAnsi="Cambria Math"/>
                  <w:sz w:val="24"/>
                  <w:szCs w:val="24"/>
                </w:rPr>
                <m:t>-1</m:t>
              </m:r>
            </m:sup>
          </m:sSup>
          <m:r>
            <w:rPr>
              <w:rFonts w:ascii="Cambria Math" w:hAnsi="Cambria Math"/>
              <w:sz w:val="24"/>
              <w:szCs w:val="24"/>
            </w:rPr>
            <m:t xml:space="preserve"> </m:t>
          </m:r>
          <m:d>
            <m:dPr>
              <m:begChr m:val="["/>
              <m:endChr m:val="]"/>
              <m:ctrlPr>
                <w:rPr>
                  <w:rFonts w:ascii="Cambria Math" w:hAnsi="Cambria Math"/>
                  <w:i/>
                  <w:sz w:val="24"/>
                  <w:szCs w:val="24"/>
                </w:rPr>
              </m:ctrlPr>
            </m:dPr>
            <m:e>
              <m:r>
                <w:rPr>
                  <w:rFonts w:ascii="Cambria Math" w:hAnsi="Cambria Math"/>
                  <w:sz w:val="24"/>
                  <w:szCs w:val="24"/>
                </w:rPr>
                <m:t xml:space="preserve">- </m:t>
              </m:r>
              <m:nary>
                <m:naryPr>
                  <m:limLoc m:val="undOvr"/>
                  <m:subHide m:val="1"/>
                  <m:supHide m:val="1"/>
                  <m:ctrlPr>
                    <w:rPr>
                      <w:rFonts w:ascii="Cambria Math" w:hAnsi="Cambria Math"/>
                      <w:i/>
                      <w:sz w:val="24"/>
                      <w:szCs w:val="24"/>
                    </w:rPr>
                  </m:ctrlPr>
                </m:naryPr>
                <m:sub/>
                <m:sup/>
                <m:e>
                  <m:r>
                    <w:rPr>
                      <w:rFonts w:ascii="Cambria Math" w:hAnsi="Cambria Math" w:cs="Cambria Math"/>
                      <w:sz w:val="24"/>
                      <w:szCs w:val="24"/>
                    </w:rPr>
                    <m:t>αg</m:t>
                  </m:r>
                  <m:d>
                    <m:dPr>
                      <m:ctrlPr>
                        <w:rPr>
                          <w:rFonts w:ascii="Cambria Math" w:hAnsi="Cambria Math"/>
                          <w:i/>
                          <w:sz w:val="24"/>
                          <w:szCs w:val="24"/>
                        </w:rPr>
                      </m:ctrlPr>
                    </m:dPr>
                    <m:e>
                      <m:r>
                        <w:rPr>
                          <w:rFonts w:ascii="Cambria Math" w:hAnsi="Cambria Math" w:cs="Cambria Math"/>
                          <w:sz w:val="24"/>
                          <w:szCs w:val="24"/>
                        </w:rPr>
                        <m:t>x</m:t>
                      </m:r>
                      <m:r>
                        <w:rPr>
                          <w:rFonts w:ascii="Cambria Math" w:hAnsi="Cambria Math"/>
                          <w:sz w:val="24"/>
                          <w:szCs w:val="24"/>
                        </w:rPr>
                        <m:t xml:space="preserve">; </m:t>
                      </m:r>
                      <m:r>
                        <w:rPr>
                          <w:rFonts w:ascii="Cambria Math" w:hAnsi="Cambria Math" w:cs="Cambria Math"/>
                          <w:sz w:val="24"/>
                          <w:szCs w:val="24"/>
                        </w:rPr>
                        <m:t>ξ</m:t>
                      </m:r>
                    </m:e>
                  </m:d>
                  <m:r>
                    <w:rPr>
                      <w:rFonts w:ascii="Cambria Math" w:hAnsi="Cambria Math" w:cs="Cambria Math"/>
                      <w:sz w:val="24"/>
                      <w:szCs w:val="24"/>
                    </w:rPr>
                    <m:t>G</m:t>
                  </m:r>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cs="Cambria Math"/>
                              <w:sz w:val="24"/>
                              <w:szCs w:val="24"/>
                            </w:rPr>
                            <m:t>x</m:t>
                          </m:r>
                          <m:r>
                            <w:rPr>
                              <w:rFonts w:ascii="Cambria Math" w:hAnsi="Cambria Math"/>
                              <w:sz w:val="24"/>
                              <w:szCs w:val="24"/>
                            </w:rPr>
                            <m:t>;</m:t>
                          </m:r>
                          <m:r>
                            <w:rPr>
                              <w:rFonts w:ascii="Cambria Math" w:hAnsi="Cambria Math" w:cs="Cambria Math"/>
                              <w:sz w:val="24"/>
                              <w:szCs w:val="24"/>
                            </w:rPr>
                            <m:t>ϕ</m:t>
                          </m:r>
                        </m:e>
                      </m:d>
                    </m:e>
                    <m:sup>
                      <m:r>
                        <w:rPr>
                          <w:rFonts w:ascii="Cambria Math" w:hAnsi="Cambria Math" w:cs="Cambria Math"/>
                          <w:sz w:val="24"/>
                          <w:szCs w:val="24"/>
                        </w:rPr>
                        <m:t>α</m:t>
                      </m:r>
                      <m:r>
                        <w:rPr>
                          <w:rFonts w:ascii="Cambria Math" w:hAnsi="Cambria Math"/>
                          <w:sz w:val="24"/>
                          <w:szCs w:val="24"/>
                        </w:rPr>
                        <m:t>-1</m:t>
                      </m:r>
                    </m:sup>
                  </m:sSup>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Cambria Math"/>
                                  <w:sz w:val="24"/>
                                  <w:szCs w:val="24"/>
                                </w:rPr>
                                <m:t>x</m:t>
                              </m:r>
                            </m:e>
                          </m:d>
                        </m:e>
                      </m:d>
                    </m:e>
                    <m:sup>
                      <m:r>
                        <w:rPr>
                          <w:rFonts w:ascii="Cambria Math" w:hAnsi="Cambria Math"/>
                          <w:sz w:val="24"/>
                          <w:szCs w:val="24"/>
                        </w:rPr>
                        <m:t>-1</m:t>
                      </m:r>
                    </m:sup>
                  </m:sSup>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dx+D</m:t>
                  </m:r>
                </m:e>
              </m:nary>
            </m:e>
          </m:d>
          <m:r>
            <w:rPr>
              <w:rFonts w:ascii="Cambria Math" w:hAnsi="Cambria Math"/>
              <w:sz w:val="24"/>
              <w:szCs w:val="24"/>
            </w:rPr>
            <m:t xml:space="preserve">, </m:t>
          </m:r>
        </m:oMath>
      </m:oMathPara>
    </w:p>
    <w:p w14:paraId="405C8DA0" w14:textId="44E07F1D" w:rsidR="00312D83" w:rsidRPr="00312D83" w:rsidRDefault="00312D83" w:rsidP="00312D83">
      <w:pPr>
        <w:rPr>
          <w:rFonts w:cstheme="minorHAnsi"/>
          <w:sz w:val="24"/>
          <w:szCs w:val="24"/>
        </w:rPr>
      </w:pPr>
      <w:r w:rsidRPr="00312D83">
        <w:rPr>
          <w:rFonts w:cstheme="minorHAnsi"/>
          <w:sz w:val="24"/>
          <w:szCs w:val="24"/>
        </w:rPr>
        <w:t xml:space="preserve">where </w:t>
      </w:r>
      <w:r w:rsidRPr="00312D83">
        <w:rPr>
          <w:rFonts w:cstheme="minorHAnsi"/>
          <w:i/>
          <w:iCs/>
          <w:sz w:val="24"/>
          <w:szCs w:val="24"/>
        </w:rPr>
        <w:t xml:space="preserve">D </w:t>
      </w:r>
      <w:r w:rsidRPr="00312D83">
        <w:rPr>
          <w:rFonts w:cstheme="minorHAnsi"/>
          <w:sz w:val="24"/>
          <w:szCs w:val="24"/>
        </w:rPr>
        <w:t xml:space="preserve">is a constant. We like to point out that one set of functions satisfying the above differential equation is given in Proposition A.1 with </w:t>
      </w:r>
      <w:r w:rsidRPr="00312D83">
        <w:rPr>
          <w:rFonts w:cstheme="minorHAnsi"/>
          <w:i/>
          <w:iCs/>
          <w:sz w:val="24"/>
          <w:szCs w:val="24"/>
        </w:rPr>
        <w:t xml:space="preserve">D=1/2. </w:t>
      </w:r>
      <w:r w:rsidRPr="00312D83">
        <w:rPr>
          <w:rFonts w:cstheme="minorHAnsi"/>
          <w:sz w:val="24"/>
          <w:szCs w:val="24"/>
        </w:rPr>
        <w:t xml:space="preserve">Clearly, there are other triplets </w:t>
      </w:r>
      <m:oMath>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oMath>
      <w:r w:rsidR="0073482A">
        <w:rPr>
          <w:rFonts w:cstheme="minorHAnsi"/>
          <w:sz w:val="24"/>
          <w:szCs w:val="24"/>
        </w:rPr>
        <w:t xml:space="preserve"> </w:t>
      </w:r>
      <w:r w:rsidRPr="00312D83">
        <w:rPr>
          <w:rFonts w:cstheme="minorHAnsi"/>
          <w:sz w:val="24"/>
          <w:szCs w:val="24"/>
        </w:rPr>
        <w:t>which satisfy conditions of Theorem 1.</w:t>
      </w:r>
    </w:p>
    <w:p w14:paraId="39B1FD61" w14:textId="77777777" w:rsidR="00312D83" w:rsidRPr="00312D83" w:rsidRDefault="00312D83" w:rsidP="0073482A">
      <w:pPr>
        <w:pStyle w:val="Heading2"/>
      </w:pPr>
      <w:r w:rsidRPr="00312D83">
        <w:t>2.2. Characterization in terms of hazard function</w:t>
      </w:r>
    </w:p>
    <w:p w14:paraId="2EB8C701" w14:textId="46031AA9" w:rsidR="00062109" w:rsidRPr="0073482A" w:rsidRDefault="00312D83" w:rsidP="0073482A">
      <w:pPr>
        <w:pStyle w:val="NoSpacing"/>
        <w:rPr>
          <w:rFonts w:cstheme="minorHAnsi"/>
          <w:sz w:val="24"/>
          <w:szCs w:val="24"/>
        </w:rPr>
      </w:pPr>
      <w:r w:rsidRPr="0073482A">
        <w:rPr>
          <w:rFonts w:cstheme="minorHAnsi"/>
          <w:sz w:val="24"/>
          <w:szCs w:val="24"/>
        </w:rPr>
        <w:t xml:space="preserve">The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oMath>
      <w:r w:rsidRPr="0073482A">
        <w:rPr>
          <w:rFonts w:cstheme="minorHAnsi"/>
          <w:sz w:val="24"/>
          <w:szCs w:val="24"/>
        </w:rPr>
        <w:t xml:space="preserve">, of a twice differentiable distribution function, </w:t>
      </w:r>
      <w:r w:rsidRPr="0073482A">
        <w:rPr>
          <w:rFonts w:cstheme="minorHAnsi"/>
          <w:i/>
          <w:iCs/>
          <w:sz w:val="24"/>
          <w:szCs w:val="24"/>
        </w:rPr>
        <w:t>F</w:t>
      </w:r>
      <w:r w:rsidRPr="0073482A">
        <w:rPr>
          <w:rFonts w:cstheme="minorHAnsi"/>
          <w:sz w:val="24"/>
          <w:szCs w:val="24"/>
        </w:rPr>
        <w:t>, satisfies the following first order differential equation</w:t>
      </w:r>
    </w:p>
    <w:p w14:paraId="2F026F25" w14:textId="051BD321" w:rsidR="0073482A" w:rsidRPr="0073482A" w:rsidRDefault="0073482A" w:rsidP="0073482A">
      <w:pPr>
        <w:pStyle w:val="NoSpacing"/>
        <w:rPr>
          <w:rFonts w:cstheme="minorHAnsi"/>
          <w:sz w:val="24"/>
          <w:szCs w:val="24"/>
        </w:rPr>
      </w:pPr>
    </w:p>
    <w:p w14:paraId="7988F132" w14:textId="65576782" w:rsidR="00312D83" w:rsidRPr="00312D83" w:rsidRDefault="0019195F" w:rsidP="00312D83">
      <w:pPr>
        <w:rPr>
          <w:rFonts w:cstheme="minorHAnsi"/>
          <w:sz w:val="24"/>
          <w:szCs w:val="24"/>
        </w:rPr>
      </w:pPr>
      <m:oMathPara>
        <m:oMath>
          <m:f>
            <m:fPr>
              <m:ctrlPr>
                <w:rPr>
                  <w:rFonts w:ascii="Cambria Math" w:hAnsi="Cambria Math" w:cs="Cambria Math"/>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f</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den>
          </m:f>
          <m:r>
            <w:rPr>
              <w:rFonts w:ascii="Cambria Math" w:hAnsi="Cambria Math" w:cs="Cambria Math"/>
              <w:sz w:val="24"/>
              <w:szCs w:val="24"/>
            </w:rPr>
            <m:t>=</m:t>
          </m:r>
          <m:f>
            <m:fPr>
              <m:ctrlPr>
                <w:rPr>
                  <w:rFonts w:ascii="Cambria Math" w:hAnsi="Cambria Math" w:cs="Cambria Math"/>
                  <w:i/>
                  <w:iCs/>
                  <w:sz w:val="24"/>
                  <w:szCs w:val="24"/>
                </w:rPr>
              </m:ctrlPr>
            </m:fPr>
            <m:num>
              <m:sSubSup>
                <m:sSubSupPr>
                  <m:ctrlPr>
                    <w:rPr>
                      <w:rFonts w:ascii="Cambria Math" w:hAnsi="Cambria Math" w:cs="Cambria Math"/>
                      <w:i/>
                      <w:iCs/>
                      <w:sz w:val="24"/>
                      <w:szCs w:val="24"/>
                    </w:rPr>
                  </m:ctrlPr>
                </m:sSubSupPr>
                <m:e>
                  <m:r>
                    <w:rPr>
                      <w:rFonts w:ascii="Cambria Math" w:hAnsi="Cambria Math" w:cs="Cambria Math"/>
                      <w:sz w:val="24"/>
                      <w:szCs w:val="24"/>
                    </w:rPr>
                    <m:t>h</m:t>
                  </m:r>
                </m:e>
                <m:sub>
                  <m:r>
                    <w:rPr>
                      <w:rFonts w:ascii="Cambria Math" w:hAnsi="Cambria Math" w:cstheme="minorHAnsi"/>
                      <w:sz w:val="24"/>
                      <w:szCs w:val="24"/>
                    </w:rPr>
                    <m:t>F</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den>
          </m:f>
          <m:r>
            <w:rPr>
              <w:rFonts w:ascii="Cambria Math" w:hAnsi="Cambria Math" w:cstheme="minorHAnsi"/>
              <w:sz w:val="24"/>
              <w:szCs w:val="24"/>
            </w:rPr>
            <m:t>-</m:t>
          </m:r>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m:oMathPara>
    </w:p>
    <w:p w14:paraId="5B55886D" w14:textId="77777777" w:rsidR="00312D83" w:rsidRPr="00312D83" w:rsidRDefault="00312D83" w:rsidP="00312D83">
      <w:pPr>
        <w:rPr>
          <w:rFonts w:cstheme="minorHAnsi"/>
          <w:sz w:val="24"/>
          <w:szCs w:val="24"/>
        </w:rPr>
      </w:pPr>
      <w:r w:rsidRPr="00312D83">
        <w:rPr>
          <w:rFonts w:cstheme="minorHAnsi"/>
          <w:sz w:val="24"/>
          <w:szCs w:val="24"/>
        </w:rPr>
        <w:t>It should be mentioned that for many univariate continuous distributions, the above equation is the only differential equation available in terms of the hazard function. In this subsection we present a non-trivial characterization of OGNH-G distribution in terms of the hazard function.</w:t>
      </w:r>
    </w:p>
    <w:p w14:paraId="212F8819" w14:textId="70ABE80A" w:rsidR="00312D83" w:rsidRPr="00312D83" w:rsidRDefault="00312D83" w:rsidP="00312D83">
      <w:pPr>
        <w:rPr>
          <w:rFonts w:cstheme="minorHAnsi"/>
          <w:sz w:val="24"/>
          <w:szCs w:val="24"/>
        </w:rPr>
      </w:pPr>
      <w:r w:rsidRPr="00312D83">
        <w:rPr>
          <w:rFonts w:cstheme="minorHAnsi"/>
          <w:b/>
          <w:bCs/>
          <w:sz w:val="24"/>
          <w:szCs w:val="24"/>
        </w:rPr>
        <w:t>Proposition 2.2.1</w:t>
      </w:r>
      <w:r w:rsidRPr="00312D83">
        <w:rPr>
          <w:rFonts w:cstheme="minorHAnsi"/>
          <w:sz w:val="24"/>
          <w:szCs w:val="24"/>
        </w:rPr>
        <w:t>Let</w:t>
      </w:r>
      <w:r w:rsidR="00896321">
        <w:rPr>
          <w:rFonts w:cstheme="minorHAnsi"/>
          <w:sz w:val="24"/>
          <w:szCs w:val="24"/>
        </w:rPr>
        <w:t xml:space="preserve"> </w:t>
      </w:r>
      <m:oMath>
        <m:r>
          <w:rPr>
            <w:rFonts w:ascii="Cambria Math" w:hAnsi="Cambria Math" w:cs="Cambria Math"/>
            <w:sz w:val="24"/>
            <w:szCs w:val="24"/>
          </w:rPr>
          <m:t>X</m:t>
        </m:r>
        <m:r>
          <w:rPr>
            <w:rFonts w:ascii="Cambria Math" w:hAnsi="Cambria Math" w:cstheme="minorHAnsi"/>
            <w:sz w:val="24"/>
            <w:szCs w:val="24"/>
          </w:rPr>
          <m:t xml:space="preserve">: Ω → </m:t>
        </m:r>
        <m:r>
          <w:rPr>
            <w:rFonts w:ascii="Cambria Math" w:hAnsi="Cambria Math" w:cs="Cambria Math"/>
            <w:sz w:val="24"/>
            <w:szCs w:val="24"/>
          </w:rPr>
          <m:t>R</m:t>
        </m:r>
      </m:oMath>
      <w:r w:rsidR="00896321">
        <w:rPr>
          <w:rFonts w:ascii="Cambria Math" w:hAnsi="Cambria Math" w:cs="Cambria Math"/>
          <w:sz w:val="24"/>
          <w:szCs w:val="24"/>
        </w:rPr>
        <w:t xml:space="preserve"> </w:t>
      </w:r>
      <w:r w:rsidRPr="00312D83">
        <w:rPr>
          <w:rFonts w:cstheme="minorHAnsi"/>
          <w:sz w:val="24"/>
          <w:szCs w:val="24"/>
        </w:rPr>
        <w:t xml:space="preserve">be a continuous random variable. The random variable </w:t>
      </w:r>
      <w:r w:rsidRPr="00312D83">
        <w:rPr>
          <w:rFonts w:cstheme="minorHAnsi"/>
          <w:i/>
          <w:iCs/>
          <w:sz w:val="24"/>
          <w:szCs w:val="24"/>
        </w:rPr>
        <w:t xml:space="preserve">X </w:t>
      </w:r>
      <w:r w:rsidRPr="00312D83">
        <w:rPr>
          <w:rFonts w:cstheme="minorHAnsi"/>
          <w:sz w:val="24"/>
          <w:szCs w:val="24"/>
        </w:rPr>
        <w:t>has pdf (4) if and only if its hazard function</w:t>
      </w:r>
      <w:r w:rsidR="00896321">
        <w:rPr>
          <w:rFonts w:cstheme="minorHAnsi"/>
          <w:sz w:val="24"/>
          <w:szCs w:val="24"/>
        </w:rPr>
        <w:t xml:space="preserve"> </w:t>
      </w:r>
      <m:oMath>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oMath>
      <w:r w:rsidRPr="00312D83">
        <w:rPr>
          <w:rFonts w:cstheme="minorHAnsi"/>
          <w:sz w:val="24"/>
          <w:szCs w:val="24"/>
        </w:rPr>
        <w:t>, satisfies the following differential equation</w:t>
      </w:r>
    </w:p>
    <w:p w14:paraId="061F374A" w14:textId="2D29B07A" w:rsidR="00312D83" w:rsidRPr="001408F2" w:rsidRDefault="0019195F" w:rsidP="001408F2">
      <w:pPr>
        <w:pStyle w:val="NoSpacing"/>
        <w:rPr>
          <w:rFonts w:cstheme="minorHAnsi"/>
          <w:sz w:val="24"/>
          <w:szCs w:val="24"/>
        </w:rPr>
      </w:pPr>
      <m:oMathPara>
        <m:oMath>
          <m:sSubSup>
            <m:sSubSupPr>
              <m:ctrlPr>
                <w:rPr>
                  <w:rFonts w:ascii="Cambria Math" w:hAnsi="Cambria Math" w:cs="Cambria Math"/>
                  <w:i/>
                  <w:iCs/>
                  <w:sz w:val="24"/>
                  <w:szCs w:val="24"/>
                </w:rPr>
              </m:ctrlPr>
            </m:sSubSupPr>
            <m:e>
              <m:r>
                <w:rPr>
                  <w:rFonts w:ascii="Cambria Math" w:hAnsi="Cambria Math" w:cs="Cambria Math"/>
                  <w:sz w:val="24"/>
                  <w:szCs w:val="24"/>
                </w:rPr>
                <m:t>h</m:t>
              </m:r>
            </m:e>
            <m:sub>
              <m:r>
                <w:rPr>
                  <w:rFonts w:ascii="Cambria Math" w:hAnsi="Cambria Math" w:cstheme="minorHAnsi"/>
                  <w:sz w:val="24"/>
                  <w:szCs w:val="24"/>
                  <w:vertAlign w:val="superscript"/>
                </w:rPr>
                <m:t>F</m:t>
              </m:r>
            </m:sub>
            <m:sup>
              <m:r>
                <w:rPr>
                  <w:rFonts w:ascii="Cambria Math" w:hAnsi="Cambria Math" w:cstheme="minorHAnsi"/>
                  <w:sz w:val="24"/>
                  <w:szCs w:val="24"/>
                  <w:vertAlign w:val="superscript"/>
                </w:rPr>
                <m:t>/</m:t>
              </m:r>
            </m:sup>
          </m:sSub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num>
            <m:den>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den>
          </m:f>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vertAlign w:val="subscript"/>
                </w:rPr>
                <m:t>F</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αβg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Cambria Math"/>
                  <w:sz w:val="24"/>
                  <w:szCs w:val="24"/>
                </w:rPr>
                <m:t>d</m:t>
              </m:r>
            </m:num>
            <m:den>
              <m:r>
                <w:rPr>
                  <w:rFonts w:ascii="Cambria Math" w:hAnsi="Cambria Math" w:cs="Cambria Math"/>
                  <w:sz w:val="24"/>
                  <w:szCs w:val="24"/>
                </w:rPr>
                <m:t>dx</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G</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β</m:t>
                          </m:r>
                        </m:sup>
                      </m:sSup>
                      <m:r>
                        <w:rPr>
                          <w:rFonts w:ascii="Cambria Math" w:hAnsi="Cambria Math" w:cstheme="minorHAnsi"/>
                          <w:sz w:val="24"/>
                          <w:szCs w:val="24"/>
                        </w:rPr>
                        <m:t xml:space="preserve"> +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vertAlign w:val="superscript"/>
                            </w:rPr>
                            <m:t>β</m:t>
                          </m:r>
                        </m:sup>
                      </m:sSup>
                      <m:r>
                        <w:rPr>
                          <w:rFonts w:ascii="Cambria Math" w:hAnsi="Cambria Math" w:cstheme="minorHAnsi"/>
                          <w:sz w:val="24"/>
                          <w:szCs w:val="24"/>
                        </w:rPr>
                        <m:t>}]</m:t>
                      </m:r>
                    </m:e>
                    <m:sup>
                      <m:r>
                        <w:rPr>
                          <w:rFonts w:ascii="Cambria Math" w:hAnsi="Cambria Math" w:cs="Cambria Math"/>
                          <w:sz w:val="24"/>
                          <w:szCs w:val="24"/>
                        </w:rPr>
                        <m:t>α</m:t>
                      </m:r>
                      <m:r>
                        <w:rPr>
                          <w:rFonts w:ascii="Cambria Math" w:hAnsi="Cambria Math" w:cstheme="minorHAnsi"/>
                          <w:sz w:val="24"/>
                          <w:szCs w:val="24"/>
                        </w:rPr>
                        <m:t>-1</m:t>
                      </m:r>
                    </m:sup>
                  </m:sSup>
                </m:num>
                <m:den>
                  <m:acc>
                    <m:accPr>
                      <m:chr m:val="̅"/>
                      <m:ctrlPr>
                        <w:rPr>
                          <w:rFonts w:ascii="Cambria Math" w:hAnsi="Cambria Math" w:cs="Cambria Math"/>
                          <w:i/>
                          <w:sz w:val="24"/>
                          <w:szCs w:val="24"/>
                        </w:rPr>
                      </m:ctrlPr>
                    </m:accPr>
                    <m:e>
                      <m:r>
                        <w:rPr>
                          <w:rFonts w:ascii="Cambria Math" w:hAnsi="Cambria Math" w:cs="Cambria Math"/>
                          <w:sz w:val="24"/>
                          <w:szCs w:val="24"/>
                        </w:rPr>
                        <m:t>G</m:t>
                      </m:r>
                      <m:r>
                        <w:rPr>
                          <w:rFonts w:ascii="Cambria Math" w:hAnsi="Cambria Math" w:cstheme="minorHAnsi"/>
                          <w:sz w:val="24"/>
                          <w:szCs w:val="24"/>
                        </w:rPr>
                        <m:t>̄</m:t>
                      </m:r>
                    </m:e>
                  </m:acc>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e>
                    <m:sup>
                      <m:r>
                        <w:rPr>
                          <w:rFonts w:ascii="Cambria Math" w:hAnsi="Cambria Math" w:cs="Cambria Math"/>
                          <w:sz w:val="24"/>
                          <w:szCs w:val="24"/>
                        </w:rPr>
                        <m:t>αβ</m:t>
                      </m:r>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m:t>
                      </m:r>
                      <m:r>
                        <w:rPr>
                          <w:rFonts w:ascii="Cambria Math" w:hAnsi="Cambria Math" w:cs="Cambria Math"/>
                          <w:sz w:val="24"/>
                          <w:szCs w:val="24"/>
                        </w:rPr>
                        <m:t>β</m:t>
                      </m:r>
                      <m:r>
                        <w:rPr>
                          <w:rFonts w:ascii="Cambria Math" w:hAnsi="Cambria Math" w:cstheme="minorHAnsi"/>
                          <w:sz w:val="24"/>
                          <w:szCs w:val="24"/>
                        </w:rPr>
                        <m:t>+1</m:t>
                      </m:r>
                    </m:sup>
                  </m:sSup>
                </m:den>
              </m:f>
            </m:e>
          </m:d>
          <m:r>
            <w:rPr>
              <w:rFonts w:ascii="Cambria Math" w:hAnsi="Cambria Math" w:cstheme="minorHAnsi"/>
              <w:sz w:val="24"/>
              <w:szCs w:val="24"/>
            </w:rPr>
            <m:t xml:space="preserve"> ,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R</m:t>
          </m:r>
          <m:r>
            <w:rPr>
              <w:rFonts w:ascii="Cambria Math" w:hAnsi="Cambria Math" w:cstheme="minorHAnsi"/>
              <w:sz w:val="24"/>
              <w:szCs w:val="24"/>
            </w:rPr>
            <m:t>.</m:t>
          </m:r>
        </m:oMath>
      </m:oMathPara>
    </w:p>
    <w:p w14:paraId="3DB11B14" w14:textId="77777777" w:rsidR="00312D83" w:rsidRPr="00312D83" w:rsidRDefault="00312D83" w:rsidP="00312D83">
      <w:pPr>
        <w:rPr>
          <w:rFonts w:cstheme="minorHAnsi"/>
          <w:sz w:val="24"/>
          <w:szCs w:val="24"/>
        </w:rPr>
      </w:pPr>
    </w:p>
    <w:p w14:paraId="2078E04F" w14:textId="4BC7327C" w:rsidR="00312D83" w:rsidRPr="00312D83" w:rsidRDefault="00312D83" w:rsidP="00312D83">
      <w:pPr>
        <w:rPr>
          <w:rFonts w:cstheme="minorHAnsi"/>
          <w:sz w:val="24"/>
          <w:szCs w:val="24"/>
        </w:rPr>
      </w:pPr>
      <w:r w:rsidRPr="00312D83">
        <w:rPr>
          <w:rFonts w:cstheme="minorHAnsi"/>
          <w:b/>
          <w:bCs/>
          <w:sz w:val="24"/>
          <w:szCs w:val="24"/>
        </w:rPr>
        <w:t xml:space="preserve">Proof. </w:t>
      </w:r>
      <w:r w:rsidRPr="00312D83">
        <w:rPr>
          <w:rFonts w:cstheme="minorHAnsi"/>
          <w:sz w:val="24"/>
          <w:szCs w:val="24"/>
        </w:rPr>
        <w:t xml:space="preserve">If </w:t>
      </w:r>
      <w:r w:rsidRPr="00312D83">
        <w:rPr>
          <w:rFonts w:cstheme="minorHAnsi"/>
          <w:i/>
          <w:iCs/>
          <w:sz w:val="24"/>
          <w:szCs w:val="24"/>
        </w:rPr>
        <w:t xml:space="preserve">X </w:t>
      </w:r>
      <w:r w:rsidRPr="00312D83">
        <w:rPr>
          <w:rFonts w:cstheme="minorHAnsi"/>
          <w:sz w:val="24"/>
          <w:szCs w:val="24"/>
        </w:rPr>
        <w:t>has pdf (4), then clearly the above differential equation holds. If the differential equation holds, then</w:t>
      </w:r>
    </w:p>
    <w:p w14:paraId="13E67D99" w14:textId="7A08CF04" w:rsidR="00312D83" w:rsidRPr="00312D83" w:rsidRDefault="0019195F" w:rsidP="00312D83">
      <w:pPr>
        <w:rPr>
          <w:rFonts w:cstheme="minorHAnsi"/>
          <w:sz w:val="24"/>
          <w:szCs w:val="24"/>
        </w:rPr>
      </w:pPr>
      <m:oMathPara>
        <m:oMath>
          <m:f>
            <m:fPr>
              <m:ctrlPr>
                <w:rPr>
                  <w:rFonts w:ascii="Cambria Math" w:hAnsi="Cambria Math" w:cs="Cambria Math"/>
                  <w:i/>
                  <w:sz w:val="24"/>
                  <w:szCs w:val="24"/>
                </w:rPr>
              </m:ctrlPr>
            </m:fPr>
            <m:num>
              <m:r>
                <w:rPr>
                  <w:rFonts w:ascii="Cambria Math" w:hAnsi="Cambria Math" w:cs="Cambria Math"/>
                  <w:sz w:val="24"/>
                  <w:szCs w:val="24"/>
                </w:rPr>
                <m:t>d</m:t>
              </m:r>
            </m:num>
            <m:den>
              <m:r>
                <w:rPr>
                  <w:rFonts w:ascii="Cambria Math" w:hAnsi="Cambria Math" w:cs="Cambria Math"/>
                  <w:sz w:val="24"/>
                  <w:szCs w:val="24"/>
                </w:rPr>
                <m:t>dx</m:t>
              </m:r>
            </m:den>
          </m:f>
          <m:d>
            <m:dPr>
              <m:begChr m:val="{"/>
              <m:endChr m:val="}"/>
              <m:ctrlPr>
                <w:rPr>
                  <w:rFonts w:ascii="Cambria Math" w:hAnsi="Cambria Math" w:cstheme="minorHAnsi"/>
                  <w:i/>
                  <w:sz w:val="24"/>
                  <w:szCs w:val="24"/>
                </w:rPr>
              </m:ctrlPr>
            </m:dPr>
            <m:e>
              <m:r>
                <w:rPr>
                  <w:rFonts w:ascii="Cambria Math" w:hAnsi="Cambria Math" w:cs="Cambria Math"/>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theme="minorHAnsi"/>
                      <w:sz w:val="24"/>
                      <w:szCs w:val="24"/>
                      <w:vertAlign w:val="superscript"/>
                    </w:rPr>
                    <m:t>-1</m:t>
                  </m:r>
                </m:sup>
              </m:sSup>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vertAlign w:val="subscript"/>
                    </w:rPr>
                    <m:t>F</m:t>
                  </m:r>
                </m:sub>
              </m:sSub>
              <m:d>
                <m:dPr>
                  <m:ctrlPr>
                    <w:rPr>
                      <w:rFonts w:ascii="Cambria Math" w:hAnsi="Cambria Math" w:cstheme="minorHAnsi"/>
                      <w:i/>
                      <w:sz w:val="24"/>
                      <w:szCs w:val="24"/>
                    </w:rPr>
                  </m:ctrlPr>
                </m:dPr>
                <m:e>
                  <m:r>
                    <w:rPr>
                      <w:rFonts w:ascii="Cambria Math" w:hAnsi="Cambria Math" w:cs="Cambria Math"/>
                      <w:sz w:val="24"/>
                      <w:szCs w:val="24"/>
                    </w:rPr>
                    <m:t>x</m:t>
                  </m:r>
                </m:e>
              </m:d>
            </m:e>
          </m:d>
          <m:r>
            <w:rPr>
              <w:rFonts w:ascii="Cambria Math" w:hAnsi="Cambria Math" w:cstheme="minorHAnsi"/>
              <w:sz w:val="24"/>
              <w:szCs w:val="24"/>
            </w:rPr>
            <m:t xml:space="preserve">= </m:t>
          </m:r>
          <m:r>
            <w:rPr>
              <w:rFonts w:ascii="Cambria Math" w:hAnsi="Cambria Math" w:cs="Cambria Math"/>
              <w:sz w:val="24"/>
              <w:szCs w:val="24"/>
            </w:rPr>
            <m:t>αβ</m:t>
          </m:r>
          <m:f>
            <m:fPr>
              <m:ctrlPr>
                <w:rPr>
                  <w:rFonts w:ascii="Cambria Math" w:hAnsi="Cambria Math" w:cs="Cambria Math"/>
                  <w:i/>
                  <w:sz w:val="24"/>
                  <w:szCs w:val="24"/>
                </w:rPr>
              </m:ctrlPr>
            </m:fPr>
            <m:num>
              <m:r>
                <w:rPr>
                  <w:rFonts w:ascii="Cambria Math" w:hAnsi="Cambria Math" w:cs="Cambria Math"/>
                  <w:sz w:val="24"/>
                  <w:szCs w:val="24"/>
                </w:rPr>
                <m:t>d</m:t>
              </m:r>
            </m:num>
            <m:den>
              <m:r>
                <w:rPr>
                  <w:rFonts w:ascii="Cambria Math" w:hAnsi="Cambria Math" w:cs="Cambria Math"/>
                  <w:sz w:val="24"/>
                  <w:szCs w:val="24"/>
                </w:rPr>
                <m:t>dx</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theme="minorHAnsi"/>
                          <w:sz w:val="24"/>
                          <w:szCs w:val="24"/>
                        </w:rPr>
                        <m:t>α-1</m:t>
                      </m:r>
                    </m:sup>
                  </m:sSup>
                </m:num>
                <m:den>
                  <m:sSup>
                    <m:sSupPr>
                      <m:ctrlPr>
                        <w:rPr>
                          <w:rFonts w:ascii="Cambria Math" w:hAnsi="Cambria Math" w:cstheme="minorHAnsi"/>
                          <w:i/>
                          <w:sz w:val="24"/>
                          <w:szCs w:val="24"/>
                        </w:rPr>
                      </m:ctrlPr>
                    </m:sSupPr>
                    <m:e>
                      <m:acc>
                        <m:accPr>
                          <m:chr m:val="̅"/>
                          <m:ctrlPr>
                            <w:rPr>
                              <w:rFonts w:ascii="Cambria Math" w:hAnsi="Cambria Math" w:cs="Cambria Math"/>
                              <w:i/>
                              <w:sz w:val="24"/>
                              <w:szCs w:val="24"/>
                            </w:rPr>
                          </m:ctrlPr>
                        </m:accPr>
                        <m:e>
                          <m:r>
                            <w:rPr>
                              <w:rFonts w:ascii="Cambria Math" w:hAnsi="Cambria Math" w:cs="Cambria Math"/>
                              <w:sz w:val="24"/>
                              <w:szCs w:val="24"/>
                            </w:rPr>
                            <m:t>G</m:t>
                          </m:r>
                        </m:e>
                      </m:acc>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e>
                      </m:d>
                    </m:e>
                    <m:sup>
                      <m:r>
                        <w:rPr>
                          <w:rFonts w:ascii="Cambria Math" w:hAnsi="Cambria Math" w:cstheme="minorHAnsi"/>
                          <w:sz w:val="24"/>
                          <w:szCs w:val="24"/>
                        </w:rPr>
                        <m:t>α+1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num>
                                <m:den>
                                  <m:acc>
                                    <m:accPr>
                                      <m:chr m:val="̅"/>
                                      <m:ctrlPr>
                                        <w:rPr>
                                          <w:rFonts w:ascii="Cambria Math" w:hAnsi="Cambria Math" w:cs="Cambria Math"/>
                                          <w:i/>
                                          <w:sz w:val="24"/>
                                          <w:szCs w:val="24"/>
                                        </w:rPr>
                                      </m:ctrlPr>
                                    </m:accPr>
                                    <m:e>
                                      <m:r>
                                        <w:rPr>
                                          <w:rFonts w:ascii="Cambria Math" w:hAnsi="Cambria Math" w:cs="Cambria Math"/>
                                          <w:sz w:val="24"/>
                                          <w:szCs w:val="24"/>
                                        </w:rPr>
                                        <m:t>G</m:t>
                                      </m:r>
                                    </m:e>
                                  </m:acc>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m:t>
                                  </m:r>
                                </m:den>
                              </m:f>
                            </m:e>
                          </m:d>
                        </m:e>
                        <m:sup>
                          <m:r>
                            <w:rPr>
                              <w:rFonts w:ascii="Cambria Math" w:hAnsi="Cambria Math" w:cstheme="minorHAnsi"/>
                              <w:sz w:val="24"/>
                              <w:szCs w:val="24"/>
                            </w:rPr>
                            <m:t>β</m:t>
                          </m:r>
                        </m:sup>
                      </m:sSup>
                    </m:e>
                  </m:d>
                </m:e>
                <m:sup>
                  <m:r>
                    <w:rPr>
                      <w:rFonts w:ascii="Cambria Math" w:hAnsi="Cambria Math" w:cstheme="minorHAnsi"/>
                      <w:sz w:val="24"/>
                      <w:szCs w:val="24"/>
                    </w:rPr>
                    <m:t>α-1</m:t>
                  </m:r>
                </m:sup>
              </m:sSup>
            </m:e>
          </m:d>
          <m:r>
            <w:rPr>
              <w:rFonts w:ascii="Cambria Math" w:hAnsi="Cambria Math" w:cstheme="minorHAnsi"/>
              <w:sz w:val="24"/>
              <w:szCs w:val="24"/>
            </w:rPr>
            <m:t>,</m:t>
          </m:r>
        </m:oMath>
      </m:oMathPara>
    </w:p>
    <w:p w14:paraId="4AC773A1" w14:textId="77777777" w:rsidR="00312D83" w:rsidRPr="00312D83" w:rsidRDefault="00312D83" w:rsidP="00312D83">
      <w:pPr>
        <w:rPr>
          <w:rFonts w:cstheme="minorHAnsi"/>
          <w:sz w:val="24"/>
          <w:szCs w:val="24"/>
        </w:rPr>
      </w:pPr>
      <w:r w:rsidRPr="00312D83">
        <w:rPr>
          <w:rFonts w:cstheme="minorHAnsi"/>
          <w:sz w:val="24"/>
          <w:szCs w:val="24"/>
        </w:rPr>
        <w:t>from which we arrive at the hazard function corresponding to the pdf (4).</w:t>
      </w:r>
    </w:p>
    <w:p w14:paraId="385562FD" w14:textId="2E5C0C29" w:rsidR="00312D83" w:rsidRPr="00312D83" w:rsidRDefault="00312D83" w:rsidP="00312D83">
      <w:pPr>
        <w:rPr>
          <w:rFonts w:cstheme="minorHAnsi"/>
          <w:sz w:val="24"/>
          <w:szCs w:val="24"/>
        </w:rPr>
      </w:pPr>
      <w:r w:rsidRPr="00312D83">
        <w:rPr>
          <w:rFonts w:cstheme="minorHAnsi"/>
          <w:b/>
          <w:bCs/>
          <w:sz w:val="24"/>
          <w:szCs w:val="24"/>
        </w:rPr>
        <w:t xml:space="preserve">Remark 2.1. </w:t>
      </w:r>
      <w:r w:rsidRPr="00312D83">
        <w:rPr>
          <w:rFonts w:cstheme="minorHAnsi"/>
          <w:sz w:val="24"/>
          <w:szCs w:val="24"/>
        </w:rPr>
        <w:t>For</w:t>
      </w:r>
      <w:r w:rsidR="00E4188F">
        <w:rPr>
          <w:rFonts w:cstheme="minorHAnsi"/>
          <w:sz w:val="24"/>
          <w:szCs w:val="24"/>
        </w:rPr>
        <w:t xml:space="preserve"> </w:t>
      </w:r>
      <m:oMath>
        <m:r>
          <w:rPr>
            <w:rFonts w:ascii="Cambria Math" w:hAnsi="Cambria Math" w:cs="Cambria Math"/>
            <w:sz w:val="24"/>
            <w:szCs w:val="24"/>
          </w:rPr>
          <m:t>β</m:t>
        </m:r>
        <m:r>
          <w:rPr>
            <w:rFonts w:ascii="Cambria Math" w:hAnsi="Cambria Math" w:cstheme="minorHAnsi"/>
            <w:sz w:val="24"/>
            <w:szCs w:val="24"/>
          </w:rPr>
          <m:t xml:space="preserve"> = 1</m:t>
        </m:r>
      </m:oMath>
      <w:r w:rsidRPr="00312D83">
        <w:rPr>
          <w:rFonts w:cstheme="minorHAnsi"/>
          <w:sz w:val="24"/>
          <w:szCs w:val="24"/>
        </w:rPr>
        <w:t>, we have a much simpler differential equation</w:t>
      </w:r>
    </w:p>
    <w:p w14:paraId="34F9D8F0" w14:textId="649A7241" w:rsidR="00C62E18" w:rsidRPr="00C62E18" w:rsidRDefault="0019195F" w:rsidP="00C62E18">
      <w:pPr>
        <w:rPr>
          <w:sz w:val="24"/>
          <w:szCs w:val="24"/>
        </w:rPr>
      </w:pPr>
      <m:oMathPara>
        <m:oMath>
          <m:sSubSup>
            <m:sSubSupPr>
              <m:ctrlPr>
                <w:rPr>
                  <w:rFonts w:ascii="Cambria Math" w:hAnsi="Cambria Math" w:cs="Cambria Math"/>
                  <w:i/>
                  <w:sz w:val="24"/>
                  <w:szCs w:val="24"/>
                </w:rPr>
              </m:ctrlPr>
            </m:sSubSupPr>
            <m:e>
              <m:r>
                <w:rPr>
                  <w:rFonts w:ascii="Cambria Math" w:hAnsi="Cambria Math" w:cs="Cambria Math"/>
                  <w:sz w:val="24"/>
                  <w:szCs w:val="24"/>
                </w:rPr>
                <m:t>h</m:t>
              </m:r>
            </m:e>
            <m:sub>
              <m:r>
                <w:rPr>
                  <w:rFonts w:ascii="Cambria Math" w:hAnsi="Cambria Math" w:cs="Cambria Math"/>
                  <w:sz w:val="24"/>
                  <w:szCs w:val="24"/>
                </w:rPr>
                <m:t>F</m:t>
              </m:r>
            </m:sub>
            <m:sup>
              <m:r>
                <w:rPr>
                  <w:rFonts w:ascii="Cambria Math" w:hAnsi="Cambria Math"/>
                  <w:sz w:val="24"/>
                  <w:szCs w:val="24"/>
                </w:rPr>
                <m:t>/</m:t>
              </m:r>
            </m:sup>
          </m:sSubSup>
          <m:r>
            <w:rPr>
              <w:rFonts w:ascii="Cambria Math" w:hAnsi="Cambria Math"/>
              <w:sz w:val="24"/>
              <w:szCs w:val="24"/>
            </w:rPr>
            <m:t xml:space="preserve"> (</m:t>
          </m:r>
          <m:r>
            <w:rPr>
              <w:rFonts w:ascii="Cambria Math" w:hAnsi="Cambria Math" w:cs="Cambria Math"/>
              <w:sz w:val="24"/>
              <w:szCs w:val="24"/>
            </w:rPr>
            <m:t>x</m:t>
          </m:r>
          <m:r>
            <w:rPr>
              <w:rFonts w:ascii="Cambria Math" w:hAnsi="Cambria Math"/>
              <w:sz w:val="24"/>
              <w:szCs w:val="24"/>
            </w:rPr>
            <m:t xml:space="preserve">; </m:t>
          </m:r>
          <m:r>
            <w:rPr>
              <w:rFonts w:ascii="Cambria Math" w:hAnsi="Cambria Math" w:cs="Cambria Math"/>
              <w:sz w:val="24"/>
              <w:szCs w:val="24"/>
            </w:rPr>
            <m:t>ξ</m:t>
          </m:r>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sz w:val="24"/>
                      <w:szCs w:val="24"/>
                    </w:rPr>
                    <m:t>/</m:t>
                  </m:r>
                </m:sup>
              </m:sSup>
              <m:r>
                <w:rPr>
                  <w:rFonts w:ascii="Cambria Math" w:hAnsi="Cambria Math"/>
                  <w:sz w:val="24"/>
                  <w:szCs w:val="24"/>
                </w:rPr>
                <m:t>(</m:t>
              </m:r>
              <m:r>
                <w:rPr>
                  <w:rFonts w:ascii="Cambria Math" w:hAnsi="Cambria Math" w:cs="Cambria Math"/>
                  <w:sz w:val="24"/>
                  <w:szCs w:val="24"/>
                </w:rPr>
                <m:t>x</m:t>
              </m:r>
              <m:r>
                <w:rPr>
                  <w:rFonts w:ascii="Cambria Math" w:hAnsi="Cambria Math"/>
                  <w:sz w:val="24"/>
                  <w:szCs w:val="24"/>
                </w:rPr>
                <m:t>;</m:t>
              </m:r>
              <m:r>
                <w:rPr>
                  <w:rFonts w:ascii="Cambria Math" w:hAnsi="Cambria Math" w:cs="Cambria Math"/>
                  <w:sz w:val="24"/>
                  <w:szCs w:val="24"/>
                </w:rPr>
                <m:t>ξ</m:t>
              </m:r>
              <m:r>
                <w:rPr>
                  <w:rFonts w:ascii="Cambria Math" w:hAnsi="Cambria Math"/>
                  <w:sz w:val="24"/>
                  <w:szCs w:val="24"/>
                </w:rPr>
                <m:t>)</m:t>
              </m:r>
            </m:num>
            <m:den>
              <m:r>
                <w:rPr>
                  <w:rFonts w:ascii="Cambria Math" w:hAnsi="Cambria Math" w:cs="Cambria Math"/>
                  <w:sz w:val="24"/>
                  <w:szCs w:val="24"/>
                </w:rPr>
                <m:t>g</m:t>
              </m:r>
              <m:r>
                <w:rPr>
                  <w:rFonts w:ascii="Cambria Math" w:hAnsi="Cambria Math"/>
                  <w:sz w:val="24"/>
                  <w:szCs w:val="24"/>
                </w:rPr>
                <m:t>(</m:t>
              </m:r>
              <m:r>
                <w:rPr>
                  <w:rFonts w:ascii="Cambria Math" w:hAnsi="Cambria Math" w:cs="Cambria Math"/>
                  <w:sz w:val="24"/>
                  <w:szCs w:val="24"/>
                </w:rPr>
                <m:t>x</m:t>
              </m:r>
              <m:r>
                <w:rPr>
                  <w:rFonts w:ascii="Cambria Math" w:hAnsi="Cambria Math"/>
                  <w:sz w:val="24"/>
                  <w:szCs w:val="24"/>
                </w:rPr>
                <m:t>;</m:t>
              </m:r>
              <m:r>
                <w:rPr>
                  <w:rFonts w:ascii="Cambria Math" w:hAnsi="Cambria Math" w:cs="Cambria Math"/>
                  <w:sz w:val="24"/>
                  <w:szCs w:val="24"/>
                </w:rPr>
                <m:t>ξ</m:t>
              </m:r>
              <m:r>
                <w:rPr>
                  <w:rFonts w:ascii="Cambria Math" w:hAnsi="Cambria Math"/>
                  <w:sz w:val="24"/>
                  <w:szCs w:val="24"/>
                </w:rPr>
                <m:t>)</m:t>
              </m:r>
            </m:den>
          </m:f>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F</m:t>
              </m:r>
            </m:sub>
          </m:sSub>
          <m:r>
            <w:rPr>
              <w:rFonts w:ascii="Cambria Math" w:hAnsi="Cambria Math"/>
              <w:sz w:val="24"/>
              <w:szCs w:val="24"/>
            </w:rPr>
            <m:t>(</m:t>
          </m:r>
          <m:r>
            <w:rPr>
              <w:rFonts w:ascii="Cambria Math" w:hAnsi="Cambria Math" w:cs="Cambria Math"/>
              <w:sz w:val="24"/>
              <w:szCs w:val="24"/>
            </w:rPr>
            <m:t>x</m:t>
          </m:r>
          <m:r>
            <w:rPr>
              <w:rFonts w:ascii="Cambria Math" w:hAnsi="Cambria Math"/>
              <w:sz w:val="24"/>
              <w:szCs w:val="24"/>
            </w:rPr>
            <m:t>;</m:t>
          </m:r>
          <m:r>
            <w:rPr>
              <w:rFonts w:ascii="Cambria Math" w:hAnsi="Cambria Math" w:cs="Cambria Math"/>
              <w:sz w:val="24"/>
              <w:szCs w:val="24"/>
            </w:rPr>
            <m:t>ξ</m:t>
          </m:r>
          <m:r>
            <w:rPr>
              <w:rFonts w:ascii="Cambria Math" w:hAnsi="Cambria Math"/>
              <w:sz w:val="24"/>
              <w:szCs w:val="24"/>
            </w:rPr>
            <m:t xml:space="preserve">) = </m:t>
          </m:r>
          <m:r>
            <w:rPr>
              <w:rFonts w:ascii="Cambria Math" w:hAnsi="Cambria Math" w:cs="Cambria Math"/>
              <w:sz w:val="24"/>
              <w:szCs w:val="24"/>
            </w:rPr>
            <m:t>α</m:t>
          </m:r>
          <m:r>
            <w:rPr>
              <w:rFonts w:ascii="Cambria Math" w:hAnsi="Cambria Math"/>
              <w:sz w:val="24"/>
              <w:szCs w:val="24"/>
            </w:rPr>
            <m:t>(</m:t>
          </m:r>
          <m:r>
            <w:rPr>
              <w:rFonts w:ascii="Cambria Math" w:hAnsi="Cambria Math" w:cs="Cambria Math"/>
              <w:sz w:val="24"/>
              <w:szCs w:val="24"/>
            </w:rPr>
            <m:t>α</m:t>
          </m:r>
          <m:r>
            <w:rPr>
              <w:rFonts w:ascii="Cambria Math" w:hAnsi="Cambria Math"/>
              <w:sz w:val="24"/>
              <w:szCs w:val="24"/>
            </w:rPr>
            <m:t xml:space="preserve"> + 1)</m:t>
          </m:r>
          <m:r>
            <w:rPr>
              <w:rFonts w:ascii="Cambria Math" w:hAnsi="Cambria Math" w:cs="Cambria Math"/>
              <w:sz w:val="24"/>
              <w:szCs w:val="24"/>
            </w:rPr>
            <m:t>g</m:t>
          </m:r>
          <m:sSup>
            <m:sSupPr>
              <m:ctrlPr>
                <w:rPr>
                  <w:rFonts w:ascii="Cambria Math" w:hAnsi="Cambria Math"/>
                  <w:i/>
                  <w:sz w:val="24"/>
                  <w:szCs w:val="24"/>
                </w:rPr>
              </m:ctrlPr>
            </m:sSupPr>
            <m:e>
              <m:r>
                <w:rPr>
                  <w:rFonts w:ascii="Cambria Math" w:hAnsi="Cambria Math"/>
                  <w:sz w:val="24"/>
                  <w:szCs w:val="24"/>
                </w:rPr>
                <m:t>(</m:t>
              </m:r>
              <m:r>
                <w:rPr>
                  <w:rFonts w:ascii="Cambria Math" w:hAnsi="Cambria Math" w:cs="Cambria Math"/>
                  <w:sz w:val="24"/>
                  <w:szCs w:val="24"/>
                </w:rPr>
                <m:t>x</m:t>
              </m:r>
              <m:r>
                <w:rPr>
                  <w:rFonts w:ascii="Cambria Math" w:hAnsi="Cambria Math"/>
                  <w:sz w:val="24"/>
                  <w:szCs w:val="24"/>
                </w:rPr>
                <m:t xml:space="preserve">; </m:t>
              </m:r>
              <m:r>
                <w:rPr>
                  <w:rFonts w:ascii="Cambria Math" w:hAnsi="Cambria Math" w:cs="Cambria Math"/>
                  <w:sz w:val="24"/>
                  <w:szCs w:val="24"/>
                </w:rPr>
                <m:t>ξ</m:t>
              </m:r>
              <m:r>
                <w:rPr>
                  <w:rFonts w:ascii="Cambria Math" w:hAnsi="Cambria Math"/>
                  <w:sz w:val="24"/>
                  <w:szCs w:val="24"/>
                </w:rPr>
                <m:t>)</m:t>
              </m:r>
            </m:e>
            <m:sup>
              <m:r>
                <w:rPr>
                  <w:rFonts w:ascii="Cambria Math" w:hAnsi="Cambria Math"/>
                  <w:sz w:val="24"/>
                  <w:szCs w:val="24"/>
                </w:rPr>
                <m:t>2</m:t>
              </m:r>
            </m:sup>
          </m:sSup>
          <m:acc>
            <m:accPr>
              <m:chr m:val="̅"/>
              <m:ctrlPr>
                <w:rPr>
                  <w:rFonts w:ascii="Cambria Math" w:hAnsi="Cambria Math" w:cs="Cambria Math"/>
                  <w:i/>
                  <w:sz w:val="24"/>
                  <w:szCs w:val="24"/>
                </w:rPr>
              </m:ctrlPr>
            </m:accPr>
            <m:e>
              <m:r>
                <w:rPr>
                  <w:rFonts w:ascii="Cambria Math" w:hAnsi="Cambria Math" w:cs="Cambria Math"/>
                  <w:sz w:val="24"/>
                  <w:szCs w:val="24"/>
                </w:rPr>
                <m:t>G</m:t>
              </m:r>
              <m:r>
                <w:rPr>
                  <w:rFonts w:ascii="Cambria Math" w:hAnsi="Cambria Math"/>
                  <w:sz w:val="24"/>
                  <w:szCs w:val="24"/>
                </w:rPr>
                <m:t>̄</m:t>
              </m:r>
            </m:e>
          </m:acc>
          <m:sSup>
            <m:sSupPr>
              <m:ctrlPr>
                <w:rPr>
                  <w:rFonts w:ascii="Cambria Math" w:hAnsi="Cambria Math"/>
                  <w:i/>
                  <w:sz w:val="24"/>
                  <w:szCs w:val="24"/>
                </w:rPr>
              </m:ctrlPr>
            </m:sSupPr>
            <m:e>
              <m:r>
                <w:rPr>
                  <w:rFonts w:ascii="Cambria Math" w:hAnsi="Cambria Math"/>
                  <w:sz w:val="24"/>
                  <w:szCs w:val="24"/>
                </w:rPr>
                <m:t>(</m:t>
              </m:r>
              <m:r>
                <w:rPr>
                  <w:rFonts w:ascii="Cambria Math" w:hAnsi="Cambria Math" w:cs="Cambria Math"/>
                  <w:sz w:val="24"/>
                  <w:szCs w:val="24"/>
                </w:rPr>
                <m:t>x</m:t>
              </m:r>
              <m:r>
                <w:rPr>
                  <w:rFonts w:ascii="Cambria Math" w:hAnsi="Cambria Math"/>
                  <w:sz w:val="24"/>
                  <w:szCs w:val="24"/>
                </w:rPr>
                <m:t xml:space="preserve">; </m:t>
              </m:r>
              <m:r>
                <w:rPr>
                  <w:rFonts w:ascii="Cambria Math" w:hAnsi="Cambria Math" w:cs="Cambria Math"/>
                  <w:sz w:val="24"/>
                  <w:szCs w:val="24"/>
                </w:rPr>
                <m:t>ξ</m:t>
              </m:r>
              <m:r>
                <w:rPr>
                  <w:rFonts w:ascii="Cambria Math" w:hAnsi="Cambria Math"/>
                  <w:sz w:val="24"/>
                  <w:szCs w:val="24"/>
                </w:rPr>
                <m:t>)</m:t>
              </m:r>
            </m:e>
            <m:sup>
              <m:r>
                <w:rPr>
                  <w:rFonts w:ascii="Cambria Math" w:hAnsi="Cambria Math"/>
                  <w:sz w:val="24"/>
                  <w:szCs w:val="24"/>
                </w:rPr>
                <m:t>-</m:t>
              </m:r>
              <m:r>
                <w:rPr>
                  <w:rFonts w:ascii="Cambria Math" w:hAnsi="Cambria Math" w:cs="Cambria Math"/>
                  <w:sz w:val="24"/>
                  <w:szCs w:val="24"/>
                </w:rPr>
                <m:t>α</m:t>
              </m:r>
              <m:r>
                <w:rPr>
                  <w:rFonts w:ascii="Cambria Math" w:hAnsi="Cambria Math"/>
                  <w:sz w:val="24"/>
                  <w:szCs w:val="24"/>
                </w:rPr>
                <m:t>-2</m:t>
              </m:r>
            </m:sup>
          </m:sSup>
          <m:r>
            <w:rPr>
              <w:rFonts w:ascii="Cambria Math" w:hAnsi="Cambria Math"/>
              <w:sz w:val="24"/>
              <w:szCs w:val="24"/>
            </w:rPr>
            <m:t xml:space="preserve">,  </m:t>
          </m:r>
          <m:r>
            <w:rPr>
              <w:rFonts w:ascii="Cambria Math" w:hAnsi="Cambria Math" w:cs="Cambria Math"/>
              <w:sz w:val="24"/>
              <w:szCs w:val="24"/>
            </w:rPr>
            <m:t>X</m:t>
          </m:r>
          <m:r>
            <w:rPr>
              <w:rFonts w:ascii="Cambria Math" w:hAnsi="Cambria Math"/>
              <w:sz w:val="24"/>
              <w:szCs w:val="24"/>
            </w:rPr>
            <m:t xml:space="preserve"> </m:t>
          </m:r>
          <m:r>
            <w:rPr>
              <w:rFonts w:ascii="Cambria Math" w:hAnsi="Cambria Math" w:cs="Cambria Math"/>
              <w:sz w:val="24"/>
              <w:szCs w:val="24"/>
            </w:rPr>
            <m:t>∈</m:t>
          </m:r>
          <m:r>
            <w:rPr>
              <w:rFonts w:ascii="Cambria Math" w:hAnsi="Cambria Math"/>
              <w:sz w:val="24"/>
              <w:szCs w:val="24"/>
            </w:rPr>
            <m:t xml:space="preserve"> </m:t>
          </m:r>
          <m:r>
            <m:rPr>
              <m:scr m:val="double-struck"/>
            </m:rPr>
            <w:rPr>
              <w:rFonts w:ascii="Cambria Math" w:hAnsi="Cambria Math" w:cs="Cambria Math"/>
              <w:sz w:val="24"/>
              <w:szCs w:val="24"/>
            </w:rPr>
            <m:t>R</m:t>
          </m:r>
          <m:r>
            <w:rPr>
              <w:rFonts w:ascii="Cambria Math" w:hAnsi="Cambria Math"/>
              <w:sz w:val="24"/>
              <w:szCs w:val="24"/>
            </w:rPr>
            <m:t>.</m:t>
          </m:r>
        </m:oMath>
      </m:oMathPara>
    </w:p>
    <w:p w14:paraId="4C843D8C" w14:textId="77777777" w:rsidR="00312D83" w:rsidRPr="00312D83" w:rsidRDefault="00312D83" w:rsidP="00917453">
      <w:pPr>
        <w:pStyle w:val="Heading1"/>
      </w:pPr>
      <w:r w:rsidRPr="00312D83">
        <w:t>3. Some Statistical Properties</w:t>
      </w:r>
    </w:p>
    <w:p w14:paraId="02849294" w14:textId="77777777" w:rsidR="00312D83" w:rsidRPr="00312D83" w:rsidRDefault="00312D83" w:rsidP="00312D83">
      <w:pPr>
        <w:rPr>
          <w:rFonts w:cstheme="minorHAnsi"/>
          <w:sz w:val="24"/>
          <w:szCs w:val="24"/>
        </w:rPr>
      </w:pPr>
      <w:r w:rsidRPr="00312D83">
        <w:rPr>
          <w:rFonts w:cstheme="minorHAnsi"/>
          <w:sz w:val="24"/>
          <w:szCs w:val="24"/>
        </w:rPr>
        <w:t>This section provides some statistical properties of OGNH-G family of distributions.</w:t>
      </w:r>
    </w:p>
    <w:p w14:paraId="6DF40515" w14:textId="77777777" w:rsidR="00312D83" w:rsidRPr="00312D83" w:rsidRDefault="00312D83" w:rsidP="00917453">
      <w:pPr>
        <w:pStyle w:val="Heading2"/>
      </w:pPr>
      <w:r w:rsidRPr="00312D83">
        <w:t>3.1. Quantile function</w:t>
      </w:r>
    </w:p>
    <w:p w14:paraId="08534EDC" w14:textId="2FCD0B93" w:rsidR="00312D83" w:rsidRPr="00312D83" w:rsidRDefault="00312D83" w:rsidP="00312D83">
      <w:pPr>
        <w:rPr>
          <w:rFonts w:cstheme="minorHAnsi"/>
          <w:sz w:val="24"/>
          <w:szCs w:val="24"/>
        </w:rPr>
      </w:pPr>
      <w:r w:rsidRPr="00312D83">
        <w:rPr>
          <w:rFonts w:cstheme="minorHAnsi"/>
          <w:sz w:val="24"/>
          <w:szCs w:val="24"/>
        </w:rPr>
        <w:t xml:space="preserve">Let </w:t>
      </w:r>
      <w:r w:rsidRPr="00312D83">
        <w:rPr>
          <w:rFonts w:ascii="Cambria Math" w:hAnsi="Cambria Math" w:cs="Cambria Math"/>
          <w:sz w:val="24"/>
          <w:szCs w:val="24"/>
        </w:rPr>
        <w:t>𝑋</w:t>
      </w:r>
      <w:r w:rsidRPr="00312D83">
        <w:rPr>
          <w:rFonts w:cstheme="minorHAnsi"/>
          <w:sz w:val="24"/>
          <w:szCs w:val="24"/>
        </w:rPr>
        <w:t>denotes a random variable has the pdf (4), the quantile function, say</w:t>
      </w:r>
      <w:r w:rsidR="00917453">
        <w:rPr>
          <w:rFonts w:cstheme="minorHAnsi"/>
          <w:sz w:val="24"/>
          <w:szCs w:val="24"/>
        </w:rPr>
        <w:t xml:space="preserve"> </w:t>
      </w:r>
      <m:oMath>
        <m:r>
          <w:rPr>
            <w:rFonts w:ascii="Cambria Math" w:hAnsi="Cambria Math" w:cs="Cambria Math"/>
            <w:sz w:val="24"/>
            <w:szCs w:val="24"/>
          </w:rPr>
          <m:t>Q</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m:t>
        </m:r>
      </m:oMath>
      <w:r w:rsidRPr="00312D83">
        <w:rPr>
          <w:rFonts w:cstheme="minorHAnsi"/>
          <w:sz w:val="24"/>
          <w:szCs w:val="24"/>
        </w:rPr>
        <w:t xml:space="preserve"> of </w:t>
      </w:r>
      <w:r w:rsidRPr="00312D83">
        <w:rPr>
          <w:rFonts w:ascii="Cambria Math" w:hAnsi="Cambria Math" w:cs="Cambria Math"/>
          <w:sz w:val="24"/>
          <w:szCs w:val="24"/>
        </w:rPr>
        <w:t>𝑋</w:t>
      </w:r>
      <w:r w:rsidRPr="00312D83">
        <w:rPr>
          <w:rFonts w:cstheme="minorHAnsi"/>
          <w:sz w:val="24"/>
          <w:szCs w:val="24"/>
        </w:rPr>
        <w:t xml:space="preserve"> is given by</w:t>
      </w:r>
    </w:p>
    <w:p w14:paraId="46E769EA" w14:textId="183420D0" w:rsidR="00C14124" w:rsidRPr="00C14124" w:rsidRDefault="00C14124" w:rsidP="00C14124">
      <w:pPr>
        <w:rPr>
          <w:sz w:val="24"/>
          <w:szCs w:val="24"/>
        </w:rPr>
      </w:pPr>
      <m:oMathPara>
        <m:oMath>
          <m:r>
            <w:rPr>
              <w:rFonts w:ascii="Cambria Math" w:hAnsi="Cambria Math" w:cs="Cambria Math"/>
              <w:sz w:val="24"/>
              <w:szCs w:val="24"/>
            </w:rPr>
            <m:t>Q</m:t>
          </m:r>
          <m:r>
            <w:rPr>
              <w:rFonts w:ascii="Cambria Math" w:hAnsi="Cambria Math"/>
              <w:sz w:val="24"/>
              <w:szCs w:val="24"/>
            </w:rPr>
            <m:t>(</m:t>
          </m:r>
          <m:r>
            <w:rPr>
              <w:rFonts w:ascii="Cambria Math" w:hAnsi="Cambria Math" w:cs="Cambria Math"/>
              <w:sz w:val="24"/>
              <w:szCs w:val="24"/>
            </w:rPr>
            <m:t>u</m:t>
          </m:r>
          <m:r>
            <w:rPr>
              <w:rFonts w:ascii="Cambria Math" w:hAnsi="Cambria Math"/>
              <w:sz w:val="24"/>
              <w:szCs w:val="24"/>
            </w:rPr>
            <m:t xml:space="preserve">) = </m:t>
          </m:r>
          <m:sSup>
            <m:sSupPr>
              <m:ctrlPr>
                <w:rPr>
                  <w:rFonts w:ascii="Cambria Math" w:hAnsi="Cambria Math" w:cs="Cambria Math"/>
                  <w:i/>
                  <w:sz w:val="24"/>
                  <w:szCs w:val="24"/>
                </w:rPr>
              </m:ctrlPr>
            </m:sSupPr>
            <m:e>
              <m:r>
                <w:rPr>
                  <w:rFonts w:ascii="Cambria Math" w:hAnsi="Cambria Math" w:cs="Cambria Math"/>
                  <w:sz w:val="24"/>
                  <w:szCs w:val="24"/>
                </w:rPr>
                <m:t>G</m:t>
              </m:r>
            </m:e>
            <m:sup>
              <m:r>
                <w:rPr>
                  <w:rFonts w:ascii="Cambria Math" w:hAnsi="Cambria Math"/>
                  <w:sz w:val="24"/>
                  <w:szCs w:val="24"/>
                  <w:vertAlign w:val="superscript"/>
                </w:rPr>
                <m:t>-1</m:t>
              </m:r>
            </m:sup>
          </m:sSup>
          <m:r>
            <w:rPr>
              <w:rFonts w:ascii="Cambria Math" w:hAnsi="Cambria Math"/>
              <w:sz w:val="24"/>
              <w:szCs w:val="24"/>
            </w:rPr>
            <m:t xml:space="preserve"> </m:t>
          </m:r>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1-ln</m:t>
                                  </m:r>
                                  <m:d>
                                    <m:dPr>
                                      <m:begChr m:val="["/>
                                      <m:endChr m:val="]"/>
                                      <m:ctrlPr>
                                        <w:rPr>
                                          <w:rFonts w:ascii="Cambria Math" w:hAnsi="Cambria Math"/>
                                          <w:i/>
                                          <w:sz w:val="24"/>
                                          <w:szCs w:val="24"/>
                                        </w:rPr>
                                      </m:ctrlPr>
                                    </m:dPr>
                                    <m:e>
                                      <m:r>
                                        <w:rPr>
                                          <w:rFonts w:ascii="Cambria Math" w:hAnsi="Cambria Math"/>
                                          <w:sz w:val="24"/>
                                          <w:szCs w:val="24"/>
                                        </w:rPr>
                                        <m:t>1-u</m:t>
                                      </m:r>
                                    </m:e>
                                  </m:d>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α</m:t>
                                  </m:r>
                                </m:den>
                              </m:f>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β</m:t>
                          </m:r>
                        </m:den>
                      </m:f>
                    </m:sup>
                  </m:sSup>
                </m:num>
                <m:den>
                  <m:sSup>
                    <m:sSupPr>
                      <m:ctrlPr>
                        <w:rPr>
                          <w:rFonts w:ascii="Cambria Math" w:hAnsi="Cambria Math"/>
                          <w:i/>
                          <w:sz w:val="24"/>
                          <w:szCs w:val="24"/>
                        </w:rPr>
                      </m:ctrlPr>
                    </m:sSupPr>
                    <m:e>
                      <m:r>
                        <w:rPr>
                          <w:rFonts w:ascii="Cambria Math" w:hAnsi="Cambria Math"/>
                          <w:sz w:val="24"/>
                          <w:szCs w:val="24"/>
                        </w:rPr>
                        <m:t>1+</m:t>
                      </m:r>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d>
                                <m:dPr>
                                  <m:begChr m:val="["/>
                                  <m:endChr m:val="]"/>
                                  <m:ctrlPr>
                                    <w:rPr>
                                      <w:rFonts w:ascii="Cambria Math" w:hAnsi="Cambria Math"/>
                                      <w:i/>
                                      <w:sz w:val="24"/>
                                      <w:szCs w:val="24"/>
                                    </w:rPr>
                                  </m:ctrlPr>
                                </m:dPr>
                                <m:e>
                                  <m:r>
                                    <w:rPr>
                                      <w:rFonts w:ascii="Cambria Math" w:hAnsi="Cambria Math"/>
                                      <w:sz w:val="24"/>
                                      <w:szCs w:val="24"/>
                                    </w:rPr>
                                    <m:t>1-ln</m:t>
                                  </m:r>
                                  <m:d>
                                    <m:dPr>
                                      <m:begChr m:val="["/>
                                      <m:endChr m:val="]"/>
                                      <m:ctrlPr>
                                        <w:rPr>
                                          <w:rFonts w:ascii="Cambria Math" w:hAnsi="Cambria Math"/>
                                          <w:i/>
                                          <w:sz w:val="24"/>
                                          <w:szCs w:val="24"/>
                                        </w:rPr>
                                      </m:ctrlPr>
                                    </m:dPr>
                                    <m:e>
                                      <m:r>
                                        <w:rPr>
                                          <w:rFonts w:ascii="Cambria Math" w:hAnsi="Cambria Math"/>
                                          <w:sz w:val="24"/>
                                          <w:szCs w:val="24"/>
                                        </w:rPr>
                                        <m:t>1-u</m:t>
                                      </m:r>
                                    </m:e>
                                  </m:d>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α</m:t>
                                  </m:r>
                                </m:den>
                              </m:f>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β</m:t>
                          </m:r>
                        </m:den>
                      </m:f>
                    </m:sup>
                  </m:sSup>
                </m:den>
              </m:f>
            </m:e>
          </m:d>
          <m:r>
            <w:rPr>
              <w:rFonts w:ascii="Cambria Math" w:hAnsi="Cambria Math"/>
              <w:sz w:val="24"/>
              <w:szCs w:val="24"/>
            </w:rPr>
            <m:t xml:space="preserve">, </m:t>
          </m:r>
        </m:oMath>
      </m:oMathPara>
    </w:p>
    <w:p w14:paraId="616C5245" w14:textId="36D7141E" w:rsidR="00312D83" w:rsidRPr="00312D83" w:rsidRDefault="00312D83" w:rsidP="00312D83">
      <w:pPr>
        <w:rPr>
          <w:rFonts w:cstheme="minorHAnsi"/>
          <w:sz w:val="24"/>
          <w:szCs w:val="24"/>
        </w:rPr>
      </w:pPr>
      <w:r w:rsidRPr="00312D83">
        <w:rPr>
          <w:rFonts w:cstheme="minorHAnsi"/>
          <w:sz w:val="24"/>
          <w:szCs w:val="24"/>
        </w:rPr>
        <w:t>(5)</w:t>
      </w:r>
    </w:p>
    <w:p w14:paraId="0CA77802" w14:textId="64CA81F9" w:rsidR="00312D83" w:rsidRPr="00312D83" w:rsidRDefault="00312D83" w:rsidP="00312D83">
      <w:pPr>
        <w:rPr>
          <w:rFonts w:cstheme="minorHAnsi"/>
          <w:sz w:val="24"/>
          <w:szCs w:val="24"/>
        </w:rPr>
      </w:pPr>
      <w:r w:rsidRPr="00312D83">
        <w:rPr>
          <w:rFonts w:cstheme="minorHAnsi"/>
          <w:sz w:val="24"/>
          <w:szCs w:val="24"/>
        </w:rPr>
        <w:t xml:space="preserve">where, </w:t>
      </w:r>
      <w:r w:rsidRPr="00312D83">
        <w:rPr>
          <w:rFonts w:cstheme="minorHAnsi"/>
          <w:i/>
          <w:iCs/>
          <w:sz w:val="24"/>
          <w:szCs w:val="24"/>
        </w:rPr>
        <w:t xml:space="preserve">u </w:t>
      </w:r>
      <w:r w:rsidRPr="00312D83">
        <w:rPr>
          <w:rFonts w:cstheme="minorHAnsi"/>
          <w:sz w:val="24"/>
          <w:szCs w:val="24"/>
        </w:rPr>
        <w:t xml:space="preserve">is a uniform distribution on the interval (0,1) and </w:t>
      </w:r>
      <m:oMath>
        <m:sSup>
          <m:sSupPr>
            <m:ctrlPr>
              <w:rPr>
                <w:rFonts w:ascii="Cambria Math" w:hAnsi="Cambria Math" w:cstheme="minorHAnsi"/>
                <w:i/>
                <w:sz w:val="24"/>
                <w:szCs w:val="24"/>
              </w:rPr>
            </m:ctrlPr>
          </m:sSupPr>
          <m:e>
            <m:r>
              <w:rPr>
                <w:rFonts w:ascii="Cambria Math" w:hAnsi="Cambria Math" w:cstheme="minorHAnsi"/>
                <w:sz w:val="24"/>
                <w:szCs w:val="24"/>
              </w:rPr>
              <m:t>G</m:t>
            </m:r>
          </m:e>
          <m:sup>
            <m:r>
              <w:rPr>
                <w:rFonts w:ascii="Cambria Math" w:hAnsi="Cambria Math" w:cstheme="minorHAnsi"/>
                <w:sz w:val="24"/>
                <w:szCs w:val="24"/>
              </w:rPr>
              <m:t>-1</m:t>
            </m:r>
          </m:sup>
        </m:sSup>
        <m:r>
          <w:rPr>
            <w:rFonts w:ascii="Cambria Math" w:hAnsi="Cambria Math" w:cstheme="minorHAnsi"/>
            <w:sz w:val="24"/>
            <w:szCs w:val="24"/>
          </w:rPr>
          <m:t>(.)</m:t>
        </m:r>
      </m:oMath>
      <w:r w:rsidRPr="00312D83">
        <w:rPr>
          <w:rFonts w:cstheme="minorHAnsi"/>
          <w:sz w:val="24"/>
          <w:szCs w:val="24"/>
        </w:rPr>
        <w:t xml:space="preserve"> is the inverse function of </w:t>
      </w:r>
      <m:oMath>
        <m:r>
          <w:rPr>
            <w:rFonts w:ascii="Cambria Math" w:hAnsi="Cambria Math" w:cstheme="minorHAnsi"/>
            <w:sz w:val="24"/>
            <w:szCs w:val="24"/>
          </w:rPr>
          <m:t>G(.)</m:t>
        </m:r>
      </m:oMath>
      <w:r w:rsidRPr="00312D83">
        <w:rPr>
          <w:rFonts w:cstheme="minorHAnsi"/>
          <w:sz w:val="24"/>
          <w:szCs w:val="24"/>
        </w:rPr>
        <w:t>.</w:t>
      </w:r>
    </w:p>
    <w:p w14:paraId="0FB38C71" w14:textId="77777777" w:rsidR="00312D83" w:rsidRPr="00312D83" w:rsidRDefault="00312D83" w:rsidP="00880687">
      <w:pPr>
        <w:pStyle w:val="Heading2"/>
      </w:pPr>
      <w:r w:rsidRPr="00312D83">
        <w:t>3.2. Useful representation</w:t>
      </w:r>
    </w:p>
    <w:p w14:paraId="3741CF78" w14:textId="77777777" w:rsidR="00F77614" w:rsidRDefault="00312D83" w:rsidP="00312D83">
      <w:pPr>
        <w:rPr>
          <w:rFonts w:cstheme="minorHAnsi"/>
          <w:sz w:val="24"/>
          <w:szCs w:val="24"/>
        </w:rPr>
      </w:pPr>
      <w:r w:rsidRPr="00312D83">
        <w:rPr>
          <w:rFonts w:cstheme="minorHAnsi"/>
          <w:sz w:val="24"/>
          <w:szCs w:val="24"/>
        </w:rPr>
        <w:t xml:space="preserve">In this subsection, a useful expansion of the pdf and </w:t>
      </w:r>
      <w:proofErr w:type="spellStart"/>
      <w:r w:rsidRPr="00312D83">
        <w:rPr>
          <w:rFonts w:cstheme="minorHAnsi"/>
          <w:sz w:val="24"/>
          <w:szCs w:val="24"/>
        </w:rPr>
        <w:t>cdf</w:t>
      </w:r>
      <w:proofErr w:type="spellEnd"/>
      <w:r w:rsidRPr="00312D83">
        <w:rPr>
          <w:rFonts w:cstheme="minorHAnsi"/>
          <w:sz w:val="24"/>
          <w:szCs w:val="24"/>
        </w:rPr>
        <w:t xml:space="preserve"> for OGNH-G is provided. </w:t>
      </w:r>
    </w:p>
    <w:p w14:paraId="32D280DE" w14:textId="2BE8EFA4" w:rsidR="00312D83" w:rsidRPr="00312D83" w:rsidRDefault="00312D83" w:rsidP="00312D83">
      <w:pPr>
        <w:rPr>
          <w:rFonts w:cstheme="minorHAnsi"/>
          <w:sz w:val="24"/>
          <w:szCs w:val="24"/>
        </w:rPr>
      </w:pPr>
      <w:r w:rsidRPr="00312D83">
        <w:rPr>
          <w:rFonts w:cstheme="minorHAnsi"/>
          <w:sz w:val="24"/>
          <w:szCs w:val="24"/>
        </w:rPr>
        <w:t>Since the exponential series is</w:t>
      </w:r>
    </w:p>
    <w:p w14:paraId="6F27B791" w14:textId="4650521B" w:rsidR="00F77614" w:rsidRDefault="0019195F" w:rsidP="00312D83">
      <w:pPr>
        <w:rPr>
          <w:rFonts w:ascii="Cambria Math" w:hAnsi="Cambria Math" w:cs="Cambria Math"/>
          <w:sz w:val="24"/>
          <w:szCs w:val="24"/>
          <w:u w:val="single"/>
        </w:rPr>
      </w:pPr>
      <m:oMathPara>
        <m:oMath>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num>
                                <m:den>
                                  <m:r>
                                    <w:rPr>
                                      <w:rFonts w:ascii="Cambria Math" w:hAnsi="Cambria Math" w:cstheme="minorHAnsi"/>
                                      <w:sz w:val="24"/>
                                      <w:szCs w:val="24"/>
                                    </w:rPr>
                                    <m:t>1-G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den>
                              </m:f>
                            </m:e>
                          </m:d>
                        </m:e>
                        <m:sup>
                          <m:r>
                            <w:rPr>
                              <w:rFonts w:ascii="Cambria Math" w:hAnsi="Cambria Math" w:cstheme="minorHAnsi"/>
                              <w:sz w:val="24"/>
                              <w:szCs w:val="24"/>
                            </w:rPr>
                            <m:t>β</m:t>
                          </m:r>
                        </m:sup>
                      </m:sSup>
                    </m:e>
                  </m:d>
                </m:e>
                <m:sup>
                  <m:r>
                    <w:rPr>
                      <w:rFonts w:ascii="Cambria Math" w:hAnsi="Cambria Math" w:cstheme="minorHAnsi"/>
                      <w:sz w:val="24"/>
                      <w:szCs w:val="24"/>
                    </w:rPr>
                    <m:t>α</m:t>
                  </m:r>
                </m:sup>
              </m:sSup>
            </m:sup>
          </m:sSup>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num>
                <m:den>
                  <m:r>
                    <w:rPr>
                      <w:rFonts w:ascii="Cambria Math" w:hAnsi="Cambria Math" w:cstheme="minorHAnsi"/>
                      <w:sz w:val="24"/>
                      <w:szCs w:val="24"/>
                    </w:rPr>
                    <m:t>i!</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den>
                              </m:f>
                            </m:e>
                          </m:d>
                        </m:e>
                        <m:sup>
                          <m:r>
                            <w:rPr>
                              <w:rFonts w:ascii="Cambria Math" w:hAnsi="Cambria Math" w:cstheme="minorHAnsi"/>
                              <w:sz w:val="24"/>
                              <w:szCs w:val="24"/>
                            </w:rPr>
                            <m:t>β</m:t>
                          </m:r>
                        </m:sup>
                      </m:sSup>
                    </m:e>
                  </m:d>
                </m:e>
                <m:sup>
                  <m:r>
                    <w:rPr>
                      <w:rFonts w:ascii="Cambria Math" w:hAnsi="Cambria Math" w:cstheme="minorHAnsi"/>
                      <w:sz w:val="24"/>
                      <w:szCs w:val="24"/>
                    </w:rPr>
                    <m:t>αi</m:t>
                  </m:r>
                </m:sup>
              </m:sSup>
            </m:e>
          </m:nary>
          <m:r>
            <w:rPr>
              <w:rFonts w:ascii="Cambria Math" w:hAnsi="Cambria Math" w:cstheme="minorHAnsi"/>
              <w:sz w:val="24"/>
              <w:szCs w:val="24"/>
            </w:rPr>
            <m:t>.</m:t>
          </m:r>
        </m:oMath>
      </m:oMathPara>
    </w:p>
    <w:p w14:paraId="540B23D6" w14:textId="7F22A52D" w:rsidR="00312D83" w:rsidRPr="00312D83" w:rsidRDefault="00312D83" w:rsidP="00312D83">
      <w:pPr>
        <w:rPr>
          <w:rFonts w:cstheme="minorHAnsi"/>
          <w:sz w:val="24"/>
          <w:szCs w:val="24"/>
        </w:rPr>
      </w:pPr>
      <w:r w:rsidRPr="00312D83">
        <w:rPr>
          <w:rFonts w:cstheme="minorHAnsi"/>
          <w:sz w:val="24"/>
          <w:szCs w:val="24"/>
        </w:rPr>
        <w:t>(6)</w:t>
      </w:r>
    </w:p>
    <w:p w14:paraId="25D566E2" w14:textId="366E6E07" w:rsidR="00312D83" w:rsidRPr="00312D83" w:rsidRDefault="00312D83" w:rsidP="00312D83">
      <w:pPr>
        <w:rPr>
          <w:rFonts w:cstheme="minorHAnsi"/>
          <w:sz w:val="24"/>
          <w:szCs w:val="24"/>
        </w:rPr>
      </w:pPr>
      <w:r w:rsidRPr="00312D83">
        <w:rPr>
          <w:rFonts w:cstheme="minorHAnsi"/>
          <w:sz w:val="24"/>
          <w:szCs w:val="24"/>
        </w:rPr>
        <w:t>Inserting (6) in (4) then,</w:t>
      </w:r>
    </w:p>
    <w:p w14:paraId="69F4E3FC" w14:textId="177035E9" w:rsidR="00312D83" w:rsidRPr="00312D83" w:rsidRDefault="001D236B" w:rsidP="00312D83">
      <w:pPr>
        <w:rPr>
          <w:rFonts w:cstheme="minorHAnsi"/>
          <w:sz w:val="24"/>
          <w:szCs w:val="24"/>
        </w:rPr>
      </w:pPr>
      <m:oMathPara>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αβCg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e>
                <m:sup>
                  <m:r>
                    <w:rPr>
                      <w:rFonts w:ascii="Cambria Math" w:hAnsi="Cambria Math" w:cs="Cambria Math"/>
                      <w:sz w:val="24"/>
                      <w:szCs w:val="24"/>
                    </w:rPr>
                    <m:t>β-1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e>
                  </m:d>
                </m:e>
                <m:sup>
                  <m:r>
                    <w:rPr>
                      <w:rFonts w:ascii="Cambria Math" w:hAnsi="Cambria Math" w:cstheme="minorHAnsi"/>
                      <w:sz w:val="24"/>
                      <w:szCs w:val="24"/>
                    </w:rPr>
                    <m:t>β+1</m:t>
                  </m:r>
                </m:sup>
              </m:sSup>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num>
                <m:den>
                  <m:r>
                    <w:rPr>
                      <w:rFonts w:ascii="Cambria Math" w:hAnsi="Cambria Math" w:cstheme="minorHAnsi"/>
                      <w:sz w:val="24"/>
                      <w:szCs w:val="24"/>
                    </w:rPr>
                    <m:t>i!</m:t>
                  </m:r>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den>
                              </m:f>
                            </m:e>
                          </m:d>
                        </m:e>
                        <m:sup>
                          <m:r>
                            <w:rPr>
                              <w:rFonts w:ascii="Cambria Math" w:hAnsi="Cambria Math" w:cstheme="minorHAnsi"/>
                              <w:sz w:val="24"/>
                              <w:szCs w:val="24"/>
                            </w:rPr>
                            <m:t>β</m:t>
                          </m:r>
                        </m:sup>
                      </m:sSup>
                    </m:e>
                  </m:d>
                </m:e>
                <m:sup>
                  <m:r>
                    <w:rPr>
                      <w:rFonts w:ascii="Cambria Math" w:hAnsi="Cambria Math" w:cstheme="minorHAnsi"/>
                      <w:sz w:val="24"/>
                      <w:szCs w:val="24"/>
                    </w:rPr>
                    <m:t>α</m:t>
                  </m:r>
                  <m:d>
                    <m:dPr>
                      <m:ctrlPr>
                        <w:rPr>
                          <w:rFonts w:ascii="Cambria Math" w:hAnsi="Cambria Math" w:cstheme="minorHAnsi"/>
                          <w:i/>
                          <w:sz w:val="24"/>
                          <w:szCs w:val="24"/>
                        </w:rPr>
                      </m:ctrlPr>
                    </m:dPr>
                    <m:e>
                      <m:r>
                        <w:rPr>
                          <w:rFonts w:ascii="Cambria Math" w:hAnsi="Cambria Math" w:cstheme="minorHAnsi"/>
                          <w:sz w:val="24"/>
                          <w:szCs w:val="24"/>
                        </w:rPr>
                        <m:t>i+1</m:t>
                      </m:r>
                    </m:e>
                  </m:d>
                  <m:r>
                    <w:rPr>
                      <w:rFonts w:ascii="Cambria Math" w:hAnsi="Cambria Math" w:cstheme="minorHAnsi"/>
                      <w:sz w:val="24"/>
                      <w:szCs w:val="24"/>
                    </w:rPr>
                    <m:t>-1</m:t>
                  </m:r>
                </m:sup>
              </m:sSup>
              <m:r>
                <w:rPr>
                  <w:rFonts w:ascii="Cambria Math" w:hAnsi="Cambria Math" w:cstheme="minorHAnsi"/>
                  <w:sz w:val="24"/>
                  <w:szCs w:val="24"/>
                </w:rPr>
                <m:t>.</m:t>
              </m:r>
            </m:e>
          </m:nary>
        </m:oMath>
      </m:oMathPara>
    </w:p>
    <w:p w14:paraId="72B8E31A" w14:textId="47D3EBC4" w:rsidR="00312D83" w:rsidRPr="00312D83" w:rsidRDefault="00312D83" w:rsidP="00312D83">
      <w:pPr>
        <w:rPr>
          <w:rFonts w:cstheme="minorHAnsi"/>
          <w:sz w:val="24"/>
          <w:szCs w:val="24"/>
        </w:rPr>
      </w:pPr>
      <w:r w:rsidRPr="00312D83">
        <w:rPr>
          <w:rFonts w:cstheme="minorHAnsi"/>
          <w:sz w:val="24"/>
          <w:szCs w:val="24"/>
        </w:rPr>
        <w:t>By using binomial theory</w:t>
      </w:r>
    </w:p>
    <w:p w14:paraId="17A0B2CB" w14:textId="370A30B4" w:rsidR="00312D83" w:rsidRPr="00312D83" w:rsidRDefault="0019195F" w:rsidP="00312D83">
      <w:pPr>
        <w:rPr>
          <w:rFonts w:cstheme="minorHAnsi"/>
          <w:sz w:val="24"/>
          <w:szCs w:val="24"/>
        </w:rPr>
      </w:pPr>
      <m:oMathPara>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1+z</m:t>
                  </m:r>
                </m:e>
              </m:d>
            </m:e>
            <m:sup>
              <m:r>
                <w:rPr>
                  <w:rFonts w:ascii="Cambria Math" w:hAnsi="Cambria Math" w:cstheme="minorHAnsi"/>
                  <w:sz w:val="24"/>
                  <w:szCs w:val="24"/>
                </w:rPr>
                <m:t>β</m:t>
              </m:r>
            </m:sup>
          </m:sSup>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β</m:t>
                      </m:r>
                    </m:num>
                    <m:den>
                      <m:r>
                        <w:rPr>
                          <w:rFonts w:ascii="Cambria Math" w:hAnsi="Cambria Math" w:cstheme="minorHAnsi"/>
                          <w:sz w:val="24"/>
                          <w:szCs w:val="24"/>
                        </w:rPr>
                        <m:t>j</m:t>
                      </m:r>
                    </m:den>
                  </m:f>
                </m:e>
              </m:d>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j</m:t>
                  </m:r>
                </m:sup>
              </m:sSup>
            </m:e>
          </m:nary>
          <m:r>
            <w:rPr>
              <w:rFonts w:ascii="Cambria Math" w:hAnsi="Cambria Math" w:cstheme="minorHAnsi"/>
              <w:sz w:val="24"/>
              <w:szCs w:val="24"/>
            </w:rPr>
            <m:t>.</m:t>
          </m:r>
        </m:oMath>
      </m:oMathPara>
    </w:p>
    <w:p w14:paraId="0AF7DA75" w14:textId="77777777" w:rsidR="00312D83" w:rsidRPr="00312D83" w:rsidRDefault="00312D83" w:rsidP="00312D83">
      <w:pPr>
        <w:rPr>
          <w:rFonts w:cstheme="minorHAnsi"/>
          <w:sz w:val="24"/>
          <w:szCs w:val="24"/>
        </w:rPr>
      </w:pPr>
      <w:r w:rsidRPr="00312D83">
        <w:rPr>
          <w:rFonts w:cstheme="minorHAnsi"/>
          <w:sz w:val="24"/>
          <w:szCs w:val="24"/>
        </w:rPr>
        <w:t>(7)</w:t>
      </w:r>
    </w:p>
    <w:p w14:paraId="4040A82D" w14:textId="0441FEA5" w:rsidR="003669D4" w:rsidRPr="003669D4" w:rsidRDefault="005B0E1F" w:rsidP="003669D4">
      <w:pPr>
        <w:rPr>
          <w:rFonts w:cstheme="minorHAnsi"/>
          <w:sz w:val="24"/>
          <w:szCs w:val="24"/>
        </w:rPr>
      </w:pPr>
      <w:r>
        <w:rPr>
          <w:rFonts w:cstheme="minorHAnsi"/>
          <w:sz w:val="24"/>
          <w:szCs w:val="24"/>
        </w:rPr>
        <w:t>f</w:t>
      </w:r>
      <w:r w:rsidR="003669D4" w:rsidRPr="003669D4">
        <w:rPr>
          <w:rFonts w:cstheme="minorHAnsi"/>
          <w:sz w:val="24"/>
          <w:szCs w:val="24"/>
        </w:rPr>
        <w:t>or</w:t>
      </w:r>
      <w:r>
        <w:rPr>
          <w:rFonts w:cstheme="minorHAnsi"/>
          <w:sz w:val="24"/>
          <w:szCs w:val="24"/>
        </w:rPr>
        <w:t xml:space="preserve"> </w:t>
      </w:r>
      <m:oMath>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 &lt; 1</m:t>
        </m:r>
      </m:oMath>
      <w:r w:rsidR="003669D4" w:rsidRPr="003669D4">
        <w:rPr>
          <w:rFonts w:cstheme="minorHAnsi"/>
          <w:sz w:val="24"/>
          <w:szCs w:val="24"/>
        </w:rPr>
        <w:t xml:space="preserve">, and </w:t>
      </w:r>
      <w:r w:rsidR="003669D4" w:rsidRPr="003669D4">
        <w:rPr>
          <w:rFonts w:ascii="Cambria Math" w:hAnsi="Cambria Math" w:cs="Cambria Math"/>
          <w:sz w:val="24"/>
          <w:szCs w:val="24"/>
        </w:rPr>
        <w:t>𝛽</w:t>
      </w:r>
      <w:r>
        <w:rPr>
          <w:rFonts w:ascii="Cambria Math" w:hAnsi="Cambria Math" w:cs="Cambria Math"/>
          <w:sz w:val="24"/>
          <w:szCs w:val="24"/>
        </w:rPr>
        <w:t xml:space="preserve"> </w:t>
      </w:r>
      <w:r w:rsidR="003669D4" w:rsidRPr="003669D4">
        <w:rPr>
          <w:rFonts w:cstheme="minorHAnsi"/>
          <w:sz w:val="24"/>
          <w:szCs w:val="24"/>
        </w:rPr>
        <w:t>is a positive real non integer. Then, by applying the binomial theorem (7)</w:t>
      </w:r>
      <w:r>
        <w:rPr>
          <w:rFonts w:cstheme="minorHAnsi"/>
          <w:sz w:val="24"/>
          <w:szCs w:val="24"/>
        </w:rPr>
        <w:t xml:space="preserve"> </w:t>
      </w:r>
      <w:r w:rsidR="003669D4" w:rsidRPr="003669D4">
        <w:rPr>
          <w:rFonts w:cstheme="minorHAnsi"/>
          <w:sz w:val="24"/>
          <w:szCs w:val="24"/>
        </w:rPr>
        <w:t>in the previous density</w:t>
      </w:r>
      <w:r w:rsidR="006940BA">
        <w:rPr>
          <w:rFonts w:cstheme="minorHAnsi"/>
          <w:sz w:val="24"/>
          <w:szCs w:val="24"/>
        </w:rPr>
        <w:t xml:space="preserve"> </w:t>
      </w:r>
      <w:r w:rsidR="003669D4" w:rsidRPr="003669D4">
        <w:rPr>
          <w:rFonts w:cstheme="minorHAnsi"/>
          <w:sz w:val="24"/>
          <w:szCs w:val="24"/>
        </w:rPr>
        <w:t>function of OGNH-G family becomes</w:t>
      </w:r>
    </w:p>
    <w:p w14:paraId="26E714AB" w14:textId="69130264" w:rsidR="003669D4" w:rsidRPr="003669D4" w:rsidRDefault="004274B7" w:rsidP="003669D4">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r>
            <w:rPr>
              <w:rFonts w:ascii="Cambria Math" w:hAnsi="Cambria Math" w:cs="Cambria Math"/>
              <w:sz w:val="24"/>
              <w:szCs w:val="24"/>
            </w:rPr>
            <m:t>αβCg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e>
          </m:d>
          <m:nary>
            <m:naryPr>
              <m:chr m:val="∑"/>
              <m:limLoc m:val="subSup"/>
              <m:ctrlPr>
                <w:rPr>
                  <w:rFonts w:ascii="Cambria Math" w:hAnsi="Cambria Math" w:cstheme="minorHAnsi"/>
                  <w:i/>
                  <w:sz w:val="24"/>
                  <w:szCs w:val="24"/>
                </w:rPr>
              </m:ctrlPr>
            </m:naryPr>
            <m:sub>
              <m:r>
                <w:rPr>
                  <w:rFonts w:ascii="Cambria Math" w:hAnsi="Cambria Math" w:cstheme="minorHAnsi"/>
                  <w:sz w:val="24"/>
                  <w:szCs w:val="24"/>
                </w:rPr>
                <m:t>i,j=0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Cambria Math"/>
                          <w:sz w:val="24"/>
                          <w:szCs w:val="24"/>
                        </w:rPr>
                        <m:t>i</m:t>
                      </m:r>
                    </m:sup>
                  </m:sSup>
                </m:num>
                <m:den>
                  <m:r>
                    <w:rPr>
                      <w:rFonts w:ascii="Cambria Math" w:hAnsi="Cambria Math" w:cstheme="minorHAnsi"/>
                      <w:sz w:val="24"/>
                      <w:szCs w:val="24"/>
                    </w:rPr>
                    <m:t>i!</m:t>
                  </m:r>
                </m:den>
              </m:f>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α</m:t>
                      </m:r>
                      <m:d>
                        <m:dPr>
                          <m:ctrlPr>
                            <w:rPr>
                              <w:rFonts w:ascii="Cambria Math" w:hAnsi="Cambria Math" w:cstheme="minorHAnsi"/>
                              <w:i/>
                              <w:sz w:val="24"/>
                              <w:szCs w:val="24"/>
                            </w:rPr>
                          </m:ctrlPr>
                        </m:dPr>
                        <m:e>
                          <m:r>
                            <w:rPr>
                              <w:rFonts w:ascii="Cambria Math" w:hAnsi="Cambria Math" w:cs="Cambria Math"/>
                              <w:sz w:val="24"/>
                              <w:szCs w:val="24"/>
                            </w:rPr>
                            <m:t>i</m:t>
                          </m:r>
                          <m:r>
                            <w:rPr>
                              <w:rFonts w:ascii="Cambria Math" w:hAnsi="Cambria Math" w:cstheme="minorHAnsi"/>
                              <w:sz w:val="24"/>
                              <w:szCs w:val="24"/>
                            </w:rPr>
                            <m:t xml:space="preserve"> + 1</m:t>
                          </m:r>
                        </m:e>
                      </m:d>
                      <m:r>
                        <w:rPr>
                          <w:rFonts w:ascii="Cambria Math" w:hAnsi="Cambria Math" w:cstheme="minorHAnsi"/>
                          <w:sz w:val="24"/>
                          <w:szCs w:val="24"/>
                        </w:rPr>
                        <m:t>- 1</m:t>
                      </m:r>
                    </m:num>
                    <m:den>
                      <m:r>
                        <w:rPr>
                          <w:rFonts w:ascii="Cambria Math" w:hAnsi="Cambria Math" w:cs="Cambria Math"/>
                          <w:sz w:val="24"/>
                          <w:szCs w:val="24"/>
                        </w:rPr>
                        <m:t>j</m:t>
                      </m:r>
                    </m:den>
                  </m:f>
                </m:e>
              </m:d>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e>
                    <m:sup>
                      <m:r>
                        <w:rPr>
                          <w:rFonts w:ascii="Cambria Math" w:hAnsi="Cambria Math" w:cs="Cambria Math"/>
                          <w:sz w:val="24"/>
                          <w:szCs w:val="24"/>
                        </w:rPr>
                        <m:t>β</m:t>
                      </m:r>
                      <m:d>
                        <m:dPr>
                          <m:ctrlPr>
                            <w:rPr>
                              <w:rFonts w:ascii="Cambria Math" w:hAnsi="Cambria Math" w:cs="Cambria Math"/>
                              <w:i/>
                              <w:sz w:val="24"/>
                              <w:szCs w:val="24"/>
                            </w:rPr>
                          </m:ctrlPr>
                        </m:dPr>
                        <m:e>
                          <m:r>
                            <w:rPr>
                              <w:rFonts w:ascii="Cambria Math" w:hAnsi="Cambria Math" w:cs="Cambria Math"/>
                              <w:sz w:val="24"/>
                              <w:szCs w:val="24"/>
                            </w:rPr>
                            <m:t>j+1</m:t>
                          </m:r>
                        </m:e>
                      </m:d>
                      <m:r>
                        <w:rPr>
                          <w:rFonts w:ascii="Cambria Math" w:hAnsi="Cambria Math" w:cs="Cambria Math"/>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;ζ</m:t>
                              </m:r>
                            </m:e>
                          </m:d>
                        </m:e>
                      </m:d>
                    </m:e>
                    <m:sup>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j+1</m:t>
                          </m:r>
                        </m:e>
                      </m:d>
                      <m:r>
                        <w:rPr>
                          <w:rFonts w:ascii="Cambria Math" w:hAnsi="Cambria Math" w:cstheme="minorHAnsi"/>
                          <w:sz w:val="24"/>
                          <w:szCs w:val="24"/>
                        </w:rPr>
                        <m:t>+1</m:t>
                      </m:r>
                    </m:sup>
                  </m:sSup>
                </m:den>
              </m:f>
            </m:e>
          </m:nary>
          <m:r>
            <w:rPr>
              <w:rFonts w:ascii="Cambria Math" w:hAnsi="Cambria Math" w:cstheme="minorHAnsi"/>
              <w:sz w:val="24"/>
              <w:szCs w:val="24"/>
            </w:rPr>
            <m:t xml:space="preserve"> .</m:t>
          </m:r>
        </m:oMath>
      </m:oMathPara>
    </w:p>
    <w:p w14:paraId="3D664FC9" w14:textId="0E03E196" w:rsidR="004274B7" w:rsidRDefault="004274B7" w:rsidP="003669D4">
      <w:pPr>
        <w:rPr>
          <w:rFonts w:cstheme="minorHAnsi"/>
          <w:sz w:val="24"/>
          <w:szCs w:val="24"/>
        </w:rPr>
      </w:pPr>
      <w:r>
        <w:rPr>
          <w:rFonts w:cstheme="minorHAnsi"/>
          <w:sz w:val="24"/>
          <w:szCs w:val="24"/>
        </w:rPr>
        <w:t>(8)</w:t>
      </w:r>
    </w:p>
    <w:p w14:paraId="460F48FD" w14:textId="2A7B1632" w:rsidR="003669D4" w:rsidRPr="003669D4" w:rsidRDefault="003669D4" w:rsidP="003669D4">
      <w:pPr>
        <w:rPr>
          <w:rFonts w:cstheme="minorHAnsi"/>
          <w:sz w:val="24"/>
          <w:szCs w:val="24"/>
        </w:rPr>
      </w:pPr>
      <w:proofErr w:type="gramStart"/>
      <w:r w:rsidRPr="003669D4">
        <w:rPr>
          <w:rFonts w:cstheme="minorHAnsi"/>
          <w:sz w:val="24"/>
          <w:szCs w:val="24"/>
        </w:rPr>
        <w:t>Since,</w:t>
      </w:r>
      <w:proofErr w:type="gramEnd"/>
      <w:r w:rsidRPr="003669D4">
        <w:rPr>
          <w:rFonts w:cstheme="minorHAnsi"/>
          <w:sz w:val="24"/>
          <w:szCs w:val="24"/>
        </w:rPr>
        <w:t xml:space="preserve"> the binomial expansion</w:t>
      </w:r>
    </w:p>
    <w:p w14:paraId="1ADF53C0" w14:textId="4F8879FB" w:rsidR="000A767F" w:rsidRDefault="0019195F" w:rsidP="003669D4">
      <w:pPr>
        <w:rPr>
          <w:rFonts w:ascii="Cambria Math" w:hAnsi="Cambria Math" w:cs="Cambria Math"/>
          <w:sz w:val="24"/>
          <w:szCs w:val="24"/>
        </w:rPr>
      </w:pPr>
      <m:oMathPara>
        <m:oMath>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1-z</m:t>
                  </m:r>
                </m:e>
              </m:d>
            </m:e>
            <m:sup>
              <m:r>
                <w:rPr>
                  <w:rFonts w:ascii="Cambria Math" w:hAnsi="Cambria Math" w:cs="Cambria Math"/>
                  <w:sz w:val="24"/>
                  <w:szCs w:val="24"/>
                </w:rPr>
                <m:t>-β</m:t>
              </m:r>
            </m:sup>
          </m:sSup>
          <m:r>
            <w:rPr>
              <w:rFonts w:ascii="Cambria Math" w:hAnsi="Cambria Math" w:cs="Cambria Math"/>
              <w:sz w:val="24"/>
              <w:szCs w:val="24"/>
            </w:rPr>
            <m:t>=</m:t>
          </m:r>
          <m:nary>
            <m:naryPr>
              <m:chr m:val="∑"/>
              <m:limLoc m:val="subSup"/>
              <m:ctrlPr>
                <w:rPr>
                  <w:rFonts w:ascii="Cambria Math" w:hAnsi="Cambria Math" w:cs="Cambria Math"/>
                  <w:i/>
                  <w:sz w:val="24"/>
                  <w:szCs w:val="24"/>
                </w:rPr>
              </m:ctrlPr>
            </m:naryPr>
            <m:sub>
              <m:r>
                <w:rPr>
                  <w:rFonts w:ascii="Cambria Math" w:hAnsi="Cambria Math" w:cs="Cambria Math"/>
                  <w:sz w:val="24"/>
                  <w:szCs w:val="24"/>
                </w:rPr>
                <m:t>k=0</m:t>
              </m:r>
            </m:sub>
            <m:sup>
              <m:r>
                <w:rPr>
                  <w:rFonts w:ascii="Cambria Math" w:hAnsi="Cambria Math" w:cs="Cambria Math"/>
                  <w:sz w:val="24"/>
                  <w:szCs w:val="24"/>
                </w:rPr>
                <m:t>∞</m:t>
              </m:r>
            </m:sup>
            <m:e>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β+k-1</m:t>
                      </m:r>
                    </m:num>
                    <m:den>
                      <m:r>
                        <w:rPr>
                          <w:rFonts w:ascii="Cambria Math" w:hAnsi="Cambria Math" w:cs="Cambria Math"/>
                          <w:sz w:val="24"/>
                          <w:szCs w:val="24"/>
                        </w:rPr>
                        <m:t>k</m:t>
                      </m:r>
                    </m:den>
                  </m:f>
                </m:e>
              </m:d>
              <m:sSup>
                <m:sSupPr>
                  <m:ctrlPr>
                    <w:rPr>
                      <w:rFonts w:ascii="Cambria Math" w:hAnsi="Cambria Math" w:cs="Cambria Math"/>
                      <w:i/>
                      <w:sz w:val="24"/>
                      <w:szCs w:val="24"/>
                    </w:rPr>
                  </m:ctrlPr>
                </m:sSupPr>
                <m:e>
                  <m:r>
                    <w:rPr>
                      <w:rFonts w:ascii="Cambria Math" w:hAnsi="Cambria Math" w:cs="Cambria Math"/>
                      <w:sz w:val="24"/>
                      <w:szCs w:val="24"/>
                    </w:rPr>
                    <m:t>z</m:t>
                  </m:r>
                </m:e>
                <m:sup>
                  <m:r>
                    <w:rPr>
                      <w:rFonts w:ascii="Cambria Math" w:hAnsi="Cambria Math" w:cs="Cambria Math"/>
                      <w:sz w:val="24"/>
                      <w:szCs w:val="24"/>
                    </w:rPr>
                    <m:t>k</m:t>
                  </m:r>
                </m:sup>
              </m:sSup>
            </m:e>
          </m:nary>
          <m:r>
            <w:rPr>
              <w:rFonts w:ascii="Cambria Math" w:hAnsi="Cambria Math" w:cs="Cambria Math"/>
              <w:sz w:val="24"/>
              <w:szCs w:val="24"/>
            </w:rPr>
            <m:t>,</m:t>
          </m:r>
        </m:oMath>
      </m:oMathPara>
    </w:p>
    <w:p w14:paraId="60064A79" w14:textId="4C88101F" w:rsidR="003669D4" w:rsidRPr="003669D4" w:rsidRDefault="003669D4" w:rsidP="003669D4">
      <w:pPr>
        <w:rPr>
          <w:rFonts w:cstheme="minorHAnsi"/>
          <w:sz w:val="24"/>
          <w:szCs w:val="24"/>
        </w:rPr>
      </w:pPr>
      <w:r w:rsidRPr="003669D4">
        <w:rPr>
          <w:rFonts w:cstheme="minorHAnsi"/>
          <w:sz w:val="24"/>
          <w:szCs w:val="24"/>
        </w:rPr>
        <w:t>(9)</w:t>
      </w:r>
    </w:p>
    <w:p w14:paraId="1D9F0634" w14:textId="378218E0" w:rsidR="00430F12" w:rsidRDefault="003669D4" w:rsidP="003669D4">
      <w:pPr>
        <w:rPr>
          <w:rFonts w:cstheme="minorHAnsi"/>
          <w:sz w:val="24"/>
          <w:szCs w:val="24"/>
        </w:rPr>
      </w:pPr>
      <w:r w:rsidRPr="003669D4">
        <w:rPr>
          <w:rFonts w:cstheme="minorHAnsi"/>
          <w:sz w:val="24"/>
          <w:szCs w:val="24"/>
        </w:rPr>
        <w:t>By inserting (9) in (8) then, the pdf (8) can be written as follows</w:t>
      </w:r>
    </w:p>
    <w:p w14:paraId="5AA0845E" w14:textId="66BAED69" w:rsidR="00A72EB7" w:rsidRPr="00A72EB7" w:rsidRDefault="00A72EB7" w:rsidP="00A72EB7">
      <w:pPr>
        <w:rPr>
          <w:rFonts w:cstheme="minorHAnsi"/>
          <w:sz w:val="24"/>
          <w:szCs w:val="24"/>
        </w:rPr>
      </w:pPr>
      <m:oMathPara>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nary>
            <m:naryPr>
              <m:chr m:val="∑"/>
              <m:limLoc m:val="subSup"/>
              <m:ctrlPr>
                <w:rPr>
                  <w:rFonts w:ascii="Cambria Math" w:hAnsi="Cambria Math" w:cstheme="minorHAnsi"/>
                  <w:i/>
                  <w:position w:val="1"/>
                  <w:sz w:val="24"/>
                  <w:szCs w:val="24"/>
                </w:rPr>
              </m:ctrlPr>
            </m:naryPr>
            <m:sub>
              <m:r>
                <w:rPr>
                  <w:rFonts w:ascii="Cambria Math" w:hAnsi="Cambria Math" w:cstheme="minorHAnsi"/>
                  <w:position w:val="1"/>
                  <w:sz w:val="24"/>
                  <w:szCs w:val="24"/>
                </w:rPr>
                <m:t>k=0</m:t>
              </m:r>
            </m:sub>
            <m:sup>
              <m:r>
                <w:rPr>
                  <w:rFonts w:ascii="Cambria Math" w:hAnsi="Cambria Math" w:cstheme="minorHAnsi"/>
                  <w:position w:val="1"/>
                  <w:sz w:val="24"/>
                  <w:szCs w:val="24"/>
                  <w:vertAlign w:val="superscript"/>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position w:val="-4"/>
                      <w:sz w:val="24"/>
                      <w:szCs w:val="24"/>
                    </w:rPr>
                    <m:t>k</m:t>
                  </m:r>
                </m:sub>
              </m:sSub>
              <m:r>
                <w:rPr>
                  <w:rFonts w:ascii="Cambria Math" w:hAnsi="Cambria Math" w:cstheme="minorHAnsi"/>
                  <w:position w:val="-4"/>
                  <w:sz w:val="24"/>
                  <w:szCs w:val="24"/>
                </w:rPr>
                <m:t xml:space="preserve"> </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β</m:t>
                  </m:r>
                  <m:r>
                    <w:rPr>
                      <w:rFonts w:ascii="Cambria Math" w:hAnsi="Cambria Math" w:cstheme="minorHAnsi"/>
                      <w:sz w:val="24"/>
                      <w:szCs w:val="24"/>
                      <w:vertAlign w:val="superscript"/>
                    </w:rPr>
                    <m:t>(</m:t>
                  </m:r>
                  <m:r>
                    <w:rPr>
                      <w:rFonts w:ascii="Cambria Math" w:hAnsi="Cambria Math" w:cs="Cambria Math"/>
                      <w:sz w:val="24"/>
                      <w:szCs w:val="24"/>
                      <w:vertAlign w:val="superscript"/>
                    </w:rPr>
                    <m:t>j</m:t>
                  </m:r>
                  <m:r>
                    <w:rPr>
                      <w:rFonts w:ascii="Cambria Math" w:hAnsi="Cambria Math" w:cstheme="minorHAnsi"/>
                      <w:sz w:val="24"/>
                      <w:szCs w:val="24"/>
                      <w:vertAlign w:val="superscript"/>
                    </w:rPr>
                    <m:t>+1)+</m:t>
                  </m:r>
                  <m:r>
                    <w:rPr>
                      <w:rFonts w:ascii="Cambria Math" w:hAnsi="Cambria Math" w:cs="Cambria Math"/>
                      <w:sz w:val="24"/>
                      <w:szCs w:val="24"/>
                      <w:vertAlign w:val="superscript"/>
                    </w:rPr>
                    <m:t>k</m:t>
                  </m:r>
                  <m:r>
                    <w:rPr>
                      <w:rFonts w:ascii="Cambria Math" w:hAnsi="Cambria Math" w:cstheme="minorHAnsi"/>
                      <w:sz w:val="24"/>
                      <w:szCs w:val="24"/>
                      <w:vertAlign w:val="superscript"/>
                    </w:rPr>
                    <m:t>-1</m:t>
                  </m:r>
                </m:sup>
              </m:sSup>
            </m:e>
          </m:nary>
          <m:r>
            <w:rPr>
              <w:rFonts w:ascii="Cambria Math" w:hAnsi="Cambria Math" w:cstheme="minorHAnsi"/>
              <w:position w:val="1"/>
              <w:sz w:val="24"/>
              <w:szCs w:val="24"/>
            </w:rPr>
            <m:t xml:space="preserve"> </m:t>
          </m:r>
          <m:r>
            <w:rPr>
              <w:rFonts w:ascii="Cambria Math" w:hAnsi="Cambria Math" w:cstheme="minorHAnsi"/>
              <w:sz w:val="24"/>
              <w:szCs w:val="24"/>
            </w:rPr>
            <m:t>,</m:t>
          </m:r>
        </m:oMath>
      </m:oMathPara>
    </w:p>
    <w:p w14:paraId="22FFBBFD" w14:textId="1C2E627C" w:rsidR="00430F12" w:rsidRDefault="009E3CBC" w:rsidP="003669D4">
      <w:pPr>
        <w:rPr>
          <w:rFonts w:cstheme="minorHAnsi"/>
          <w:sz w:val="24"/>
          <w:szCs w:val="24"/>
        </w:rPr>
      </w:pPr>
      <w:r>
        <w:rPr>
          <w:rFonts w:cstheme="minorHAnsi"/>
          <w:sz w:val="24"/>
          <w:szCs w:val="24"/>
        </w:rPr>
        <w:t>(10)</w:t>
      </w:r>
    </w:p>
    <w:p w14:paraId="136758BC" w14:textId="2CB9C039" w:rsidR="003669D4" w:rsidRPr="00990039" w:rsidRDefault="003669D4" w:rsidP="003669D4">
      <w:pPr>
        <w:rPr>
          <w:rFonts w:cstheme="minorHAnsi"/>
          <w:color w:val="000000" w:themeColor="text1"/>
          <w:sz w:val="24"/>
          <w:szCs w:val="24"/>
        </w:rPr>
      </w:pPr>
      <w:proofErr w:type="gramStart"/>
      <w:r w:rsidRPr="00DC0D24">
        <w:rPr>
          <w:rFonts w:cstheme="minorHAnsi"/>
          <w:color w:val="000000" w:themeColor="text1"/>
          <w:sz w:val="24"/>
          <w:szCs w:val="24"/>
        </w:rPr>
        <w:t>where</w:t>
      </w:r>
      <w:proofErr w:type="gramEnd"/>
      <w:r w:rsidRPr="00DC0D24">
        <w:rPr>
          <w:rFonts w:cstheme="minorHAnsi"/>
          <w:color w:val="000000" w:themeColor="text1"/>
          <w:sz w:val="24"/>
          <w:szCs w:val="24"/>
        </w:rPr>
        <w:t>,</w:t>
      </w:r>
    </w:p>
    <w:p w14:paraId="7EC3D3F3" w14:textId="476AAFDA" w:rsidR="003669D4" w:rsidRPr="003669D4" w:rsidRDefault="000B4053" w:rsidP="003669D4">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k</m:t>
              </m:r>
            </m:sub>
          </m:sSub>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,j=0</m:t>
              </m:r>
            </m:sub>
            <m:sup>
              <m:r>
                <w:rPr>
                  <w:rFonts w:ascii="Cambria Math" w:hAnsi="Cambria Math" w:cstheme="minorHAnsi"/>
                  <w:sz w:val="24"/>
                  <w:szCs w:val="24"/>
                </w:rPr>
                <m:t>∞</m:t>
              </m:r>
            </m:sup>
            <m:e>
              <m:f>
                <m:fPr>
                  <m:ctrlPr>
                    <w:rPr>
                      <w:rFonts w:ascii="Cambria Math" w:hAnsi="Cambria Math" w:cstheme="minorHAnsi"/>
                      <w:i/>
                      <w:sz w:val="24"/>
                      <w:szCs w:val="24"/>
                    </w:rPr>
                  </m:ctrlPr>
                </m:fPr>
                <m:num>
                  <m:r>
                    <w:rPr>
                      <w:rFonts w:ascii="Cambria Math" w:hAnsi="Cambria Math" w:cstheme="minorHAnsi"/>
                      <w:sz w:val="24"/>
                      <w:szCs w:val="24"/>
                    </w:rPr>
                    <m:t>αβC</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m:t>
                      </m:r>
                    </m:sup>
                  </m:sSup>
                </m:num>
                <m:den>
                  <m:r>
                    <w:rPr>
                      <w:rFonts w:ascii="Cambria Math" w:hAnsi="Cambria Math" w:cstheme="minorHAnsi"/>
                      <w:sz w:val="24"/>
                      <w:szCs w:val="24"/>
                    </w:rPr>
                    <m:t>i!</m:t>
                  </m:r>
                </m:den>
              </m:f>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i</m:t>
                      </m:r>
                    </m:num>
                    <m:den>
                      <m:r>
                        <w:rPr>
                          <w:rFonts w:ascii="Cambria Math" w:hAnsi="Cambria Math" w:cstheme="minorHAnsi"/>
                          <w:sz w:val="24"/>
                          <w:szCs w:val="24"/>
                        </w:rPr>
                        <m:t>j</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α</m:t>
                      </m:r>
                      <m:d>
                        <m:dPr>
                          <m:ctrlPr>
                            <w:rPr>
                              <w:rFonts w:ascii="Cambria Math" w:hAnsi="Cambria Math" w:cstheme="minorHAnsi"/>
                              <w:i/>
                              <w:sz w:val="24"/>
                              <w:szCs w:val="24"/>
                            </w:rPr>
                          </m:ctrlPr>
                        </m:dPr>
                        <m:e>
                          <m:r>
                            <w:rPr>
                              <w:rFonts w:ascii="Cambria Math" w:hAnsi="Cambria Math" w:cstheme="minorHAnsi"/>
                              <w:sz w:val="24"/>
                              <w:szCs w:val="24"/>
                            </w:rPr>
                            <m:t>i+1</m:t>
                          </m:r>
                        </m:e>
                      </m:d>
                      <m:r>
                        <w:rPr>
                          <w:rFonts w:ascii="Cambria Math" w:hAnsi="Cambria Math" w:cstheme="minorHAnsi"/>
                          <w:sz w:val="24"/>
                          <w:szCs w:val="24"/>
                        </w:rPr>
                        <m:t>-1</m:t>
                      </m:r>
                    </m:num>
                    <m:den>
                      <m:r>
                        <w:rPr>
                          <w:rFonts w:ascii="Cambria Math" w:hAnsi="Cambria Math" w:cstheme="minorHAnsi"/>
                          <w:sz w:val="24"/>
                          <w:szCs w:val="24"/>
                        </w:rPr>
                        <m:t>j</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j+1</m:t>
                          </m:r>
                        </m:e>
                      </m:d>
                      <m:r>
                        <w:rPr>
                          <w:rFonts w:ascii="Cambria Math" w:hAnsi="Cambria Math" w:cstheme="minorHAnsi"/>
                          <w:sz w:val="24"/>
                          <w:szCs w:val="24"/>
                        </w:rPr>
                        <m:t>+k</m:t>
                      </m:r>
                    </m:num>
                    <m:den>
                      <m:r>
                        <w:rPr>
                          <w:rFonts w:ascii="Cambria Math" w:hAnsi="Cambria Math" w:cstheme="minorHAnsi"/>
                          <w:sz w:val="24"/>
                          <w:szCs w:val="24"/>
                        </w:rPr>
                        <m:t>k</m:t>
                      </m:r>
                    </m:den>
                  </m:f>
                </m:e>
              </m:d>
            </m:e>
          </m:nary>
          <m:r>
            <w:rPr>
              <w:rFonts w:ascii="Cambria Math" w:hAnsi="Cambria Math" w:cstheme="minorHAnsi"/>
              <w:sz w:val="24"/>
              <w:szCs w:val="24"/>
            </w:rPr>
            <m:t>.</m:t>
          </m:r>
        </m:oMath>
      </m:oMathPara>
    </w:p>
    <w:p w14:paraId="4AF259A4" w14:textId="77777777" w:rsidR="003669D4" w:rsidRPr="003669D4" w:rsidRDefault="003669D4" w:rsidP="003669D4">
      <w:pPr>
        <w:rPr>
          <w:rFonts w:cstheme="minorHAnsi"/>
          <w:sz w:val="24"/>
          <w:szCs w:val="24"/>
        </w:rPr>
      </w:pPr>
      <w:r w:rsidRPr="003669D4">
        <w:rPr>
          <w:rFonts w:cstheme="minorHAnsi"/>
          <w:sz w:val="24"/>
          <w:szCs w:val="24"/>
        </w:rPr>
        <w:t>Another formula can be extracted from pdf (10), which gives the following infinite linear combination</w:t>
      </w:r>
    </w:p>
    <w:p w14:paraId="4E65B887" w14:textId="77777777" w:rsidR="003669D4" w:rsidRPr="003669D4" w:rsidRDefault="003669D4" w:rsidP="003669D4">
      <w:pPr>
        <w:rPr>
          <w:rFonts w:cstheme="minorHAnsi"/>
          <w:sz w:val="24"/>
          <w:szCs w:val="24"/>
        </w:rPr>
      </w:pPr>
    </w:p>
    <w:p w14:paraId="1F28E29A" w14:textId="39056B62" w:rsidR="00990039" w:rsidRDefault="00565FF3" w:rsidP="003669D4">
      <w:pPr>
        <w:rPr>
          <w:rFonts w:cstheme="minorHAnsi"/>
          <w:sz w:val="24"/>
          <w:szCs w:val="24"/>
        </w:rPr>
      </w:pPr>
      <m:oMathPara>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k=0</m:t>
              </m:r>
            </m:sub>
            <m:sup>
              <m:r>
                <w:rPr>
                  <w:rFonts w:ascii="Cambria Math" w:hAnsi="Cambria Math" w:cstheme="minorHAnsi"/>
                  <w:sz w:val="24"/>
                  <w:szCs w:val="24"/>
                  <w:vertAlign w:val="superscript"/>
                </w:rPr>
                <m:t>∞</m:t>
              </m:r>
            </m:sup>
            <m:e>
              <m:sSub>
                <m:sSubPr>
                  <m:ctrlPr>
                    <w:rPr>
                      <w:rFonts w:ascii="Cambria Math" w:hAnsi="Cambria Math" w:cs="Cambria Math"/>
                      <w:i/>
                      <w:sz w:val="24"/>
                      <w:szCs w:val="24"/>
                    </w:rPr>
                  </m:ctrlPr>
                </m:sSubPr>
                <m:e>
                  <m:r>
                    <w:rPr>
                      <w:rFonts w:ascii="Cambria Math" w:hAnsi="Cambria Math" w:cs="Cambria Math"/>
                      <w:sz w:val="24"/>
                      <w:szCs w:val="24"/>
                    </w:rPr>
                    <m:t>W</m:t>
                  </m:r>
                </m:e>
                <m:sub>
                  <m:r>
                    <w:rPr>
                      <w:rFonts w:ascii="Cambria Math" w:hAnsi="Cambria Math" w:cs="Cambria Math"/>
                      <w:sz w:val="24"/>
                      <w:szCs w:val="24"/>
                    </w:rPr>
                    <m:t>k</m:t>
                  </m:r>
                </m:sub>
              </m:sSub>
              <m:r>
                <w:rPr>
                  <w:rFonts w:ascii="Cambria Math" w:hAnsi="Cambria Math" w:cstheme="minorHAnsi"/>
                  <w:sz w:val="24"/>
                  <w:szCs w:val="24"/>
                </w:rPr>
                <m:t xml:space="preserve"> </m:t>
              </m:r>
              <m:sSub>
                <m:sSubPr>
                  <m:ctrlPr>
                    <w:rPr>
                      <w:rFonts w:ascii="Cambria Math" w:hAnsi="Cambria Math" w:cs="Cambria Math"/>
                      <w:i/>
                      <w:iCs/>
                      <w:sz w:val="24"/>
                      <w:szCs w:val="24"/>
                    </w:rPr>
                  </m:ctrlPr>
                </m:sSubPr>
                <m:e>
                  <m:r>
                    <w:rPr>
                      <w:rFonts w:ascii="Cambria Math" w:hAnsi="Cambria Math" w:cs="Cambria Math"/>
                      <w:sz w:val="24"/>
                      <w:szCs w:val="24"/>
                    </w:rPr>
                    <m:t>h</m:t>
                  </m:r>
                </m:e>
                <m:sub>
                  <m:r>
                    <w:rPr>
                      <w:rFonts w:ascii="Cambria Math" w:hAnsi="Cambria Math" w:cs="Cambria Math"/>
                      <w:sz w:val="24"/>
                      <w:szCs w:val="24"/>
                      <w:vertAlign w:val="subscript"/>
                    </w:rPr>
                    <m:t>β</m:t>
                  </m:r>
                  <m:r>
                    <w:rPr>
                      <w:rFonts w:ascii="Cambria Math" w:hAnsi="Cambria Math" w:cstheme="minorHAnsi"/>
                      <w:sz w:val="24"/>
                      <w:szCs w:val="24"/>
                      <w:vertAlign w:val="subscript"/>
                    </w:rPr>
                    <m:t>(</m:t>
                  </m:r>
                  <m:r>
                    <w:rPr>
                      <w:rFonts w:ascii="Cambria Math" w:hAnsi="Cambria Math" w:cs="Cambria Math"/>
                      <w:sz w:val="24"/>
                      <w:szCs w:val="24"/>
                      <w:vertAlign w:val="subscript"/>
                    </w:rPr>
                    <m:t>j</m:t>
                  </m:r>
                  <m:r>
                    <w:rPr>
                      <w:rFonts w:ascii="Cambria Math" w:hAnsi="Cambria Math" w:cstheme="minorHAnsi"/>
                      <w:sz w:val="24"/>
                      <w:szCs w:val="24"/>
                      <w:vertAlign w:val="subscript"/>
                    </w:rPr>
                    <m:t>+1)+</m:t>
                  </m:r>
                  <m:r>
                    <w:rPr>
                      <w:rFonts w:ascii="Cambria Math" w:hAnsi="Cambria Math" w:cs="Cambria Math"/>
                      <w:sz w:val="24"/>
                      <w:szCs w:val="24"/>
                      <w:vertAlign w:val="subscript"/>
                    </w:rPr>
                    <m:t>k</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nary>
          <m:r>
            <w:rPr>
              <w:rFonts w:ascii="Cambria Math" w:hAnsi="Cambria Math" w:cstheme="minorHAnsi"/>
              <w:sz w:val="24"/>
              <w:szCs w:val="24"/>
            </w:rPr>
            <m:t xml:space="preserve"> </m:t>
          </m:r>
          <m:r>
            <w:rPr>
              <w:rFonts w:ascii="Cambria Math" w:hAnsi="Cambria Math" w:cstheme="minorHAnsi"/>
              <w:sz w:val="24"/>
              <w:szCs w:val="24"/>
            </w:rPr>
            <m:t xml:space="preserve">, </m:t>
          </m:r>
        </m:oMath>
      </m:oMathPara>
    </w:p>
    <w:p w14:paraId="2F64E59E" w14:textId="6D102358" w:rsidR="003669D4" w:rsidRPr="003669D4" w:rsidRDefault="003669D4" w:rsidP="003669D4">
      <w:pPr>
        <w:rPr>
          <w:rFonts w:cstheme="minorHAnsi"/>
          <w:sz w:val="24"/>
          <w:szCs w:val="24"/>
        </w:rPr>
      </w:pPr>
      <w:r w:rsidRPr="003669D4">
        <w:rPr>
          <w:rFonts w:cstheme="minorHAnsi"/>
          <w:sz w:val="24"/>
          <w:szCs w:val="24"/>
        </w:rPr>
        <w:t>(11)</w:t>
      </w:r>
    </w:p>
    <w:p w14:paraId="6DDE3FCE" w14:textId="49680BD4" w:rsidR="003669D4" w:rsidRDefault="003669D4" w:rsidP="003669D4">
      <w:pPr>
        <w:rPr>
          <w:rFonts w:cstheme="minorHAnsi"/>
          <w:sz w:val="24"/>
          <w:szCs w:val="24"/>
        </w:rPr>
      </w:pPr>
      <w:r w:rsidRPr="003669D4">
        <w:rPr>
          <w:rFonts w:cstheme="minorHAnsi"/>
          <w:sz w:val="24"/>
          <w:szCs w:val="24"/>
        </w:rPr>
        <w:t xml:space="preserve">where, </w:t>
      </w:r>
      <m:oMath>
        <m:sSub>
          <m:sSubPr>
            <m:ctrlPr>
              <w:rPr>
                <w:rFonts w:ascii="Cambria Math" w:hAnsi="Cambria Math" w:cs="Cambria Math"/>
                <w:i/>
                <w:sz w:val="24"/>
                <w:szCs w:val="24"/>
              </w:rPr>
            </m:ctrlPr>
          </m:sSubPr>
          <m:e>
            <m:r>
              <w:rPr>
                <w:rFonts w:ascii="Cambria Math" w:hAnsi="Cambria Math" w:cs="Cambria Math"/>
                <w:sz w:val="24"/>
                <w:szCs w:val="24"/>
              </w:rPr>
              <m:t>W</m:t>
            </m:r>
          </m:e>
          <m:sub>
            <m:r>
              <w:rPr>
                <w:rFonts w:ascii="Cambria Math" w:hAnsi="Cambria Math" w:cs="Cambria Math"/>
                <w:sz w:val="24"/>
                <w:szCs w:val="24"/>
              </w:rPr>
              <m:t>k</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num>
          <m:den>
            <m:r>
              <w:rPr>
                <w:rFonts w:ascii="Cambria Math" w:hAnsi="Cambria Math" w:cstheme="minorHAnsi"/>
                <w:sz w:val="24"/>
                <w:szCs w:val="24"/>
              </w:rPr>
              <m:t>(</m:t>
            </m:r>
            <m:r>
              <w:rPr>
                <w:rFonts w:ascii="Cambria Math" w:hAnsi="Cambria Math" w:cs="Cambria Math"/>
                <w:sz w:val="24"/>
                <w:szCs w:val="24"/>
              </w:rPr>
              <m:t>β</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+1)+</m:t>
            </m:r>
            <m:r>
              <w:rPr>
                <w:rFonts w:ascii="Cambria Math" w:hAnsi="Cambria Math" w:cs="Cambria Math"/>
                <w:sz w:val="24"/>
                <w:szCs w:val="24"/>
              </w:rPr>
              <m:t>k</m:t>
            </m:r>
            <m:r>
              <w:rPr>
                <w:rFonts w:ascii="Cambria Math" w:hAnsi="Cambria Math" w:cstheme="minorHAnsi"/>
                <w:sz w:val="24"/>
                <w:szCs w:val="24"/>
              </w:rPr>
              <m:t>)</m:t>
            </m:r>
          </m:den>
        </m:f>
      </m:oMath>
      <w:r w:rsidRPr="003669D4">
        <w:rPr>
          <w:rFonts w:cstheme="minorHAnsi"/>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h</m:t>
            </m:r>
          </m:e>
          <m:sub>
            <m:r>
              <w:rPr>
                <w:rFonts w:ascii="Cambria Math" w:hAnsi="Cambria Math" w:cs="Cambria Math"/>
                <w:sz w:val="24"/>
                <w:szCs w:val="24"/>
              </w:rPr>
              <m:t>a</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ag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a</m:t>
            </m:r>
            <m:r>
              <w:rPr>
                <w:rFonts w:ascii="Cambria Math" w:hAnsi="Cambria Math" w:cstheme="minorHAnsi"/>
                <w:sz w:val="24"/>
                <w:szCs w:val="24"/>
                <w:vertAlign w:val="superscript"/>
              </w:rPr>
              <m:t>-1</m:t>
            </m:r>
          </m:sup>
        </m:sSup>
      </m:oMath>
      <w:r w:rsidRPr="003669D4">
        <w:rPr>
          <w:rFonts w:cstheme="minorHAnsi"/>
          <w:sz w:val="24"/>
          <w:szCs w:val="24"/>
        </w:rPr>
        <w:t>, is the exponentiated-generated (exp-G) density with power</w:t>
      </w:r>
      <w:r w:rsidR="00322D68">
        <w:rPr>
          <w:rFonts w:cstheme="minorHAnsi"/>
          <w:sz w:val="24"/>
          <w:szCs w:val="24"/>
        </w:rPr>
        <w:t xml:space="preserve"> </w:t>
      </w:r>
      <w:r w:rsidRPr="003669D4">
        <w:rPr>
          <w:rFonts w:cstheme="minorHAnsi"/>
          <w:sz w:val="24"/>
          <w:szCs w:val="24"/>
        </w:rPr>
        <w:t xml:space="preserve">parameter </w:t>
      </w:r>
      <m:oMath>
        <m:r>
          <w:rPr>
            <w:rFonts w:ascii="Cambria Math" w:hAnsi="Cambria Math" w:cs="Cambria Math"/>
            <w:sz w:val="24"/>
            <w:szCs w:val="24"/>
          </w:rPr>
          <m:t>a</m:t>
        </m:r>
      </m:oMath>
      <w:r w:rsidRPr="003669D4">
        <w:rPr>
          <w:rFonts w:cstheme="minorHAnsi"/>
          <w:sz w:val="24"/>
          <w:szCs w:val="24"/>
        </w:rPr>
        <w:t xml:space="preserve">. Further, an expansion for the </w:t>
      </w:r>
      <m:oMath>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h</m:t>
            </m:r>
          </m:sup>
        </m:sSup>
      </m:oMath>
      <w:r w:rsidR="00322D68">
        <w:rPr>
          <w:rFonts w:ascii="Cambria Math" w:hAnsi="Cambria Math" w:cs="Cambria Math"/>
          <w:i/>
          <w:iCs/>
          <w:sz w:val="24"/>
          <w:szCs w:val="24"/>
          <w:vertAlign w:val="superscript"/>
        </w:rPr>
        <w:t xml:space="preserve"> </w:t>
      </w:r>
      <w:r w:rsidRPr="003669D4">
        <w:rPr>
          <w:rFonts w:cstheme="minorHAnsi"/>
          <w:sz w:val="24"/>
          <w:szCs w:val="24"/>
        </w:rPr>
        <w:t xml:space="preserve">is derived, for </w:t>
      </w:r>
      <m:oMath>
        <m:r>
          <w:rPr>
            <w:rFonts w:ascii="Cambria Math" w:hAnsi="Cambria Math" w:cstheme="minorHAnsi"/>
            <w:sz w:val="24"/>
            <w:szCs w:val="24"/>
          </w:rPr>
          <m:t>h</m:t>
        </m:r>
      </m:oMath>
      <w:r w:rsidR="00557063">
        <w:rPr>
          <w:rFonts w:cstheme="minorHAnsi"/>
          <w:sz w:val="24"/>
          <w:szCs w:val="24"/>
        </w:rPr>
        <w:t xml:space="preserve"> </w:t>
      </w:r>
      <w:proofErr w:type="spellStart"/>
      <w:r w:rsidRPr="003669D4">
        <w:rPr>
          <w:rFonts w:cstheme="minorHAnsi"/>
          <w:sz w:val="24"/>
          <w:szCs w:val="24"/>
        </w:rPr>
        <w:t>is</w:t>
      </w:r>
      <w:proofErr w:type="spellEnd"/>
      <w:r w:rsidRPr="003669D4">
        <w:rPr>
          <w:rFonts w:cstheme="minorHAnsi"/>
          <w:sz w:val="24"/>
          <w:szCs w:val="24"/>
        </w:rPr>
        <w:t xml:space="preserve"> integer, again, the binomial and exponential expansions is worked out.</w:t>
      </w:r>
    </w:p>
    <w:p w14:paraId="5B4CD5F0" w14:textId="10513FC9" w:rsidR="00411B37" w:rsidRPr="003669D4" w:rsidRDefault="00411B37" w:rsidP="003669D4">
      <w:pPr>
        <w:rPr>
          <w:rFonts w:cstheme="minorHAnsi"/>
          <w:sz w:val="24"/>
          <w:szCs w:val="24"/>
        </w:rPr>
      </w:pPr>
      <m:oMathPara>
        <m:oMath>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h</m:t>
              </m:r>
            </m:sup>
          </m:sSup>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z=0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z</m:t>
                  </m:r>
                </m:sub>
              </m:sSub>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βu+z</m:t>
                  </m:r>
                </m:sup>
              </m:sSup>
              <m:r>
                <w:rPr>
                  <w:rFonts w:ascii="Cambria Math" w:hAnsi="Cambria Math" w:cstheme="minorHAnsi"/>
                  <w:sz w:val="24"/>
                  <w:szCs w:val="24"/>
                </w:rPr>
                <m:t>,</m:t>
              </m:r>
            </m:e>
          </m:nary>
        </m:oMath>
      </m:oMathPara>
    </w:p>
    <w:p w14:paraId="4416702B" w14:textId="14C36301" w:rsidR="00411B37" w:rsidRDefault="008C411E" w:rsidP="003669D4">
      <w:pPr>
        <w:rPr>
          <w:rFonts w:cstheme="minorHAnsi"/>
          <w:sz w:val="24"/>
          <w:szCs w:val="24"/>
        </w:rPr>
      </w:pPr>
      <w:r>
        <w:rPr>
          <w:rFonts w:cstheme="minorHAnsi"/>
          <w:sz w:val="24"/>
          <w:szCs w:val="24"/>
        </w:rPr>
        <w:t>(12)</w:t>
      </w:r>
    </w:p>
    <w:p w14:paraId="6EB59E93" w14:textId="36720940" w:rsidR="003669D4" w:rsidRPr="003669D4" w:rsidRDefault="003669D4" w:rsidP="003669D4">
      <w:pPr>
        <w:rPr>
          <w:rFonts w:cstheme="minorHAnsi"/>
          <w:sz w:val="24"/>
          <w:szCs w:val="24"/>
        </w:rPr>
      </w:pPr>
      <w:proofErr w:type="gramStart"/>
      <w:r w:rsidRPr="003669D4">
        <w:rPr>
          <w:rFonts w:cstheme="minorHAnsi"/>
          <w:sz w:val="24"/>
          <w:szCs w:val="24"/>
        </w:rPr>
        <w:t>where</w:t>
      </w:r>
      <w:proofErr w:type="gramEnd"/>
      <w:r w:rsidRPr="003669D4">
        <w:rPr>
          <w:rFonts w:cstheme="minorHAnsi"/>
          <w:sz w:val="24"/>
          <w:szCs w:val="24"/>
        </w:rPr>
        <w:t>,</w:t>
      </w:r>
    </w:p>
    <w:p w14:paraId="29A0CCFC" w14:textId="6D192A64" w:rsidR="003669D4" w:rsidRPr="003669D4" w:rsidRDefault="0080395E"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s</m:t>
              </m:r>
            </m:e>
            <m:sub>
              <m:r>
                <w:rPr>
                  <w:rFonts w:ascii="Cambria Math" w:hAnsi="Cambria Math" w:cs="Cambria Math"/>
                  <w:sz w:val="24"/>
                  <w:szCs w:val="24"/>
                </w:rPr>
                <m:t>z</m:t>
              </m:r>
            </m:sub>
          </m:sSub>
          <m:r>
            <w:rPr>
              <w:rFonts w:ascii="Cambria Math" w:hAnsi="Cambria Math" w:cstheme="minorHAnsi"/>
              <w:sz w:val="24"/>
              <w:szCs w:val="24"/>
            </w:rPr>
            <m:t xml:space="preserve"> =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h</m:t>
              </m:r>
            </m:sup>
            <m:e>
              <m:r>
                <w:rPr>
                  <w:rFonts w:ascii="Cambria Math" w:hAnsi="Cambria Math" w:cstheme="minorHAnsi"/>
                  <w:sz w:val="24"/>
                  <w:szCs w:val="24"/>
                </w:rPr>
                <m:t xml:space="preserve"> </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j,u=0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m:t>
                      </m:r>
                    </m:e>
                    <m:sup>
                      <m:r>
                        <w:rPr>
                          <w:rFonts w:ascii="Cambria Math" w:hAnsi="Cambria Math" w:cstheme="minorHAnsi"/>
                          <w:sz w:val="24"/>
                          <w:szCs w:val="24"/>
                        </w:rPr>
                        <m:t>j</m:t>
                      </m:r>
                    </m:sup>
                  </m:sSup>
                  <m:sSup>
                    <m:sSupPr>
                      <m:ctrlPr>
                        <w:rPr>
                          <w:rFonts w:ascii="Cambria Math" w:hAnsi="Cambria Math" w:cstheme="minorHAnsi"/>
                          <w:i/>
                          <w:sz w:val="24"/>
                          <w:szCs w:val="24"/>
                        </w:rPr>
                      </m:ctrlPr>
                    </m:sSupPr>
                    <m:e>
                      <m:r>
                        <w:rPr>
                          <w:rFonts w:ascii="Cambria Math" w:hAnsi="Cambria Math" w:cstheme="minorHAnsi"/>
                          <w:sz w:val="24"/>
                          <w:szCs w:val="24"/>
                        </w:rPr>
                        <m:t>C</m:t>
                      </m:r>
                    </m:e>
                    <m:sup>
                      <m:r>
                        <w:rPr>
                          <w:rFonts w:ascii="Cambria Math" w:hAnsi="Cambria Math" w:cstheme="minorHAnsi"/>
                          <w:sz w:val="24"/>
                          <w:szCs w:val="24"/>
                        </w:rPr>
                        <m:t>i</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i+j</m:t>
                      </m:r>
                    </m:sup>
                  </m:sSup>
                </m:num>
                <m:den>
                  <m:r>
                    <w:rPr>
                      <w:rFonts w:ascii="Cambria Math" w:hAnsi="Cambria Math" w:cstheme="minorHAnsi"/>
                      <w:sz w:val="24"/>
                      <w:szCs w:val="24"/>
                    </w:rPr>
                    <m:t>J!</m:t>
                  </m:r>
                </m:den>
              </m:f>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h</m:t>
                      </m:r>
                    </m:num>
                    <m:den>
                      <m:r>
                        <w:rPr>
                          <w:rFonts w:ascii="Cambria Math" w:hAnsi="Cambria Math" w:cstheme="minorHAnsi"/>
                          <w:sz w:val="24"/>
                          <w:szCs w:val="24"/>
                        </w:rPr>
                        <m:t>i</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αj</m:t>
                      </m:r>
                    </m:num>
                    <m:den>
                      <m:r>
                        <w:rPr>
                          <w:rFonts w:ascii="Cambria Math" w:hAnsi="Cambria Math" w:cstheme="minorHAnsi"/>
                          <w:sz w:val="24"/>
                          <w:szCs w:val="24"/>
                        </w:rPr>
                        <m:t>u</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βu+z-1</m:t>
                      </m:r>
                    </m:num>
                    <m:den>
                      <m:r>
                        <w:rPr>
                          <w:rFonts w:ascii="Cambria Math" w:hAnsi="Cambria Math" w:cstheme="minorHAnsi"/>
                          <w:sz w:val="24"/>
                          <w:szCs w:val="24"/>
                        </w:rPr>
                        <m:t>z</m:t>
                      </m:r>
                    </m:den>
                  </m:f>
                </m:e>
              </m:d>
            </m:e>
          </m:nary>
          <m:r>
            <w:rPr>
              <w:rFonts w:ascii="Cambria Math" w:hAnsi="Cambria Math" w:cstheme="minorHAnsi"/>
              <w:sz w:val="24"/>
              <w:szCs w:val="24"/>
            </w:rPr>
            <m:t>.</m:t>
          </m:r>
        </m:oMath>
      </m:oMathPara>
    </w:p>
    <w:p w14:paraId="1EF2C279" w14:textId="77777777" w:rsidR="003669D4" w:rsidRPr="003669D4" w:rsidRDefault="003669D4" w:rsidP="00F1518F">
      <w:pPr>
        <w:pStyle w:val="Heading2"/>
      </w:pPr>
      <w:r w:rsidRPr="003669D4">
        <w:t>3.3. The probability weighted moments</w:t>
      </w:r>
    </w:p>
    <w:p w14:paraId="266898BD" w14:textId="470E3F4C" w:rsidR="007644D5" w:rsidRPr="003669D4" w:rsidRDefault="003669D4" w:rsidP="003669D4">
      <w:pPr>
        <w:rPr>
          <w:rFonts w:cstheme="minorHAnsi"/>
          <w:sz w:val="24"/>
          <w:szCs w:val="24"/>
        </w:rPr>
      </w:pPr>
      <w:r w:rsidRPr="003669D4">
        <w:rPr>
          <w:rFonts w:cstheme="minorHAnsi"/>
          <w:sz w:val="24"/>
          <w:szCs w:val="24"/>
        </w:rPr>
        <w:t>For a random variable</w:t>
      </w:r>
      <w:r w:rsidR="00F1518F">
        <w:rPr>
          <w:rFonts w:cstheme="minorHAnsi"/>
          <w:sz w:val="24"/>
          <w:szCs w:val="24"/>
        </w:rPr>
        <w:t xml:space="preserve"> </w:t>
      </w:r>
      <m:oMath>
        <m:r>
          <w:rPr>
            <w:rFonts w:ascii="Cambria Math" w:hAnsi="Cambria Math" w:cs="Cambria Math"/>
            <w:sz w:val="24"/>
            <w:szCs w:val="24"/>
          </w:rPr>
          <m:t>X</m:t>
        </m:r>
      </m:oMath>
      <w:r w:rsidRPr="003669D4">
        <w:rPr>
          <w:rFonts w:cstheme="minorHAnsi"/>
          <w:sz w:val="24"/>
          <w:szCs w:val="24"/>
        </w:rPr>
        <w:t>, the probability-weighted moments (PWMs), denoted b</w:t>
      </w:r>
      <w:r w:rsidR="003B01FB">
        <w:rPr>
          <w:rFonts w:cstheme="minorHAnsi"/>
          <w:sz w:val="24"/>
          <w:szCs w:val="24"/>
        </w:rPr>
        <w:t xml:space="preserve">y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r,s</m:t>
            </m:r>
          </m:sub>
        </m:sSub>
      </m:oMath>
      <w:r w:rsidR="003B01FB">
        <w:rPr>
          <w:rFonts w:cstheme="minorHAnsi"/>
          <w:sz w:val="24"/>
          <w:szCs w:val="24"/>
        </w:rPr>
        <w:t>, can be calculated t</w:t>
      </w:r>
      <w:r w:rsidRPr="003669D4">
        <w:rPr>
          <w:rFonts w:cstheme="minorHAnsi"/>
          <w:sz w:val="24"/>
          <w:szCs w:val="24"/>
        </w:rPr>
        <w:t>hrough the</w:t>
      </w:r>
      <w:r w:rsidR="007644D5">
        <w:rPr>
          <w:rFonts w:cstheme="minorHAnsi"/>
          <w:sz w:val="24"/>
          <w:szCs w:val="24"/>
        </w:rPr>
        <w:t xml:space="preserve"> </w:t>
      </w:r>
      <w:r w:rsidRPr="003669D4">
        <w:rPr>
          <w:rFonts w:cstheme="minorHAnsi"/>
          <w:sz w:val="24"/>
          <w:szCs w:val="24"/>
        </w:rPr>
        <w:t>following relation</w:t>
      </w:r>
    </w:p>
    <w:p w14:paraId="3B1435B1" w14:textId="159253BF" w:rsidR="007644D5" w:rsidRDefault="007644D5"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r</m:t>
              </m:r>
              <m:r>
                <w:rPr>
                  <w:rFonts w:ascii="Cambria Math" w:hAnsi="Cambria Math" w:cstheme="minorHAnsi"/>
                  <w:sz w:val="24"/>
                  <w:szCs w:val="24"/>
                </w:rPr>
                <m:t>,</m:t>
              </m:r>
              <m:r>
                <w:rPr>
                  <w:rFonts w:ascii="Cambria Math" w:hAnsi="Cambria Math" w:cs="Cambria Math"/>
                  <w:sz w:val="24"/>
                  <w:szCs w:val="24"/>
                </w:rPr>
                <m:t>s</m:t>
              </m:r>
            </m:sub>
          </m:sSub>
          <m:r>
            <w:rPr>
              <w:rFonts w:ascii="Cambria Math" w:hAnsi="Cambria Math" w:cstheme="minorHAnsi"/>
              <w:sz w:val="24"/>
              <w:szCs w:val="24"/>
            </w:rPr>
            <m:t xml:space="preserve">= </m:t>
          </m:r>
          <m:r>
            <w:rPr>
              <w:rFonts w:ascii="Cambria Math" w:hAnsi="Cambria Math" w:cs="Cambria Math"/>
              <w:sz w:val="24"/>
              <w:szCs w:val="24"/>
            </w:rPr>
            <m:t>E</m:t>
          </m:r>
          <m:r>
            <w:rPr>
              <w:rFonts w:ascii="Cambria Math" w:hAnsi="Cambria Math" w:cstheme="minorHAnsi"/>
              <w:sz w:val="24"/>
              <w:szCs w:val="24"/>
            </w:rPr>
            <m:t>[</m:t>
          </m:r>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r>
            <w:rPr>
              <w:rFonts w:ascii="Cambria Math" w:hAnsi="Cambria Math" w:cs="Cambria Math"/>
              <w:sz w:val="24"/>
              <w:szCs w:val="24"/>
            </w:rPr>
            <m:t>F</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s</m:t>
              </m:r>
            </m:sup>
          </m:sSup>
          <m:r>
            <w:rPr>
              <w:rFonts w:ascii="Cambria Math" w:hAnsi="Cambria Math" w:cstheme="minorHAnsi"/>
              <w:sz w:val="24"/>
              <w:szCs w:val="24"/>
            </w:rPr>
            <m:t xml:space="preserve">] = </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s</m:t>
                  </m:r>
                </m:sup>
              </m:sSup>
              <m:r>
                <w:rPr>
                  <w:rFonts w:ascii="Cambria Math" w:hAnsi="Cambria Math" w:cs="Cambria Math"/>
                  <w:sz w:val="24"/>
                  <w:szCs w:val="24"/>
                </w:rPr>
                <m:t>dx</m:t>
              </m:r>
              <m:r>
                <w:rPr>
                  <w:rFonts w:ascii="Cambria Math" w:hAnsi="Cambria Math" w:cstheme="minorHAnsi"/>
                  <w:sz w:val="24"/>
                  <w:szCs w:val="24"/>
                </w:rPr>
                <m:t>.</m:t>
              </m:r>
            </m:e>
          </m:nary>
          <m:r>
            <w:rPr>
              <w:rFonts w:ascii="Cambria Math" w:hAnsi="Cambria Math" w:cstheme="minorHAnsi"/>
              <w:sz w:val="24"/>
              <w:szCs w:val="24"/>
            </w:rPr>
            <m:t xml:space="preserve"> </m:t>
          </m:r>
          <m:r>
            <w:rPr>
              <w:rFonts w:ascii="Cambria Math" w:hAnsi="Cambria Math" w:cstheme="minorHAnsi"/>
              <w:sz w:val="24"/>
              <w:szCs w:val="24"/>
            </w:rPr>
            <m:t xml:space="preserve"> </m:t>
          </m:r>
        </m:oMath>
      </m:oMathPara>
    </w:p>
    <w:p w14:paraId="224267E1" w14:textId="76C69377" w:rsidR="003669D4" w:rsidRPr="003669D4" w:rsidRDefault="003669D4" w:rsidP="003669D4">
      <w:pPr>
        <w:rPr>
          <w:rFonts w:cstheme="minorHAnsi"/>
          <w:sz w:val="24"/>
          <w:szCs w:val="24"/>
        </w:rPr>
      </w:pPr>
      <w:r w:rsidRPr="003669D4">
        <w:rPr>
          <w:rFonts w:cstheme="minorHAnsi"/>
          <w:sz w:val="24"/>
          <w:szCs w:val="24"/>
        </w:rPr>
        <w:t>(13)</w:t>
      </w:r>
    </w:p>
    <w:p w14:paraId="460FF485" w14:textId="1B5B09D6" w:rsidR="003669D4" w:rsidRPr="003669D4" w:rsidRDefault="003669D4" w:rsidP="003669D4">
      <w:pPr>
        <w:rPr>
          <w:rFonts w:cstheme="minorHAnsi"/>
          <w:sz w:val="24"/>
          <w:szCs w:val="24"/>
        </w:rPr>
      </w:pPr>
      <w:r w:rsidRPr="003669D4">
        <w:rPr>
          <w:rFonts w:cstheme="minorHAnsi"/>
          <w:sz w:val="24"/>
          <w:szCs w:val="24"/>
        </w:rPr>
        <w:t>The PWMs of OGNH-G is obtained by substituting (10) and (12) into (13), and replacing h with s, as follows</w:t>
      </w:r>
    </w:p>
    <w:p w14:paraId="690ECB16" w14:textId="644F101C" w:rsidR="007A4BB6" w:rsidRPr="007A4BB6" w:rsidRDefault="007A4BB6" w:rsidP="007A4BB6">
      <m:oMathPara>
        <m:oMath>
          <m:sSub>
            <m:sSubPr>
              <m:ctrlPr>
                <w:rPr>
                  <w:rFonts w:ascii="Cambria Math" w:hAnsi="Cambria Math"/>
                  <w:i/>
                  <w:iCs/>
                  <w:sz w:val="24"/>
                  <w:szCs w:val="24"/>
                </w:rPr>
              </m:ctrlPr>
            </m:sSubPr>
            <m:e>
              <m:r>
                <w:rPr>
                  <w:rFonts w:ascii="Cambria Math" w:hAnsi="Cambria Math"/>
                  <w:sz w:val="24"/>
                  <w:szCs w:val="24"/>
                </w:rPr>
                <m:t>τ</m:t>
              </m:r>
            </m:e>
            <m:sub>
              <m:r>
                <w:rPr>
                  <w:rFonts w:ascii="Cambria Math" w:hAnsi="Cambria Math"/>
                  <w:sz w:val="24"/>
                  <w:szCs w:val="24"/>
                </w:rPr>
                <m:t>r</m:t>
              </m:r>
              <m:r>
                <m:rPr>
                  <m:sty m:val="p"/>
                </m:rPr>
                <w:rPr>
                  <w:rFonts w:ascii="Cambria Math" w:hAnsi="Cambria Math"/>
                  <w:sz w:val="24"/>
                  <w:szCs w:val="24"/>
                </w:rPr>
                <m:t>,</m:t>
              </m:r>
              <m:r>
                <w:rPr>
                  <w:rFonts w:ascii="Cambria Math" w:hAnsi="Cambria Math"/>
                  <w:sz w:val="24"/>
                  <w:szCs w:val="24"/>
                </w:rPr>
                <m:t>s</m:t>
              </m:r>
            </m:sub>
          </m:sSub>
          <m:r>
            <m:rPr>
              <m:sty m:val="p"/>
            </m:rPr>
            <w:rPr>
              <w:rFonts w:ascii="Cambria Math" w:hAnsi="Cambria Math"/>
              <w:sz w:val="24"/>
              <w:szCs w:val="24"/>
            </w:rPr>
            <m:t>=</m:t>
          </m:r>
          <m:nary>
            <m:naryPr>
              <m:limLoc m:val="subSup"/>
              <m:ctrlPr>
                <w:rPr>
                  <w:rFonts w:ascii="Cambria Math" w:hAnsi="Cambria Math"/>
                  <w:sz w:val="24"/>
                  <w:szCs w:val="24"/>
                </w:rPr>
              </m:ctrlPr>
            </m:naryPr>
            <m:sub>
              <m:r>
                <w:rPr>
                  <w:rFonts w:ascii="Cambria Math" w:hAnsi="Cambria Math"/>
                  <w:sz w:val="24"/>
                  <w:szCs w:val="24"/>
                </w:rPr>
                <m:t>-∞</m:t>
              </m:r>
            </m:sub>
            <m:sup>
              <m:r>
                <w:rPr>
                  <w:rFonts w:ascii="Cambria Math" w:hAnsi="Cambria Math"/>
                  <w:sz w:val="24"/>
                  <w:szCs w:val="24"/>
                </w:rPr>
                <m:t>∞</m:t>
              </m:r>
            </m:sup>
            <m:e>
              <m:r>
                <w:rPr>
                  <w:rFonts w:ascii="Cambria Math" w:hAnsi="Cambria Math"/>
                  <w:sz w:val="24"/>
                  <w:szCs w:val="24"/>
                </w:rPr>
                <m:t xml:space="preserve"> </m:t>
              </m:r>
            </m:e>
          </m:nary>
          <m:nary>
            <m:naryPr>
              <m:chr m:val="∑"/>
              <m:limLoc m:val="undOvr"/>
              <m:ctrlPr>
                <w:rPr>
                  <w:rFonts w:ascii="Cambria Math" w:hAnsi="Cambria Math"/>
                  <w:sz w:val="24"/>
                  <w:szCs w:val="24"/>
                </w:rPr>
              </m:ctrlPr>
            </m:naryPr>
            <m:sub>
              <m:r>
                <w:rPr>
                  <w:rFonts w:ascii="Cambria Math" w:hAnsi="Cambria Math"/>
                  <w:sz w:val="24"/>
                  <w:szCs w:val="24"/>
                </w:rPr>
                <m:t>k,z=0</m:t>
              </m:r>
            </m:sub>
            <m:sup>
              <m:r>
                <w:rPr>
                  <w:rFonts w:ascii="Cambria Math" w:hAnsi="Cambria Math"/>
                  <w:sz w:val="24"/>
                  <w:szCs w:val="24"/>
                </w:rPr>
                <m:t>∞</m:t>
              </m:r>
            </m:sup>
            <m:e>
              <m:sSub>
                <m:sSubPr>
                  <m:ctrlPr>
                    <w:rPr>
                      <w:rFonts w:ascii="Cambria Math" w:hAnsi="Cambria Math"/>
                      <w:i/>
                      <w:iCs/>
                      <w:sz w:val="24"/>
                      <w:szCs w:val="24"/>
                    </w:rPr>
                  </m:ctrlPr>
                </m:sSubPr>
                <m:e>
                  <m:r>
                    <w:rPr>
                      <w:rFonts w:ascii="Cambria Math" w:hAnsi="Cambria Math"/>
                      <w:sz w:val="24"/>
                      <w:szCs w:val="24"/>
                    </w:rPr>
                    <m:t>s</m:t>
                  </m:r>
                </m:e>
                <m:sub>
                  <m:r>
                    <w:rPr>
                      <w:rFonts w:ascii="Cambria Math" w:hAnsi="Cambria Math"/>
                      <w:sz w:val="24"/>
                      <w:szCs w:val="24"/>
                    </w:rPr>
                    <m:t>z</m:t>
                  </m:r>
                </m:sub>
              </m:sSub>
              <m:sSub>
                <m:sSubPr>
                  <m:ctrlPr>
                    <w:rPr>
                      <w:rFonts w:ascii="Cambria Math" w:hAnsi="Cambria Math"/>
                      <w:i/>
                      <w:iCs/>
                      <w:sz w:val="24"/>
                      <w:szCs w:val="24"/>
                    </w:rPr>
                  </m:ctrlPr>
                </m:sSubPr>
                <m:e>
                  <m:r>
                    <w:rPr>
                      <w:rFonts w:ascii="Cambria Math" w:hAnsi="Cambria Math"/>
                      <w:sz w:val="24"/>
                      <w:szCs w:val="24"/>
                    </w:rPr>
                    <m:t>η</m:t>
                  </m:r>
                </m:e>
                <m:sub>
                  <m:r>
                    <w:rPr>
                      <w:rFonts w:ascii="Cambria Math" w:hAnsi="Cambria Math"/>
                      <w:sz w:val="24"/>
                      <w:szCs w:val="24"/>
                    </w:rPr>
                    <m:t>k</m:t>
                  </m:r>
                </m:sub>
              </m:sSub>
              <m:sSup>
                <m:sSupPr>
                  <m:ctrlPr>
                    <w:rPr>
                      <w:rFonts w:ascii="Cambria Math" w:hAnsi="Cambria Math"/>
                      <w:i/>
                      <w:iCs/>
                      <w:sz w:val="24"/>
                      <w:szCs w:val="24"/>
                    </w:rPr>
                  </m:ctrlPr>
                </m:sSupPr>
                <m:e>
                  <m:r>
                    <w:rPr>
                      <w:rFonts w:ascii="Cambria Math" w:hAnsi="Cambria Math"/>
                      <w:sz w:val="24"/>
                      <w:szCs w:val="24"/>
                    </w:rPr>
                    <m:t>x</m:t>
                  </m:r>
                </m:e>
                <m:sup>
                  <m:r>
                    <w:rPr>
                      <w:rFonts w:ascii="Cambria Math" w:hAnsi="Cambria Math"/>
                      <w:sz w:val="24"/>
                      <w:szCs w:val="24"/>
                    </w:rPr>
                    <m:t>r</m:t>
                  </m:r>
                </m:sup>
              </m:sSup>
              <m:r>
                <w:rPr>
                  <w:rFonts w:ascii="Cambria Math" w:hAnsi="Cambria Math"/>
                  <w:sz w:val="24"/>
                  <w:szCs w:val="24"/>
                </w:rPr>
                <m:t>g</m:t>
              </m:r>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ζ</m:t>
              </m:r>
              <m:r>
                <m:rPr>
                  <m:sty m:val="p"/>
                </m:rPr>
                <w:rPr>
                  <w:rFonts w:ascii="Cambria Math" w:hAnsi="Cambria Math"/>
                  <w:sz w:val="24"/>
                  <w:szCs w:val="24"/>
                </w:rPr>
                <m:t>)</m:t>
              </m:r>
              <m:sSup>
                <m:sSupPr>
                  <m:ctrlPr>
                    <w:rPr>
                      <w:rFonts w:ascii="Cambria Math" w:hAnsi="Cambria Math"/>
                      <w:i/>
                      <w:iCs/>
                      <w:sz w:val="24"/>
                      <w:szCs w:val="24"/>
                    </w:rPr>
                  </m:ctrlPr>
                </m:sSupPr>
                <m:e>
                  <m:r>
                    <m:rPr>
                      <m:sty m:val="p"/>
                    </m:rPr>
                    <w:rPr>
                      <w:rFonts w:ascii="Cambria Math" w:hAnsi="Cambria Math"/>
                      <w:sz w:val="24"/>
                      <w:szCs w:val="24"/>
                    </w:rPr>
                    <m:t>(</m:t>
                  </m:r>
                  <m:r>
                    <w:rPr>
                      <w:rFonts w:ascii="Cambria Math" w:hAnsi="Cambria Math"/>
                      <w:sz w:val="24"/>
                      <w:szCs w:val="24"/>
                    </w:rPr>
                    <m:t>G</m:t>
                  </m:r>
                  <m:r>
                    <m:rPr>
                      <m:sty m:val="p"/>
                    </m:rPr>
                    <w:rPr>
                      <w:rFonts w:ascii="Cambria Math" w:hAnsi="Cambria Math"/>
                      <w:sz w:val="24"/>
                      <w:szCs w:val="24"/>
                    </w:rPr>
                    <m:t>(</m:t>
                  </m:r>
                  <m:r>
                    <w:rPr>
                      <w:rFonts w:ascii="Cambria Math" w:hAnsi="Cambria Math"/>
                      <w:sz w:val="24"/>
                      <w:szCs w:val="24"/>
                    </w:rPr>
                    <m:t>x</m:t>
                  </m:r>
                  <m:r>
                    <m:rPr>
                      <m:sty m:val="p"/>
                    </m:rPr>
                    <w:rPr>
                      <w:rFonts w:ascii="Cambria Math" w:hAnsi="Cambria Math"/>
                      <w:sz w:val="24"/>
                      <w:szCs w:val="24"/>
                    </w:rPr>
                    <m:t>;</m:t>
                  </m:r>
                  <m:r>
                    <w:rPr>
                      <w:rFonts w:ascii="Cambria Math" w:hAnsi="Cambria Math"/>
                      <w:sz w:val="24"/>
                      <w:szCs w:val="24"/>
                    </w:rPr>
                    <m:t>ζ</m:t>
                  </m:r>
                  <m:r>
                    <m:rPr>
                      <m:sty m:val="p"/>
                    </m:rPr>
                    <w:rPr>
                      <w:rFonts w:ascii="Cambria Math" w:hAnsi="Cambria Math"/>
                      <w:sz w:val="24"/>
                      <w:szCs w:val="24"/>
                    </w:rPr>
                    <m:t>))</m:t>
                  </m:r>
                </m:e>
                <m:sup>
                  <m:r>
                    <w:rPr>
                      <w:rFonts w:ascii="Cambria Math" w:hAnsi="Cambria Math"/>
                      <w:sz w:val="24"/>
                      <w:szCs w:val="24"/>
                    </w:rPr>
                    <m:t>β</m:t>
                  </m:r>
                  <m:r>
                    <m:rPr>
                      <m:sty m:val="p"/>
                    </m:rPr>
                    <w:rPr>
                      <w:rFonts w:ascii="Cambria Math" w:hAnsi="Cambria Math"/>
                      <w:sz w:val="24"/>
                      <w:szCs w:val="24"/>
                    </w:rPr>
                    <m:t>(</m:t>
                  </m:r>
                  <m:r>
                    <w:rPr>
                      <w:rFonts w:ascii="Cambria Math" w:hAnsi="Cambria Math"/>
                      <w:sz w:val="24"/>
                      <w:szCs w:val="24"/>
                    </w:rPr>
                    <m:t>j</m:t>
                  </m:r>
                  <m:r>
                    <m:rPr>
                      <m:sty m:val="p"/>
                    </m:rPr>
                    <w:rPr>
                      <w:rFonts w:ascii="Cambria Math" w:hAnsi="Cambria Math"/>
                      <w:sz w:val="24"/>
                      <w:szCs w:val="24"/>
                    </w:rPr>
                    <m:t>+</m:t>
                  </m:r>
                  <m:r>
                    <w:rPr>
                      <w:rFonts w:ascii="Cambria Math" w:hAnsi="Cambria Math"/>
                      <w:sz w:val="24"/>
                      <w:szCs w:val="24"/>
                    </w:rPr>
                    <m:t>u</m:t>
                  </m:r>
                  <m:r>
                    <m:rPr>
                      <m:sty m:val="p"/>
                    </m:rPr>
                    <w:rPr>
                      <w:rFonts w:ascii="Cambria Math" w:hAnsi="Cambria Math"/>
                      <w:sz w:val="24"/>
                      <w:szCs w:val="24"/>
                    </w:rPr>
                    <m:t>+1)+</m:t>
                  </m:r>
                  <m:r>
                    <w:rPr>
                      <w:rFonts w:ascii="Cambria Math" w:hAnsi="Cambria Math"/>
                      <w:sz w:val="24"/>
                      <w:szCs w:val="24"/>
                    </w:rPr>
                    <m:t>k</m:t>
                  </m:r>
                  <m:r>
                    <m:rPr>
                      <m:sty m:val="p"/>
                    </m:rPr>
                    <w:rPr>
                      <w:rFonts w:ascii="Cambria Math" w:hAnsi="Cambria Math"/>
                      <w:sz w:val="24"/>
                      <w:szCs w:val="24"/>
                    </w:rPr>
                    <m:t>+</m:t>
                  </m:r>
                  <m:r>
                    <w:rPr>
                      <w:rFonts w:ascii="Cambria Math" w:hAnsi="Cambria Math"/>
                      <w:sz w:val="24"/>
                      <w:szCs w:val="24"/>
                    </w:rPr>
                    <m:t>z</m:t>
                  </m:r>
                  <m:r>
                    <m:rPr>
                      <m:sty m:val="p"/>
                    </m:rPr>
                    <w:rPr>
                      <w:rFonts w:ascii="Cambria Math" w:hAnsi="Cambria Math"/>
                      <w:sz w:val="24"/>
                      <w:szCs w:val="24"/>
                    </w:rPr>
                    <m:t>-1</m:t>
                  </m:r>
                </m:sup>
              </m:sSup>
              <m:r>
                <w:rPr>
                  <w:rFonts w:ascii="Cambria Math" w:hAnsi="Cambria Math"/>
                  <w:sz w:val="24"/>
                  <w:szCs w:val="24"/>
                </w:rPr>
                <m:t>dx</m:t>
              </m:r>
              <m:r>
                <m:rPr>
                  <m:sty m:val="p"/>
                </m:rPr>
                <w:rPr>
                  <w:rFonts w:ascii="Cambria Math" w:hAnsi="Cambria Math"/>
                  <w:sz w:val="24"/>
                  <w:szCs w:val="24"/>
                </w:rPr>
                <m:t>.</m:t>
              </m:r>
            </m:e>
          </m:nary>
        </m:oMath>
      </m:oMathPara>
    </w:p>
    <w:p w14:paraId="30E1B701" w14:textId="4A760CA2" w:rsidR="003669D4" w:rsidRDefault="003669D4" w:rsidP="003669D4">
      <w:pPr>
        <w:rPr>
          <w:rFonts w:cstheme="minorHAnsi"/>
          <w:sz w:val="24"/>
          <w:szCs w:val="24"/>
        </w:rPr>
      </w:pPr>
      <w:r w:rsidRPr="003669D4">
        <w:rPr>
          <w:rFonts w:cstheme="minorHAnsi"/>
          <w:sz w:val="24"/>
          <w:szCs w:val="24"/>
        </w:rPr>
        <w:t>Then,</w:t>
      </w:r>
    </w:p>
    <w:p w14:paraId="49984F58" w14:textId="0C9741F6" w:rsidR="00944A51" w:rsidRPr="00944A51" w:rsidRDefault="00944A51" w:rsidP="00944A51">
      <w:pPr>
        <w:rPr>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r</m:t>
              </m:r>
              <m:r>
                <w:rPr>
                  <w:rFonts w:ascii="Cambria Math" w:hAnsi="Cambria Math"/>
                  <w:sz w:val="24"/>
                  <w:szCs w:val="24"/>
                </w:rPr>
                <m:t>,</m:t>
              </m:r>
              <m:r>
                <w:rPr>
                  <w:rFonts w:ascii="Cambria Math" w:hAnsi="Cambria Math" w:cs="Cambria Math"/>
                  <w:sz w:val="24"/>
                  <w:szCs w:val="24"/>
                </w:rPr>
                <m:t>s</m:t>
              </m:r>
            </m:sub>
          </m:sSub>
          <m:r>
            <w:rPr>
              <w:rFonts w:ascii="Cambria Math" w:hAnsi="Cambria Math"/>
              <w:sz w:val="24"/>
              <w:szCs w:val="24"/>
            </w:rPr>
            <m:t>=</m:t>
          </m:r>
          <m:nary>
            <m:naryPr>
              <m:chr m:val="∑"/>
              <m:limLoc m:val="undOvr"/>
              <m:ctrlPr>
                <w:rPr>
                  <w:rFonts w:ascii="Cambria Math" w:hAnsi="Cambria Math"/>
                  <w:i/>
                  <w:sz w:val="24"/>
                  <w:szCs w:val="24"/>
                </w:rPr>
              </m:ctrlPr>
            </m:naryPr>
            <m:sub>
              <m:r>
                <w:rPr>
                  <w:rFonts w:ascii="Cambria Math" w:hAnsi="Cambria Math"/>
                  <w:sz w:val="24"/>
                  <w:szCs w:val="24"/>
                </w:rPr>
                <m:t>k,z=0</m:t>
              </m:r>
            </m:sub>
            <m:sup>
              <m:r>
                <w:rPr>
                  <w:rFonts w:ascii="Cambria Math" w:hAnsi="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s</m:t>
                  </m:r>
                </m:e>
                <m:sub>
                  <m:r>
                    <w:rPr>
                      <w:rFonts w:ascii="Cambria Math" w:hAnsi="Cambria Math" w:cs="Cambria Math"/>
                      <w:sz w:val="24"/>
                      <w:szCs w:val="24"/>
                    </w:rPr>
                    <m:t>z</m:t>
                  </m:r>
                </m:sub>
              </m:sSub>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r</m:t>
                  </m:r>
                  <m:r>
                    <w:rPr>
                      <w:rFonts w:ascii="Cambria Math" w:hAnsi="Cambria Math"/>
                      <w:sz w:val="24"/>
                      <w:szCs w:val="24"/>
                    </w:rPr>
                    <m:t>,</m:t>
                  </m:r>
                  <m:r>
                    <w:rPr>
                      <w:rFonts w:ascii="Cambria Math" w:hAnsi="Cambria Math" w:cs="Cambria Math"/>
                      <w:sz w:val="24"/>
                      <w:szCs w:val="24"/>
                    </w:rPr>
                    <m:t>β</m:t>
                  </m:r>
                  <m:r>
                    <w:rPr>
                      <w:rFonts w:ascii="Cambria Math" w:hAnsi="Cambria Math"/>
                      <w:sz w:val="24"/>
                      <w:szCs w:val="24"/>
                    </w:rPr>
                    <m:t>(</m:t>
                  </m:r>
                  <m:r>
                    <w:rPr>
                      <w:rFonts w:ascii="Cambria Math" w:hAnsi="Cambria Math" w:cs="Cambria Math"/>
                      <w:sz w:val="24"/>
                      <w:szCs w:val="24"/>
                    </w:rPr>
                    <m:t>j</m:t>
                  </m:r>
                  <m:r>
                    <w:rPr>
                      <w:rFonts w:ascii="Cambria Math" w:hAnsi="Cambria Math"/>
                      <w:sz w:val="24"/>
                      <w:szCs w:val="24"/>
                    </w:rPr>
                    <m:t>+</m:t>
                  </m:r>
                  <m:r>
                    <w:rPr>
                      <w:rFonts w:ascii="Cambria Math" w:hAnsi="Cambria Math" w:cs="Cambria Math"/>
                      <w:sz w:val="24"/>
                      <w:szCs w:val="24"/>
                    </w:rPr>
                    <m:t>u</m:t>
                  </m:r>
                  <m:r>
                    <w:rPr>
                      <w:rFonts w:ascii="Cambria Math" w:hAnsi="Cambria Math"/>
                      <w:sz w:val="24"/>
                      <w:szCs w:val="24"/>
                    </w:rPr>
                    <m:t>+1)+</m:t>
                  </m:r>
                  <m:r>
                    <w:rPr>
                      <w:rFonts w:ascii="Cambria Math" w:hAnsi="Cambria Math" w:cs="Cambria Math"/>
                      <w:sz w:val="24"/>
                      <w:szCs w:val="24"/>
                    </w:rPr>
                    <m:t>k</m:t>
                  </m:r>
                  <m:r>
                    <w:rPr>
                      <w:rFonts w:ascii="Cambria Math" w:hAnsi="Cambria Math"/>
                      <w:sz w:val="24"/>
                      <w:szCs w:val="24"/>
                    </w:rPr>
                    <m:t>+</m:t>
                  </m:r>
                  <m:r>
                    <w:rPr>
                      <w:rFonts w:ascii="Cambria Math" w:hAnsi="Cambria Math" w:cs="Cambria Math"/>
                      <w:sz w:val="24"/>
                      <w:szCs w:val="24"/>
                    </w:rPr>
                    <m:t>z</m:t>
                  </m:r>
                  <m:r>
                    <w:rPr>
                      <w:rFonts w:ascii="Cambria Math" w:hAnsi="Cambria Math"/>
                      <w:sz w:val="24"/>
                      <w:szCs w:val="24"/>
                    </w:rPr>
                    <m:t>-1</m:t>
                  </m:r>
                </m:sub>
              </m:sSub>
            </m:e>
          </m:nary>
          <m:r>
            <w:rPr>
              <w:rFonts w:ascii="Cambria Math" w:hAnsi="Cambria Math"/>
              <w:sz w:val="24"/>
              <w:szCs w:val="24"/>
            </w:rPr>
            <m:t xml:space="preserve"> ,</m:t>
          </m:r>
        </m:oMath>
      </m:oMathPara>
    </w:p>
    <w:p w14:paraId="0B3C88CC" w14:textId="0437FC4E" w:rsidR="003669D4" w:rsidRPr="003669D4" w:rsidRDefault="003669D4" w:rsidP="003669D4">
      <w:pPr>
        <w:rPr>
          <w:rFonts w:cstheme="minorHAnsi"/>
          <w:sz w:val="24"/>
          <w:szCs w:val="24"/>
        </w:rPr>
      </w:pPr>
      <w:proofErr w:type="gramStart"/>
      <w:r w:rsidRPr="003669D4">
        <w:rPr>
          <w:rFonts w:cstheme="minorHAnsi"/>
          <w:sz w:val="24"/>
          <w:szCs w:val="24"/>
        </w:rPr>
        <w:t>where</w:t>
      </w:r>
      <w:proofErr w:type="gramEnd"/>
      <w:r w:rsidRPr="003669D4">
        <w:rPr>
          <w:rFonts w:cstheme="minorHAnsi"/>
          <w:sz w:val="24"/>
          <w:szCs w:val="24"/>
        </w:rPr>
        <w:t>,</w:t>
      </w:r>
      <w:r w:rsidR="0035572C">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r</m:t>
            </m:r>
            <m:r>
              <w:rPr>
                <w:rFonts w:ascii="Cambria Math" w:hAnsi="Cambria Math" w:cstheme="minorHAnsi"/>
                <w:sz w:val="24"/>
                <w:szCs w:val="24"/>
              </w:rPr>
              <m:t>,</m:t>
            </m:r>
            <m:r>
              <w:rPr>
                <w:rFonts w:ascii="Cambria Math" w:hAnsi="Cambria Math" w:cs="Cambria Math"/>
                <w:sz w:val="24"/>
                <w:szCs w:val="24"/>
              </w:rPr>
              <m:t>β</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+1)+</m:t>
            </m:r>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-1</m:t>
            </m:r>
          </m:sub>
        </m:sSub>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β</m:t>
                </m:r>
                <m:r>
                  <w:rPr>
                    <w:rFonts w:ascii="Cambria Math" w:hAnsi="Cambria Math" w:cstheme="minorHAnsi"/>
                    <w:sz w:val="24"/>
                    <w:szCs w:val="24"/>
                    <w:vertAlign w:val="superscript"/>
                  </w:rPr>
                  <m:t>(</m:t>
                </m:r>
                <m:r>
                  <w:rPr>
                    <w:rFonts w:ascii="Cambria Math" w:hAnsi="Cambria Math" w:cs="Cambria Math"/>
                    <w:sz w:val="24"/>
                    <w:szCs w:val="24"/>
                    <w:vertAlign w:val="superscript"/>
                  </w:rPr>
                  <m:t>j</m:t>
                </m:r>
                <m:r>
                  <w:rPr>
                    <w:rFonts w:ascii="Cambria Math" w:hAnsi="Cambria Math" w:cstheme="minorHAnsi"/>
                    <w:sz w:val="24"/>
                    <w:szCs w:val="24"/>
                    <w:vertAlign w:val="superscript"/>
                  </w:rPr>
                  <m:t>+</m:t>
                </m:r>
                <m:r>
                  <w:rPr>
                    <w:rFonts w:ascii="Cambria Math" w:hAnsi="Cambria Math" w:cs="Cambria Math"/>
                    <w:sz w:val="24"/>
                    <w:szCs w:val="24"/>
                    <w:vertAlign w:val="superscript"/>
                  </w:rPr>
                  <m:t>u</m:t>
                </m:r>
                <m:r>
                  <w:rPr>
                    <w:rFonts w:ascii="Cambria Math" w:hAnsi="Cambria Math" w:cstheme="minorHAnsi"/>
                    <w:sz w:val="24"/>
                    <w:szCs w:val="24"/>
                    <w:vertAlign w:val="superscript"/>
                  </w:rPr>
                  <m:t>+1)+</m:t>
                </m:r>
                <m:r>
                  <w:rPr>
                    <w:rFonts w:ascii="Cambria Math" w:hAnsi="Cambria Math" w:cs="Cambria Math"/>
                    <w:sz w:val="24"/>
                    <w:szCs w:val="24"/>
                    <w:vertAlign w:val="superscript"/>
                  </w:rPr>
                  <m:t>k</m:t>
                </m:r>
                <m:r>
                  <w:rPr>
                    <w:rFonts w:ascii="Cambria Math" w:hAnsi="Cambria Math" w:cstheme="minorHAnsi"/>
                    <w:sz w:val="24"/>
                    <w:szCs w:val="24"/>
                    <w:vertAlign w:val="superscript"/>
                  </w:rPr>
                  <m:t>+</m:t>
                </m:r>
                <m:r>
                  <w:rPr>
                    <w:rFonts w:ascii="Cambria Math" w:hAnsi="Cambria Math" w:cs="Cambria Math"/>
                    <w:sz w:val="24"/>
                    <w:szCs w:val="24"/>
                    <w:vertAlign w:val="superscript"/>
                  </w:rPr>
                  <m:t>z</m:t>
                </m:r>
                <m:r>
                  <w:rPr>
                    <w:rFonts w:ascii="Cambria Math" w:hAnsi="Cambria Math" w:cstheme="minorHAnsi"/>
                    <w:sz w:val="24"/>
                    <w:szCs w:val="24"/>
                    <w:vertAlign w:val="superscript"/>
                  </w:rPr>
                  <m:t>-1</m:t>
                </m:r>
              </m:sup>
            </m:sSup>
            <m:r>
              <w:rPr>
                <w:rFonts w:ascii="Cambria Math" w:hAnsi="Cambria Math" w:cs="Cambria Math"/>
                <w:sz w:val="24"/>
                <w:szCs w:val="24"/>
              </w:rPr>
              <m:t>dx</m:t>
            </m:r>
          </m:e>
        </m:nary>
        <m:r>
          <w:rPr>
            <w:rFonts w:ascii="Cambria Math" w:hAnsi="Cambria Math" w:cstheme="minorHAnsi"/>
            <w:sz w:val="24"/>
            <w:szCs w:val="24"/>
          </w:rPr>
          <m:t>.</m:t>
        </m:r>
      </m:oMath>
    </w:p>
    <w:p w14:paraId="4B3B50B2" w14:textId="77777777" w:rsidR="003669D4" w:rsidRPr="003669D4" w:rsidRDefault="003669D4" w:rsidP="006D6306">
      <w:pPr>
        <w:pStyle w:val="Heading2"/>
      </w:pPr>
      <w:r w:rsidRPr="003669D4">
        <w:t>3.4. Moments</w:t>
      </w:r>
    </w:p>
    <w:p w14:paraId="3D939BF9" w14:textId="291959E6" w:rsidR="003669D4" w:rsidRPr="003669D4" w:rsidRDefault="003669D4" w:rsidP="003669D4">
      <w:pPr>
        <w:rPr>
          <w:rFonts w:cstheme="minorHAnsi"/>
          <w:sz w:val="24"/>
          <w:szCs w:val="24"/>
        </w:rPr>
      </w:pPr>
      <w:r w:rsidRPr="003669D4">
        <w:rPr>
          <w:rFonts w:cstheme="minorHAnsi"/>
          <w:sz w:val="24"/>
          <w:szCs w:val="24"/>
        </w:rPr>
        <w:t xml:space="preserve">Since the moments are necessary and important in any statistical analysis, especially in applications. Therefore, we derive the </w:t>
      </w:r>
      <w:r w:rsidRPr="003669D4">
        <w:rPr>
          <w:rFonts w:ascii="Cambria Math" w:hAnsi="Cambria Math" w:cs="Cambria Math"/>
          <w:sz w:val="24"/>
          <w:szCs w:val="24"/>
        </w:rPr>
        <w:t>𝑟𝑡ℎ</w:t>
      </w:r>
      <w:r w:rsidRPr="003669D4">
        <w:rPr>
          <w:rFonts w:cstheme="minorHAnsi"/>
          <w:sz w:val="24"/>
          <w:szCs w:val="24"/>
        </w:rPr>
        <w:t xml:space="preserve"> moment for the OGNH-G family. If </w:t>
      </w:r>
      <w:r w:rsidRPr="003669D4">
        <w:rPr>
          <w:rFonts w:ascii="Cambria Math" w:hAnsi="Cambria Math" w:cs="Cambria Math"/>
          <w:sz w:val="24"/>
          <w:szCs w:val="24"/>
        </w:rPr>
        <w:t>𝑋</w:t>
      </w:r>
      <w:r w:rsidR="006D6306">
        <w:rPr>
          <w:rFonts w:ascii="Cambria Math" w:hAnsi="Cambria Math" w:cs="Cambria Math"/>
          <w:sz w:val="24"/>
          <w:szCs w:val="24"/>
        </w:rPr>
        <w:t xml:space="preserve"> </w:t>
      </w:r>
      <w:r w:rsidRPr="003669D4">
        <w:rPr>
          <w:rFonts w:cstheme="minorHAnsi"/>
          <w:sz w:val="24"/>
          <w:szCs w:val="24"/>
        </w:rPr>
        <w:t xml:space="preserve">has the pdf (10), then </w:t>
      </w:r>
      <w:r w:rsidRPr="006D6306">
        <w:rPr>
          <w:rFonts w:ascii="Cambria Math" w:hAnsi="Cambria Math" w:cs="Cambria Math"/>
          <w:sz w:val="24"/>
          <w:szCs w:val="24"/>
        </w:rPr>
        <w:t>𝑟</w:t>
      </w:r>
      <w:r w:rsidRPr="006D6306">
        <w:rPr>
          <w:rFonts w:ascii="Cambria Math" w:hAnsi="Cambria Math" w:cs="Cambria Math"/>
          <w:i/>
          <w:iCs/>
          <w:sz w:val="24"/>
          <w:szCs w:val="24"/>
          <w:vertAlign w:val="superscript"/>
        </w:rPr>
        <w:t>𝑡</w:t>
      </w:r>
      <w:r w:rsidR="006D6306" w:rsidRPr="006D6306">
        <w:rPr>
          <w:i/>
          <w:iCs/>
          <w:sz w:val="24"/>
          <w:szCs w:val="24"/>
          <w:vertAlign w:val="superscript"/>
        </w:rPr>
        <w:t>h</w:t>
      </w:r>
      <w:r w:rsidR="006D6306">
        <w:rPr>
          <w:rFonts w:ascii="Cambria Math" w:hAnsi="Cambria Math" w:cs="Cambria Math"/>
          <w:sz w:val="24"/>
          <w:szCs w:val="24"/>
        </w:rPr>
        <w:t xml:space="preserve"> </w:t>
      </w:r>
      <w:r w:rsidRPr="003669D4">
        <w:rPr>
          <w:rFonts w:cstheme="minorHAnsi"/>
          <w:sz w:val="24"/>
          <w:szCs w:val="24"/>
        </w:rPr>
        <w:t>moment is obtained as follows</w:t>
      </w:r>
    </w:p>
    <w:p w14:paraId="2F75561F" w14:textId="10BBCC66" w:rsidR="003669D4" w:rsidRPr="003669D4" w:rsidRDefault="00314489" w:rsidP="003669D4">
      <w:pPr>
        <w:rPr>
          <w:rFonts w:cstheme="minorHAnsi"/>
          <w:sz w:val="24"/>
          <w:szCs w:val="24"/>
        </w:rPr>
      </w:pPr>
      <m:oMathPara>
        <m:oMath>
          <m:r>
            <w:rPr>
              <w:rFonts w:ascii="Cambria Math" w:hAnsi="Cambria Math" w:cs="Cambria Math"/>
              <w:sz w:val="24"/>
              <w:szCs w:val="24"/>
            </w:rPr>
            <m:t>μ</m:t>
          </m:r>
          <m:r>
            <w:rPr>
              <w:rFonts w:ascii="Cambria Math" w:hAnsi="Cambria Math" w:cstheme="minorHAnsi"/>
              <w:sz w:val="24"/>
              <w:szCs w:val="24"/>
              <w:vertAlign w:val="superscript"/>
            </w:rPr>
            <m:t>’</m:t>
          </m:r>
          <m:r>
            <w:rPr>
              <w:rFonts w:ascii="Cambria Math" w:hAnsi="Cambria Math" w:cstheme="minorHAnsi"/>
              <w:sz w:val="24"/>
              <w:szCs w:val="24"/>
            </w:rPr>
            <m:t>r</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dx</m:t>
              </m:r>
            </m:e>
          </m:nary>
          <m:r>
            <w:rPr>
              <w:rFonts w:ascii="Cambria Math" w:hAnsi="Cambria Math" w:cstheme="minorHAnsi"/>
              <w:sz w:val="24"/>
              <w:szCs w:val="24"/>
            </w:rPr>
            <m:t xml:space="preserve"> =</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r>
                <w:rPr>
                  <w:rFonts w:ascii="Cambria Math" w:hAnsi="Cambria Math" w:cstheme="minorHAnsi"/>
                  <w:sz w:val="24"/>
                  <w:szCs w:val="24"/>
                </w:rPr>
                <m:t xml:space="preserve"> </m:t>
              </m:r>
            </m:e>
          </m:nary>
          <m:nary>
            <m:naryPr>
              <m:chr m:val="∑"/>
              <m:limLoc m:val="undOvr"/>
              <m:ctrlPr>
                <w:rPr>
                  <w:rFonts w:ascii="Cambria Math" w:hAnsi="Cambria Math" w:cs="Cambria Math"/>
                  <w:i/>
                  <w:sz w:val="24"/>
                  <w:szCs w:val="24"/>
                </w:rPr>
              </m:ctrlPr>
            </m:naryPr>
            <m:sub>
              <m:r>
                <w:rPr>
                  <w:rFonts w:ascii="Cambria Math" w:hAnsi="Cambria Math" w:cs="Cambria Math"/>
                  <w:sz w:val="24"/>
                  <w:szCs w:val="24"/>
                </w:rPr>
                <m:t>k=0</m:t>
              </m:r>
            </m:sub>
            <m:sup>
              <m:r>
                <w:rPr>
                  <w:rFonts w:ascii="Cambria Math" w:hAnsi="Cambria Math" w:cs="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sSup>
                <m:sSupPr>
                  <m:ctrlPr>
                    <w:rPr>
                      <w:rFonts w:ascii="Cambria Math" w:hAnsi="Cambria Math" w:cs="Cambria Math"/>
                      <w:i/>
                      <w:sz w:val="24"/>
                      <w:szCs w:val="24"/>
                    </w:rPr>
                  </m:ctrlPr>
                </m:sSupPr>
                <m:e>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β</m:t>
                  </m:r>
                  <m:r>
                    <w:rPr>
                      <w:rFonts w:ascii="Cambria Math" w:hAnsi="Cambria Math" w:cstheme="minorHAnsi"/>
                      <w:sz w:val="24"/>
                      <w:szCs w:val="24"/>
                      <w:vertAlign w:val="superscript"/>
                    </w:rPr>
                    <m:t>(</m:t>
                  </m:r>
                  <m:r>
                    <w:rPr>
                      <w:rFonts w:ascii="Cambria Math" w:hAnsi="Cambria Math" w:cs="Cambria Math"/>
                      <w:sz w:val="24"/>
                      <w:szCs w:val="24"/>
                      <w:vertAlign w:val="superscript"/>
                    </w:rPr>
                    <m:t>j</m:t>
                  </m:r>
                  <m:r>
                    <w:rPr>
                      <w:rFonts w:ascii="Cambria Math" w:hAnsi="Cambria Math" w:cstheme="minorHAnsi"/>
                      <w:sz w:val="24"/>
                      <w:szCs w:val="24"/>
                      <w:vertAlign w:val="superscript"/>
                    </w:rPr>
                    <m:t>+1)+</m:t>
                  </m:r>
                  <m:r>
                    <w:rPr>
                      <w:rFonts w:ascii="Cambria Math" w:hAnsi="Cambria Math" w:cs="Cambria Math"/>
                      <w:sz w:val="24"/>
                      <w:szCs w:val="24"/>
                      <w:vertAlign w:val="superscript"/>
                    </w:rPr>
                    <m:t>k</m:t>
                  </m:r>
                  <m:r>
                    <w:rPr>
                      <w:rFonts w:ascii="Cambria Math" w:hAnsi="Cambria Math" w:cstheme="minorHAnsi"/>
                      <w:sz w:val="24"/>
                      <w:szCs w:val="24"/>
                      <w:vertAlign w:val="superscript"/>
                    </w:rPr>
                    <m:t>-1</m:t>
                  </m:r>
                </m:sup>
              </m:sSup>
              <m:r>
                <w:rPr>
                  <w:rFonts w:ascii="Cambria Math" w:hAnsi="Cambria Math" w:cstheme="minorHAnsi"/>
                  <w:sz w:val="24"/>
                  <w:szCs w:val="24"/>
                </w:rPr>
                <m:t xml:space="preserve"> </m:t>
              </m:r>
              <m:r>
                <w:rPr>
                  <w:rFonts w:ascii="Cambria Math" w:hAnsi="Cambria Math" w:cs="Cambria Math"/>
                  <w:sz w:val="24"/>
                  <w:szCs w:val="24"/>
                </w:rPr>
                <m:t>dx</m:t>
              </m:r>
            </m:e>
          </m:nary>
          <m:r>
            <w:rPr>
              <w:rFonts w:ascii="Cambria Math" w:hAnsi="Cambria Math" w:cstheme="minorHAnsi"/>
              <w:sz w:val="24"/>
              <w:szCs w:val="24"/>
            </w:rPr>
            <m:t>.</m:t>
          </m:r>
        </m:oMath>
      </m:oMathPara>
    </w:p>
    <w:p w14:paraId="34B535E5" w14:textId="4C360912" w:rsidR="003669D4" w:rsidRPr="003669D4" w:rsidRDefault="003669D4" w:rsidP="003669D4">
      <w:pPr>
        <w:rPr>
          <w:rFonts w:cstheme="minorHAnsi"/>
          <w:sz w:val="24"/>
          <w:szCs w:val="24"/>
        </w:rPr>
      </w:pPr>
      <w:r w:rsidRPr="003669D4">
        <w:rPr>
          <w:rFonts w:cstheme="minorHAnsi"/>
          <w:sz w:val="24"/>
          <w:szCs w:val="24"/>
        </w:rPr>
        <w:t>Then,</w:t>
      </w:r>
    </w:p>
    <w:p w14:paraId="5760C540" w14:textId="532BAAE1" w:rsidR="00D942FF" w:rsidRDefault="0063155A" w:rsidP="003669D4">
      <w:pPr>
        <w:rPr>
          <w:rFonts w:cstheme="minorHAnsi"/>
          <w:sz w:val="24"/>
          <w:szCs w:val="24"/>
        </w:rPr>
      </w:pPr>
      <m:oMathPara>
        <m:oMath>
          <m:r>
            <w:rPr>
              <w:rFonts w:ascii="Cambria Math" w:hAnsi="Cambria Math" w:cs="Cambria Math"/>
              <w:sz w:val="24"/>
              <w:szCs w:val="24"/>
            </w:rPr>
            <m:t>μ</m:t>
          </m:r>
          <m:r>
            <w:rPr>
              <w:rFonts w:ascii="Cambria Math" w:hAnsi="Cambria Math" w:cstheme="minorHAnsi"/>
              <w:sz w:val="24"/>
              <w:szCs w:val="24"/>
              <w:vertAlign w:val="superscript"/>
            </w:rPr>
            <m:t>’</m:t>
          </m:r>
          <m:r>
            <w:rPr>
              <w:rFonts w:ascii="Cambria Math" w:hAnsi="Cambria Math" w:cstheme="minorHAnsi"/>
              <w:sz w:val="24"/>
              <w:szCs w:val="24"/>
            </w:rPr>
            <m:t>r</m:t>
          </m:r>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m:t>
                  </m:r>
                  <m:r>
                    <w:rPr>
                      <w:rFonts w:ascii="Cambria Math" w:hAnsi="Cambria Math" w:cs="Cambria Math"/>
                      <w:sz w:val="24"/>
                      <w:szCs w:val="24"/>
                      <w:vertAlign w:val="superscript"/>
                    </w:rPr>
                    <m:t>β</m:t>
                  </m:r>
                  <m:r>
                    <w:rPr>
                      <w:rFonts w:ascii="Cambria Math" w:hAnsi="Cambria Math" w:cstheme="minorHAnsi"/>
                      <w:sz w:val="24"/>
                      <w:szCs w:val="24"/>
                      <w:vertAlign w:val="superscript"/>
                    </w:rPr>
                    <m:t>(</m:t>
                  </m:r>
                  <m:r>
                    <w:rPr>
                      <w:rFonts w:ascii="Cambria Math" w:hAnsi="Cambria Math" w:cs="Cambria Math"/>
                      <w:sz w:val="24"/>
                      <w:szCs w:val="24"/>
                      <w:vertAlign w:val="superscript"/>
                    </w:rPr>
                    <m:t>j</m:t>
                  </m:r>
                  <m:r>
                    <w:rPr>
                      <w:rFonts w:ascii="Cambria Math" w:hAnsi="Cambria Math" w:cstheme="minorHAnsi"/>
                      <w:sz w:val="24"/>
                      <w:szCs w:val="24"/>
                      <w:vertAlign w:val="superscript"/>
                    </w:rPr>
                    <m:t>+1)+</m:t>
                  </m:r>
                  <m:r>
                    <w:rPr>
                      <w:rFonts w:ascii="Cambria Math" w:hAnsi="Cambria Math" w:cs="Cambria Math"/>
                      <w:sz w:val="24"/>
                      <w:szCs w:val="24"/>
                      <w:vertAlign w:val="superscript"/>
                    </w:rPr>
                    <m:t>k</m:t>
                  </m:r>
                  <m:r>
                    <w:rPr>
                      <w:rFonts w:ascii="Cambria Math" w:hAnsi="Cambria Math" w:cstheme="minorHAnsi"/>
                      <w:sz w:val="24"/>
                      <w:szCs w:val="24"/>
                      <w:vertAlign w:val="superscript"/>
                    </w:rPr>
                    <m:t>-1</m:t>
                  </m:r>
                </m:sub>
              </m:sSub>
            </m:e>
          </m:nary>
          <m:r>
            <w:rPr>
              <w:rFonts w:ascii="Cambria Math" w:hAnsi="Cambria Math" w:cstheme="minorHAnsi"/>
              <w:sz w:val="24"/>
              <w:szCs w:val="24"/>
            </w:rPr>
            <m:t>.</m:t>
          </m:r>
        </m:oMath>
      </m:oMathPara>
    </w:p>
    <w:p w14:paraId="2FC6917B" w14:textId="0C8D8A88" w:rsidR="009D7EB4" w:rsidRPr="0010002A" w:rsidRDefault="003669D4" w:rsidP="003669D4">
      <w:pPr>
        <w:rPr>
          <w:rFonts w:cstheme="minorHAnsi"/>
          <w:sz w:val="24"/>
          <w:szCs w:val="24"/>
        </w:rPr>
      </w:pPr>
      <w:r w:rsidRPr="003669D4">
        <w:rPr>
          <w:rFonts w:cstheme="minorHAnsi"/>
          <w:sz w:val="24"/>
          <w:szCs w:val="24"/>
        </w:rPr>
        <w:t>For a random variable</w:t>
      </w:r>
      <w:r w:rsidRPr="003669D4">
        <w:rPr>
          <w:rFonts w:ascii="Cambria Math" w:hAnsi="Cambria Math" w:cs="Cambria Math"/>
          <w:sz w:val="24"/>
          <w:szCs w:val="24"/>
        </w:rPr>
        <w:t>𝑋</w:t>
      </w:r>
      <w:r w:rsidRPr="003669D4">
        <w:rPr>
          <w:rFonts w:cstheme="minorHAnsi"/>
          <w:sz w:val="24"/>
          <w:szCs w:val="24"/>
        </w:rPr>
        <w:t xml:space="preserve">, it is known </w:t>
      </w:r>
      <w:proofErr w:type="gramStart"/>
      <w:r w:rsidRPr="003669D4">
        <w:rPr>
          <w:rFonts w:cstheme="minorHAnsi"/>
          <w:sz w:val="24"/>
          <w:szCs w:val="24"/>
        </w:rPr>
        <w:t>that,</w:t>
      </w:r>
      <w:proofErr w:type="gramEnd"/>
      <w:r w:rsidRPr="003669D4">
        <w:rPr>
          <w:rFonts w:cstheme="minorHAnsi"/>
          <w:sz w:val="24"/>
          <w:szCs w:val="24"/>
        </w:rPr>
        <w:t xml:space="preserve"> the moment generating function is defined as</w:t>
      </w:r>
    </w:p>
    <w:p w14:paraId="6F8AF8D7" w14:textId="522138C0" w:rsidR="003669D4" w:rsidRPr="003669D4" w:rsidRDefault="00543954"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M</m:t>
              </m:r>
            </m:e>
            <m:sub>
              <m:r>
                <w:rPr>
                  <w:rFonts w:ascii="Cambria Math" w:hAnsi="Cambria Math" w:cs="Cambria Math"/>
                  <w:sz w:val="24"/>
                  <w:szCs w:val="24"/>
                </w:rPr>
                <m:t>X</m:t>
              </m:r>
            </m:sub>
          </m:sSub>
          <m:r>
            <w:rPr>
              <w:rFonts w:ascii="Cambria Math" w:hAnsi="Cambria Math" w:cstheme="minorHAnsi"/>
              <w:sz w:val="24"/>
              <w:szCs w:val="24"/>
            </w:rPr>
            <m:t>(</m:t>
          </m:r>
          <m:r>
            <w:rPr>
              <w:rFonts w:ascii="Cambria Math" w:hAnsi="Cambria Math" w:cs="Cambria Math"/>
              <w:sz w:val="24"/>
              <w:szCs w:val="24"/>
            </w:rPr>
            <m:t>t</m:t>
          </m:r>
          <m:r>
            <w:rPr>
              <w:rFonts w:ascii="Cambria Math" w:hAnsi="Cambria Math" w:cstheme="minorHAnsi"/>
              <w:sz w:val="24"/>
              <w:szCs w:val="24"/>
            </w:rPr>
            <m:t>) =</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r=0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t</m:t>
                      </m:r>
                    </m:e>
                    <m:sup>
                      <m:r>
                        <w:rPr>
                          <w:rFonts w:ascii="Cambria Math" w:hAnsi="Cambria Math" w:cs="Cambria Math"/>
                          <w:sz w:val="24"/>
                          <w:szCs w:val="24"/>
                        </w:rPr>
                        <m:t>r</m:t>
                      </m:r>
                    </m:sup>
                  </m:sSup>
                </m:num>
                <m:den>
                  <m:r>
                    <w:rPr>
                      <w:rFonts w:ascii="Cambria Math" w:hAnsi="Cambria Math" w:cs="Cambria Math"/>
                      <w:sz w:val="24"/>
                      <w:szCs w:val="24"/>
                    </w:rPr>
                    <m:t>r</m:t>
                  </m:r>
                  <m:r>
                    <w:rPr>
                      <w:rFonts w:ascii="Cambria Math" w:hAnsi="Cambria Math" w:cstheme="minorHAnsi"/>
                      <w:sz w:val="24"/>
                      <w:szCs w:val="24"/>
                    </w:rPr>
                    <m:t>!</m:t>
                  </m:r>
                </m:den>
              </m:f>
              <m:r>
                <w:rPr>
                  <w:rFonts w:ascii="Cambria Math" w:hAnsi="Cambria Math" w:cstheme="minorHAnsi"/>
                  <w:sz w:val="24"/>
                  <w:szCs w:val="24"/>
                </w:rPr>
                <m:t xml:space="preserve"> </m:t>
              </m:r>
              <m:sSubSup>
                <m:sSubSupPr>
                  <m:ctrlPr>
                    <w:rPr>
                      <w:rFonts w:ascii="Cambria Math" w:hAnsi="Cambria Math" w:cs="Cambria Math"/>
                      <w:i/>
                      <w:sz w:val="24"/>
                      <w:szCs w:val="24"/>
                    </w:rPr>
                  </m:ctrlPr>
                </m:sSubSupPr>
                <m:e>
                  <m:r>
                    <w:rPr>
                      <w:rFonts w:ascii="Cambria Math" w:hAnsi="Cambria Math" w:cs="Cambria Math"/>
                      <w:sz w:val="24"/>
                      <w:szCs w:val="24"/>
                    </w:rPr>
                    <m:t>μ</m:t>
                  </m:r>
                </m:e>
                <m:sub>
                  <m:r>
                    <w:rPr>
                      <w:rFonts w:ascii="Cambria Math" w:hAnsi="Cambria Math" w:cs="Cambria Math"/>
                      <w:sz w:val="24"/>
                      <w:szCs w:val="24"/>
                    </w:rPr>
                    <m:t>r</m:t>
                  </m:r>
                </m:sub>
                <m:sup>
                  <m:r>
                    <w:rPr>
                      <w:rFonts w:ascii="Cambria Math" w:hAnsi="Cambria Math" w:cs="Cambria Math"/>
                      <w:sz w:val="24"/>
                      <w:szCs w:val="24"/>
                    </w:rPr>
                    <m:t>'</m:t>
                  </m:r>
                </m:sup>
              </m:sSubSup>
            </m:e>
          </m:nary>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Cambria Math"/>
                  <w:sz w:val="24"/>
                  <w:szCs w:val="24"/>
                </w:rPr>
                <m:t>r</m:t>
              </m:r>
              <m:r>
                <w:rPr>
                  <w:rFonts w:ascii="Cambria Math" w:hAnsi="Cambria Math" w:cstheme="minorHAnsi"/>
                  <w:sz w:val="24"/>
                  <w:szCs w:val="24"/>
                </w:rPr>
                <m:t>,</m:t>
              </m:r>
              <m:r>
                <w:rPr>
                  <w:rFonts w:ascii="Cambria Math" w:hAnsi="Cambria Math" w:cs="Cambria Math"/>
                  <w:sz w:val="24"/>
                  <w:szCs w:val="24"/>
                </w:rPr>
                <m:t>k</m:t>
              </m:r>
              <m:r>
                <w:rPr>
                  <w:rFonts w:ascii="Cambria Math" w:hAnsi="Cambria Math" w:cstheme="minorHAnsi"/>
                  <w:sz w:val="24"/>
                  <w:szCs w:val="24"/>
                </w:rPr>
                <m:t>=0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t</m:t>
                      </m:r>
                    </m:e>
                    <m:sup>
                      <m:r>
                        <w:rPr>
                          <w:rFonts w:ascii="Cambria Math" w:hAnsi="Cambria Math" w:cs="Cambria Math"/>
                          <w:sz w:val="24"/>
                          <w:szCs w:val="24"/>
                        </w:rPr>
                        <m:t>r</m:t>
                      </m:r>
                    </m:sup>
                  </m:sSup>
                </m:num>
                <m:den>
                  <m:r>
                    <w:rPr>
                      <w:rFonts w:ascii="Cambria Math" w:hAnsi="Cambria Math" w:cs="Cambria Math"/>
                      <w:sz w:val="24"/>
                      <w:szCs w:val="24"/>
                    </w:rPr>
                    <m:t>r</m:t>
                  </m:r>
                  <m:r>
                    <w:rPr>
                      <w:rFonts w:ascii="Cambria Math" w:hAnsi="Cambria Math" w:cstheme="minorHAnsi"/>
                      <w:sz w:val="24"/>
                      <w:szCs w:val="24"/>
                    </w:rPr>
                    <m:t>!</m:t>
                  </m:r>
                </m:den>
              </m:f>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τ</m:t>
                  </m:r>
                </m:e>
                <m:sub>
                  <m:r>
                    <w:rPr>
                      <w:rFonts w:ascii="Cambria Math" w:hAnsi="Cambria Math" w:cs="Cambria Math"/>
                      <w:sz w:val="24"/>
                      <w:szCs w:val="24"/>
                    </w:rPr>
                    <m:t>r</m:t>
                  </m:r>
                  <m:r>
                    <w:rPr>
                      <w:rFonts w:ascii="Cambria Math" w:hAnsi="Cambria Math" w:cstheme="minorHAnsi"/>
                      <w:sz w:val="24"/>
                      <w:szCs w:val="24"/>
                    </w:rPr>
                    <m:t>,</m:t>
                  </m:r>
                  <m:r>
                    <w:rPr>
                      <w:rFonts w:ascii="Cambria Math" w:hAnsi="Cambria Math" w:cs="Cambria Math"/>
                      <w:sz w:val="24"/>
                      <w:szCs w:val="24"/>
                    </w:rPr>
                    <m:t>β</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+1)+</m:t>
                  </m:r>
                  <m:r>
                    <w:rPr>
                      <w:rFonts w:ascii="Cambria Math" w:hAnsi="Cambria Math" w:cs="Cambria Math"/>
                      <w:sz w:val="24"/>
                      <w:szCs w:val="24"/>
                    </w:rPr>
                    <m:t>k</m:t>
                  </m:r>
                  <m:r>
                    <w:rPr>
                      <w:rFonts w:ascii="Cambria Math" w:hAnsi="Cambria Math" w:cstheme="minorHAnsi"/>
                      <w:sz w:val="24"/>
                      <w:szCs w:val="24"/>
                    </w:rPr>
                    <m:t>-1</m:t>
                  </m:r>
                </m:sub>
              </m:sSub>
            </m:e>
          </m:nary>
          <m:r>
            <w:rPr>
              <w:rFonts w:ascii="Cambria Math" w:hAnsi="Cambria Math" w:cstheme="minorHAnsi"/>
              <w:sz w:val="24"/>
              <w:szCs w:val="24"/>
            </w:rPr>
            <m:t xml:space="preserve">. </m:t>
          </m:r>
        </m:oMath>
      </m:oMathPara>
    </w:p>
    <w:p w14:paraId="41794718" w14:textId="77777777" w:rsidR="003669D4" w:rsidRPr="003669D4" w:rsidRDefault="003669D4" w:rsidP="003669D4">
      <w:pPr>
        <w:rPr>
          <w:rFonts w:cstheme="minorHAnsi"/>
          <w:sz w:val="24"/>
          <w:szCs w:val="24"/>
        </w:rPr>
      </w:pPr>
    </w:p>
    <w:p w14:paraId="64A92847" w14:textId="77777777" w:rsidR="003669D4" w:rsidRPr="003669D4" w:rsidRDefault="003669D4" w:rsidP="0010002A">
      <w:pPr>
        <w:pStyle w:val="Heading2"/>
      </w:pPr>
      <w:r w:rsidRPr="003669D4">
        <w:t>3.5. The mean deviation</w:t>
      </w:r>
    </w:p>
    <w:p w14:paraId="33BBFC34" w14:textId="089E3D04" w:rsidR="003669D4" w:rsidRPr="003669D4" w:rsidRDefault="003669D4" w:rsidP="003669D4">
      <w:pPr>
        <w:rPr>
          <w:rFonts w:cstheme="minorHAnsi"/>
          <w:sz w:val="24"/>
          <w:szCs w:val="24"/>
        </w:rPr>
      </w:pPr>
      <w:r w:rsidRPr="003669D4">
        <w:rPr>
          <w:rFonts w:cstheme="minorHAnsi"/>
          <w:sz w:val="24"/>
          <w:szCs w:val="24"/>
        </w:rPr>
        <w:t xml:space="preserve">For random variable </w:t>
      </w:r>
      <w:r w:rsidRPr="003669D4">
        <w:rPr>
          <w:rFonts w:ascii="Cambria Math" w:hAnsi="Cambria Math" w:cs="Cambria Math"/>
          <w:sz w:val="24"/>
          <w:szCs w:val="24"/>
        </w:rPr>
        <w:t>𝑋</w:t>
      </w:r>
      <w:r w:rsidRPr="003669D4">
        <w:rPr>
          <w:rFonts w:cstheme="minorHAnsi"/>
          <w:sz w:val="24"/>
          <w:szCs w:val="24"/>
        </w:rPr>
        <w:t xml:space="preserve"> with pdf</w:t>
      </w:r>
      <w:r w:rsidR="0010002A">
        <w:rPr>
          <w:rFonts w:cstheme="minorHAnsi"/>
          <w:sz w:val="24"/>
          <w:szCs w:val="24"/>
        </w:rPr>
        <w:t xml:space="preserve"> </w:t>
      </w:r>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3669D4">
        <w:rPr>
          <w:rFonts w:cstheme="minorHAnsi"/>
          <w:sz w:val="24"/>
          <w:szCs w:val="24"/>
        </w:rPr>
        <w:t>, cdf</w:t>
      </w:r>
      <w:r w:rsidR="0010002A">
        <w:rPr>
          <w:rFonts w:cstheme="minorHAnsi"/>
          <w:sz w:val="24"/>
          <w:szCs w:val="24"/>
        </w:rPr>
        <w:t xml:space="preserve"> </w:t>
      </w:r>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3669D4">
        <w:rPr>
          <w:rFonts w:cstheme="minorHAnsi"/>
          <w:sz w:val="24"/>
          <w:szCs w:val="24"/>
        </w:rPr>
        <w:t>, the mean deviation about the mean and mean deviation about the median, are defined by</w:t>
      </w:r>
    </w:p>
    <w:p w14:paraId="4DC72DCF" w14:textId="31E86D3C" w:rsidR="003669D4" w:rsidRPr="003669D4" w:rsidRDefault="00856EA0"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theme="minorHAnsi"/>
                  <w:sz w:val="24"/>
                  <w:szCs w:val="24"/>
                </w:rPr>
                <m:t>1</m:t>
              </m:r>
            </m:sub>
          </m:sSub>
          <m:r>
            <w:rPr>
              <w:rFonts w:ascii="Cambria Math" w:hAnsi="Cambria Math" w:cstheme="minorHAnsi"/>
              <w:sz w:val="24"/>
              <w:szCs w:val="24"/>
            </w:rPr>
            <m:t xml:space="preserve"> = 2</m:t>
          </m:r>
          <m:r>
            <w:rPr>
              <w:rFonts w:ascii="Cambria Math" w:hAnsi="Cambria Math" w:cs="Cambria Math"/>
              <w:sz w:val="24"/>
              <w:szCs w:val="24"/>
            </w:rPr>
            <m:t>μF</m:t>
          </m:r>
          <m:r>
            <w:rPr>
              <w:rFonts w:ascii="Cambria Math" w:hAnsi="Cambria Math" w:cstheme="minorHAnsi"/>
              <w:sz w:val="24"/>
              <w:szCs w:val="24"/>
            </w:rPr>
            <m:t>(</m:t>
          </m:r>
          <m:r>
            <w:rPr>
              <w:rFonts w:ascii="Cambria Math" w:hAnsi="Cambria Math" w:cs="Cambria Math"/>
              <w:sz w:val="24"/>
              <w:szCs w:val="24"/>
            </w:rPr>
            <m:t>μ</m:t>
          </m:r>
          <m:r>
            <w:rPr>
              <w:rFonts w:ascii="Cambria Math" w:hAnsi="Cambria Math" w:cstheme="minorHAnsi"/>
              <w:sz w:val="24"/>
              <w:szCs w:val="24"/>
            </w:rPr>
            <m:t>) - 2</m:t>
          </m:r>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μ</m:t>
          </m:r>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theme="minorHAnsi"/>
                  <w:sz w:val="24"/>
                  <w:szCs w:val="24"/>
                </w:rPr>
                <m:t>2</m:t>
              </m:r>
            </m:sub>
          </m:sSub>
          <m:r>
            <w:rPr>
              <w:rFonts w:ascii="Cambria Math" w:hAnsi="Cambria Math" w:cstheme="minorHAnsi"/>
              <w:sz w:val="24"/>
              <w:szCs w:val="24"/>
            </w:rPr>
            <m:t xml:space="preserve"> = </m:t>
          </m:r>
          <m:r>
            <w:rPr>
              <w:rFonts w:ascii="Cambria Math" w:hAnsi="Cambria Math" w:cs="Cambria Math"/>
              <w:sz w:val="24"/>
              <w:szCs w:val="24"/>
            </w:rPr>
            <m:t>μ</m:t>
          </m:r>
          <m:r>
            <w:rPr>
              <w:rFonts w:ascii="Cambria Math" w:hAnsi="Cambria Math" w:cstheme="minorHAnsi"/>
              <w:sz w:val="24"/>
              <w:szCs w:val="24"/>
            </w:rPr>
            <m:t>- 2</m:t>
          </m:r>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M</m:t>
          </m:r>
          <m:r>
            <w:rPr>
              <w:rFonts w:ascii="Cambria Math" w:hAnsi="Cambria Math" w:cstheme="minorHAnsi"/>
              <w:sz w:val="24"/>
              <w:szCs w:val="24"/>
            </w:rPr>
            <m:t>),</m:t>
          </m:r>
        </m:oMath>
      </m:oMathPara>
    </w:p>
    <w:p w14:paraId="3EF344B7" w14:textId="0246235E" w:rsidR="003669D4" w:rsidRPr="003669D4" w:rsidRDefault="003669D4" w:rsidP="003669D4">
      <w:pPr>
        <w:rPr>
          <w:rFonts w:cstheme="minorHAnsi"/>
          <w:sz w:val="24"/>
          <w:szCs w:val="24"/>
        </w:rPr>
      </w:pPr>
      <w:r w:rsidRPr="003669D4">
        <w:rPr>
          <w:rFonts w:cstheme="minorHAnsi"/>
          <w:sz w:val="24"/>
          <w:szCs w:val="24"/>
        </w:rPr>
        <w:t>where,</w:t>
      </w:r>
      <w:r w:rsidR="00856EA0">
        <w:rPr>
          <w:rFonts w:cstheme="minorHAnsi"/>
          <w:sz w:val="24"/>
          <w:szCs w:val="24"/>
        </w:rPr>
        <w:t xml:space="preserve"> </w:t>
      </w:r>
      <m:oMath>
        <m:r>
          <w:rPr>
            <w:rFonts w:ascii="Cambria Math" w:hAnsi="Cambria Math" w:cs="Cambria Math"/>
            <w:sz w:val="24"/>
            <w:szCs w:val="24"/>
          </w:rPr>
          <m:t>μ</m:t>
        </m:r>
        <m:r>
          <w:rPr>
            <w:rFonts w:ascii="Cambria Math" w:hAnsi="Cambria Math" w:cstheme="minorHAnsi"/>
            <w:sz w:val="24"/>
            <w:szCs w:val="24"/>
          </w:rPr>
          <m:t xml:space="preserve"> = </m:t>
        </m:r>
        <m:r>
          <w:rPr>
            <w:rFonts w:ascii="Cambria Math" w:hAnsi="Cambria Math" w:cs="Cambria Math"/>
            <w:sz w:val="24"/>
            <w:szCs w:val="24"/>
          </w:rPr>
          <m:t>E</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3669D4">
        <w:rPr>
          <w:rFonts w:cstheme="minorHAnsi"/>
          <w:sz w:val="24"/>
          <w:szCs w:val="24"/>
        </w:rPr>
        <w:t xml:space="preserve">, </w:t>
      </w:r>
      <w:r w:rsidRPr="003669D4">
        <w:rPr>
          <w:rFonts w:ascii="Cambria Math" w:hAnsi="Cambria Math" w:cs="Cambria Math"/>
          <w:sz w:val="24"/>
          <w:szCs w:val="24"/>
        </w:rPr>
        <w:t>𝑀</w:t>
      </w:r>
      <w:r w:rsidRPr="003669D4">
        <w:rPr>
          <w:rFonts w:cstheme="minorHAnsi"/>
          <w:sz w:val="24"/>
          <w:szCs w:val="24"/>
        </w:rPr>
        <w:t xml:space="preserve"> = Median (</w:t>
      </w:r>
      <w:r w:rsidRPr="003669D4">
        <w:rPr>
          <w:rFonts w:ascii="Cambria Math" w:hAnsi="Cambria Math" w:cs="Cambria Math"/>
          <w:sz w:val="24"/>
          <w:szCs w:val="24"/>
        </w:rPr>
        <w:t>𝑋</w:t>
      </w:r>
      <w:r w:rsidRPr="003669D4">
        <w:rPr>
          <w:rFonts w:cstheme="minorHAnsi"/>
          <w:sz w:val="24"/>
          <w:szCs w:val="24"/>
        </w:rPr>
        <w:t xml:space="preserve">), and </w:t>
      </w:r>
      <m:oMath>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q</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Cambria Math"/>
                <w:sz w:val="24"/>
                <w:szCs w:val="24"/>
              </w:rPr>
              <m:t>q</m:t>
            </m:r>
          </m:sup>
          <m:e>
            <m:r>
              <w:rPr>
                <w:rFonts w:ascii="Cambria Math" w:hAnsi="Cambria Math" w:cs="Cambria Math"/>
                <w:sz w:val="24"/>
                <w:szCs w:val="24"/>
              </w:rPr>
              <m:t>xf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dx</m:t>
            </m:r>
          </m:e>
        </m:nary>
      </m:oMath>
      <w:r w:rsidRPr="003669D4">
        <w:rPr>
          <w:rFonts w:cstheme="minorHAnsi"/>
          <w:sz w:val="24"/>
          <w:szCs w:val="24"/>
        </w:rPr>
        <w:t xml:space="preserve"> which is the first incomplete moment.</w:t>
      </w:r>
    </w:p>
    <w:p w14:paraId="344681C1" w14:textId="77777777" w:rsidR="003669D4" w:rsidRPr="003669D4" w:rsidRDefault="003669D4" w:rsidP="00DC2060">
      <w:pPr>
        <w:pStyle w:val="Heading2"/>
      </w:pPr>
      <w:r w:rsidRPr="003669D4">
        <w:t>3.6. Order statistics</w:t>
      </w:r>
    </w:p>
    <w:p w14:paraId="7EF15B85" w14:textId="2A2CCB6C" w:rsidR="003669D4" w:rsidRPr="003669D4" w:rsidRDefault="003669D4" w:rsidP="003669D4">
      <w:pPr>
        <w:rPr>
          <w:rFonts w:cstheme="minorHAnsi"/>
          <w:sz w:val="24"/>
          <w:szCs w:val="24"/>
        </w:rPr>
      </w:pPr>
      <w:r w:rsidRPr="003669D4">
        <w:rPr>
          <w:rFonts w:cstheme="minorHAnsi"/>
          <w:sz w:val="24"/>
          <w:szCs w:val="24"/>
        </w:rPr>
        <w:t>Order statistics have been extensively applied in many fields of statistics, such as reliability and life testing. Let</w:t>
      </w:r>
      <w:r w:rsidR="00DC2060">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theme="minorHAnsi"/>
                <w:sz w:val="24"/>
                <w:szCs w:val="24"/>
              </w:rPr>
              <m:t>2</m:t>
            </m:r>
          </m:sub>
        </m:sSub>
        <m:r>
          <w:rPr>
            <w:rFonts w:ascii="Cambria Math" w:hAnsi="Cambria Math" w:cstheme="minorHAnsi"/>
            <w:sz w:val="24"/>
            <w:szCs w:val="24"/>
          </w:rPr>
          <m:t xml:space="preserve">, . . . , </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oMath>
      <w:r w:rsidR="00DC2060">
        <w:rPr>
          <w:rFonts w:ascii="Cambria Math" w:hAnsi="Cambria Math" w:cs="Cambria Math"/>
          <w:sz w:val="24"/>
          <w:szCs w:val="24"/>
        </w:rPr>
        <w:t xml:space="preserve"> </w:t>
      </w:r>
      <w:r w:rsidRPr="003669D4">
        <w:rPr>
          <w:rFonts w:cstheme="minorHAnsi"/>
          <w:sz w:val="24"/>
          <w:szCs w:val="24"/>
        </w:rPr>
        <w:t>be independent and identically distributed (</w:t>
      </w:r>
      <w:proofErr w:type="spellStart"/>
      <w:r w:rsidRPr="003669D4">
        <w:rPr>
          <w:rFonts w:cstheme="minorHAnsi"/>
          <w:sz w:val="24"/>
          <w:szCs w:val="24"/>
        </w:rPr>
        <w:t>i.i.d</w:t>
      </w:r>
      <w:proofErr w:type="spellEnd"/>
      <w:r w:rsidRPr="003669D4">
        <w:rPr>
          <w:rFonts w:cstheme="minorHAnsi"/>
          <w:sz w:val="24"/>
          <w:szCs w:val="24"/>
        </w:rPr>
        <w:t>) random variables with their corresponding continuous distribution function</w:t>
      </w:r>
      <w:r w:rsidR="00DC2060">
        <w:rPr>
          <w:rFonts w:cstheme="minorHAnsi"/>
          <w:sz w:val="24"/>
          <w:szCs w:val="24"/>
        </w:rPr>
        <w:t xml:space="preserve"> </w:t>
      </w:r>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3669D4">
        <w:rPr>
          <w:rFonts w:cstheme="minorHAnsi"/>
          <w:sz w:val="24"/>
          <w:szCs w:val="24"/>
        </w:rPr>
        <w:t xml:space="preserve">. Let </w:t>
      </w:r>
      <m:oMath>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theme="minorHAnsi"/>
                <w:sz w:val="24"/>
                <w:szCs w:val="24"/>
              </w:rPr>
              <m:t>1:</m:t>
            </m:r>
            <m:r>
              <w:rPr>
                <w:rFonts w:ascii="Cambria Math" w:hAnsi="Cambria Math" w:cs="Cambria Math"/>
                <w:sz w:val="24"/>
                <w:szCs w:val="24"/>
              </w:rPr>
              <m:t>n</m:t>
            </m:r>
          </m:sub>
        </m:sSub>
        <m:r>
          <w:rPr>
            <w:rFonts w:ascii="Cambria Math" w:hAnsi="Cambria Math" w:cstheme="minorHAnsi"/>
            <w:sz w:val="24"/>
            <w:szCs w:val="24"/>
          </w:rPr>
          <m:t xml:space="preserve"> &lt; </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theme="minorHAnsi"/>
                <w:sz w:val="24"/>
                <w:szCs w:val="24"/>
              </w:rPr>
              <m:t>2:</m:t>
            </m:r>
            <m:r>
              <w:rPr>
                <w:rFonts w:ascii="Cambria Math" w:hAnsi="Cambria Math" w:cs="Cambria Math"/>
                <w:sz w:val="24"/>
                <w:szCs w:val="24"/>
              </w:rPr>
              <m:t>n</m:t>
            </m:r>
          </m:sub>
        </m:sSub>
        <m:r>
          <w:rPr>
            <w:rFonts w:ascii="Cambria Math" w:hAnsi="Cambria Math" w:cstheme="minorHAnsi"/>
            <w:sz w:val="24"/>
            <w:szCs w:val="24"/>
          </w:rPr>
          <m:t xml:space="preserve"> &lt;. . . &lt; </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n</m:t>
            </m:r>
          </m:sub>
        </m:sSub>
      </m:oMath>
      <w:r w:rsidR="00DC2060">
        <w:rPr>
          <w:rFonts w:ascii="Cambria Math" w:hAnsi="Cambria Math" w:cs="Cambria Math"/>
          <w:sz w:val="24"/>
          <w:szCs w:val="24"/>
        </w:rPr>
        <w:t xml:space="preserve"> </w:t>
      </w:r>
      <w:r w:rsidRPr="003669D4">
        <w:rPr>
          <w:rFonts w:cstheme="minorHAnsi"/>
          <w:sz w:val="24"/>
          <w:szCs w:val="24"/>
        </w:rPr>
        <w:t>the corresponding ordered random sample from a population of size</w:t>
      </w:r>
      <w:r w:rsidR="00DC2060">
        <w:rPr>
          <w:rFonts w:cstheme="minorHAnsi"/>
          <w:sz w:val="24"/>
          <w:szCs w:val="24"/>
        </w:rPr>
        <w:t xml:space="preserve"> </w:t>
      </w:r>
      <w:r w:rsidRPr="003669D4">
        <w:rPr>
          <w:rFonts w:ascii="Cambria Math" w:hAnsi="Cambria Math" w:cs="Cambria Math"/>
          <w:sz w:val="24"/>
          <w:szCs w:val="24"/>
        </w:rPr>
        <w:t>𝑛</w:t>
      </w:r>
      <w:r w:rsidRPr="003669D4">
        <w:rPr>
          <w:rFonts w:cstheme="minorHAnsi"/>
          <w:sz w:val="24"/>
          <w:szCs w:val="24"/>
        </w:rPr>
        <w:t xml:space="preserve">. According to (David, 1981), the pdf of the </w:t>
      </w:r>
      <w:r w:rsidRPr="003669D4">
        <w:rPr>
          <w:rFonts w:ascii="Cambria Math" w:hAnsi="Cambria Math" w:cs="Cambria Math"/>
          <w:sz w:val="24"/>
          <w:szCs w:val="24"/>
        </w:rPr>
        <w:t>𝑠𝑡</w:t>
      </w:r>
      <w:r w:rsidRPr="003669D4">
        <w:rPr>
          <w:rFonts w:ascii="Cambria Math" w:hAnsi="Cambria Math" w:cs="Cambria Math"/>
          <w:i/>
          <w:iCs/>
          <w:sz w:val="24"/>
          <w:szCs w:val="24"/>
        </w:rPr>
        <w:t>ℎ</w:t>
      </w:r>
      <w:r w:rsidR="00DC2060">
        <w:rPr>
          <w:rFonts w:ascii="Cambria Math" w:hAnsi="Cambria Math" w:cs="Cambria Math"/>
          <w:i/>
          <w:iCs/>
          <w:sz w:val="24"/>
          <w:szCs w:val="24"/>
        </w:rPr>
        <w:t xml:space="preserve"> </w:t>
      </w:r>
      <w:r w:rsidRPr="003669D4">
        <w:rPr>
          <w:rFonts w:cstheme="minorHAnsi"/>
          <w:sz w:val="24"/>
          <w:szCs w:val="24"/>
        </w:rPr>
        <w:t>order statistic, is defined as</w:t>
      </w:r>
    </w:p>
    <w:p w14:paraId="1C9FEA46" w14:textId="13AE4491" w:rsidR="00F81C80" w:rsidRDefault="00F81C80"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n</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 xml:space="preserve"> </m:t>
              </m:r>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num>
            <m:den>
              <m:r>
                <w:rPr>
                  <w:rFonts w:ascii="Cambria Math" w:hAnsi="Cambria Math" w:cs="Cambria Math"/>
                  <w:sz w:val="24"/>
                  <w:szCs w:val="24"/>
                </w:rPr>
                <m:t>B</m:t>
              </m:r>
              <m:r>
                <w:rPr>
                  <w:rFonts w:ascii="Cambria Math" w:hAnsi="Cambria Math" w:cstheme="minorHAnsi"/>
                  <w:sz w:val="24"/>
                  <w:szCs w:val="24"/>
                </w:rPr>
                <m:t>(</m:t>
              </m:r>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k</m:t>
              </m:r>
              <m:r>
                <w:rPr>
                  <w:rFonts w:ascii="Cambria Math" w:hAnsi="Cambria Math" w:cstheme="minorHAnsi"/>
                  <w:sz w:val="24"/>
                  <w:szCs w:val="24"/>
                </w:rPr>
                <m:t>+1)</m:t>
              </m:r>
            </m:den>
          </m:f>
          <m:nary>
            <m:naryPr>
              <m:chr m:val="∑"/>
              <m:limLoc m:val="subSup"/>
              <m:ctrlPr>
                <w:rPr>
                  <w:rFonts w:ascii="Cambria Math" w:hAnsi="Cambria Math" w:cs="Cambria Math"/>
                  <w:i/>
                  <w:sz w:val="24"/>
                  <w:szCs w:val="24"/>
                </w:rPr>
              </m:ctrlPr>
            </m:naryPr>
            <m:sub>
              <m:r>
                <w:rPr>
                  <w:rFonts w:ascii="Cambria Math" w:hAnsi="Cambria Math" w:cs="Cambria Math"/>
                  <w:sz w:val="24"/>
                  <w:szCs w:val="24"/>
                </w:rPr>
                <m:t>v</m:t>
              </m:r>
              <m:r>
                <w:rPr>
                  <w:rFonts w:ascii="Cambria Math" w:hAnsi="Cambria Math" w:cstheme="minorHAnsi"/>
                  <w:sz w:val="24"/>
                  <w:szCs w:val="24"/>
                </w:rPr>
                <m:t>=0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sSup>
                <m:sSupPr>
                  <m:ctrlPr>
                    <w:rPr>
                      <w:rFonts w:ascii="Cambria Math" w:hAnsi="Cambria Math" w:cstheme="minorHAnsi"/>
                      <w:i/>
                      <w:sz w:val="24"/>
                      <w:szCs w:val="24"/>
                    </w:rPr>
                  </m:ctrlPr>
                </m:sSupPr>
                <m:e>
                  <m:r>
                    <w:rPr>
                      <w:rFonts w:ascii="Cambria Math" w:hAnsi="Cambria Math" w:cstheme="minorHAnsi"/>
                      <w:sz w:val="24"/>
                      <w:szCs w:val="24"/>
                    </w:rPr>
                    <m:t>(-1)</m:t>
                  </m:r>
                </m:e>
                <m:sup>
                  <m:r>
                    <w:rPr>
                      <w:rFonts w:ascii="Cambria Math" w:hAnsi="Cambria Math" w:cs="Cambria Math"/>
                      <w:sz w:val="24"/>
                      <w:szCs w:val="24"/>
                      <w:vertAlign w:val="superscript"/>
                    </w:rPr>
                    <m:t>v</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Cambria Math"/>
                          <w:sz w:val="24"/>
                          <w:szCs w:val="24"/>
                        </w:rPr>
                        <m:t>n</m:t>
                      </m:r>
                      <m:r>
                        <w:rPr>
                          <w:rFonts w:ascii="Cambria Math" w:hAnsi="Cambria Math" w:cstheme="minorHAnsi"/>
                          <w:sz w:val="24"/>
                          <w:szCs w:val="24"/>
                        </w:rPr>
                        <m:t xml:space="preserve"> - </m:t>
                      </m:r>
                      <m:r>
                        <w:rPr>
                          <w:rFonts w:ascii="Cambria Math" w:hAnsi="Cambria Math" w:cs="Cambria Math"/>
                          <w:sz w:val="24"/>
                          <w:szCs w:val="24"/>
                        </w:rPr>
                        <m:t>s</m:t>
                      </m:r>
                    </m:num>
                    <m:den>
                      <m:r>
                        <w:rPr>
                          <w:rFonts w:ascii="Cambria Math" w:hAnsi="Cambria Math" w:cstheme="minorHAnsi"/>
                          <w:sz w:val="24"/>
                          <w:szCs w:val="24"/>
                        </w:rPr>
                        <m:t>v</m:t>
                      </m:r>
                    </m:den>
                  </m:f>
                </m:e>
              </m:d>
              <m:r>
                <w:rPr>
                  <w:rFonts w:ascii="Cambria Math" w:hAnsi="Cambria Math" w:cstheme="minorHAnsi"/>
                  <w:sz w:val="24"/>
                  <w:szCs w:val="24"/>
                </w:rPr>
                <m:t xml:space="preserve"> </m:t>
              </m:r>
              <m:r>
                <w:rPr>
                  <w:rFonts w:ascii="Cambria Math" w:hAnsi="Cambria Math" w:cs="Cambria Math"/>
                  <w:sz w:val="24"/>
                  <w:szCs w:val="24"/>
                </w:rPr>
                <m:t>F</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v</m:t>
                  </m:r>
                  <m:r>
                    <w:rPr>
                      <w:rFonts w:ascii="Cambria Math" w:hAnsi="Cambria Math" w:cstheme="minorHAnsi"/>
                      <w:sz w:val="24"/>
                      <w:szCs w:val="24"/>
                      <w:vertAlign w:val="superscript"/>
                    </w:rPr>
                    <m:t>+</m:t>
                  </m:r>
                  <m:r>
                    <w:rPr>
                      <w:rFonts w:ascii="Cambria Math" w:hAnsi="Cambria Math" w:cs="Cambria Math"/>
                      <w:sz w:val="24"/>
                      <w:szCs w:val="24"/>
                      <w:vertAlign w:val="superscript"/>
                    </w:rPr>
                    <m:t>s</m:t>
                  </m:r>
                  <m:r>
                    <w:rPr>
                      <w:rFonts w:ascii="Cambria Math" w:hAnsi="Cambria Math" w:cstheme="minorHAnsi"/>
                      <w:sz w:val="24"/>
                      <w:szCs w:val="24"/>
                      <w:vertAlign w:val="superscript"/>
                    </w:rPr>
                    <m:t>-1</m:t>
                  </m:r>
                </m:sup>
              </m:sSup>
            </m:e>
          </m:nary>
          <m:r>
            <w:rPr>
              <w:rFonts w:ascii="Cambria Math" w:hAnsi="Cambria Math" w:cstheme="minorHAnsi"/>
              <w:sz w:val="24"/>
              <w:szCs w:val="24"/>
            </w:rPr>
            <m:t xml:space="preserve">, </m:t>
          </m:r>
        </m:oMath>
      </m:oMathPara>
    </w:p>
    <w:p w14:paraId="5FC35D1B" w14:textId="4B30725B" w:rsidR="003669D4" w:rsidRPr="003669D4" w:rsidRDefault="003669D4" w:rsidP="003669D4">
      <w:pPr>
        <w:rPr>
          <w:rFonts w:cstheme="minorHAnsi"/>
          <w:sz w:val="24"/>
          <w:szCs w:val="24"/>
        </w:rPr>
      </w:pPr>
      <w:r w:rsidRPr="003669D4">
        <w:rPr>
          <w:rFonts w:cstheme="minorHAnsi"/>
          <w:sz w:val="24"/>
          <w:szCs w:val="24"/>
        </w:rPr>
        <w:t>(14)</w:t>
      </w:r>
    </w:p>
    <w:p w14:paraId="688209B8" w14:textId="16DF2C97" w:rsidR="003669D4" w:rsidRPr="003669D4" w:rsidRDefault="003669D4" w:rsidP="003669D4">
      <w:pPr>
        <w:rPr>
          <w:rFonts w:cstheme="minorHAnsi"/>
          <w:sz w:val="24"/>
          <w:szCs w:val="24"/>
        </w:rPr>
      </w:pPr>
      <w:r w:rsidRPr="003669D4">
        <w:rPr>
          <w:rFonts w:cstheme="minorHAnsi"/>
          <w:sz w:val="24"/>
          <w:szCs w:val="24"/>
        </w:rPr>
        <w:t xml:space="preserve">where, </w:t>
      </w:r>
      <m:oMath>
        <m:r>
          <w:rPr>
            <w:rFonts w:ascii="Cambria Math" w:hAnsi="Cambria Math" w:cs="Cambria Math"/>
            <w:sz w:val="24"/>
            <w:szCs w:val="24"/>
          </w:rPr>
          <m:t>B</m:t>
        </m:r>
        <m:r>
          <w:rPr>
            <w:rFonts w:ascii="Cambria Math" w:hAnsi="Cambria Math" w:cstheme="minorHAnsi"/>
            <w:sz w:val="24"/>
            <w:szCs w:val="24"/>
          </w:rPr>
          <m:t>(. , . )</m:t>
        </m:r>
      </m:oMath>
      <w:r w:rsidR="00F81C80">
        <w:rPr>
          <w:rFonts w:cstheme="minorHAnsi"/>
          <w:sz w:val="24"/>
          <w:szCs w:val="24"/>
        </w:rPr>
        <w:t xml:space="preserve"> </w:t>
      </w:r>
      <w:r w:rsidRPr="003669D4">
        <w:rPr>
          <w:rFonts w:cstheme="minorHAnsi"/>
          <w:sz w:val="24"/>
          <w:szCs w:val="24"/>
        </w:rPr>
        <w:t xml:space="preserve">stands for beta function. The pdf of the </w:t>
      </w:r>
      <w:r w:rsidRPr="003669D4">
        <w:rPr>
          <w:rFonts w:ascii="Cambria Math" w:hAnsi="Cambria Math" w:cs="Cambria Math"/>
          <w:sz w:val="24"/>
          <w:szCs w:val="24"/>
        </w:rPr>
        <w:t>𝑠𝑡ℎ</w:t>
      </w:r>
      <w:r w:rsidR="00F81C80">
        <w:rPr>
          <w:rFonts w:ascii="Cambria Math" w:hAnsi="Cambria Math" w:cs="Cambria Math"/>
          <w:sz w:val="24"/>
          <w:szCs w:val="24"/>
        </w:rPr>
        <w:t xml:space="preserve"> </w:t>
      </w:r>
      <w:r w:rsidRPr="003669D4">
        <w:rPr>
          <w:rFonts w:cstheme="minorHAnsi"/>
          <w:sz w:val="24"/>
          <w:szCs w:val="24"/>
        </w:rPr>
        <w:t>order statistic for OGNH-G family is derived by substituting</w:t>
      </w:r>
      <w:r w:rsidR="00F81C80">
        <w:rPr>
          <w:rFonts w:cstheme="minorHAnsi"/>
          <w:sz w:val="24"/>
          <w:szCs w:val="24"/>
        </w:rPr>
        <w:t xml:space="preserve"> </w:t>
      </w:r>
      <w:r w:rsidRPr="003669D4">
        <w:rPr>
          <w:rFonts w:cstheme="minorHAnsi"/>
          <w:sz w:val="24"/>
          <w:szCs w:val="24"/>
        </w:rPr>
        <w:t>(10) and (12) in (14), replacing h with</w:t>
      </w:r>
      <w:r w:rsidR="0033515E">
        <w:rPr>
          <w:rFonts w:cstheme="minorHAnsi"/>
          <w:sz w:val="24"/>
          <w:szCs w:val="24"/>
        </w:rPr>
        <w:t xml:space="preserve"> </w:t>
      </w:r>
      <m:oMath>
        <m:r>
          <w:rPr>
            <w:rFonts w:ascii="Cambria Math" w:hAnsi="Cambria Math" w:cs="Cambria Math"/>
            <w:sz w:val="24"/>
            <w:szCs w:val="24"/>
          </w:rPr>
          <m:t>v</m:t>
        </m:r>
        <m:r>
          <w:rPr>
            <w:rFonts w:ascii="Cambria Math" w:hAnsi="Cambria Math" w:cstheme="minorHAnsi"/>
            <w:sz w:val="24"/>
            <w:szCs w:val="24"/>
          </w:rPr>
          <m:t xml:space="preserve"> + </m:t>
        </m:r>
        <m:r>
          <w:rPr>
            <w:rFonts w:ascii="Cambria Math" w:hAnsi="Cambria Math" w:cs="Cambria Math"/>
            <w:sz w:val="24"/>
            <w:szCs w:val="24"/>
          </w:rPr>
          <m:t>k</m:t>
        </m:r>
        <m:r>
          <w:rPr>
            <w:rFonts w:ascii="Cambria Math" w:hAnsi="Cambria Math" w:cstheme="minorHAnsi"/>
            <w:sz w:val="24"/>
            <w:szCs w:val="24"/>
          </w:rPr>
          <m:t xml:space="preserve"> - 1</m:t>
        </m:r>
      </m:oMath>
      <w:r w:rsidRPr="003669D4">
        <w:rPr>
          <w:rFonts w:cstheme="minorHAnsi"/>
          <w:sz w:val="24"/>
          <w:szCs w:val="24"/>
        </w:rPr>
        <w:t>,</w:t>
      </w:r>
    </w:p>
    <w:p w14:paraId="08E35426" w14:textId="6C1EEF0C" w:rsidR="003E709C" w:rsidRDefault="003E709C"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n</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num>
            <m:den>
              <m:r>
                <w:rPr>
                  <w:rFonts w:ascii="Cambria Math" w:hAnsi="Cambria Math" w:cstheme="minorHAnsi"/>
                  <w:sz w:val="24"/>
                  <w:szCs w:val="24"/>
                </w:rPr>
                <m:t>B(s,n-s+1)</m:t>
              </m:r>
            </m:den>
          </m:f>
          <m:r>
            <w:rPr>
              <w:rFonts w:ascii="Cambria Math" w:hAnsi="Cambria Math" w:cstheme="minorHAnsi"/>
              <w:sz w:val="24"/>
              <w:szCs w:val="24"/>
            </w:rPr>
            <m:t xml:space="preserve"> </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v=0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r>
                <w:rPr>
                  <w:rFonts w:ascii="Cambria Math" w:hAnsi="Cambria Math" w:cstheme="minorHAnsi"/>
                  <w:sz w:val="24"/>
                  <w:szCs w:val="24"/>
                </w:rPr>
                <m:t xml:space="preserve"> </m:t>
              </m:r>
            </m:e>
          </m:nary>
          <m:r>
            <w:rPr>
              <w:rFonts w:ascii="Cambria Math" w:hAnsi="Cambria Math" w:cstheme="minorHAnsi"/>
              <w:sz w:val="24"/>
              <w:szCs w:val="24"/>
            </w:rPr>
            <m:t xml:space="preserve"> </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k,z=0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i</m:t>
                  </m:r>
                </m:sub>
              </m:sSub>
              <m:sSub>
                <m:sSubPr>
                  <m:ctrlPr>
                    <w:rPr>
                      <w:rFonts w:ascii="Cambria Math" w:hAnsi="Cambria Math" w:cs="Cambria Math"/>
                      <w:i/>
                      <w:sz w:val="24"/>
                      <w:szCs w:val="24"/>
                    </w:rPr>
                  </m:ctrlPr>
                </m:sSubPr>
                <m:e>
                  <m:r>
                    <w:rPr>
                      <w:rFonts w:ascii="Cambria Math" w:hAnsi="Cambria Math" w:cs="Cambria Math"/>
                      <w:sz w:val="24"/>
                      <w:szCs w:val="24"/>
                    </w:rPr>
                    <m:t>p</m:t>
                  </m:r>
                </m:e>
                <m:sub>
                  <m:r>
                    <w:rPr>
                      <w:rFonts w:ascii="Cambria Math" w:hAnsi="Cambria Math" w:cs="Cambria Math"/>
                      <w:sz w:val="24"/>
                      <w:szCs w:val="24"/>
                    </w:rPr>
                    <m:t>z,v</m:t>
                  </m:r>
                </m:sub>
              </m:sSub>
              <m:sSup>
                <m:sSupPr>
                  <m:ctrlPr>
                    <w:rPr>
                      <w:rFonts w:ascii="Cambria Math" w:hAnsi="Cambria Math" w:cs="Cambria Math"/>
                      <w:i/>
                      <w:sz w:val="24"/>
                      <w:szCs w:val="24"/>
                    </w:rPr>
                  </m:ctrlPr>
                </m:sSupPr>
                <m:e>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rPr>
                    <m:t>β</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+1)+</m:t>
                  </m:r>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-1</m:t>
                  </m:r>
                </m:sup>
              </m:sSup>
            </m:e>
          </m:nary>
          <m:r>
            <w:rPr>
              <w:rFonts w:ascii="Cambria Math" w:hAnsi="Cambria Math" w:cstheme="minorHAnsi"/>
              <w:sz w:val="24"/>
              <w:szCs w:val="24"/>
            </w:rPr>
            <m:t xml:space="preserve">, </m:t>
          </m:r>
        </m:oMath>
      </m:oMathPara>
    </w:p>
    <w:p w14:paraId="3631A305" w14:textId="04749E23" w:rsidR="003669D4" w:rsidRPr="003669D4" w:rsidRDefault="003669D4" w:rsidP="003669D4">
      <w:pPr>
        <w:rPr>
          <w:rFonts w:cstheme="minorHAnsi"/>
          <w:sz w:val="24"/>
          <w:szCs w:val="24"/>
        </w:rPr>
      </w:pPr>
      <w:r w:rsidRPr="003669D4">
        <w:rPr>
          <w:rFonts w:cstheme="minorHAnsi"/>
          <w:sz w:val="24"/>
          <w:szCs w:val="24"/>
        </w:rPr>
        <w:t>(15)</w:t>
      </w:r>
    </w:p>
    <w:p w14:paraId="147F88BA" w14:textId="1946E324" w:rsidR="003669D4" w:rsidRPr="003669D4" w:rsidRDefault="002C6895" w:rsidP="003669D4">
      <w:pPr>
        <w:rPr>
          <w:rFonts w:cstheme="minorHAnsi"/>
          <w:sz w:val="24"/>
          <w:szCs w:val="24"/>
        </w:rPr>
      </w:pPr>
      <w:r>
        <w:rPr>
          <w:rFonts w:cstheme="minorHAnsi"/>
          <w:sz w:val="24"/>
          <w:szCs w:val="24"/>
        </w:rPr>
        <w:t>w</w:t>
      </w:r>
      <w:r w:rsidR="003669D4" w:rsidRPr="003669D4">
        <w:rPr>
          <w:rFonts w:cstheme="minorHAnsi"/>
          <w:sz w:val="24"/>
          <w:szCs w:val="24"/>
        </w:rPr>
        <w:t>here</w:t>
      </w:r>
      <w:r>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p</m:t>
            </m:r>
          </m:e>
          <m:sub>
            <m:r>
              <w:rPr>
                <w:rFonts w:ascii="Cambria Math" w:hAnsi="Cambria Math" w:cs="Cambria Math"/>
                <w:sz w:val="24"/>
                <w:szCs w:val="24"/>
              </w:rPr>
              <m:t>z</m:t>
            </m:r>
            <m:r>
              <w:rPr>
                <w:rFonts w:ascii="Cambria Math" w:hAnsi="Cambria Math" w:cstheme="minorHAnsi"/>
                <w:sz w:val="24"/>
                <w:szCs w:val="24"/>
              </w:rPr>
              <m:t xml:space="preserve">, </m:t>
            </m:r>
            <m:r>
              <w:rPr>
                <w:rFonts w:ascii="Cambria Math" w:hAnsi="Cambria Math" w:cs="Cambria Math"/>
                <w:sz w:val="24"/>
                <w:szCs w:val="24"/>
              </w:rPr>
              <m:t>v</m:t>
            </m:r>
          </m:sub>
        </m:sSub>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rPr>
              <m:t>(-1)</m:t>
            </m:r>
          </m:e>
          <m:sup>
            <m:r>
              <w:rPr>
                <w:rFonts w:ascii="Cambria Math" w:hAnsi="Cambria Math" w:cs="Cambria Math"/>
                <w:sz w:val="24"/>
                <w:szCs w:val="24"/>
                <w:vertAlign w:val="superscript"/>
              </w:rPr>
              <m:t>v</m:t>
            </m:r>
          </m:sup>
        </m:sSup>
        <m:r>
          <w:rPr>
            <w:rFonts w:ascii="Cambria Math" w:hAnsi="Cambria Math" w:cstheme="minorHAnsi"/>
            <w:sz w:val="24"/>
            <w:szCs w:val="24"/>
          </w:rPr>
          <m:t xml:space="preserve"> </m:t>
        </m:r>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Cambria Math"/>
                    <w:sz w:val="24"/>
                    <w:szCs w:val="24"/>
                  </w:rPr>
                  <m:t>n</m:t>
                </m:r>
                <m:r>
                  <w:rPr>
                    <w:rFonts w:ascii="Cambria Math" w:hAnsi="Cambria Math" w:cstheme="minorHAnsi"/>
                    <w:sz w:val="24"/>
                    <w:szCs w:val="24"/>
                  </w:rPr>
                  <m:t xml:space="preserve"> - </m:t>
                </m:r>
                <m:r>
                  <w:rPr>
                    <w:rFonts w:ascii="Cambria Math" w:hAnsi="Cambria Math" w:cs="Cambria Math"/>
                    <w:sz w:val="24"/>
                    <w:szCs w:val="24"/>
                  </w:rPr>
                  <m:t>s</m:t>
                </m:r>
              </m:num>
              <m:den>
                <m:r>
                  <w:rPr>
                    <w:rFonts w:ascii="Cambria Math" w:hAnsi="Cambria Math" w:cs="Cambria Math"/>
                    <w:sz w:val="24"/>
                    <w:szCs w:val="24"/>
                  </w:rPr>
                  <m:t>v</m:t>
                </m:r>
              </m:den>
            </m:f>
          </m:e>
        </m:d>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s</m:t>
            </m:r>
          </m:e>
          <m:sub>
            <m:r>
              <w:rPr>
                <w:rFonts w:ascii="Cambria Math" w:hAnsi="Cambria Math" w:cs="Cambria Math"/>
                <w:sz w:val="24"/>
                <w:szCs w:val="24"/>
              </w:rPr>
              <m:t>z</m:t>
            </m:r>
          </m:sub>
        </m:sSub>
        <m:r>
          <w:rPr>
            <w:rFonts w:ascii="Cambria Math" w:hAnsi="Cambria Math" w:cstheme="minorHAnsi"/>
            <w:sz w:val="24"/>
            <w:szCs w:val="24"/>
          </w:rPr>
          <m:t xml:space="preserve">, </m:t>
        </m:r>
        <m:r>
          <w:rPr>
            <w:rFonts w:ascii="Cambria Math" w:hAnsi="Cambria Math" w:cs="Cambria Math"/>
            <w:sz w:val="24"/>
            <w:szCs w:val="24"/>
          </w:rPr>
          <m:t>g</m:t>
        </m:r>
        <m:r>
          <w:rPr>
            <w:rFonts w:ascii="Cambria Math" w:hAnsi="Cambria Math" w:cstheme="minorHAnsi"/>
            <w:sz w:val="24"/>
            <w:szCs w:val="24"/>
          </w:rPr>
          <m:t>(. )</m:t>
        </m:r>
      </m:oMath>
      <w:r w:rsidR="003669D4" w:rsidRPr="003669D4">
        <w:rPr>
          <w:rFonts w:cstheme="minorHAnsi"/>
          <w:sz w:val="24"/>
          <w:szCs w:val="24"/>
        </w:rPr>
        <w:t xml:space="preserve"> and </w:t>
      </w:r>
      <m:oMath>
        <m:r>
          <w:rPr>
            <w:rFonts w:ascii="Cambria Math" w:hAnsi="Cambria Math" w:cs="Cambria Math"/>
            <w:sz w:val="24"/>
            <w:szCs w:val="24"/>
          </w:rPr>
          <m:t>G</m:t>
        </m:r>
        <m:r>
          <w:rPr>
            <w:rFonts w:ascii="Cambria Math" w:hAnsi="Cambria Math" w:cstheme="minorHAnsi"/>
            <w:sz w:val="24"/>
            <w:szCs w:val="24"/>
          </w:rPr>
          <m:t>(. )</m:t>
        </m:r>
      </m:oMath>
      <w:r w:rsidR="004B5F1A">
        <w:rPr>
          <w:rFonts w:cstheme="minorHAnsi"/>
          <w:sz w:val="24"/>
          <w:szCs w:val="24"/>
        </w:rPr>
        <w:t xml:space="preserve"> </w:t>
      </w:r>
      <w:r w:rsidR="003669D4" w:rsidRPr="003669D4">
        <w:rPr>
          <w:rFonts w:cstheme="minorHAnsi"/>
          <w:sz w:val="24"/>
          <w:szCs w:val="24"/>
        </w:rPr>
        <w:t xml:space="preserve">are the pdf and </w:t>
      </w:r>
      <w:proofErr w:type="spellStart"/>
      <w:r w:rsidR="003669D4" w:rsidRPr="003669D4">
        <w:rPr>
          <w:rFonts w:cstheme="minorHAnsi"/>
          <w:sz w:val="24"/>
          <w:szCs w:val="24"/>
        </w:rPr>
        <w:t>cdf</w:t>
      </w:r>
      <w:proofErr w:type="spellEnd"/>
      <w:r w:rsidR="003669D4" w:rsidRPr="003669D4">
        <w:rPr>
          <w:rFonts w:cstheme="minorHAnsi"/>
          <w:sz w:val="24"/>
          <w:szCs w:val="24"/>
        </w:rPr>
        <w:t xml:space="preserve"> of the OGNH-G family, respectively. Further, the</w:t>
      </w:r>
      <w:r w:rsidR="004B5F1A">
        <w:rPr>
          <w:rFonts w:cstheme="minorHAnsi"/>
          <w:sz w:val="24"/>
          <w:szCs w:val="24"/>
        </w:rPr>
        <w:t xml:space="preserve"> </w:t>
      </w:r>
      <w:r w:rsidR="003669D4" w:rsidRPr="003669D4">
        <w:rPr>
          <w:rFonts w:ascii="Cambria Math" w:hAnsi="Cambria Math" w:cs="Cambria Math"/>
          <w:sz w:val="24"/>
          <w:szCs w:val="24"/>
        </w:rPr>
        <w:t>𝑟𝑡ℎ</w:t>
      </w:r>
      <w:r w:rsidR="004B5F1A">
        <w:rPr>
          <w:rFonts w:ascii="Cambria Math" w:hAnsi="Cambria Math" w:cs="Cambria Math"/>
          <w:sz w:val="24"/>
          <w:szCs w:val="24"/>
        </w:rPr>
        <w:t xml:space="preserve"> </w:t>
      </w:r>
      <w:r w:rsidR="003669D4" w:rsidRPr="003669D4">
        <w:rPr>
          <w:rFonts w:cstheme="minorHAnsi"/>
          <w:sz w:val="24"/>
          <w:szCs w:val="24"/>
        </w:rPr>
        <w:t xml:space="preserve">moment of </w:t>
      </w:r>
      <w:r w:rsidR="003669D4" w:rsidRPr="003669D4">
        <w:rPr>
          <w:rFonts w:ascii="Cambria Math" w:hAnsi="Cambria Math" w:cs="Cambria Math"/>
          <w:sz w:val="24"/>
          <w:szCs w:val="24"/>
        </w:rPr>
        <w:t>𝑠𝑡</w:t>
      </w:r>
      <w:r w:rsidR="003669D4" w:rsidRPr="003669D4">
        <w:rPr>
          <w:rFonts w:ascii="Cambria Math" w:hAnsi="Cambria Math" w:cs="Cambria Math"/>
          <w:i/>
          <w:iCs/>
          <w:sz w:val="24"/>
          <w:szCs w:val="24"/>
        </w:rPr>
        <w:t>ℎ</w:t>
      </w:r>
      <w:r w:rsidR="004B5F1A">
        <w:rPr>
          <w:rFonts w:ascii="Cambria Math" w:hAnsi="Cambria Math" w:cs="Cambria Math"/>
          <w:i/>
          <w:iCs/>
          <w:sz w:val="24"/>
          <w:szCs w:val="24"/>
        </w:rPr>
        <w:t xml:space="preserve"> </w:t>
      </w:r>
      <w:r w:rsidR="003669D4" w:rsidRPr="003669D4">
        <w:rPr>
          <w:rFonts w:cstheme="minorHAnsi"/>
          <w:sz w:val="24"/>
          <w:szCs w:val="24"/>
        </w:rPr>
        <w:t>order statistics for OGNH-G is defined family by:</w:t>
      </w:r>
    </w:p>
    <w:p w14:paraId="1B07CB2C" w14:textId="33F397D8" w:rsidR="000D5395" w:rsidRPr="003669D4" w:rsidRDefault="000D5395" w:rsidP="000D5395">
      <w:pPr>
        <w:rPr>
          <w:rFonts w:cstheme="minorHAnsi"/>
          <w:sz w:val="24"/>
          <w:szCs w:val="24"/>
        </w:rPr>
      </w:pPr>
      <m:oMathPara>
        <m:oMath>
          <m:r>
            <w:rPr>
              <w:rFonts w:ascii="Cambria Math" w:hAnsi="Cambria Math" w:cs="Cambria Math"/>
              <w:sz w:val="24"/>
              <w:szCs w:val="24"/>
            </w:rPr>
            <m:t>E</m:t>
          </m:r>
          <m:r>
            <w:rPr>
              <w:rFonts w:ascii="Cambria Math" w:hAnsi="Cambria Math" w:cstheme="minorHAnsi"/>
              <w:sz w:val="24"/>
              <w:szCs w:val="24"/>
            </w:rPr>
            <m:t>(</m:t>
          </m:r>
          <m:sSup>
            <m:sSupPr>
              <m:ctrlPr>
                <w:rPr>
                  <w:rFonts w:ascii="Cambria Math" w:hAnsi="Cambria Math" w:cs="Cambria Math"/>
                  <w:i/>
                  <w:sz w:val="24"/>
                  <w:szCs w:val="24"/>
                </w:rPr>
              </m:ctrlPr>
            </m:sSup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s:n</m:t>
                  </m:r>
                </m:sub>
              </m:sSub>
            </m:e>
            <m:sup>
              <m:r>
                <w:rPr>
                  <w:rFonts w:ascii="Cambria Math" w:hAnsi="Cambria Math" w:cs="Cambria Math"/>
                  <w:sz w:val="24"/>
                  <w:szCs w:val="24"/>
                </w:rPr>
                <m:t>r</m:t>
              </m:r>
            </m:sup>
          </m:sSup>
          <m:r>
            <w:rPr>
              <w:rFonts w:ascii="Cambria Math" w:hAnsi="Cambria Math" w:cstheme="minorHAnsi"/>
              <w:sz w:val="24"/>
              <w:szCs w:val="24"/>
            </w:rPr>
            <m:t xml:space="preserve">) = </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vertAlign w:val="superscript"/>
                    </w:rPr>
                    <m:t>r</m:t>
                  </m:r>
                </m:sup>
              </m:sSup>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s:n</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dx</m:t>
              </m:r>
            </m:e>
          </m:nary>
          <m:r>
            <w:rPr>
              <w:rFonts w:ascii="Cambria Math" w:hAnsi="Cambria Math" w:cstheme="minorHAnsi"/>
              <w:sz w:val="24"/>
              <w:szCs w:val="24"/>
            </w:rPr>
            <m:t xml:space="preserve"> </m:t>
          </m:r>
          <m:r>
            <w:rPr>
              <w:rFonts w:ascii="Cambria Math" w:hAnsi="Cambria Math" w:cstheme="minorHAnsi"/>
              <w:sz w:val="24"/>
              <w:szCs w:val="24"/>
            </w:rPr>
            <m:t>.</m:t>
          </m:r>
        </m:oMath>
      </m:oMathPara>
    </w:p>
    <w:p w14:paraId="1EB835AD" w14:textId="62A46049" w:rsidR="003669D4" w:rsidRPr="003669D4" w:rsidRDefault="006B4F01" w:rsidP="003669D4">
      <w:pPr>
        <w:rPr>
          <w:rFonts w:cstheme="minorHAnsi"/>
          <w:sz w:val="24"/>
          <w:szCs w:val="24"/>
        </w:rPr>
      </w:pPr>
      <w:r>
        <w:rPr>
          <w:rFonts w:cstheme="minorHAnsi"/>
          <w:sz w:val="24"/>
          <w:szCs w:val="24"/>
        </w:rPr>
        <w:t>(16)</w:t>
      </w:r>
    </w:p>
    <w:p w14:paraId="1143018F" w14:textId="4205288E" w:rsidR="003669D4" w:rsidRPr="003669D4" w:rsidRDefault="003669D4" w:rsidP="003669D4">
      <w:pPr>
        <w:rPr>
          <w:rFonts w:cstheme="minorHAnsi"/>
          <w:sz w:val="24"/>
          <w:szCs w:val="24"/>
        </w:rPr>
      </w:pPr>
      <w:r w:rsidRPr="003669D4">
        <w:rPr>
          <w:rFonts w:cstheme="minorHAnsi"/>
          <w:sz w:val="24"/>
          <w:szCs w:val="24"/>
        </w:rPr>
        <w:t>By substituting (15) in (16), leads to</w:t>
      </w:r>
    </w:p>
    <w:p w14:paraId="6C163D43" w14:textId="3B67D3B5" w:rsidR="003669D4" w:rsidRPr="003669D4" w:rsidRDefault="006148E1" w:rsidP="003669D4">
      <w:pPr>
        <w:rPr>
          <w:rFonts w:cstheme="minorHAnsi"/>
          <w:i/>
          <w:iCs/>
          <w:sz w:val="24"/>
          <w:szCs w:val="24"/>
        </w:rPr>
      </w:pPr>
      <m:oMathPara>
        <m:oMath>
          <m:r>
            <w:rPr>
              <w:rFonts w:ascii="Cambria Math" w:hAnsi="Cambria Math" w:cs="Cambria Math"/>
              <w:sz w:val="24"/>
              <w:szCs w:val="24"/>
            </w:rPr>
            <m:t>E</m:t>
          </m:r>
          <m:d>
            <m:dPr>
              <m:ctrlPr>
                <w:rPr>
                  <w:rFonts w:ascii="Cambria Math" w:hAnsi="Cambria Math" w:cstheme="minorHAnsi"/>
                  <w:i/>
                  <w:sz w:val="24"/>
                  <w:szCs w:val="24"/>
                </w:rPr>
              </m:ctrlPr>
            </m:dPr>
            <m:e>
              <m:sSup>
                <m:sSupPr>
                  <m:ctrlPr>
                    <w:rPr>
                      <w:rFonts w:ascii="Cambria Math" w:hAnsi="Cambria Math" w:cs="Cambria Math"/>
                      <w:i/>
                      <w:sz w:val="24"/>
                      <w:szCs w:val="24"/>
                    </w:rPr>
                  </m:ctrlPr>
                </m:sSup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n</m:t>
                      </m:r>
                    </m:sub>
                  </m:sSub>
                </m:e>
                <m:sup>
                  <m:r>
                    <w:rPr>
                      <w:rFonts w:ascii="Cambria Math" w:hAnsi="Cambria Math" w:cs="Cambria Math"/>
                      <w:sz w:val="24"/>
                      <w:szCs w:val="24"/>
                    </w:rPr>
                    <m:t>r</m:t>
                  </m:r>
                </m:sup>
              </m:sSup>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
                <m:dPr>
                  <m:ctrlPr>
                    <w:rPr>
                      <w:rFonts w:ascii="Cambria Math" w:hAnsi="Cambria Math" w:cstheme="minorHAnsi"/>
                      <w:i/>
                      <w:sz w:val="24"/>
                      <w:szCs w:val="24"/>
                    </w:rPr>
                  </m:ctrlPr>
                </m:dPr>
                <m:e>
                  <m:r>
                    <w:rPr>
                      <w:rFonts w:ascii="Cambria Math" w:hAnsi="Cambria Math" w:cstheme="minorHAnsi"/>
                      <w:sz w:val="24"/>
                      <w:szCs w:val="24"/>
                    </w:rPr>
                    <m:t>s,n-s+1</m:t>
                  </m:r>
                </m:e>
              </m:d>
            </m:den>
          </m:f>
          <m:nary>
            <m:naryPr>
              <m:chr m:val="∑"/>
              <m:limLoc m:val="undOvr"/>
              <m:ctrlPr>
                <w:rPr>
                  <w:rFonts w:ascii="Cambria Math" w:hAnsi="Cambria Math" w:cs="Cambria Math"/>
                  <w:i/>
                  <w:sz w:val="24"/>
                  <w:szCs w:val="24"/>
                </w:rPr>
              </m:ctrlPr>
            </m:naryPr>
            <m:sub>
              <m:r>
                <w:rPr>
                  <w:rFonts w:ascii="Cambria Math" w:hAnsi="Cambria Math" w:cs="Cambria Math"/>
                  <w:sz w:val="24"/>
                  <w:szCs w:val="24"/>
                </w:rPr>
                <m:t>v</m:t>
              </m:r>
              <m:r>
                <w:rPr>
                  <w:rFonts w:ascii="Cambria Math" w:hAnsi="Cambria Math" w:cstheme="minorHAnsi"/>
                  <w:sz w:val="24"/>
                  <w:szCs w:val="24"/>
                </w:rPr>
                <m:t>=0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r>
                <w:rPr>
                  <w:rFonts w:ascii="Cambria Math" w:hAnsi="Cambria Math" w:cs="Cambria Math"/>
                  <w:sz w:val="24"/>
                  <w:szCs w:val="24"/>
                </w:rPr>
                <m:t xml:space="preserve"> </m:t>
              </m:r>
            </m:e>
          </m:nary>
          <m:nary>
            <m:naryPr>
              <m:chr m:val="∑"/>
              <m:limLoc m:val="undOvr"/>
              <m:ctrlPr>
                <w:rPr>
                  <w:rFonts w:ascii="Cambria Math" w:hAnsi="Cambria Math" w:cstheme="minorHAnsi"/>
                  <w:i/>
                  <w:iCs/>
                  <w:sz w:val="24"/>
                  <w:szCs w:val="24"/>
                </w:rPr>
              </m:ctrlPr>
            </m:naryPr>
            <m:sub>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sSub>
                <m:sSubPr>
                  <m:ctrlPr>
                    <w:rPr>
                      <w:rFonts w:ascii="Cambria Math" w:hAnsi="Cambria Math" w:cs="Cambria Math"/>
                      <w:i/>
                      <w:sz w:val="24"/>
                      <w:szCs w:val="24"/>
                    </w:rPr>
                  </m:ctrlPr>
                </m:sSubPr>
                <m:e>
                  <m:r>
                    <w:rPr>
                      <w:rFonts w:ascii="Cambria Math" w:hAnsi="Cambria Math" w:cs="Cambria Math"/>
                      <w:sz w:val="24"/>
                      <w:szCs w:val="24"/>
                    </w:rPr>
                    <m:t>p</m:t>
                  </m:r>
                </m:e>
                <m:sub>
                  <m:r>
                    <w:rPr>
                      <w:rFonts w:ascii="Cambria Math" w:hAnsi="Cambria Math" w:cs="Cambria Math"/>
                      <w:sz w:val="24"/>
                      <w:szCs w:val="24"/>
                    </w:rPr>
                    <m:t>z,v</m:t>
                  </m:r>
                </m:sub>
              </m:sSub>
            </m:e>
          </m:nary>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rPr>
                    <m:t>r</m:t>
                  </m:r>
                </m:sup>
              </m:sSup>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e>
              </m:d>
              <m:sSup>
                <m:sSupPr>
                  <m:ctrlPr>
                    <w:rPr>
                      <w:rFonts w:ascii="Cambria Math" w:hAnsi="Cambria Math" w:cs="Cambria Math"/>
                      <w:i/>
                      <w:sz w:val="24"/>
                      <w:szCs w:val="24"/>
                    </w:rPr>
                  </m:ctrlPr>
                </m:sSupPr>
                <m:e>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e>
                  </m:d>
                </m:e>
                <m:sup>
                  <m:r>
                    <w:rPr>
                      <w:rFonts w:ascii="Cambria Math" w:hAnsi="Cambria Math" w:cs="Cambria Math"/>
                      <w:sz w:val="24"/>
                      <w:szCs w:val="24"/>
                    </w:rPr>
                    <m:t>β</m:t>
                  </m:r>
                  <m:d>
                    <m:dPr>
                      <m:ctrlPr>
                        <w:rPr>
                          <w:rFonts w:ascii="Cambria Math" w:hAnsi="Cambria Math" w:cstheme="minorHAnsi"/>
                          <w:i/>
                          <w:sz w:val="24"/>
                          <w:szCs w:val="24"/>
                        </w:rPr>
                      </m:ctrlPr>
                    </m:dPr>
                    <m:e>
                      <m:r>
                        <w:rPr>
                          <w:rFonts w:ascii="Cambria Math" w:hAnsi="Cambria Math" w:cs="Cambria Math"/>
                          <w:sz w:val="24"/>
                          <w:szCs w:val="24"/>
                        </w:rPr>
                        <m:t>j</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+1</m:t>
                      </m:r>
                    </m:e>
                  </m:d>
                  <m:r>
                    <w:rPr>
                      <w:rFonts w:ascii="Cambria Math" w:hAnsi="Cambria Math" w:cstheme="minorHAnsi"/>
                      <w:sz w:val="24"/>
                      <w:szCs w:val="24"/>
                    </w:rPr>
                    <m:t>+</m:t>
                  </m:r>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-1</m:t>
                  </m:r>
                </m:sup>
              </m:sSup>
              <m:r>
                <w:rPr>
                  <w:rFonts w:ascii="Cambria Math" w:hAnsi="Cambria Math" w:cs="Cambria Math"/>
                  <w:sz w:val="24"/>
                  <w:szCs w:val="24"/>
                </w:rPr>
                <m:t>d</m:t>
              </m:r>
              <m:r>
                <w:rPr>
                  <w:rFonts w:ascii="Cambria Math" w:hAnsi="Cambria Math" w:cs="Cambria Math"/>
                  <w:sz w:val="24"/>
                  <w:szCs w:val="24"/>
                </w:rPr>
                <m:t>x</m:t>
              </m:r>
            </m:e>
          </m:nary>
          <m:r>
            <w:rPr>
              <w:rFonts w:ascii="Cambria Math" w:hAnsi="Cambria Math" w:cstheme="minorHAnsi"/>
              <w:sz w:val="24"/>
              <w:szCs w:val="24"/>
            </w:rPr>
            <m:t xml:space="preserve"> </m:t>
          </m:r>
          <m:r>
            <w:rPr>
              <w:rFonts w:ascii="Cambria Math" w:hAnsi="Cambria Math" w:cs="Cambria Math"/>
              <w:sz w:val="24"/>
              <w:szCs w:val="24"/>
            </w:rPr>
            <m:t>.</m:t>
          </m:r>
        </m:oMath>
      </m:oMathPara>
    </w:p>
    <w:p w14:paraId="28531A7E" w14:textId="789C25C9" w:rsidR="003669D4" w:rsidRPr="003669D4" w:rsidRDefault="003669D4" w:rsidP="003669D4">
      <w:pPr>
        <w:rPr>
          <w:rFonts w:cstheme="minorHAnsi"/>
          <w:sz w:val="24"/>
          <w:szCs w:val="24"/>
        </w:rPr>
      </w:pPr>
      <w:r w:rsidRPr="003669D4">
        <w:rPr>
          <w:rFonts w:cstheme="minorHAnsi"/>
          <w:sz w:val="24"/>
          <w:szCs w:val="24"/>
        </w:rPr>
        <w:t>Then,</w:t>
      </w:r>
    </w:p>
    <w:p w14:paraId="3B22DB56" w14:textId="68B88F18" w:rsidR="00486C59" w:rsidRPr="00486C59" w:rsidRDefault="00486C59" w:rsidP="00486C59">
      <w:pPr>
        <w:pStyle w:val="Heading2"/>
        <w:rPr>
          <w:rFonts w:asciiTheme="minorHAnsi" w:eastAsiaTheme="minorEastAsia" w:hAnsiTheme="minorHAnsi" w:cstheme="minorHAnsi"/>
          <w:iCs/>
          <w:color w:val="auto"/>
          <w:sz w:val="24"/>
          <w:szCs w:val="24"/>
        </w:rPr>
      </w:pPr>
      <m:oMathPara>
        <m:oMath>
          <m:r>
            <w:rPr>
              <w:rFonts w:ascii="Cambria Math" w:hAnsi="Cambria Math" w:cs="Cambria Math"/>
              <w:sz w:val="24"/>
              <w:szCs w:val="24"/>
            </w:rPr>
            <m:t>E</m:t>
          </m:r>
          <m:d>
            <m:dPr>
              <m:ctrlPr>
                <w:rPr>
                  <w:rFonts w:ascii="Cambria Math" w:hAnsi="Cambria Math" w:cstheme="minorHAnsi"/>
                  <w:i/>
                  <w:sz w:val="24"/>
                  <w:szCs w:val="24"/>
                </w:rPr>
              </m:ctrlPr>
            </m:dPr>
            <m:e>
              <m:sSup>
                <m:sSupPr>
                  <m:ctrlPr>
                    <w:rPr>
                      <w:rFonts w:ascii="Cambria Math" w:eastAsiaTheme="minorEastAsia" w:hAnsi="Cambria Math" w:cs="Cambria Math"/>
                      <w:i/>
                      <w:color w:val="auto"/>
                      <w:sz w:val="24"/>
                      <w:szCs w:val="24"/>
                    </w:rPr>
                  </m:ctrlPr>
                </m:sSupPr>
                <m:e>
                  <m:sSub>
                    <m:sSubPr>
                      <m:ctrlPr>
                        <w:rPr>
                          <w:rFonts w:ascii="Cambria Math" w:eastAsiaTheme="minorEastAsia" w:hAnsi="Cambria Math" w:cs="Cambria Math"/>
                          <w:i/>
                          <w:color w:val="auto"/>
                          <w:sz w:val="24"/>
                          <w:szCs w:val="24"/>
                        </w:rPr>
                      </m:ctrlPr>
                    </m:sSubPr>
                    <m:e>
                      <m:r>
                        <w:rPr>
                          <w:rFonts w:ascii="Cambria Math" w:hAnsi="Cambria Math" w:cs="Cambria Math"/>
                          <w:sz w:val="24"/>
                          <w:szCs w:val="24"/>
                        </w:rPr>
                        <m:t>X</m:t>
                      </m:r>
                    </m:e>
                    <m:sub>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n</m:t>
                      </m:r>
                    </m:sub>
                  </m:sSub>
                </m:e>
                <m:sup>
                  <m:r>
                    <w:rPr>
                      <w:rFonts w:ascii="Cambria Math" w:hAnsi="Cambria Math" w:cs="Cambria Math"/>
                      <w:sz w:val="24"/>
                      <w:szCs w:val="24"/>
                    </w:rPr>
                    <m:t>r</m:t>
                  </m:r>
                </m:sup>
              </m:sSup>
            </m:e>
          </m:d>
          <m:r>
            <w:rPr>
              <w:rFonts w:ascii="Cambria Math" w:hAnsi="Cambria Math" w:cstheme="minorHAnsi"/>
              <w:sz w:val="24"/>
              <w:szCs w:val="24"/>
            </w:rPr>
            <m:t>=</m:t>
          </m:r>
          <m:f>
            <m:fPr>
              <m:ctrlPr>
                <w:rPr>
                  <w:rFonts w:ascii="Cambria Math" w:eastAsiaTheme="minorEastAsia" w:hAnsi="Cambria Math" w:cstheme="minorHAnsi"/>
                  <w:i/>
                  <w:color w:val="auto"/>
                  <w:sz w:val="24"/>
                  <w:szCs w:val="24"/>
                </w:rPr>
              </m:ctrlPr>
            </m:fPr>
            <m:num>
              <m:r>
                <w:rPr>
                  <w:rFonts w:ascii="Cambria Math" w:hAnsi="Cambria Math" w:cstheme="minorHAnsi"/>
                  <w:sz w:val="24"/>
                  <w:szCs w:val="24"/>
                </w:rPr>
                <m:t>1</m:t>
              </m:r>
            </m:num>
            <m:den>
              <m:r>
                <w:rPr>
                  <w:rFonts w:ascii="Cambria Math" w:hAnsi="Cambria Math" w:cstheme="minorHAnsi"/>
                  <w:sz w:val="24"/>
                  <w:szCs w:val="24"/>
                </w:rPr>
                <m:t>B</m:t>
              </m:r>
              <m:d>
                <m:dPr>
                  <m:ctrlPr>
                    <w:rPr>
                      <w:rFonts w:ascii="Cambria Math" w:eastAsiaTheme="minorEastAsia" w:hAnsi="Cambria Math" w:cstheme="minorHAnsi"/>
                      <w:i/>
                      <w:color w:val="auto"/>
                      <w:sz w:val="24"/>
                      <w:szCs w:val="24"/>
                    </w:rPr>
                  </m:ctrlPr>
                </m:dPr>
                <m:e>
                  <m:r>
                    <w:rPr>
                      <w:rFonts w:ascii="Cambria Math" w:hAnsi="Cambria Math" w:cstheme="minorHAnsi"/>
                      <w:sz w:val="24"/>
                      <w:szCs w:val="24"/>
                    </w:rPr>
                    <m:t>s,n-s+1</m:t>
                  </m:r>
                </m:e>
              </m:d>
            </m:den>
          </m:f>
          <m:nary>
            <m:naryPr>
              <m:chr m:val="∑"/>
              <m:limLoc m:val="undOvr"/>
              <m:ctrlPr>
                <w:rPr>
                  <w:rFonts w:ascii="Cambria Math" w:eastAsiaTheme="minorEastAsia" w:hAnsi="Cambria Math" w:cs="Cambria Math"/>
                  <w:i/>
                  <w:color w:val="auto"/>
                  <w:sz w:val="24"/>
                  <w:szCs w:val="24"/>
                </w:rPr>
              </m:ctrlPr>
            </m:naryPr>
            <m:sub>
              <m:r>
                <w:rPr>
                  <w:rFonts w:ascii="Cambria Math" w:hAnsi="Cambria Math" w:cs="Cambria Math"/>
                  <w:sz w:val="24"/>
                  <w:szCs w:val="24"/>
                </w:rPr>
                <m:t>v</m:t>
              </m:r>
              <m:r>
                <w:rPr>
                  <w:rFonts w:ascii="Cambria Math" w:hAnsi="Cambria Math" w:cstheme="minorHAnsi"/>
                  <w:sz w:val="24"/>
                  <w:szCs w:val="24"/>
                </w:rPr>
                <m:t>=0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r>
                <w:rPr>
                  <w:rFonts w:ascii="Cambria Math" w:hAnsi="Cambria Math" w:cs="Cambria Math"/>
                  <w:sz w:val="24"/>
                  <w:szCs w:val="24"/>
                </w:rPr>
                <m:t xml:space="preserve"> </m:t>
              </m:r>
            </m:e>
          </m:nary>
          <m:nary>
            <m:naryPr>
              <m:chr m:val="∑"/>
              <m:limLoc m:val="undOvr"/>
              <m:ctrlPr>
                <w:rPr>
                  <w:rFonts w:ascii="Cambria Math" w:eastAsiaTheme="minorEastAsia" w:hAnsi="Cambria Math" w:cstheme="minorHAnsi"/>
                  <w:i/>
                  <w:iCs/>
                  <w:color w:val="auto"/>
                  <w:sz w:val="24"/>
                  <w:szCs w:val="24"/>
                </w:rPr>
              </m:ctrlPr>
            </m:naryPr>
            <m:sub>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eastAsiaTheme="minorEastAsia" w:hAnsi="Cambria Math" w:cs="Cambria Math"/>
                      <w:i/>
                      <w:color w:val="auto"/>
                      <w:sz w:val="24"/>
                      <w:szCs w:val="24"/>
                    </w:rPr>
                  </m:ctrlPr>
                </m:sSubPr>
                <m:e>
                  <m:r>
                    <w:rPr>
                      <w:rFonts w:ascii="Cambria Math" w:hAnsi="Cambria Math" w:cs="Cambria Math"/>
                      <w:sz w:val="24"/>
                      <w:szCs w:val="24"/>
                    </w:rPr>
                    <m:t>η</m:t>
                  </m:r>
                </m:e>
                <m:sub>
                  <m:r>
                    <w:rPr>
                      <w:rFonts w:ascii="Cambria Math" w:hAnsi="Cambria Math" w:cs="Cambria Math"/>
                      <w:sz w:val="24"/>
                      <w:szCs w:val="24"/>
                    </w:rPr>
                    <m:t>k</m:t>
                  </m:r>
                </m:sub>
              </m:sSub>
              <m:sSub>
                <m:sSubPr>
                  <m:ctrlPr>
                    <w:rPr>
                      <w:rFonts w:ascii="Cambria Math" w:eastAsiaTheme="minorEastAsia" w:hAnsi="Cambria Math" w:cs="Cambria Math"/>
                      <w:i/>
                      <w:color w:val="auto"/>
                      <w:sz w:val="24"/>
                      <w:szCs w:val="24"/>
                    </w:rPr>
                  </m:ctrlPr>
                </m:sSubPr>
                <m:e>
                  <m:r>
                    <w:rPr>
                      <w:rFonts w:ascii="Cambria Math" w:hAnsi="Cambria Math" w:cs="Cambria Math"/>
                      <w:sz w:val="24"/>
                      <w:szCs w:val="24"/>
                    </w:rPr>
                    <m:t>p</m:t>
                  </m:r>
                </m:e>
                <m:sub>
                  <m:r>
                    <w:rPr>
                      <w:rFonts w:ascii="Cambria Math" w:hAnsi="Cambria Math" w:cs="Cambria Math"/>
                      <w:sz w:val="24"/>
                      <w:szCs w:val="24"/>
                    </w:rPr>
                    <m:t>z,v</m:t>
                  </m:r>
                </m:sub>
              </m:sSub>
              <m:sSub>
                <m:sSubPr>
                  <m:ctrlPr>
                    <w:rPr>
                      <w:rFonts w:ascii="Cambria Math" w:eastAsiaTheme="minorEastAsia" w:hAnsi="Cambria Math" w:cs="Cambria Math"/>
                      <w:i/>
                      <w:color w:val="auto"/>
                      <w:sz w:val="24"/>
                      <w:szCs w:val="24"/>
                    </w:rPr>
                  </m:ctrlPr>
                </m:sSubPr>
                <m:e>
                  <m:r>
                    <w:rPr>
                      <w:rFonts w:ascii="Cambria Math" w:eastAsiaTheme="minorEastAsia" w:hAnsi="Cambria Math" w:cs="Cambria Math"/>
                      <w:color w:val="auto"/>
                      <w:sz w:val="24"/>
                      <w:szCs w:val="24"/>
                    </w:rPr>
                    <m:t>τ</m:t>
                  </m:r>
                </m:e>
                <m:sub>
                  <m:r>
                    <w:rPr>
                      <w:rFonts w:ascii="Cambria Math" w:eastAsiaTheme="minorEastAsia" w:hAnsi="Cambria Math" w:cs="Cambria Math"/>
                      <w:color w:val="auto"/>
                      <w:sz w:val="24"/>
                      <w:szCs w:val="24"/>
                    </w:rPr>
                    <m:t>r,</m:t>
                  </m:r>
                  <m:r>
                    <w:rPr>
                      <w:rFonts w:ascii="Cambria Math" w:hAnsi="Cambria Math" w:cs="Cambria Math"/>
                      <w:sz w:val="24"/>
                      <w:szCs w:val="24"/>
                    </w:rPr>
                    <m:t>β</m:t>
                  </m:r>
                  <m:d>
                    <m:dPr>
                      <m:ctrlPr>
                        <w:rPr>
                          <w:rFonts w:ascii="Cambria Math" w:hAnsi="Cambria Math" w:cstheme="minorHAnsi"/>
                          <w:i/>
                          <w:sz w:val="24"/>
                          <w:szCs w:val="24"/>
                        </w:rPr>
                      </m:ctrlPr>
                    </m:dPr>
                    <m:e>
                      <m:r>
                        <w:rPr>
                          <w:rFonts w:ascii="Cambria Math" w:hAnsi="Cambria Math" w:cs="Cambria Math"/>
                          <w:sz w:val="24"/>
                          <w:szCs w:val="24"/>
                        </w:rPr>
                        <m:t>j</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+1</m:t>
                      </m:r>
                    </m:e>
                  </m:d>
                  <m:r>
                    <w:rPr>
                      <w:rFonts w:ascii="Cambria Math" w:hAnsi="Cambria Math" w:cstheme="minorHAnsi"/>
                      <w:sz w:val="24"/>
                      <w:szCs w:val="24"/>
                    </w:rPr>
                    <m:t>+</m:t>
                  </m:r>
                  <m:r>
                    <w:rPr>
                      <w:rFonts w:ascii="Cambria Math" w:hAnsi="Cambria Math" w:cs="Cambria Math"/>
                      <w:sz w:val="24"/>
                      <w:szCs w:val="24"/>
                    </w:rPr>
                    <m:t>k</m:t>
                  </m:r>
                  <m:r>
                    <w:rPr>
                      <w:rFonts w:ascii="Cambria Math" w:hAnsi="Cambria Math" w:cstheme="minorHAnsi"/>
                      <w:sz w:val="24"/>
                      <w:szCs w:val="24"/>
                    </w:rPr>
                    <m:t>+</m:t>
                  </m:r>
                  <m:r>
                    <w:rPr>
                      <w:rFonts w:ascii="Cambria Math" w:hAnsi="Cambria Math" w:cs="Cambria Math"/>
                      <w:sz w:val="24"/>
                      <w:szCs w:val="24"/>
                    </w:rPr>
                    <m:t>z</m:t>
                  </m:r>
                  <m:r>
                    <w:rPr>
                      <w:rFonts w:ascii="Cambria Math" w:hAnsi="Cambria Math" w:cstheme="minorHAnsi"/>
                      <w:sz w:val="24"/>
                      <w:szCs w:val="24"/>
                    </w:rPr>
                    <m:t>-1</m:t>
                  </m:r>
                </m:sub>
              </m:sSub>
              <m:r>
                <w:rPr>
                  <w:rFonts w:ascii="Cambria Math" w:eastAsiaTheme="minorEastAsia" w:hAnsi="Cambria Math" w:cs="Cambria Math"/>
                  <w:color w:val="auto"/>
                  <w:sz w:val="24"/>
                  <w:szCs w:val="24"/>
                </w:rPr>
                <m:t>.</m:t>
              </m:r>
            </m:e>
          </m:nary>
        </m:oMath>
      </m:oMathPara>
    </w:p>
    <w:p w14:paraId="24E33AF4" w14:textId="49BEE34D" w:rsidR="003669D4" w:rsidRPr="00486C59" w:rsidRDefault="003669D4" w:rsidP="00486C59">
      <w:pPr>
        <w:pStyle w:val="Heading2"/>
        <w:rPr>
          <w:rFonts w:asciiTheme="minorHAnsi" w:eastAsiaTheme="minorEastAsia" w:hAnsiTheme="minorHAnsi" w:cstheme="minorHAnsi"/>
        </w:rPr>
      </w:pPr>
      <w:r w:rsidRPr="003669D4">
        <w:t xml:space="preserve">3.7 </w:t>
      </w:r>
      <w:proofErr w:type="spellStart"/>
      <w:r w:rsidRPr="003669D4">
        <w:t>Rényi</w:t>
      </w:r>
      <w:proofErr w:type="spellEnd"/>
      <w:r w:rsidRPr="003669D4">
        <w:t xml:space="preserve"> entropy</w:t>
      </w:r>
    </w:p>
    <w:p w14:paraId="55891EB6" w14:textId="4F4293F0" w:rsidR="003669D4" w:rsidRPr="003669D4" w:rsidRDefault="003669D4" w:rsidP="003669D4">
      <w:pPr>
        <w:rPr>
          <w:rFonts w:cstheme="minorHAnsi"/>
          <w:sz w:val="24"/>
          <w:szCs w:val="24"/>
        </w:rPr>
      </w:pPr>
      <w:r w:rsidRPr="003669D4">
        <w:rPr>
          <w:rFonts w:cstheme="minorHAnsi"/>
          <w:sz w:val="24"/>
          <w:szCs w:val="24"/>
        </w:rPr>
        <w:t xml:space="preserve">The entropy of a random variable </w:t>
      </w:r>
      <w:r w:rsidRPr="003669D4">
        <w:rPr>
          <w:rFonts w:ascii="Cambria Math" w:hAnsi="Cambria Math" w:cs="Cambria Math"/>
          <w:sz w:val="24"/>
          <w:szCs w:val="24"/>
        </w:rPr>
        <w:t>𝑋</w:t>
      </w:r>
      <w:r w:rsidRPr="003669D4">
        <w:rPr>
          <w:rFonts w:cstheme="minorHAnsi"/>
          <w:sz w:val="24"/>
          <w:szCs w:val="24"/>
        </w:rPr>
        <w:t xml:space="preserve">is a measure of variation of uncertainty and has been used in many fields such as physics, </w:t>
      </w:r>
      <w:proofErr w:type="gramStart"/>
      <w:r w:rsidRPr="003669D4">
        <w:rPr>
          <w:rFonts w:cstheme="minorHAnsi"/>
          <w:sz w:val="24"/>
          <w:szCs w:val="24"/>
        </w:rPr>
        <w:t>engineering</w:t>
      </w:r>
      <w:proofErr w:type="gramEnd"/>
      <w:r w:rsidRPr="003669D4">
        <w:rPr>
          <w:rFonts w:cstheme="minorHAnsi"/>
          <w:sz w:val="24"/>
          <w:szCs w:val="24"/>
        </w:rPr>
        <w:t xml:space="preserve"> and economics. As mentioned by (</w:t>
      </w:r>
      <w:proofErr w:type="spellStart"/>
      <w:r w:rsidRPr="003669D4">
        <w:rPr>
          <w:rFonts w:cstheme="minorHAnsi"/>
          <w:sz w:val="24"/>
          <w:szCs w:val="24"/>
        </w:rPr>
        <w:t>Rényi</w:t>
      </w:r>
      <w:proofErr w:type="spellEnd"/>
      <w:r w:rsidRPr="003669D4">
        <w:rPr>
          <w:rFonts w:cstheme="minorHAnsi"/>
          <w:sz w:val="24"/>
          <w:szCs w:val="24"/>
        </w:rPr>
        <w:t xml:space="preserve"> 1961), the </w:t>
      </w:r>
      <w:proofErr w:type="spellStart"/>
      <w:r w:rsidRPr="003669D4">
        <w:rPr>
          <w:rFonts w:cstheme="minorHAnsi"/>
          <w:sz w:val="24"/>
          <w:szCs w:val="24"/>
        </w:rPr>
        <w:t>Rényi</w:t>
      </w:r>
      <w:proofErr w:type="spellEnd"/>
      <w:r w:rsidRPr="003669D4">
        <w:rPr>
          <w:rFonts w:cstheme="minorHAnsi"/>
          <w:sz w:val="24"/>
          <w:szCs w:val="24"/>
        </w:rPr>
        <w:t xml:space="preserve"> entropy is defined by</w:t>
      </w:r>
    </w:p>
    <w:p w14:paraId="3E871FE3" w14:textId="67AA1C90" w:rsidR="003669D4" w:rsidRPr="003669D4" w:rsidRDefault="006E0177"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I</m:t>
              </m:r>
            </m:e>
            <m:sub>
              <m:r>
                <w:rPr>
                  <w:rFonts w:ascii="Cambria Math" w:hAnsi="Cambria Math" w:cs="Cambria Math"/>
                  <w:sz w:val="24"/>
                  <w:szCs w:val="24"/>
                </w:rPr>
                <m:t>δ</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 xml:space="preserve">1 - </m:t>
              </m:r>
              <m:r>
                <w:rPr>
                  <w:rFonts w:ascii="Cambria Math" w:hAnsi="Cambria Math" w:cs="Cambria Math"/>
                  <w:sz w:val="24"/>
                  <w:szCs w:val="24"/>
                </w:rPr>
                <m:t>δ</m:t>
              </m:r>
            </m:den>
          </m:f>
          <m:r>
            <w:rPr>
              <w:rFonts w:ascii="Cambria Math" w:hAnsi="Cambria Math" w:cs="Cambria Math"/>
              <w:sz w:val="24"/>
              <w:szCs w:val="24"/>
            </w:rPr>
            <m:t>log</m:t>
          </m:r>
          <m:r>
            <w:rPr>
              <w:rFonts w:ascii="Cambria Math" w:hAnsi="Cambria Math" w:cstheme="minorHAnsi"/>
              <w:sz w:val="24"/>
              <w:szCs w:val="24"/>
            </w:rPr>
            <m:t xml:space="preserve"> </m:t>
          </m:r>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sSup>
                <m:sSupPr>
                  <m:ctrlPr>
                    <w:rPr>
                      <w:rFonts w:ascii="Cambria Math" w:hAnsi="Cambria Math" w:cs="Cambria Math"/>
                      <w:i/>
                      <w:sz w:val="24"/>
                      <w:szCs w:val="24"/>
                    </w:rPr>
                  </m:ctrlPr>
                </m:sSupPr>
                <m:e>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δ</m:t>
                  </m:r>
                </m:sup>
              </m:sSup>
              <m:r>
                <w:rPr>
                  <w:rFonts w:ascii="Cambria Math" w:hAnsi="Cambria Math" w:cs="Cambria Math"/>
                  <w:sz w:val="24"/>
                  <w:szCs w:val="24"/>
                </w:rPr>
                <m:t>dx</m:t>
              </m:r>
              <m:r>
                <w:rPr>
                  <w:rFonts w:ascii="Cambria Math" w:hAnsi="Cambria Math" w:cstheme="minorHAnsi"/>
                  <w:sz w:val="24"/>
                  <w:szCs w:val="24"/>
                </w:rPr>
                <m:t xml:space="preserve">, </m:t>
              </m:r>
              <m:r>
                <w:rPr>
                  <w:rFonts w:ascii="Cambria Math" w:hAnsi="Cambria Math" w:cs="Cambria Math"/>
                  <w:sz w:val="24"/>
                  <w:szCs w:val="24"/>
                </w:rPr>
                <m:t>δ</m:t>
              </m:r>
              <m:r>
                <w:rPr>
                  <w:rFonts w:ascii="Cambria Math" w:hAnsi="Cambria Math" w:cstheme="minorHAnsi"/>
                  <w:sz w:val="24"/>
                  <w:szCs w:val="24"/>
                </w:rPr>
                <m:t xml:space="preserve"> &gt; 0</m:t>
              </m:r>
            </m:e>
          </m:nary>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r>
            <w:rPr>
              <w:rFonts w:ascii="Cambria Math" w:hAnsi="Cambria Math" w:cs="Cambria Math"/>
              <w:sz w:val="24"/>
              <w:szCs w:val="24"/>
            </w:rPr>
            <m:t>δ</m:t>
          </m:r>
          <m:r>
            <w:rPr>
              <w:rFonts w:ascii="Cambria Math" w:hAnsi="Cambria Math" w:cstheme="minorHAnsi"/>
              <w:sz w:val="24"/>
              <w:szCs w:val="24"/>
            </w:rPr>
            <m:t xml:space="preserve"> ≠ 1.</m:t>
          </m:r>
        </m:oMath>
      </m:oMathPara>
    </w:p>
    <w:p w14:paraId="492EFB21" w14:textId="410F3570" w:rsidR="00046D15" w:rsidRPr="003669D4" w:rsidRDefault="003669D4" w:rsidP="003669D4">
      <w:pPr>
        <w:rPr>
          <w:rFonts w:cstheme="minorHAnsi"/>
          <w:sz w:val="24"/>
          <w:szCs w:val="24"/>
        </w:rPr>
      </w:pPr>
      <w:r w:rsidRPr="003669D4">
        <w:rPr>
          <w:rFonts w:cstheme="minorHAnsi"/>
          <w:sz w:val="24"/>
          <w:szCs w:val="24"/>
        </w:rPr>
        <w:t xml:space="preserve">By applying the binomial and exponential theory in the pdf (4), then the pdf </w:t>
      </w:r>
      <w:r w:rsidRPr="003669D4">
        <w:rPr>
          <w:rFonts w:ascii="Cambria Math" w:hAnsi="Cambria Math" w:cs="Cambria Math"/>
          <w:sz w:val="24"/>
          <w:szCs w:val="24"/>
        </w:rPr>
        <w:t>𝑓</w:t>
      </w:r>
      <w:r w:rsidRPr="003669D4">
        <w:rPr>
          <w:rFonts w:cstheme="minorHAnsi"/>
          <w:sz w:val="24"/>
          <w:szCs w:val="24"/>
        </w:rPr>
        <w:t>(</w:t>
      </w:r>
      <w:r w:rsidRPr="003669D4">
        <w:rPr>
          <w:rFonts w:ascii="Cambria Math" w:hAnsi="Cambria Math" w:cs="Cambria Math"/>
          <w:sz w:val="24"/>
          <w:szCs w:val="24"/>
        </w:rPr>
        <w:t>𝑥</w:t>
      </w:r>
      <w:r w:rsidRPr="003669D4">
        <w:rPr>
          <w:rFonts w:cstheme="minorHAnsi"/>
          <w:sz w:val="24"/>
          <w:szCs w:val="24"/>
        </w:rPr>
        <w:t>)</w:t>
      </w:r>
      <w:r w:rsidRPr="003669D4">
        <w:rPr>
          <w:rFonts w:ascii="Cambria Math" w:hAnsi="Cambria Math" w:cs="Cambria Math"/>
          <w:sz w:val="24"/>
          <w:szCs w:val="24"/>
          <w:vertAlign w:val="superscript"/>
        </w:rPr>
        <w:t>𝛿</w:t>
      </w:r>
      <w:r w:rsidRPr="003669D4">
        <w:rPr>
          <w:rFonts w:cstheme="minorHAnsi"/>
          <w:sz w:val="24"/>
          <w:szCs w:val="24"/>
        </w:rPr>
        <w:t>can be expressed as follows</w:t>
      </w:r>
    </w:p>
    <w:p w14:paraId="6C627003" w14:textId="1EBA70E2" w:rsidR="003669D4" w:rsidRPr="003669D4" w:rsidRDefault="00046D15" w:rsidP="003669D4">
      <w:pPr>
        <w:rPr>
          <w:rFonts w:cstheme="minorHAnsi"/>
          <w:sz w:val="24"/>
          <w:szCs w:val="24"/>
        </w:rPr>
      </w:pPr>
      <m:oMathPara>
        <m:oMath>
          <m:sSup>
            <m:sSupPr>
              <m:ctrlPr>
                <w:rPr>
                  <w:rFonts w:ascii="Cambria Math" w:hAnsi="Cambria Math" w:cs="Cambria Math"/>
                  <w:i/>
                  <w:sz w:val="24"/>
                  <w:szCs w:val="24"/>
                </w:rPr>
              </m:ctrlPr>
            </m:sSupPr>
            <m:e>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e>
            <m:sup>
              <m:r>
                <w:rPr>
                  <w:rFonts w:ascii="Cambria Math" w:hAnsi="Cambria Math" w:cs="Cambria Math"/>
                  <w:sz w:val="24"/>
                  <w:szCs w:val="24"/>
                  <w:vertAlign w:val="superscript"/>
                </w:rPr>
                <m:t>δ</m:t>
              </m:r>
            </m:sup>
          </m:sSup>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Cambria Math"/>
                  <w:sz w:val="24"/>
                  <w:szCs w:val="24"/>
                </w:rPr>
                <m:t>k</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t</m:t>
                  </m:r>
                </m:e>
                <m:sub>
                  <m:r>
                    <w:rPr>
                      <w:rFonts w:ascii="Cambria Math" w:hAnsi="Cambria Math" w:cs="Cambria Math"/>
                      <w:sz w:val="24"/>
                      <w:szCs w:val="24"/>
                    </w:rPr>
                    <m:t>k</m:t>
                  </m:r>
                </m:sub>
              </m:sSub>
              <m:r>
                <w:rPr>
                  <w:rFonts w:ascii="Cambria Math" w:hAnsi="Cambria Math" w:cstheme="minorHAnsi"/>
                  <w:sz w:val="24"/>
                  <w:szCs w:val="24"/>
                </w:rPr>
                <m:t xml:space="preserve">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δ</m:t>
                  </m:r>
                </m:sup>
              </m:sSup>
              <m:r>
                <w:rPr>
                  <w:rFonts w:ascii="Cambria Math" w:hAnsi="Cambria Math" w:cstheme="minorHAnsi"/>
                  <w:sz w:val="24"/>
                  <w:szCs w:val="24"/>
                </w:rPr>
                <m:t xml:space="preserve">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j</m:t>
                  </m:r>
                  <m:r>
                    <w:rPr>
                      <w:rFonts w:ascii="Cambria Math" w:hAnsi="Cambria Math" w:cstheme="minorHAnsi"/>
                      <w:sz w:val="24"/>
                      <w:szCs w:val="24"/>
                      <w:vertAlign w:val="superscript"/>
                    </w:rPr>
                    <m:t>+</m:t>
                  </m:r>
                  <m:r>
                    <w:rPr>
                      <w:rFonts w:ascii="Cambria Math" w:hAnsi="Cambria Math" w:cs="Cambria Math"/>
                      <w:sz w:val="24"/>
                      <w:szCs w:val="24"/>
                      <w:vertAlign w:val="superscript"/>
                    </w:rPr>
                    <m:t>k</m:t>
                  </m:r>
                </m:sup>
              </m:sSup>
            </m:e>
          </m:nary>
          <m:r>
            <w:rPr>
              <w:rFonts w:ascii="Cambria Math" w:hAnsi="Cambria Math" w:cstheme="minorHAnsi"/>
              <w:sz w:val="24"/>
              <w:szCs w:val="24"/>
            </w:rPr>
            <m:t>,</m:t>
          </m:r>
        </m:oMath>
      </m:oMathPara>
    </w:p>
    <w:p w14:paraId="153D1837" w14:textId="16095911" w:rsidR="003669D4" w:rsidRPr="003669D4" w:rsidRDefault="003669D4" w:rsidP="003669D4">
      <w:pPr>
        <w:rPr>
          <w:rFonts w:cstheme="minorHAnsi"/>
          <w:sz w:val="24"/>
          <w:szCs w:val="24"/>
        </w:rPr>
      </w:pPr>
      <w:proofErr w:type="gramStart"/>
      <w:r w:rsidRPr="003669D4">
        <w:rPr>
          <w:rFonts w:cstheme="minorHAnsi"/>
          <w:sz w:val="24"/>
          <w:szCs w:val="24"/>
        </w:rPr>
        <w:t>where</w:t>
      </w:r>
      <w:proofErr w:type="gramEnd"/>
    </w:p>
    <w:p w14:paraId="1CC2DCE5" w14:textId="129DB6AF" w:rsidR="003669D4" w:rsidRPr="003669D4" w:rsidRDefault="00CA6C56"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t</m:t>
              </m:r>
            </m:e>
            <m:sub>
              <m:r>
                <w:rPr>
                  <w:rFonts w:ascii="Cambria Math" w:hAnsi="Cambria Math" w:cs="Cambria Math"/>
                  <w:sz w:val="24"/>
                  <w:szCs w:val="24"/>
                </w:rPr>
                <m:t>k</m:t>
              </m:r>
            </m:sub>
          </m:sSub>
          <m:r>
            <w:rPr>
              <w:rFonts w:ascii="Cambria Math" w:hAnsi="Cambria Math" w:cstheme="minorHAnsi"/>
              <w:sz w:val="24"/>
              <w:szCs w:val="24"/>
            </w:rPr>
            <m:t xml:space="preserve"> = </m:t>
          </m:r>
          <m:nary>
            <m:naryPr>
              <m:chr m:val="∑"/>
              <m:limLoc m:val="undOvr"/>
              <m:ctrlPr>
                <w:rPr>
                  <w:rFonts w:ascii="Cambria Math" w:hAnsi="Cambria Math" w:cstheme="minorHAnsi"/>
                  <w:i/>
                  <w:sz w:val="24"/>
                  <w:szCs w:val="24"/>
                </w:rPr>
              </m:ctrlPr>
            </m:naryPr>
            <m:sub>
              <m:r>
                <w:rPr>
                  <w:rFonts w:ascii="Cambria Math" w:hAnsi="Cambria Math" w:cs="Cambria Math"/>
                  <w:sz w:val="24"/>
                  <w:szCs w:val="24"/>
                </w:rPr>
                <m:t>i</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αβC</m:t>
                      </m:r>
                      <m:r>
                        <w:rPr>
                          <w:rFonts w:ascii="Cambria Math" w:hAnsi="Cambria Math" w:cstheme="minorHAnsi"/>
                          <w:sz w:val="24"/>
                          <w:szCs w:val="24"/>
                        </w:rPr>
                        <m:t>)</m:t>
                      </m:r>
                    </m:e>
                    <m:sup>
                      <m:r>
                        <w:rPr>
                          <w:rFonts w:ascii="Cambria Math" w:hAnsi="Cambria Math" w:cs="Cambria Math"/>
                          <w:sz w:val="24"/>
                          <w:szCs w:val="24"/>
                          <w:vertAlign w:val="superscript"/>
                        </w:rPr>
                        <m:t>δ</m:t>
                      </m:r>
                    </m:sup>
                  </m:sSup>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δ</m:t>
                      </m:r>
                      <m:r>
                        <w:rPr>
                          <w:rFonts w:ascii="Cambria Math" w:hAnsi="Cambria Math" w:cstheme="minorHAnsi"/>
                          <w:sz w:val="24"/>
                          <w:szCs w:val="24"/>
                        </w:rPr>
                        <m:t>)</m:t>
                      </m:r>
                    </m:e>
                    <m:sup>
                      <m:r>
                        <w:rPr>
                          <w:rFonts w:ascii="Cambria Math" w:hAnsi="Cambria Math" w:cs="Cambria Math"/>
                          <w:sz w:val="24"/>
                          <w:szCs w:val="24"/>
                          <w:vertAlign w:val="superscript"/>
                        </w:rPr>
                        <m:t>i</m:t>
                      </m:r>
                    </m:sup>
                  </m:sSup>
                </m:num>
                <m:den>
                  <m:r>
                    <w:rPr>
                      <w:rFonts w:ascii="Cambria Math" w:hAnsi="Cambria Math" w:cs="Cambria Math"/>
                      <w:sz w:val="24"/>
                      <w:szCs w:val="24"/>
                    </w:rPr>
                    <m:t>i</m:t>
                  </m:r>
                  <m:r>
                    <w:rPr>
                      <w:rFonts w:ascii="Cambria Math" w:hAnsi="Cambria Math" w:cstheme="minorHAnsi"/>
                      <w:sz w:val="24"/>
                      <w:szCs w:val="24"/>
                    </w:rPr>
                    <m:t>!</m:t>
                  </m:r>
                </m:den>
              </m:f>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α</m:t>
                      </m:r>
                      <m:r>
                        <w:rPr>
                          <w:rFonts w:ascii="Cambria Math" w:hAnsi="Cambria Math" w:cstheme="minorHAnsi"/>
                          <w:sz w:val="24"/>
                          <w:szCs w:val="24"/>
                        </w:rPr>
                        <m:t>(</m:t>
                      </m:r>
                      <m:r>
                        <w:rPr>
                          <w:rFonts w:ascii="Cambria Math" w:hAnsi="Cambria Math" w:cs="Cambria Math"/>
                          <w:sz w:val="24"/>
                          <w:szCs w:val="24"/>
                        </w:rPr>
                        <m:t>i</m:t>
                      </m:r>
                      <m:r>
                        <w:rPr>
                          <w:rFonts w:ascii="Cambria Math" w:hAnsi="Cambria Math" w:cstheme="minorHAnsi"/>
                          <w:sz w:val="24"/>
                          <w:szCs w:val="24"/>
                        </w:rPr>
                        <m:t xml:space="preserve"> + </m:t>
                      </m:r>
                      <m:r>
                        <w:rPr>
                          <w:rFonts w:ascii="Cambria Math" w:hAnsi="Cambria Math" w:cs="Cambria Math"/>
                          <w:sz w:val="24"/>
                          <w:szCs w:val="24"/>
                        </w:rPr>
                        <m:t>δ</m:t>
                      </m:r>
                      <m:r>
                        <w:rPr>
                          <w:rFonts w:ascii="Cambria Math" w:hAnsi="Cambria Math" w:cstheme="minorHAnsi"/>
                          <w:sz w:val="24"/>
                          <w:szCs w:val="24"/>
                        </w:rPr>
                        <m:t xml:space="preserve">) - </m:t>
                      </m:r>
                      <m:r>
                        <w:rPr>
                          <w:rFonts w:ascii="Cambria Math" w:hAnsi="Cambria Math" w:cs="Cambria Math"/>
                          <w:sz w:val="24"/>
                          <w:szCs w:val="24"/>
                        </w:rPr>
                        <m:t>δ</m:t>
                      </m:r>
                    </m:num>
                    <m:den>
                      <m:r>
                        <w:rPr>
                          <w:rFonts w:ascii="Cambria Math" w:hAnsi="Cambria Math" w:cs="Cambria Math"/>
                          <w:sz w:val="24"/>
                          <w:szCs w:val="24"/>
                        </w:rPr>
                        <m:t>j</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Cambria Math"/>
                          <w:sz w:val="24"/>
                          <w:szCs w:val="24"/>
                        </w:rPr>
                        <m:t>β</m:t>
                      </m:r>
                      <m:r>
                        <w:rPr>
                          <w:rFonts w:ascii="Cambria Math" w:hAnsi="Cambria Math" w:cstheme="minorHAnsi"/>
                          <w:sz w:val="24"/>
                          <w:szCs w:val="24"/>
                        </w:rPr>
                        <m:t>(</m:t>
                      </m:r>
                      <m:r>
                        <w:rPr>
                          <w:rFonts w:ascii="Cambria Math" w:hAnsi="Cambria Math" w:cs="Cambria Math"/>
                          <w:sz w:val="24"/>
                          <w:szCs w:val="24"/>
                        </w:rPr>
                        <m:t>j</m:t>
                      </m:r>
                      <m:r>
                        <w:rPr>
                          <w:rFonts w:ascii="Cambria Math" w:hAnsi="Cambria Math" w:cstheme="minorHAnsi"/>
                          <w:sz w:val="24"/>
                          <w:szCs w:val="24"/>
                        </w:rPr>
                        <m:t xml:space="preserve"> + </m:t>
                      </m:r>
                      <m:r>
                        <w:rPr>
                          <w:rFonts w:ascii="Cambria Math" w:hAnsi="Cambria Math" w:cs="Cambria Math"/>
                          <w:sz w:val="24"/>
                          <w:szCs w:val="24"/>
                        </w:rPr>
                        <m:t>δ</m:t>
                      </m:r>
                      <m:r>
                        <w:rPr>
                          <w:rFonts w:ascii="Cambria Math" w:hAnsi="Cambria Math" w:cstheme="minorHAnsi"/>
                          <w:sz w:val="24"/>
                          <w:szCs w:val="24"/>
                        </w:rPr>
                        <m:t xml:space="preserve">) + </m:t>
                      </m:r>
                      <m:r>
                        <w:rPr>
                          <w:rFonts w:ascii="Cambria Math" w:hAnsi="Cambria Math" w:cs="Cambria Math"/>
                          <w:sz w:val="24"/>
                          <w:szCs w:val="24"/>
                        </w:rPr>
                        <m:t>δ</m:t>
                      </m:r>
                      <m:r>
                        <w:rPr>
                          <w:rFonts w:ascii="Cambria Math" w:hAnsi="Cambria Math" w:cstheme="minorHAnsi"/>
                          <w:sz w:val="24"/>
                          <w:szCs w:val="24"/>
                        </w:rPr>
                        <m:t xml:space="preserve"> + </m:t>
                      </m:r>
                      <m:r>
                        <w:rPr>
                          <w:rFonts w:ascii="Cambria Math" w:hAnsi="Cambria Math" w:cs="Cambria Math"/>
                          <w:sz w:val="24"/>
                          <w:szCs w:val="24"/>
                        </w:rPr>
                        <m:t>k</m:t>
                      </m:r>
                      <m:r>
                        <w:rPr>
                          <w:rFonts w:ascii="Cambria Math" w:hAnsi="Cambria Math" w:cstheme="minorHAnsi"/>
                          <w:sz w:val="24"/>
                          <w:szCs w:val="24"/>
                        </w:rPr>
                        <m:t xml:space="preserve"> - 1</m:t>
                      </m:r>
                    </m:num>
                    <m:den>
                      <m:r>
                        <w:rPr>
                          <w:rFonts w:ascii="Cambria Math" w:hAnsi="Cambria Math" w:cs="Cambria Math"/>
                          <w:sz w:val="24"/>
                          <w:szCs w:val="24"/>
                        </w:rPr>
                        <m:t>k</m:t>
                      </m:r>
                    </m:den>
                  </m:f>
                </m:e>
              </m:d>
            </m:e>
          </m:nary>
          <m:r>
            <w:rPr>
              <w:rFonts w:ascii="Cambria Math" w:hAnsi="Cambria Math" w:cstheme="minorHAnsi"/>
              <w:sz w:val="24"/>
              <w:szCs w:val="24"/>
            </w:rPr>
            <m:t>.</m:t>
          </m:r>
        </m:oMath>
      </m:oMathPara>
    </w:p>
    <w:p w14:paraId="7FCC4F2C" w14:textId="58520577" w:rsidR="005375D4" w:rsidRPr="0012185A" w:rsidRDefault="003669D4" w:rsidP="003669D4">
      <w:pPr>
        <w:rPr>
          <w:rFonts w:cstheme="minorHAnsi"/>
          <w:sz w:val="24"/>
          <w:szCs w:val="24"/>
        </w:rPr>
      </w:pPr>
      <w:r w:rsidRPr="003669D4">
        <w:rPr>
          <w:rFonts w:cstheme="minorHAnsi"/>
          <w:sz w:val="24"/>
          <w:szCs w:val="24"/>
        </w:rPr>
        <w:t xml:space="preserve">Therefore, the </w:t>
      </w:r>
      <w:proofErr w:type="spellStart"/>
      <w:r w:rsidRPr="003669D4">
        <w:rPr>
          <w:rFonts w:cstheme="minorHAnsi"/>
          <w:sz w:val="24"/>
          <w:szCs w:val="24"/>
        </w:rPr>
        <w:t>Rényi</w:t>
      </w:r>
      <w:proofErr w:type="spellEnd"/>
      <w:r w:rsidRPr="003669D4">
        <w:rPr>
          <w:rFonts w:cstheme="minorHAnsi"/>
          <w:sz w:val="24"/>
          <w:szCs w:val="24"/>
        </w:rPr>
        <w:t xml:space="preserve"> entropy of OGNH generated family of distributions is given by</w:t>
      </w:r>
    </w:p>
    <w:p w14:paraId="541B8532" w14:textId="5994A42F" w:rsidR="003669D4" w:rsidRPr="003669D4" w:rsidRDefault="005375D4" w:rsidP="003669D4">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I</m:t>
              </m:r>
            </m:e>
            <m:sub>
              <m:r>
                <w:rPr>
                  <w:rFonts w:ascii="Cambria Math" w:hAnsi="Cambria Math" w:cs="Cambria Math"/>
                  <w:sz w:val="24"/>
                  <w:szCs w:val="24"/>
                </w:rPr>
                <m:t>δ</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1-δ</m:t>
              </m:r>
            </m:den>
          </m:f>
          <m:nary>
            <m:naryPr>
              <m:chr m:val="∑"/>
              <m:limLoc m:val="undOvr"/>
              <m:ctrlPr>
                <w:rPr>
                  <w:rFonts w:ascii="Cambria Math" w:hAnsi="Cambria Math" w:cs="Cambria Math"/>
                  <w:i/>
                  <w:sz w:val="24"/>
                  <w:szCs w:val="24"/>
                </w:rPr>
              </m:ctrlPr>
            </m:naryPr>
            <m:sub>
              <m:r>
                <w:rPr>
                  <w:rFonts w:ascii="Cambria Math" w:hAnsi="Cambria Math" w:cs="Cambria Math"/>
                  <w:sz w:val="24"/>
                  <w:szCs w:val="24"/>
                </w:rPr>
                <m:t>k</m:t>
              </m:r>
              <m:r>
                <w:rPr>
                  <w:rFonts w:ascii="Cambria Math" w:hAnsi="Cambria Math" w:cstheme="minorHAnsi"/>
                  <w:sz w:val="24"/>
                  <w:szCs w:val="24"/>
                </w:rPr>
                <m:t>=0</m:t>
              </m:r>
            </m:sub>
            <m:sup>
              <m:r>
                <w:rPr>
                  <w:rFonts w:ascii="Cambria Math" w:hAnsi="Cambria Math" w:cs="Cambria Math"/>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t</m:t>
                  </m:r>
                </m:e>
                <m:sub>
                  <m:r>
                    <w:rPr>
                      <w:rFonts w:ascii="Cambria Math" w:hAnsi="Cambria Math" w:cs="Cambria Math"/>
                      <w:sz w:val="24"/>
                      <w:szCs w:val="24"/>
                    </w:rPr>
                    <m:t>k</m:t>
                  </m:r>
                </m:sub>
              </m:sSub>
            </m:e>
          </m:nary>
          <m:nary>
            <m:naryPr>
              <m:limLoc m:val="subSup"/>
              <m:ctrlPr>
                <w:rPr>
                  <w:rFonts w:ascii="Cambria Math" w:hAnsi="Cambria Math" w:cstheme="minorHAnsi"/>
                  <w:i/>
                  <w:sz w:val="24"/>
                  <w:szCs w:val="24"/>
                </w:rPr>
              </m:ctrlPr>
            </m:naryPr>
            <m:sub>
              <m:r>
                <w:rPr>
                  <w:rFonts w:ascii="Cambria Math" w:hAnsi="Cambria Math" w:cstheme="minorHAnsi"/>
                  <w:sz w:val="24"/>
                  <w:szCs w:val="24"/>
                </w:rPr>
                <m:t>-∞</m:t>
              </m:r>
            </m:sub>
            <m:sup>
              <m:r>
                <w:rPr>
                  <w:rFonts w:ascii="Cambria Math" w:hAnsi="Cambria Math" w:cstheme="minorHAnsi"/>
                  <w:sz w:val="24"/>
                  <w:szCs w:val="24"/>
                </w:rPr>
                <m:t>∞</m:t>
              </m:r>
            </m:sup>
            <m:e>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δ</m:t>
                  </m:r>
                </m:sup>
              </m:sSup>
              <m:r>
                <w:rPr>
                  <w:rFonts w:ascii="Cambria Math" w:hAnsi="Cambria Math" w:cstheme="minorHAnsi"/>
                  <w:sz w:val="24"/>
                  <w:szCs w:val="24"/>
                </w:rPr>
                <m:t xml:space="preserve"> </m:t>
              </m:r>
              <m:r>
                <w:rPr>
                  <w:rFonts w:ascii="Cambria Math" w:hAnsi="Cambria Math" w:cs="Cambria Math"/>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β</m:t>
                  </m:r>
                  <m:r>
                    <w:rPr>
                      <w:rFonts w:ascii="Cambria Math" w:hAnsi="Cambria Math" w:cstheme="minorHAnsi"/>
                      <w:sz w:val="24"/>
                      <w:szCs w:val="24"/>
                      <w:vertAlign w:val="superscript"/>
                    </w:rPr>
                    <m:t>(</m:t>
                  </m:r>
                  <m:r>
                    <w:rPr>
                      <w:rFonts w:ascii="Cambria Math" w:hAnsi="Cambria Math" w:cs="Cambria Math"/>
                      <w:sz w:val="24"/>
                      <w:szCs w:val="24"/>
                      <w:vertAlign w:val="superscript"/>
                    </w:rPr>
                    <m:t>j</m:t>
                  </m:r>
                  <m:r>
                    <w:rPr>
                      <w:rFonts w:ascii="Cambria Math" w:hAnsi="Cambria Math" w:cstheme="minorHAnsi"/>
                      <w:sz w:val="24"/>
                      <w:szCs w:val="24"/>
                      <w:vertAlign w:val="superscript"/>
                    </w:rPr>
                    <m:t>+</m:t>
                  </m:r>
                  <m:r>
                    <w:rPr>
                      <w:rFonts w:ascii="Cambria Math" w:hAnsi="Cambria Math" w:cs="Cambria Math"/>
                      <w:sz w:val="24"/>
                      <w:szCs w:val="24"/>
                      <w:vertAlign w:val="superscript"/>
                    </w:rPr>
                    <m:t>δ</m:t>
                  </m:r>
                  <m:r>
                    <w:rPr>
                      <w:rFonts w:ascii="Cambria Math" w:hAnsi="Cambria Math" w:cstheme="minorHAnsi"/>
                      <w:sz w:val="24"/>
                      <w:szCs w:val="24"/>
                      <w:vertAlign w:val="superscript"/>
                    </w:rPr>
                    <m:t>)+</m:t>
                  </m:r>
                  <m:r>
                    <w:rPr>
                      <w:rFonts w:ascii="Cambria Math" w:hAnsi="Cambria Math" w:cs="Cambria Math"/>
                      <w:sz w:val="24"/>
                      <w:szCs w:val="24"/>
                      <w:vertAlign w:val="superscript"/>
                    </w:rPr>
                    <m:t>k</m:t>
                  </m:r>
                  <m:r>
                    <w:rPr>
                      <w:rFonts w:ascii="Cambria Math" w:hAnsi="Cambria Math" w:cstheme="minorHAnsi"/>
                      <w:sz w:val="24"/>
                      <w:szCs w:val="24"/>
                      <w:vertAlign w:val="superscript"/>
                    </w:rPr>
                    <m:t>-</m:t>
                  </m:r>
                  <m:r>
                    <w:rPr>
                      <w:rFonts w:ascii="Cambria Math" w:hAnsi="Cambria Math" w:cs="Cambria Math"/>
                      <w:sz w:val="24"/>
                      <w:szCs w:val="24"/>
                      <w:vertAlign w:val="superscript"/>
                    </w:rPr>
                    <m:t>δ</m:t>
                  </m:r>
                </m:sup>
              </m:sSup>
              <m:r>
                <w:rPr>
                  <w:rFonts w:ascii="Cambria Math" w:hAnsi="Cambria Math" w:cs="Cambria Math"/>
                  <w:sz w:val="24"/>
                  <w:szCs w:val="24"/>
                </w:rPr>
                <m:t>dx</m:t>
              </m:r>
            </m:e>
          </m:nary>
          <m:r>
            <w:rPr>
              <w:rFonts w:ascii="Cambria Math" w:hAnsi="Cambria Math" w:cstheme="minorHAnsi"/>
              <w:sz w:val="24"/>
              <w:szCs w:val="24"/>
            </w:rPr>
            <m:t>.</m:t>
          </m:r>
        </m:oMath>
      </m:oMathPara>
    </w:p>
    <w:p w14:paraId="268923B7" w14:textId="77777777" w:rsidR="00463BAD" w:rsidRPr="00463BAD" w:rsidRDefault="00463BAD" w:rsidP="0012185A">
      <w:pPr>
        <w:pStyle w:val="Heading1"/>
      </w:pPr>
      <w:r w:rsidRPr="00463BAD">
        <w:t>4. Maximum Likelihood Method</w:t>
      </w:r>
    </w:p>
    <w:p w14:paraId="105747D4" w14:textId="11AE9A66" w:rsidR="00463BAD" w:rsidRPr="00463BAD" w:rsidRDefault="00463BAD" w:rsidP="00463BAD">
      <w:pPr>
        <w:rPr>
          <w:rFonts w:cstheme="minorHAnsi"/>
          <w:sz w:val="24"/>
          <w:szCs w:val="24"/>
        </w:rPr>
      </w:pPr>
      <w:r w:rsidRPr="00463BAD">
        <w:rPr>
          <w:rFonts w:cstheme="minorHAnsi"/>
          <w:sz w:val="24"/>
          <w:szCs w:val="24"/>
        </w:rPr>
        <w:t xml:space="preserve">This section deals with the maximum likelihood estimators of the unknown parameters for the OGNH-G family of distributions </w:t>
      </w:r>
      <w:proofErr w:type="gramStart"/>
      <w:r w:rsidRPr="00463BAD">
        <w:rPr>
          <w:rFonts w:cstheme="minorHAnsi"/>
          <w:sz w:val="24"/>
          <w:szCs w:val="24"/>
        </w:rPr>
        <w:t>on the basis of</w:t>
      </w:r>
      <w:proofErr w:type="gramEnd"/>
      <w:r w:rsidRPr="00463BAD">
        <w:rPr>
          <w:rFonts w:cstheme="minorHAnsi"/>
          <w:sz w:val="24"/>
          <w:szCs w:val="24"/>
        </w:rPr>
        <w:t xml:space="preserve"> complete samples. Let </w:t>
      </w:r>
      <m:oMath>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theme="minorHAnsi"/>
                <w:sz w:val="24"/>
                <w:szCs w:val="24"/>
              </w:rPr>
              <m:t>1</m:t>
            </m:r>
          </m:sub>
        </m:sSub>
        <m:r>
          <w:rPr>
            <w:rFonts w:ascii="Cambria Math" w:hAnsi="Cambria Math" w:cstheme="minorHAnsi"/>
            <w:sz w:val="24"/>
            <w:szCs w:val="24"/>
          </w:rPr>
          <m:t xml:space="preserve">, . . . , </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oMath>
      <w:r w:rsidRPr="00463BAD">
        <w:rPr>
          <w:rFonts w:cstheme="minorHAnsi"/>
          <w:sz w:val="24"/>
          <w:szCs w:val="24"/>
        </w:rPr>
        <w:t xml:space="preserve"> be the observed values from the ONH-G family with set of </w:t>
      </w:r>
      <w:proofErr w:type="gramStart"/>
      <w:r w:rsidRPr="00463BAD">
        <w:rPr>
          <w:rFonts w:cstheme="minorHAnsi"/>
          <w:sz w:val="24"/>
          <w:szCs w:val="24"/>
        </w:rPr>
        <w:t>parameter</w:t>
      </w:r>
      <w:proofErr w:type="gramEnd"/>
      <w:r w:rsidR="00DB59DE">
        <w:rPr>
          <w:rFonts w:cstheme="minorHAnsi"/>
          <w:sz w:val="24"/>
          <w:szCs w:val="24"/>
        </w:rPr>
        <w:t xml:space="preserve"> </w:t>
      </w:r>
      <m:oMath>
        <m:r>
          <w:rPr>
            <w:rFonts w:ascii="Cambria Math" w:hAnsi="Cambria Math" w:cs="Cambria Math"/>
            <w:sz w:val="24"/>
            <w:szCs w:val="24"/>
          </w:rPr>
          <m:t>Φ</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T</m:t>
            </m:r>
          </m:sup>
        </m:sSup>
      </m:oMath>
      <w:r w:rsidRPr="00463BAD">
        <w:rPr>
          <w:rFonts w:cstheme="minorHAnsi"/>
          <w:sz w:val="24"/>
          <w:szCs w:val="24"/>
        </w:rPr>
        <w:t xml:space="preserve">. The log-likelihood function for parameter vector </w:t>
      </w:r>
      <m:oMath>
        <m:r>
          <w:rPr>
            <w:rFonts w:ascii="Cambria Math" w:hAnsi="Cambria Math" w:cs="Cambria Math"/>
            <w:sz w:val="24"/>
            <w:szCs w:val="24"/>
          </w:rPr>
          <m:t>Φ</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T</m:t>
            </m:r>
          </m:sup>
        </m:sSup>
      </m:oMath>
      <w:r w:rsidR="00DB59DE">
        <w:rPr>
          <w:rFonts w:ascii="Cambria Math" w:hAnsi="Cambria Math" w:cs="Cambria Math"/>
          <w:sz w:val="24"/>
          <w:szCs w:val="24"/>
          <w:vertAlign w:val="superscript"/>
        </w:rPr>
        <w:t xml:space="preserve"> </w:t>
      </w:r>
      <w:r w:rsidRPr="00463BAD">
        <w:rPr>
          <w:rFonts w:cstheme="minorHAnsi"/>
          <w:sz w:val="24"/>
          <w:szCs w:val="24"/>
        </w:rPr>
        <w:t>is obtained as follows</w:t>
      </w:r>
    </w:p>
    <w:p w14:paraId="2D4DB058" w14:textId="352965C4" w:rsidR="00463BAD" w:rsidRPr="00463BAD" w:rsidRDefault="008F4970" w:rsidP="00463BAD">
      <w:pPr>
        <w:rPr>
          <w:rFonts w:cstheme="minorHAnsi"/>
          <w:sz w:val="24"/>
          <w:szCs w:val="24"/>
        </w:rPr>
      </w:pPr>
      <m:oMathPara>
        <m:oMath>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L</m:t>
          </m:r>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Cambria Math"/>
                  <w:sz w:val="24"/>
                  <w:szCs w:val="24"/>
                </w:rPr>
                <m:t>Φ</m:t>
              </m:r>
            </m:e>
          </m:d>
          <m:r>
            <w:rPr>
              <w:rFonts w:ascii="Cambria Math" w:hAnsi="Cambria Math" w:cstheme="minorHAnsi"/>
              <w:sz w:val="24"/>
              <w:szCs w:val="24"/>
            </w:rPr>
            <m:t xml:space="preserve">= </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m:rPr>
                      <m:sty m:val="p"/>
                    </m:rPr>
                    <w:rPr>
                      <w:rFonts w:ascii="Cambria Math" w:hAnsi="Cambria Math" w:cs="Cambria Math"/>
                      <w:sz w:val="24"/>
                      <w:szCs w:val="24"/>
                    </w:rPr>
                    <m:t>ln</m:t>
                  </m:r>
                  <m:ctrlPr>
                    <w:rPr>
                      <w:rFonts w:ascii="Cambria Math" w:hAnsi="Cambria Math" w:cstheme="minorHAnsi"/>
                      <w:i/>
                      <w:sz w:val="24"/>
                      <w:szCs w:val="24"/>
                    </w:rPr>
                  </m:ctrlPr>
                </m:fName>
                <m:e>
                  <m:d>
                    <m:dPr>
                      <m:begChr m:val="["/>
                      <m:endChr m:val="]"/>
                      <m:ctrlPr>
                        <w:rPr>
                          <w:rFonts w:ascii="Cambria Math" w:hAnsi="Cambria Math" w:cstheme="minorHAnsi"/>
                          <w:i/>
                          <w:sz w:val="24"/>
                          <w:szCs w:val="24"/>
                        </w:rPr>
                      </m:ctrlPr>
                    </m:dPr>
                    <m:e>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d>
                </m:e>
              </m:func>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Cambria Math"/>
                      <w:sz w:val="24"/>
                      <w:szCs w:val="24"/>
                    </w:rPr>
                    <m:t>β</m:t>
                  </m:r>
                  <m:r>
                    <w:rPr>
                      <w:rFonts w:ascii="Cambria Math" w:hAnsi="Cambria Math" w:cstheme="minorHAnsi"/>
                      <w:sz w:val="24"/>
                      <w:szCs w:val="24"/>
                    </w:rPr>
                    <m:t>-1</m:t>
                  </m:r>
                </m:e>
              </m:d>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m:rPr>
                      <m:sty m:val="p"/>
                    </m:rPr>
                    <w:rPr>
                      <w:rFonts w:ascii="Cambria Math" w:hAnsi="Cambria Math" w:cs="Cambria Math"/>
                      <w:sz w:val="24"/>
                      <w:szCs w:val="24"/>
                    </w:rPr>
                    <m:t>ln</m:t>
                  </m:r>
                </m:fName>
                <m:e>
                  <m:d>
                    <m:dPr>
                      <m:begChr m:val="["/>
                      <m:endChr m:val="]"/>
                      <m:ctrlPr>
                        <w:rPr>
                          <w:rFonts w:ascii="Cambria Math" w:hAnsi="Cambria Math" w:cstheme="minorHAnsi"/>
                          <w:i/>
                          <w:sz w:val="24"/>
                          <w:szCs w:val="24"/>
                        </w:rPr>
                      </m:ctrlPr>
                    </m:dPr>
                    <m:e>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d>
                </m:e>
              </m:func>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Cambria Math"/>
                      <w:sz w:val="24"/>
                      <w:szCs w:val="24"/>
                    </w:rPr>
                    <m:t>β</m:t>
                  </m:r>
                  <m:r>
                    <w:rPr>
                      <w:rFonts w:ascii="Cambria Math" w:hAnsi="Cambria Math" w:cstheme="minorHAnsi"/>
                      <w:sz w:val="24"/>
                      <w:szCs w:val="24"/>
                    </w:rPr>
                    <m:t>+1</m:t>
                  </m:r>
                </m:e>
              </m:d>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w:rPr>
                  <w:rFonts w:ascii="Cambria Math" w:hAnsi="Cambria Math" w:cs="Cambria Math"/>
                  <w:sz w:val="24"/>
                  <w:szCs w:val="24"/>
                </w:rPr>
                <m:t>ln</m:t>
              </m:r>
              <m:d>
                <m:dPr>
                  <m:begChr m:val="["/>
                  <m:endChr m:val="]"/>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xi</m:t>
                      </m:r>
                      <m:r>
                        <w:rPr>
                          <w:rFonts w:ascii="Cambria Math" w:hAnsi="Cambria Math" w:cstheme="minorHAnsi"/>
                          <w:sz w:val="24"/>
                          <w:szCs w:val="24"/>
                        </w:rPr>
                        <m:t>;</m:t>
                      </m:r>
                      <m:r>
                        <w:rPr>
                          <w:rFonts w:ascii="Cambria Math" w:hAnsi="Cambria Math" w:cs="Cambria Math"/>
                          <w:sz w:val="24"/>
                          <w:szCs w:val="24"/>
                        </w:rPr>
                        <m:t>ζ</m:t>
                      </m:r>
                    </m:e>
                  </m:d>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α-1</m:t>
                  </m:r>
                </m:e>
              </m:d>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Cambria Math"/>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r>
                <w:rPr>
                  <w:rFonts w:ascii="Cambria Math" w:hAnsi="Cambria Math" w:cs="Cambria Math"/>
                  <w:sz w:val="24"/>
                  <w:szCs w:val="24"/>
                </w:rPr>
                <m:t>ln</m:t>
              </m:r>
              <m:d>
                <m:dPr>
                  <m:begChr m:val="["/>
                  <m:endChr m:val="]"/>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sup>
                      <m:r>
                        <w:rPr>
                          <w:rFonts w:ascii="Cambria Math" w:hAnsi="Cambria Math" w:cstheme="minorHAnsi"/>
                          <w:sz w:val="24"/>
                          <w:szCs w:val="24"/>
                        </w:rPr>
                        <m:t>α</m:t>
                      </m:r>
                    </m:sup>
                  </m:sSup>
                </m:e>
              </m:d>
            </m:e>
          </m:nary>
          <m:r>
            <w:rPr>
              <w:rFonts w:ascii="Cambria Math" w:hAnsi="Cambria Math" w:cstheme="minorHAnsi"/>
              <w:sz w:val="24"/>
              <w:szCs w:val="24"/>
            </w:rPr>
            <m:t>.</m:t>
          </m:r>
        </m:oMath>
      </m:oMathPara>
    </w:p>
    <w:p w14:paraId="0BBE64B5" w14:textId="790E1708" w:rsidR="00463BAD" w:rsidRPr="00463BAD" w:rsidRDefault="00463BAD" w:rsidP="00463BAD">
      <w:pPr>
        <w:rPr>
          <w:rFonts w:cstheme="minorHAnsi"/>
          <w:sz w:val="24"/>
          <w:szCs w:val="24"/>
        </w:rPr>
      </w:pPr>
      <w:r w:rsidRPr="00463BAD">
        <w:rPr>
          <w:rFonts w:cstheme="minorHAnsi"/>
          <w:sz w:val="24"/>
          <w:szCs w:val="24"/>
        </w:rPr>
        <w:t xml:space="preserve">The elements of the score function </w:t>
      </w:r>
      <m:oMath>
        <m:r>
          <w:rPr>
            <w:rFonts w:ascii="Cambria Math" w:hAnsi="Cambria Math" w:cs="Cambria Math"/>
            <w:sz w:val="24"/>
            <w:szCs w:val="24"/>
          </w:rPr>
          <m:t>U</m:t>
        </m:r>
        <m:r>
          <w:rPr>
            <w:rFonts w:ascii="Cambria Math" w:hAnsi="Cambria Math" w:cstheme="minorHAnsi"/>
            <w:sz w:val="24"/>
            <w:szCs w:val="24"/>
          </w:rPr>
          <m:t>(</m:t>
        </m:r>
        <m:r>
          <w:rPr>
            <w:rFonts w:ascii="Cambria Math" w:hAnsi="Cambria Math" w:cs="Cambria Math"/>
            <w:sz w:val="24"/>
            <w:szCs w:val="24"/>
          </w:rPr>
          <m:t>Φ</m:t>
        </m:r>
        <m:r>
          <w:rPr>
            <w:rFonts w:ascii="Cambria Math" w:hAnsi="Cambria Math" w:cstheme="minorHAnsi"/>
            <w:sz w:val="24"/>
            <w:szCs w:val="24"/>
          </w:rPr>
          <m:t>) = (</m:t>
        </m:r>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α</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β</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U</m:t>
            </m:r>
          </m:e>
          <m:sub>
            <m:sSub>
              <m:sSubPr>
                <m:ctrlPr>
                  <w:rPr>
                    <w:rFonts w:ascii="Cambria Math" w:hAnsi="Cambria Math" w:cs="Cambria Math"/>
                    <w:i/>
                    <w:sz w:val="24"/>
                    <w:szCs w:val="24"/>
                  </w:rPr>
                </m:ctrlPr>
              </m:sSubPr>
              <m:e>
                <m:r>
                  <w:rPr>
                    <w:rFonts w:ascii="Cambria Math" w:hAnsi="Cambria Math" w:cs="Cambria Math"/>
                    <w:sz w:val="24"/>
                    <w:szCs w:val="24"/>
                  </w:rPr>
                  <m:t>ζ</m:t>
                </m:r>
              </m:e>
              <m:sub>
                <m:r>
                  <w:rPr>
                    <w:rFonts w:ascii="Cambria Math" w:hAnsi="Cambria Math" w:cs="Cambria Math"/>
                    <w:sz w:val="24"/>
                    <w:szCs w:val="24"/>
                  </w:rPr>
                  <m:t>k</m:t>
                </m:r>
              </m:sub>
            </m:sSub>
          </m:sub>
        </m:sSub>
        <m:r>
          <w:rPr>
            <w:rFonts w:ascii="Cambria Math" w:hAnsi="Cambria Math" w:cstheme="minorHAnsi"/>
            <w:sz w:val="24"/>
            <w:szCs w:val="24"/>
          </w:rPr>
          <m:t>)</m:t>
        </m:r>
      </m:oMath>
      <w:r w:rsidRPr="00463BAD">
        <w:rPr>
          <w:rFonts w:cstheme="minorHAnsi"/>
          <w:sz w:val="24"/>
          <w:szCs w:val="24"/>
        </w:rPr>
        <w:t xml:space="preserve"> are given by</w:t>
      </w:r>
    </w:p>
    <w:p w14:paraId="222A1865" w14:textId="26C3946E" w:rsidR="00463BAD" w:rsidRPr="00463BAD" w:rsidRDefault="00463BAD" w:rsidP="00463BAD">
      <w:pPr>
        <w:rPr>
          <w:rFonts w:cstheme="minorHAnsi"/>
          <w:sz w:val="24"/>
          <w:szCs w:val="24"/>
        </w:rPr>
      </w:pPr>
    </w:p>
    <w:p w14:paraId="593E1521" w14:textId="351493A0" w:rsidR="00463BAD" w:rsidRPr="00463BAD" w:rsidRDefault="00972D20" w:rsidP="00463BAD">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α</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Cambria Math"/>
                  <w:sz w:val="24"/>
                  <w:szCs w:val="24"/>
                </w:rPr>
                <m:t>n</m:t>
              </m:r>
            </m:num>
            <m:den>
              <m:r>
                <w:rPr>
                  <w:rFonts w:ascii="Cambria Math" w:hAnsi="Cambria Math" w:cs="Cambria Math"/>
                  <w:sz w:val="24"/>
                  <w:szCs w:val="24"/>
                </w:rPr>
                <m:t>α</m:t>
              </m:r>
            </m:den>
          </m:f>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r>
                <w:rPr>
                  <w:rFonts w:ascii="Cambria Math" w:hAnsi="Cambria Math" w:cs="Cambria Math"/>
                  <w:sz w:val="24"/>
                  <w:szCs w:val="24"/>
                </w:rPr>
                <m:t>ln</m:t>
              </m:r>
              <m:r>
                <w:rPr>
                  <w:rFonts w:ascii="Cambria Math" w:hAnsi="Cambria Math" w:cstheme="minorHAnsi"/>
                  <w:sz w:val="24"/>
                  <w:szCs w:val="24"/>
                </w:rPr>
                <m:t xml:space="preserve"> </m:t>
              </m:r>
              <m:d>
                <m:dPr>
                  <m:begChr m:val="["/>
                  <m:endChr m:val="]"/>
                  <m:ctrlPr>
                    <w:rPr>
                      <w:rFonts w:ascii="Cambria Math" w:hAnsi="Cambria Math" w:cs="Cambria Math"/>
                      <w:i/>
                      <w:sz w:val="24"/>
                      <w:szCs w:val="24"/>
                    </w:rPr>
                  </m:ctrlPr>
                </m:dPr>
                <m:e>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sup>
                  <m:r>
                    <w:rPr>
                      <w:rFonts w:ascii="Cambria Math" w:hAnsi="Cambria Math" w:cstheme="minorHAnsi"/>
                      <w:sz w:val="24"/>
                      <w:szCs w:val="24"/>
                    </w:rPr>
                    <m:t>α</m:t>
                  </m:r>
                </m:sup>
              </m:sSup>
              <m:r>
                <w:rPr>
                  <w:rFonts w:ascii="Cambria Math" w:hAnsi="Cambria Math" w:cstheme="minorHAnsi"/>
                  <w:sz w:val="24"/>
                  <w:szCs w:val="24"/>
                </w:rPr>
                <m:t>ln</m:t>
              </m:r>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nary>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β</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β</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w:rPr>
                  <w:rFonts w:ascii="Cambria Math" w:hAnsi="Cambria Math" w:cstheme="minorHAnsi"/>
                  <w:sz w:val="24"/>
                  <w:szCs w:val="24"/>
                </w:rPr>
                <m:t>ln</m:t>
              </m:r>
            </m:e>
          </m:nary>
          <m:d>
            <m:dPr>
              <m:begChr m:val="["/>
              <m:endChr m:val="]"/>
              <m:ctrlPr>
                <w:rPr>
                  <w:rFonts w:ascii="Cambria Math" w:hAnsi="Cambria Math" w:cstheme="minorHAnsi"/>
                  <w:i/>
                  <w:sz w:val="24"/>
                  <w:szCs w:val="24"/>
                </w:rPr>
              </m:ctrlPr>
            </m:dPr>
            <m:e>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r>
                <w:rPr>
                  <w:rFonts w:ascii="Cambria Math" w:hAnsi="Cambria Math" w:cstheme="minorHAnsi"/>
                  <w:sz w:val="24"/>
                  <w:szCs w:val="24"/>
                </w:rPr>
                <m:t>ln</m:t>
              </m:r>
              <m:d>
                <m:dPr>
                  <m:begChr m:val="["/>
                  <m:endChr m:val="]"/>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α-1</m:t>
                  </m:r>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den>
                          </m:f>
                        </m:e>
                      </m:d>
                    </m:e>
                    <m:sup>
                      <m:r>
                        <w:rPr>
                          <w:rFonts w:ascii="Cambria Math" w:hAnsi="Cambria Math" w:cs="Cambria Math"/>
                          <w:sz w:val="24"/>
                          <w:szCs w:val="24"/>
                          <w:vertAlign w:val="superscript"/>
                        </w:rPr>
                        <m:t>β</m:t>
                      </m:r>
                    </m:sup>
                  </m:sSup>
                  <m:r>
                    <w:rPr>
                      <w:rFonts w:ascii="Cambria Math" w:hAnsi="Cambria Math" w:cs="Cambria Math"/>
                      <w:sz w:val="24"/>
                      <w:szCs w:val="24"/>
                    </w:rPr>
                    <m:t>ln</m:t>
                  </m:r>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den>
                      </m:f>
                    </m:e>
                  </m:d>
                </m:num>
                <m:den>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den>
                          </m:f>
                        </m:e>
                      </m:d>
                    </m:e>
                    <m:sup>
                      <m:r>
                        <w:rPr>
                          <w:rFonts w:ascii="Cambria Math" w:hAnsi="Cambria Math" w:cs="Cambria Math"/>
                          <w:sz w:val="24"/>
                          <w:szCs w:val="24"/>
                          <w:vertAlign w:val="superscript"/>
                        </w:rPr>
                        <m:t>β</m:t>
                      </m:r>
                    </m:sup>
                  </m:sSup>
                </m:den>
              </m:f>
            </m:e>
          </m:nary>
          <m:r>
            <w:rPr>
              <w:rFonts w:ascii="Cambria Math" w:hAnsi="Cambria Math" w:cstheme="minorHAnsi"/>
              <w:sz w:val="24"/>
              <w:szCs w:val="24"/>
            </w:rPr>
            <m:t>-α</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e>
                  </m:d>
                </m:e>
                <m:sup>
                  <m:r>
                    <w:rPr>
                      <w:rFonts w:ascii="Cambria Math" w:hAnsi="Cambria Math" w:cstheme="minorHAnsi"/>
                      <w:sz w:val="24"/>
                      <w:szCs w:val="24"/>
                    </w:rPr>
                    <m:t>α</m:t>
                  </m:r>
                  <m:r>
                    <w:rPr>
                      <w:rFonts w:ascii="Cambria Math" w:hAnsi="Cambria Math" w:cstheme="minorHAnsi"/>
                      <w:sz w:val="24"/>
                      <w:szCs w:val="24"/>
                    </w:rPr>
                    <m:t>-1</m:t>
                  </m:r>
                </m:sup>
              </m:sSup>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Cambria Math"/>
                      <w:sz w:val="24"/>
                      <w:szCs w:val="24"/>
                      <w:vertAlign w:val="superscript"/>
                    </w:rPr>
                    <m:t>β</m:t>
                  </m:r>
                </m:sup>
              </m:sSup>
              <m:r>
                <w:rPr>
                  <w:rFonts w:ascii="Cambria Math" w:hAnsi="Cambria Math" w:cs="Cambria Math"/>
                  <w:sz w:val="24"/>
                  <w:szCs w:val="24"/>
                </w:rPr>
                <m:t>ln</m:t>
              </m:r>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den>
                  </m:f>
                </m:e>
              </m:d>
              <m:r>
                <w:rPr>
                  <w:rFonts w:ascii="Cambria Math" w:hAnsi="Cambria Math" w:cs="Cambria Math"/>
                  <w:sz w:val="24"/>
                  <w:szCs w:val="24"/>
                </w:rPr>
                <m:t>,</m:t>
              </m:r>
            </m:e>
          </m:nary>
        </m:oMath>
      </m:oMathPara>
    </w:p>
    <w:p w14:paraId="78EAE733" w14:textId="223A5C69" w:rsidR="00463BAD" w:rsidRPr="00463BAD" w:rsidRDefault="00463BAD" w:rsidP="00463BAD">
      <w:pPr>
        <w:rPr>
          <w:rFonts w:cstheme="minorHAnsi"/>
          <w:sz w:val="24"/>
          <w:szCs w:val="24"/>
        </w:rPr>
      </w:pPr>
      <w:r w:rsidRPr="00463BAD">
        <w:rPr>
          <w:rFonts w:cstheme="minorHAnsi"/>
          <w:sz w:val="24"/>
          <w:szCs w:val="24"/>
        </w:rPr>
        <w:t>and</w:t>
      </w:r>
    </w:p>
    <w:p w14:paraId="66B47654" w14:textId="5DAF179F" w:rsidR="00463BAD" w:rsidRPr="00463BAD" w:rsidRDefault="005B28F0" w:rsidP="00463BAD">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U</m:t>
              </m:r>
            </m:e>
            <m:sub>
              <m:sSub>
                <m:sSubPr>
                  <m:ctrlPr>
                    <w:rPr>
                      <w:rFonts w:ascii="Cambria Math" w:hAnsi="Cambria Math" w:cs="Cambria Math"/>
                      <w:i/>
                      <w:sz w:val="24"/>
                      <w:szCs w:val="24"/>
                    </w:rPr>
                  </m:ctrlPr>
                </m:sSubPr>
                <m:e>
                  <m:r>
                    <w:rPr>
                      <w:rFonts w:ascii="Cambria Math" w:hAnsi="Cambria Math" w:cs="Cambria Math"/>
                      <w:sz w:val="24"/>
                      <w:szCs w:val="24"/>
                    </w:rPr>
                    <m:t>ζ</m:t>
                  </m:r>
                </m:e>
                <m:sub>
                  <m:r>
                    <w:rPr>
                      <w:rFonts w:ascii="Cambria Math" w:hAnsi="Cambria Math" w:cs="Cambria Math"/>
                      <w:sz w:val="24"/>
                      <w:szCs w:val="24"/>
                    </w:rPr>
                    <m:t>k</m:t>
                  </m:r>
                </m:sub>
              </m:sSub>
            </m:sub>
          </m:sSub>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ζ</m:t>
                      </m:r>
                    </m:e>
                    <m:sub>
                      <m:r>
                        <w:rPr>
                          <w:rFonts w:ascii="Cambria Math" w:hAnsi="Cambria Math" w:cstheme="minorHAnsi"/>
                          <w:sz w:val="24"/>
                          <w:szCs w:val="24"/>
                        </w:rPr>
                        <m:t>k</m:t>
                      </m:r>
                    </m:sub>
                  </m:sSub>
                </m:num>
                <m:den>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β-1</m:t>
                  </m:r>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ζ</m:t>
                      </m:r>
                    </m:e>
                    <m:sub>
                      <m:r>
                        <w:rPr>
                          <w:rFonts w:ascii="Cambria Math" w:hAnsi="Cambria Math" w:cstheme="minorHAnsi"/>
                          <w:sz w:val="24"/>
                          <w:szCs w:val="24"/>
                        </w:rPr>
                        <m:t>k</m:t>
                      </m:r>
                    </m:sub>
                  </m:sSub>
                </m:num>
                <m:den>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β+1</m:t>
                  </m:r>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ζ</m:t>
                      </m:r>
                    </m:e>
                    <m:sub>
                      <m:r>
                        <w:rPr>
                          <w:rFonts w:ascii="Cambria Math" w:hAnsi="Cambria Math" w:cstheme="minorHAnsi"/>
                          <w:sz w:val="24"/>
                          <w:szCs w:val="24"/>
                        </w:rPr>
                        <m:t>k</m:t>
                      </m:r>
                    </m:sub>
                  </m:sSub>
                </m:num>
                <m:den>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d>
                </m:den>
              </m:f>
              <m:r>
                <w:rPr>
                  <w:rFonts w:ascii="Cambria Math" w:hAnsi="Cambria Math" w:cstheme="minorHAnsi"/>
                  <w:sz w:val="24"/>
                  <w:szCs w:val="24"/>
                </w:rPr>
                <m:t>+</m:t>
              </m:r>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α-</m:t>
                  </m:r>
                  <m:r>
                    <w:rPr>
                      <w:rFonts w:ascii="Cambria Math" w:hAnsi="Cambria Math" w:cstheme="minorHAnsi"/>
                      <w:sz w:val="24"/>
                      <w:szCs w:val="24"/>
                    </w:rPr>
                    <m:t>1</m:t>
                  </m:r>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theme="minorHAnsi"/>
                      <w: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G</m:t>
                      </m:r>
                      <m:sSup>
                        <m:sSupPr>
                          <m:ctrlPr>
                            <w:rPr>
                              <w:rFonts w:ascii="Cambria Math" w:hAnsi="Cambria Math" w:cstheme="minorHAnsi"/>
                              <w:i/>
                              <w:sz w:val="24"/>
                              <w:szCs w:val="24"/>
                            </w:rPr>
                          </m:ctrlPr>
                        </m:sSupPr>
                        <m:e>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e>
                          </m:d>
                        </m:e>
                        <m:sup>
                          <m:r>
                            <w:rPr>
                              <w:rFonts w:ascii="Cambria Math" w:hAnsi="Cambria Math" w:cstheme="minorHAnsi"/>
                              <w:sz w:val="24"/>
                              <w:szCs w:val="24"/>
                            </w:rPr>
                            <m:t>β+1</m:t>
                          </m:r>
                        </m:sup>
                      </m:sSup>
                    </m:den>
                  </m:f>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ζ</m:t>
                      </m:r>
                    </m:e>
                    <m:sub>
                      <m:r>
                        <w:rPr>
                          <w:rFonts w:ascii="Cambria Math" w:hAnsi="Cambria Math" w:cstheme="minorHAnsi"/>
                          <w:sz w:val="24"/>
                          <w:szCs w:val="24"/>
                        </w:rPr>
                        <m:t>k</m:t>
                      </m:r>
                    </m:sub>
                  </m:sSub>
                </m:num>
                <m:den>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num>
                            <m:den>
                              <m:r>
                                <w:rPr>
                                  <w:rFonts w:ascii="Cambria Math" w:hAnsi="Cambria Math" w:cstheme="minorHAnsi"/>
                                  <w:sz w:val="24"/>
                                  <w:szCs w:val="24"/>
                                </w:rPr>
                                <m:t>1-G</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r>
                                <w:rPr>
                                  <w:rFonts w:ascii="Cambria Math" w:hAnsi="Cambria Math" w:cstheme="minorHAnsi"/>
                                  <w:sz w:val="24"/>
                                  <w:szCs w:val="24"/>
                                </w:rPr>
                                <m:t>)</m:t>
                              </m:r>
                            </m:den>
                          </m:f>
                        </m:e>
                      </m:d>
                    </m:e>
                    <m:sup>
                      <m:r>
                        <w:rPr>
                          <w:rFonts w:ascii="Cambria Math" w:hAnsi="Cambria Math" w:cstheme="minorHAnsi"/>
                          <w:sz w:val="24"/>
                          <w:szCs w:val="24"/>
                        </w:rPr>
                        <m:t>β</m:t>
                      </m:r>
                    </m:sup>
                  </m:sSup>
                </m:den>
              </m:f>
              <m:r>
                <w:rPr>
                  <w:rFonts w:ascii="Cambria Math" w:hAnsi="Cambria Math" w:cstheme="minorHAnsi"/>
                  <w:sz w:val="24"/>
                  <w:szCs w:val="24"/>
                </w:rPr>
                <m:t>-αβ</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type m:val="lin"/>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1-</m:t>
                                      </m:r>
                                      <m:r>
                                        <w:rPr>
                                          <w:rFonts w:ascii="Cambria Math" w:hAnsi="Cambria Math" w:cs="Cambria Math"/>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den>
                                  </m:f>
                                </m:e>
                              </m:d>
                            </m:e>
                            <m:sup>
                              <m:r>
                                <w:rPr>
                                  <w:rFonts w:ascii="Cambria Math" w:hAnsi="Cambria Math" w:cs="Cambria Math"/>
                                  <w:sz w:val="24"/>
                                  <w:szCs w:val="24"/>
                                  <w:vertAlign w:val="superscript"/>
                                </w:rPr>
                                <m:t>β</m:t>
                              </m:r>
                            </m:sup>
                          </m:sSup>
                        </m:e>
                      </m:d>
                    </m:e>
                    <m:sup>
                      <m:r>
                        <w:rPr>
                          <w:rFonts w:ascii="Cambria Math" w:hAnsi="Cambria Math" w:cstheme="minorHAnsi"/>
                          <w:sz w:val="24"/>
                          <w:szCs w:val="24"/>
                        </w:rPr>
                        <m:t>α-1</m:t>
                      </m:r>
                    </m:sup>
                  </m:sSup>
                  <m:f>
                    <m:fPr>
                      <m:ctrlPr>
                        <w:rPr>
                          <w:rFonts w:ascii="Cambria Math" w:hAnsi="Cambria Math" w:cstheme="minorHAnsi"/>
                          <w:i/>
                          <w:sz w:val="24"/>
                          <w:szCs w:val="24"/>
                        </w:rPr>
                      </m:ctrlPr>
                    </m:fPr>
                    <m:num>
                      <m:r>
                        <w:rPr>
                          <w:rFonts w:ascii="Cambria Math" w:hAnsi="Cambria Math" w:cstheme="minorHAnsi"/>
                          <w:sz w:val="24"/>
                          <w:szCs w:val="24"/>
                        </w:rPr>
                        <m:t>G</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e>
                          </m:d>
                        </m:e>
                        <m:sup>
                          <m:r>
                            <w:rPr>
                              <w:rFonts w:ascii="Cambria Math" w:hAnsi="Cambria Math" w:cstheme="minorHAnsi"/>
                              <w:sz w:val="24"/>
                              <w:szCs w:val="24"/>
                            </w:rPr>
                            <m:t>β+1</m:t>
                          </m:r>
                        </m:sup>
                      </m:sSup>
                    </m:den>
                  </m:f>
                  <m:r>
                    <w:rPr>
                      <w:rFonts w:ascii="Cambria Math" w:hAnsi="Cambria Math" w:cstheme="minorHAnsi"/>
                      <w:sz w:val="24"/>
                      <w:szCs w:val="24"/>
                    </w:rPr>
                    <m:t>∂G</m:t>
                  </m:r>
                  <m:d>
                    <m:dPr>
                      <m:ctrlPr>
                        <w:rPr>
                          <w:rFonts w:ascii="Cambria Math" w:hAnsi="Cambria Math" w:cstheme="minorHAnsi"/>
                          <w:i/>
                          <w:sz w:val="24"/>
                          <w:szCs w:val="24"/>
                        </w:rPr>
                      </m:ctrlPr>
                    </m:d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m:t>
                      </m:r>
                      <m:r>
                        <w:rPr>
                          <w:rFonts w:ascii="Cambria Math" w:hAnsi="Cambria Math" w:cs="Cambria Math"/>
                          <w:sz w:val="24"/>
                          <w:szCs w:val="24"/>
                        </w:rPr>
                        <m:t>ζ</m:t>
                      </m:r>
                    </m:e>
                  </m:d>
                </m:num>
                <m:den>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ζ</m:t>
                      </m:r>
                    </m:e>
                    <m:sub>
                      <m:r>
                        <w:rPr>
                          <w:rFonts w:ascii="Cambria Math" w:hAnsi="Cambria Math" w:cstheme="minorHAnsi"/>
                          <w:sz w:val="24"/>
                          <w:szCs w:val="24"/>
                        </w:rPr>
                        <m:t>k</m:t>
                      </m:r>
                    </m:sub>
                  </m:sSub>
                </m:den>
              </m:f>
              <m:r>
                <w:rPr>
                  <w:rFonts w:ascii="Cambria Math" w:hAnsi="Cambria Math" w:cstheme="minorHAnsi"/>
                  <w:sz w:val="24"/>
                  <w:szCs w:val="24"/>
                </w:rPr>
                <m:t>.</m:t>
              </m:r>
            </m:e>
          </m:nary>
        </m:oMath>
      </m:oMathPara>
    </w:p>
    <w:p w14:paraId="4A44A126" w14:textId="19332756" w:rsidR="00463BAD" w:rsidRPr="00463BAD" w:rsidRDefault="00463BAD" w:rsidP="00463BAD">
      <w:pPr>
        <w:rPr>
          <w:rFonts w:cstheme="minorHAnsi"/>
          <w:sz w:val="24"/>
          <w:szCs w:val="24"/>
        </w:rPr>
      </w:pPr>
      <w:r w:rsidRPr="00463BAD">
        <w:rPr>
          <w:rFonts w:cstheme="minorHAnsi"/>
          <w:sz w:val="24"/>
          <w:szCs w:val="24"/>
        </w:rPr>
        <w:t xml:space="preserve">Setting </w:t>
      </w:r>
      <m:oMath>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α</m:t>
            </m:r>
          </m:sub>
        </m:sSub>
      </m:oMath>
      <w:r w:rsidRPr="00463BAD">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β</m:t>
            </m:r>
          </m:sub>
        </m:sSub>
      </m:oMath>
      <w:r w:rsidRPr="00463BAD">
        <w:rPr>
          <w:rFonts w:cstheme="minorHAnsi"/>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U</m:t>
            </m:r>
          </m:e>
          <m:sub>
            <m:sSub>
              <m:sSubPr>
                <m:ctrlPr>
                  <w:rPr>
                    <w:rFonts w:ascii="Cambria Math" w:hAnsi="Cambria Math" w:cs="Cambria Math"/>
                    <w:i/>
                    <w:sz w:val="24"/>
                    <w:szCs w:val="24"/>
                  </w:rPr>
                </m:ctrlPr>
              </m:sSubPr>
              <m:e>
                <m:r>
                  <w:rPr>
                    <w:rFonts w:ascii="Cambria Math" w:hAnsi="Cambria Math" w:cs="Cambria Math"/>
                    <w:sz w:val="24"/>
                    <w:szCs w:val="24"/>
                  </w:rPr>
                  <m:t>ζ</m:t>
                </m:r>
              </m:e>
              <m:sub>
                <m:r>
                  <w:rPr>
                    <w:rFonts w:ascii="Cambria Math" w:hAnsi="Cambria Math" w:cs="Cambria Math"/>
                    <w:sz w:val="24"/>
                    <w:szCs w:val="24"/>
                  </w:rPr>
                  <m:t>k</m:t>
                </m:r>
              </m:sub>
            </m:sSub>
          </m:sub>
        </m:sSub>
      </m:oMath>
      <w:r w:rsidRPr="00463BAD">
        <w:rPr>
          <w:rFonts w:cstheme="minorHAnsi"/>
          <w:sz w:val="24"/>
          <w:szCs w:val="24"/>
        </w:rPr>
        <w:t xml:space="preserve"> equal to zero and solving these equations simultaneously yield the maximum likelihood estimate </w:t>
      </w:r>
      <m:oMath>
        <m:r>
          <w:rPr>
            <w:rFonts w:ascii="Cambria Math" w:hAnsi="Cambria Math" w:cstheme="minorHAnsi"/>
            <w:sz w:val="24"/>
            <w:szCs w:val="24"/>
          </w:rPr>
          <m:t>(</m:t>
        </m:r>
        <m:r>
          <m:rPr>
            <m:sty m:val="p"/>
          </m:rPr>
          <w:rPr>
            <w:rFonts w:ascii="Cambria Math" w:hAnsi="Cambria Math" w:cstheme="minorHAnsi"/>
            <w:sz w:val="24"/>
            <w:szCs w:val="24"/>
          </w:rPr>
          <m:t>MLE</m:t>
        </m:r>
        <m:r>
          <w:rPr>
            <w:rFonts w:ascii="Cambria Math" w:hAnsi="Cambria Math" w:cstheme="minorHAnsi"/>
            <w:sz w:val="24"/>
            <w:szCs w:val="24"/>
          </w:rPr>
          <m:t>)</m:t>
        </m:r>
        <m:acc>
          <m:accPr>
            <m:ctrlPr>
              <w:rPr>
                <w:rFonts w:ascii="Cambria Math" w:hAnsi="Cambria Math" w:cs="Cambria Math"/>
                <w:i/>
                <w:sz w:val="24"/>
                <w:szCs w:val="24"/>
              </w:rPr>
            </m:ctrlPr>
          </m:accPr>
          <m:e>
            <m:r>
              <w:rPr>
                <w:rFonts w:ascii="Cambria Math" w:hAnsi="Cambria Math" w:cs="Cambria Math"/>
                <w:sz w:val="24"/>
                <w:szCs w:val="24"/>
              </w:rPr>
              <m:t>Φ</m:t>
            </m:r>
          </m:e>
        </m:acc>
        <m:r>
          <w:rPr>
            <w:rFonts w:ascii="Cambria Math" w:hAnsi="Cambria Math" w:cstheme="minorHAnsi"/>
            <w:sz w:val="24"/>
            <w:szCs w:val="24"/>
          </w:rPr>
          <m:t xml:space="preserve"> = (</m:t>
        </m:r>
        <m:acc>
          <m:accPr>
            <m:ctrlPr>
              <w:rPr>
                <w:rFonts w:ascii="Cambria Math" w:hAnsi="Cambria Math" w:cs="Cambria Math"/>
                <w:i/>
                <w:sz w:val="24"/>
                <w:szCs w:val="24"/>
              </w:rPr>
            </m:ctrlPr>
          </m:accPr>
          <m:e>
            <m:r>
              <w:rPr>
                <w:rFonts w:ascii="Cambria Math" w:hAnsi="Cambria Math" w:cs="Cambria Math"/>
                <w:sz w:val="24"/>
                <w:szCs w:val="24"/>
              </w:rPr>
              <m:t>α</m:t>
            </m:r>
          </m:e>
        </m:acc>
        <m:r>
          <w:rPr>
            <w:rFonts w:ascii="Cambria Math" w:hAnsi="Cambria Math" w:cstheme="minorHAnsi"/>
            <w:sz w:val="24"/>
            <w:szCs w:val="24"/>
          </w:rPr>
          <m:t xml:space="preserve">, </m:t>
        </m:r>
        <m:acc>
          <m:accPr>
            <m:ctrlPr>
              <w:rPr>
                <w:rFonts w:ascii="Cambria Math" w:hAnsi="Cambria Math" w:cs="Cambria Math"/>
                <w:i/>
                <w:sz w:val="24"/>
                <w:szCs w:val="24"/>
              </w:rPr>
            </m:ctrlPr>
          </m:accPr>
          <m:e>
            <m:r>
              <w:rPr>
                <w:rFonts w:ascii="Cambria Math" w:hAnsi="Cambria Math" w:cs="Cambria Math"/>
                <w:sz w:val="24"/>
                <w:szCs w:val="24"/>
              </w:rPr>
              <m:t>β</m:t>
            </m:r>
          </m:e>
        </m:acc>
        <m:r>
          <w:rPr>
            <w:rFonts w:ascii="Cambria Math" w:hAnsi="Cambria Math" w:cstheme="minorHAnsi"/>
            <w:sz w:val="24"/>
            <w:szCs w:val="24"/>
          </w:rPr>
          <m:t xml:space="preserve">, </m:t>
        </m:r>
        <m:acc>
          <m:accPr>
            <m:ctrlPr>
              <w:rPr>
                <w:rFonts w:ascii="Cambria Math" w:hAnsi="Cambria Math" w:cs="Cambria Math"/>
                <w:i/>
                <w:sz w:val="24"/>
                <w:szCs w:val="24"/>
              </w:rPr>
            </m:ctrlPr>
          </m:accPr>
          <m:e>
            <m:r>
              <w:rPr>
                <w:rFonts w:ascii="Cambria Math" w:hAnsi="Cambria Math" w:cs="Cambria Math"/>
                <w:sz w:val="24"/>
                <w:szCs w:val="24"/>
              </w:rPr>
              <m:t>ζ</m:t>
            </m:r>
          </m:e>
        </m:acc>
        <m:r>
          <w:rPr>
            <w:rFonts w:ascii="Cambria Math" w:hAnsi="Cambria Math" w:cstheme="minorHAnsi"/>
            <w:sz w:val="24"/>
            <w:szCs w:val="24"/>
          </w:rPr>
          <m:t xml:space="preserve">) </m:t>
        </m:r>
        <m:r>
          <m:rPr>
            <m:sty m:val="p"/>
          </m:rPr>
          <w:rPr>
            <w:rFonts w:ascii="Cambria Math" w:hAnsi="Cambria Math" w:cstheme="minorHAnsi"/>
            <w:sz w:val="24"/>
            <w:szCs w:val="24"/>
          </w:rPr>
          <m:t>of</m:t>
        </m:r>
        <m:r>
          <w:rPr>
            <w:rFonts w:ascii="Cambria Math" w:hAnsi="Cambria Math" w:cstheme="minorHAnsi"/>
            <w:sz w:val="24"/>
            <w:szCs w:val="24"/>
          </w:rPr>
          <m:t xml:space="preserve"> </m:t>
        </m:r>
        <m:r>
          <w:rPr>
            <w:rFonts w:ascii="Cambria Math" w:hAnsi="Cambria Math" w:cs="Cambria Math"/>
            <w:sz w:val="24"/>
            <w:szCs w:val="24"/>
          </w:rPr>
          <m:t>Φ</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ζ</m:t>
            </m:r>
            <m:r>
              <w:rPr>
                <w:rFonts w:ascii="Cambria Math" w:hAnsi="Cambria Math" w:cstheme="minorHAnsi"/>
                <w:sz w:val="24"/>
                <w:szCs w:val="24"/>
              </w:rPr>
              <m:t>)</m:t>
            </m:r>
          </m:e>
          <m:sup>
            <m:r>
              <w:rPr>
                <w:rFonts w:ascii="Cambria Math" w:hAnsi="Cambria Math" w:cs="Cambria Math"/>
                <w:sz w:val="24"/>
                <w:szCs w:val="24"/>
                <w:vertAlign w:val="superscript"/>
              </w:rPr>
              <m:t>T</m:t>
            </m:r>
          </m:sup>
        </m:sSup>
      </m:oMath>
      <w:r w:rsidRPr="00463BAD">
        <w:rPr>
          <w:rFonts w:cstheme="minorHAnsi"/>
          <w:sz w:val="24"/>
          <w:szCs w:val="24"/>
        </w:rPr>
        <w:t>. These equations cannot be solved</w:t>
      </w:r>
      <w:r w:rsidR="00537CEC">
        <w:rPr>
          <w:rFonts w:cstheme="minorHAnsi"/>
          <w:sz w:val="24"/>
          <w:szCs w:val="24"/>
        </w:rPr>
        <w:t xml:space="preserve"> </w:t>
      </w:r>
      <w:proofErr w:type="gramStart"/>
      <w:r w:rsidRPr="00463BAD">
        <w:rPr>
          <w:rFonts w:cstheme="minorHAnsi"/>
          <w:sz w:val="24"/>
          <w:szCs w:val="24"/>
        </w:rPr>
        <w:t>analytically</w:t>
      </w:r>
      <w:proofErr w:type="gramEnd"/>
      <w:r w:rsidRPr="00463BAD">
        <w:rPr>
          <w:rFonts w:cstheme="minorHAnsi"/>
          <w:sz w:val="24"/>
          <w:szCs w:val="24"/>
        </w:rPr>
        <w:t xml:space="preserve"> and statistical softwar</w:t>
      </w:r>
      <w:r w:rsidR="00537CEC">
        <w:rPr>
          <w:rFonts w:cstheme="minorHAnsi"/>
          <w:sz w:val="24"/>
          <w:szCs w:val="24"/>
        </w:rPr>
        <w:t>e</w:t>
      </w:r>
      <w:r w:rsidRPr="00463BAD">
        <w:rPr>
          <w:rFonts w:cstheme="minorHAnsi"/>
          <w:sz w:val="24"/>
          <w:szCs w:val="24"/>
        </w:rPr>
        <w:t xml:space="preserve"> can be used to solve them numerically using iterative methods.</w:t>
      </w:r>
    </w:p>
    <w:p w14:paraId="4CC1C26A" w14:textId="4CF75907" w:rsidR="00463BAD" w:rsidRPr="00463BAD" w:rsidRDefault="00537CEC" w:rsidP="00537CEC">
      <w:pPr>
        <w:pStyle w:val="Heading1"/>
      </w:pPr>
      <w:r>
        <w:t xml:space="preserve">5. </w:t>
      </w:r>
      <w:r w:rsidR="00463BAD" w:rsidRPr="00463BAD">
        <w:t>Special Models of the OGNH family</w:t>
      </w:r>
    </w:p>
    <w:p w14:paraId="404C2AE2" w14:textId="77777777" w:rsidR="00463BAD" w:rsidRPr="00463BAD" w:rsidRDefault="00463BAD" w:rsidP="00463BAD">
      <w:pPr>
        <w:rPr>
          <w:rFonts w:cstheme="minorHAnsi"/>
          <w:sz w:val="24"/>
          <w:szCs w:val="24"/>
        </w:rPr>
      </w:pPr>
      <w:r w:rsidRPr="00463BAD">
        <w:rPr>
          <w:rFonts w:cstheme="minorHAnsi"/>
          <w:sz w:val="24"/>
          <w:szCs w:val="24"/>
        </w:rPr>
        <w:t xml:space="preserve">In this section, we discuss four special models of the OGNH generated family, namely, OGNH-uniform (OGNHU), OGNH-Lomax (OGNHL), OGNH-Rayleigh (OGNHR) and OGNH-exponential (OGNHE) distributions, respectively. The plots of the pdf and </w:t>
      </w:r>
      <w:proofErr w:type="spellStart"/>
      <w:r w:rsidRPr="00463BAD">
        <w:rPr>
          <w:rFonts w:cstheme="minorHAnsi"/>
          <w:sz w:val="24"/>
          <w:szCs w:val="24"/>
        </w:rPr>
        <w:t>hrf</w:t>
      </w:r>
      <w:proofErr w:type="spellEnd"/>
      <w:r w:rsidRPr="00463BAD">
        <w:rPr>
          <w:rFonts w:cstheme="minorHAnsi"/>
          <w:sz w:val="24"/>
          <w:szCs w:val="24"/>
        </w:rPr>
        <w:t xml:space="preserve"> of each special model are also sketched for different parametric values.</w:t>
      </w:r>
    </w:p>
    <w:p w14:paraId="4515F9CA" w14:textId="2598E389" w:rsidR="00463BAD" w:rsidRPr="00463BAD" w:rsidRDefault="00537CEC" w:rsidP="00537CEC">
      <w:pPr>
        <w:pStyle w:val="Heading2"/>
      </w:pPr>
      <w:r>
        <w:t xml:space="preserve">5.1 </w:t>
      </w:r>
      <w:r w:rsidR="00463BAD" w:rsidRPr="00463BAD">
        <w:t>OGNH-Uniform Distribution</w:t>
      </w:r>
    </w:p>
    <w:p w14:paraId="1735C44E" w14:textId="5369D095" w:rsidR="00463BAD" w:rsidRPr="00463BAD" w:rsidRDefault="00463BAD" w:rsidP="00463BAD">
      <w:pPr>
        <w:rPr>
          <w:rFonts w:cstheme="minorHAnsi"/>
          <w:sz w:val="24"/>
          <w:szCs w:val="24"/>
        </w:rPr>
      </w:pPr>
      <w:r w:rsidRPr="00463BAD">
        <w:rPr>
          <w:rFonts w:cstheme="minorHAnsi"/>
          <w:sz w:val="24"/>
          <w:szCs w:val="24"/>
        </w:rPr>
        <w:t xml:space="preserve">Consider the pdf and </w:t>
      </w:r>
      <w:proofErr w:type="spellStart"/>
      <w:r w:rsidRPr="00463BAD">
        <w:rPr>
          <w:rFonts w:cstheme="minorHAnsi"/>
          <w:sz w:val="24"/>
          <w:szCs w:val="24"/>
        </w:rPr>
        <w:t>cdf</w:t>
      </w:r>
      <w:proofErr w:type="spellEnd"/>
      <w:r w:rsidRPr="00463BAD">
        <w:rPr>
          <w:rFonts w:cstheme="minorHAnsi"/>
          <w:sz w:val="24"/>
          <w:szCs w:val="24"/>
        </w:rPr>
        <w:t xml:space="preserve"> of the uniformly distributed random variable given by</w:t>
      </w:r>
      <w:r w:rsidR="00537CEC">
        <w:rPr>
          <w:rFonts w:cstheme="minorHAnsi"/>
          <w:sz w:val="24"/>
          <w:szCs w:val="24"/>
        </w:rPr>
        <w:t xml:space="preserve">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 1 , 0 &lt; </m:t>
        </m:r>
        <m:r>
          <w:rPr>
            <w:rFonts w:ascii="Cambria Math" w:hAnsi="Cambria Math" w:cs="Cambria Math"/>
            <w:sz w:val="24"/>
            <w:szCs w:val="24"/>
          </w:rPr>
          <m:t>x</m:t>
        </m:r>
        <m:r>
          <w:rPr>
            <w:rFonts w:ascii="Cambria Math" w:hAnsi="Cambria Math" w:cstheme="minorHAnsi"/>
            <w:sz w:val="24"/>
            <w:szCs w:val="24"/>
          </w:rPr>
          <m:t xml:space="preserve"> &lt; </m:t>
        </m:r>
        <m:r>
          <w:rPr>
            <w:rFonts w:ascii="Cambria Math" w:hAnsi="Cambria Math" w:cs="Cambria Math"/>
            <w:sz w:val="24"/>
            <w:szCs w:val="24"/>
          </w:rPr>
          <m:t>θ</m:t>
        </m:r>
      </m:oMath>
      <w:r w:rsidRPr="00463BAD">
        <w:rPr>
          <w:rFonts w:cstheme="minorHAnsi"/>
          <w:sz w:val="24"/>
          <w:szCs w:val="24"/>
        </w:rPr>
        <w:t>, and</w:t>
      </w:r>
      <w:r w:rsidR="006B3399">
        <w:rPr>
          <w:rFonts w:ascii="Cambria Math" w:hAnsi="Cambria Math" w:cs="Cambria Math"/>
          <w:sz w:val="24"/>
          <w:szCs w:val="24"/>
        </w:rPr>
        <w:t xml:space="preserve">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m:t>
        </m:r>
        <m:f>
          <m:fPr>
            <m:ctrlPr>
              <w:rPr>
                <w:rFonts w:ascii="Cambria Math" w:hAnsi="Cambria Math" w:cstheme="minorHAnsi"/>
                <w:i/>
                <w:sz w:val="24"/>
                <w:szCs w:val="24"/>
              </w:rPr>
            </m:ctrlPr>
          </m:fPr>
          <m:num>
            <m:r>
              <w:rPr>
                <w:rFonts w:ascii="Cambria Math" w:hAnsi="Cambria Math" w:cs="Cambria Math"/>
                <w:sz w:val="24"/>
                <w:szCs w:val="24"/>
              </w:rPr>
              <m:t>x</m:t>
            </m:r>
          </m:num>
          <m:den>
            <m:r>
              <w:rPr>
                <w:rFonts w:ascii="Cambria Math" w:hAnsi="Cambria Math" w:cs="Cambria Math"/>
                <w:sz w:val="24"/>
                <w:szCs w:val="24"/>
              </w:rPr>
              <m:t>θ</m:t>
            </m:r>
          </m:den>
        </m:f>
      </m:oMath>
      <w:r w:rsidRPr="00463BAD">
        <w:rPr>
          <w:rFonts w:cstheme="minorHAnsi"/>
          <w:sz w:val="24"/>
          <w:szCs w:val="24"/>
        </w:rPr>
        <w:t>, respectively. Then the cdf of the OGNHU is given as</w:t>
      </w:r>
    </w:p>
    <w:p w14:paraId="7AFEFE3E" w14:textId="1B5EB1E9" w:rsidR="00463BAD" w:rsidRPr="00463BAD" w:rsidRDefault="00AB6925" w:rsidP="00463BAD">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1 - </m:t>
          </m:r>
          <m:r>
            <w:rPr>
              <w:rFonts w:ascii="Cambria Math" w:hAnsi="Cambria Math" w:cs="Cambria Math"/>
              <w:sz w:val="24"/>
              <w:szCs w:val="24"/>
            </w:rPr>
            <m:t>exp</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x</m:t>
                                  </m:r>
                                </m:num>
                                <m:den>
                                  <m:r>
                                    <w:rPr>
                                      <w:rFonts w:ascii="Cambria Math" w:hAnsi="Cambria Math" w:cs="Cambria Math"/>
                                      <w:sz w:val="24"/>
                                      <w:szCs w:val="24"/>
                                    </w:rPr>
                                    <m:t>θ</m:t>
                                  </m:r>
                                  <m:r>
                                    <w:rPr>
                                      <w:rFonts w:ascii="Cambria Math" w:hAnsi="Cambria Math" w:cstheme="minorHAnsi"/>
                                      <w:sz w:val="24"/>
                                      <w:szCs w:val="24"/>
                                    </w:rPr>
                                    <m:t>-</m:t>
                                  </m:r>
                                  <m:r>
                                    <w:rPr>
                                      <w:rFonts w:ascii="Cambria Math" w:hAnsi="Cambria Math" w:cs="Cambria Math"/>
                                      <w:sz w:val="24"/>
                                      <w:szCs w:val="24"/>
                                    </w:rPr>
                                    <m:t>x</m:t>
                                  </m:r>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e>
          </m:d>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m:t>
          </m:r>
        </m:oMath>
      </m:oMathPara>
    </w:p>
    <w:p w14:paraId="62E56268" w14:textId="44960FDC" w:rsidR="007F610D" w:rsidRPr="00463BAD" w:rsidRDefault="00463BAD" w:rsidP="00463BAD">
      <w:pPr>
        <w:rPr>
          <w:rFonts w:cstheme="minorHAnsi"/>
          <w:sz w:val="24"/>
          <w:szCs w:val="24"/>
        </w:rPr>
      </w:pPr>
      <w:r w:rsidRPr="00463BAD">
        <w:rPr>
          <w:rFonts w:cstheme="minorHAnsi"/>
          <w:sz w:val="24"/>
          <w:szCs w:val="24"/>
        </w:rPr>
        <w:t>The pdf corresponding (3.1) takes the following form</w:t>
      </w:r>
    </w:p>
    <w:p w14:paraId="1F76EA9E" w14:textId="57203CFD" w:rsidR="00D61CBE" w:rsidRPr="00D61CBE" w:rsidRDefault="00002BDB"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αβθx</m:t>
                  </m:r>
                </m:e>
                <m:sup>
                  <m:r>
                    <w:rPr>
                      <w:rFonts w:ascii="Cambria Math" w:hAnsi="Cambria Math" w:cstheme="minorHAnsi"/>
                      <w:sz w:val="24"/>
                      <w:szCs w:val="24"/>
                    </w:rPr>
                    <m:t>β-1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θ-x</m:t>
                      </m:r>
                    </m:e>
                  </m:d>
                </m:e>
                <m:sup>
                  <m:r>
                    <w:rPr>
                      <w:rFonts w:ascii="Cambria Math" w:hAnsi="Cambria Math" w:cstheme="minorHAnsi"/>
                      <w:sz w:val="24"/>
                      <w:szCs w:val="24"/>
                    </w:rPr>
                    <m:t>β+1</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x</m:t>
                              </m:r>
                            </m:num>
                            <m:den>
                              <m:r>
                                <w:rPr>
                                  <w:rFonts w:ascii="Cambria Math" w:hAnsi="Cambria Math" w:cs="Cambria Math"/>
                                  <w:sz w:val="24"/>
                                  <w:szCs w:val="24"/>
                                </w:rPr>
                                <m:t>θ</m:t>
                              </m:r>
                              <m:r>
                                <w:rPr>
                                  <w:rFonts w:ascii="Cambria Math" w:hAnsi="Cambria Math" w:cstheme="minorHAnsi"/>
                                  <w:sz w:val="24"/>
                                  <w:szCs w:val="24"/>
                                </w:rPr>
                                <m:t>-</m:t>
                              </m:r>
                              <m:r>
                                <w:rPr>
                                  <w:rFonts w:ascii="Cambria Math" w:hAnsi="Cambria Math" w:cs="Cambria Math"/>
                                  <w:sz w:val="24"/>
                                  <w:szCs w:val="24"/>
                                </w:rPr>
                                <m:t>x</m:t>
                              </m:r>
                            </m:den>
                          </m:f>
                        </m:e>
                      </m:d>
                    </m:e>
                    <m:sup>
                      <m:r>
                        <w:rPr>
                          <w:rFonts w:ascii="Cambria Math" w:hAnsi="Cambria Math" w:cs="Cambria Math"/>
                          <w:sz w:val="24"/>
                          <w:szCs w:val="24"/>
                        </w:rPr>
                        <m:t>β</m:t>
                      </m:r>
                    </m:sup>
                  </m:sSup>
                </m:e>
              </m:d>
            </m:e>
            <m:sup>
              <m:r>
                <w:rPr>
                  <w:rFonts w:ascii="Cambria Math" w:hAnsi="Cambria Math" w:cstheme="minorHAnsi"/>
                  <w:sz w:val="24"/>
                  <w:szCs w:val="24"/>
                </w:rPr>
                <m:t>α</m:t>
              </m:r>
              <m:r>
                <w:rPr>
                  <w:rFonts w:ascii="Cambria Math" w:hAnsi="Cambria Math" w:cstheme="minorHAnsi"/>
                  <w:sz w:val="24"/>
                  <w:szCs w:val="24"/>
                </w:rPr>
                <m:t>-1</m:t>
              </m:r>
            </m:sup>
          </m:sSup>
          <m:r>
            <w:rPr>
              <w:rFonts w:ascii="Cambria Math" w:hAnsi="Cambria Math" w:cstheme="minorHAnsi"/>
              <w:sz w:val="24"/>
              <w:szCs w:val="24"/>
            </w:rPr>
            <m:t>exp</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Cambria Math"/>
                                      <w:sz w:val="24"/>
                                      <w:szCs w:val="24"/>
                                    </w:rPr>
                                    <m:t>x</m:t>
                                  </m:r>
                                </m:num>
                                <m:den>
                                  <m:r>
                                    <w:rPr>
                                      <w:rFonts w:ascii="Cambria Math" w:hAnsi="Cambria Math" w:cs="Cambria Math"/>
                                      <w:sz w:val="24"/>
                                      <w:szCs w:val="24"/>
                                    </w:rPr>
                                    <m:t>θ</m:t>
                                  </m:r>
                                  <m:r>
                                    <w:rPr>
                                      <w:rFonts w:ascii="Cambria Math" w:hAnsi="Cambria Math" w:cstheme="minorHAnsi"/>
                                      <w:sz w:val="24"/>
                                      <w:szCs w:val="24"/>
                                    </w:rPr>
                                    <m:t>-</m:t>
                                  </m:r>
                                  <m:r>
                                    <w:rPr>
                                      <w:rFonts w:ascii="Cambria Math" w:hAnsi="Cambria Math" w:cs="Cambria Math"/>
                                      <w:sz w:val="24"/>
                                      <w:szCs w:val="24"/>
                                    </w:rPr>
                                    <m:t>x</m:t>
                                  </m:r>
                                </m:den>
                              </m:f>
                            </m:e>
                          </m:d>
                        </m:e>
                        <m:sup>
                          <m:r>
                            <w:rPr>
                              <w:rFonts w:ascii="Cambria Math" w:hAnsi="Cambria Math" w:cs="Cambria Math"/>
                              <w:sz w:val="24"/>
                              <w:szCs w:val="24"/>
                            </w:rPr>
                            <m:t>β</m:t>
                          </m:r>
                        </m:sup>
                      </m:sSup>
                    </m:e>
                  </m:d>
                </m:e>
                <m:sup>
                  <m:r>
                    <w:rPr>
                      <w:rFonts w:ascii="Cambria Math" w:hAnsi="Cambria Math" w:cstheme="minorHAnsi"/>
                      <w:sz w:val="24"/>
                      <w:szCs w:val="24"/>
                    </w:rPr>
                    <m:t>α</m:t>
                  </m:r>
                </m:sup>
              </m:sSup>
            </m:e>
          </m:d>
          <m:r>
            <w:rPr>
              <w:rFonts w:ascii="Cambria Math" w:hAnsi="Cambria Math" w:cstheme="minorHAnsi"/>
              <w:sz w:val="24"/>
              <w:szCs w:val="24"/>
            </w:rPr>
            <m:t>.</m:t>
          </m:r>
        </m:oMath>
      </m:oMathPara>
    </w:p>
    <w:p w14:paraId="3013662C" w14:textId="77777777" w:rsidR="00D61CBE" w:rsidRDefault="00D61CBE" w:rsidP="00D61CBE">
      <w:pPr>
        <w:rPr>
          <w:rFonts w:cstheme="minorHAnsi"/>
          <w:sz w:val="24"/>
          <w:szCs w:val="24"/>
        </w:rPr>
      </w:pPr>
      <w:r w:rsidRPr="00D61CBE">
        <w:rPr>
          <w:rFonts w:cstheme="minorHAnsi"/>
          <w:sz w:val="24"/>
          <w:szCs w:val="24"/>
        </w:rPr>
        <w:t xml:space="preserve">For different values of parameters, the plots of pdf and </w:t>
      </w:r>
      <w:proofErr w:type="spellStart"/>
      <w:r w:rsidRPr="00D61CBE">
        <w:rPr>
          <w:rFonts w:cstheme="minorHAnsi"/>
          <w:sz w:val="24"/>
          <w:szCs w:val="24"/>
        </w:rPr>
        <w:t>hrf</w:t>
      </w:r>
      <w:proofErr w:type="spellEnd"/>
      <w:r w:rsidRPr="00D61CBE">
        <w:rPr>
          <w:rFonts w:cstheme="minorHAnsi"/>
          <w:sz w:val="24"/>
          <w:szCs w:val="24"/>
        </w:rPr>
        <w:t xml:space="preserve"> for the OGNHU distribution are displayed in Figure 1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002BDB" w14:paraId="67AA21FA" w14:textId="77777777" w:rsidTr="00F3016D">
        <w:tc>
          <w:tcPr>
            <w:tcW w:w="0" w:type="auto"/>
          </w:tcPr>
          <w:p w14:paraId="32348CC4" w14:textId="314CABC0" w:rsidR="00002BDB" w:rsidRDefault="00F3016D" w:rsidP="00D61CBE">
            <w:pPr>
              <w:rPr>
                <w:rFonts w:cstheme="minorHAnsi"/>
                <w:sz w:val="24"/>
                <w:szCs w:val="24"/>
              </w:rPr>
            </w:pPr>
            <w:r w:rsidRPr="00F3016D">
              <w:rPr>
                <w:rFonts w:cstheme="minorHAnsi"/>
                <w:noProof/>
                <w:sz w:val="24"/>
                <w:szCs w:val="24"/>
              </w:rPr>
              <w:drawing>
                <wp:inline distT="0" distB="0" distL="0" distR="0" wp14:anchorId="756B1AA0" wp14:editId="4245003F">
                  <wp:extent cx="1828800" cy="1719072"/>
                  <wp:effectExtent l="0" t="0" r="0" b="0"/>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719072"/>
                          </a:xfrm>
                          <a:prstGeom prst="rect">
                            <a:avLst/>
                          </a:prstGeom>
                          <a:noFill/>
                          <a:ln>
                            <a:noFill/>
                          </a:ln>
                        </pic:spPr>
                      </pic:pic>
                    </a:graphicData>
                  </a:graphic>
                </wp:inline>
              </w:drawing>
            </w:r>
          </w:p>
        </w:tc>
        <w:tc>
          <w:tcPr>
            <w:tcW w:w="0" w:type="auto"/>
          </w:tcPr>
          <w:p w14:paraId="25090FA6" w14:textId="57E8BA93" w:rsidR="00002BDB" w:rsidRDefault="00F3016D" w:rsidP="00D61CBE">
            <w:pPr>
              <w:rPr>
                <w:rFonts w:cstheme="minorHAnsi"/>
                <w:sz w:val="24"/>
                <w:szCs w:val="24"/>
              </w:rPr>
            </w:pPr>
            <w:r w:rsidRPr="00F3016D">
              <w:rPr>
                <w:rFonts w:cstheme="minorHAnsi"/>
                <w:noProof/>
                <w:sz w:val="24"/>
                <w:szCs w:val="24"/>
              </w:rPr>
              <w:drawing>
                <wp:inline distT="0" distB="0" distL="0" distR="0" wp14:anchorId="277CBFF6" wp14:editId="6C273B5D">
                  <wp:extent cx="1828800" cy="1737360"/>
                  <wp:effectExtent l="0" t="0" r="0" b="0"/>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737360"/>
                          </a:xfrm>
                          <a:prstGeom prst="rect">
                            <a:avLst/>
                          </a:prstGeom>
                          <a:noFill/>
                          <a:ln>
                            <a:noFill/>
                          </a:ln>
                        </pic:spPr>
                      </pic:pic>
                    </a:graphicData>
                  </a:graphic>
                </wp:inline>
              </w:drawing>
            </w:r>
          </w:p>
        </w:tc>
      </w:tr>
    </w:tbl>
    <w:p w14:paraId="7343775B" w14:textId="77777777" w:rsidR="00D61CBE" w:rsidRPr="00D61CBE" w:rsidRDefault="00D61CBE" w:rsidP="00D61CBE">
      <w:pPr>
        <w:rPr>
          <w:rFonts w:cstheme="minorHAnsi"/>
          <w:sz w:val="24"/>
          <w:szCs w:val="24"/>
        </w:rPr>
      </w:pPr>
      <w:r w:rsidRPr="00D61CBE">
        <w:rPr>
          <w:rFonts w:cstheme="minorHAnsi"/>
          <w:b/>
          <w:bCs/>
          <w:sz w:val="24"/>
          <w:szCs w:val="24"/>
        </w:rPr>
        <w:t xml:space="preserve">Figure 1: </w:t>
      </w:r>
      <w:r w:rsidRPr="00D61CBE">
        <w:rPr>
          <w:rFonts w:cstheme="minorHAnsi"/>
          <w:sz w:val="24"/>
          <w:szCs w:val="24"/>
        </w:rPr>
        <w:t xml:space="preserve">Pdf and </w:t>
      </w:r>
      <w:proofErr w:type="spellStart"/>
      <w:r w:rsidRPr="00D61CBE">
        <w:rPr>
          <w:rFonts w:cstheme="minorHAnsi"/>
          <w:sz w:val="24"/>
          <w:szCs w:val="24"/>
        </w:rPr>
        <w:t>hrf</w:t>
      </w:r>
      <w:proofErr w:type="spellEnd"/>
      <w:r w:rsidRPr="00D61CBE">
        <w:rPr>
          <w:rFonts w:cstheme="minorHAnsi"/>
          <w:sz w:val="24"/>
          <w:szCs w:val="24"/>
        </w:rPr>
        <w:t xml:space="preserve"> of OGNHU distribution for varying values of parameters.</w:t>
      </w:r>
    </w:p>
    <w:p w14:paraId="7E46C1EF" w14:textId="77777777" w:rsidR="00D61CBE" w:rsidRPr="00D61CBE" w:rsidRDefault="00D61CBE" w:rsidP="00F3016D">
      <w:pPr>
        <w:pStyle w:val="Heading2"/>
      </w:pPr>
      <w:r w:rsidRPr="00D61CBE">
        <w:t>5.2. OGNH-Lomax Distribution</w:t>
      </w:r>
    </w:p>
    <w:p w14:paraId="556EF851" w14:textId="1ADCA41C" w:rsidR="002A6E57" w:rsidRPr="00D61CBE" w:rsidRDefault="00D61CBE" w:rsidP="00D61CBE">
      <w:pPr>
        <w:rPr>
          <w:rFonts w:cstheme="minorHAnsi"/>
          <w:sz w:val="24"/>
          <w:szCs w:val="24"/>
        </w:rPr>
      </w:pPr>
      <w:r w:rsidRPr="00D61CBE">
        <w:rPr>
          <w:rFonts w:cstheme="minorHAnsi"/>
          <w:sz w:val="24"/>
          <w:szCs w:val="24"/>
        </w:rPr>
        <w:t xml:space="preserve">Let the Lomax distribution be the parent distribution with pdf and </w:t>
      </w:r>
      <w:proofErr w:type="spellStart"/>
      <w:r w:rsidRPr="00D61CBE">
        <w:rPr>
          <w:rFonts w:cstheme="minorHAnsi"/>
          <w:sz w:val="24"/>
          <w:szCs w:val="24"/>
        </w:rPr>
        <w:t>cdf</w:t>
      </w:r>
      <w:proofErr w:type="spellEnd"/>
      <w:r w:rsidRPr="00D61CBE">
        <w:rPr>
          <w:rFonts w:cstheme="minorHAnsi"/>
          <w:sz w:val="24"/>
          <w:szCs w:val="24"/>
        </w:rPr>
        <w:t xml:space="preserve"> given by</w:t>
      </w:r>
      <w:r w:rsidR="008D2362">
        <w:rPr>
          <w:rFonts w:cstheme="minorHAnsi"/>
          <w:sz w:val="24"/>
          <w:szCs w:val="24"/>
        </w:rPr>
        <w:t xml:space="preserve">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θλ</m:t>
        </m:r>
        <m:sSup>
          <m:sSupPr>
            <m:ctrlPr>
              <w:rPr>
                <w:rFonts w:ascii="Cambria Math" w:hAnsi="Cambria Math" w:cstheme="minorHAnsi"/>
                <w:i/>
                <w:sz w:val="24"/>
                <w:szCs w:val="24"/>
              </w:rPr>
            </m:ctrlPr>
          </m:sSupPr>
          <m:e>
            <m:r>
              <w:rPr>
                <w:rFonts w:ascii="Cambria Math" w:hAnsi="Cambria Math" w:cstheme="minorHAnsi"/>
                <w:sz w:val="24"/>
                <w:szCs w:val="24"/>
              </w:rPr>
              <m:t xml:space="preserve">(1 + </m:t>
            </m:r>
            <m:r>
              <w:rPr>
                <w:rFonts w:ascii="Cambria Math" w:hAnsi="Cambria Math" w:cs="Cambria Math"/>
                <w:sz w:val="24"/>
                <w:szCs w:val="24"/>
              </w:rPr>
              <m:t>λx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r>
              <w:rPr>
                <w:rFonts w:ascii="Cambria Math" w:hAnsi="Cambria Math" w:cstheme="minorHAnsi"/>
                <w:sz w:val="24"/>
                <w:szCs w:val="24"/>
                <w:vertAlign w:val="superscript"/>
              </w:rPr>
              <m:t>-1</m:t>
            </m:r>
          </m:sup>
        </m:sSup>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m:t>
        </m:r>
        <m:r>
          <w:rPr>
            <w:rFonts w:ascii="Cambria Math" w:hAnsi="Cambria Math" w:cs="Cambria Math"/>
            <w:sz w:val="24"/>
            <w:szCs w:val="24"/>
          </w:rPr>
          <m:t>λ</m:t>
        </m:r>
        <m:r>
          <w:rPr>
            <w:rFonts w:ascii="Cambria Math" w:hAnsi="Cambria Math" w:cstheme="minorHAnsi"/>
            <w:sz w:val="24"/>
            <w:szCs w:val="24"/>
          </w:rPr>
          <m:t xml:space="preserve"> &gt; 0</m:t>
        </m:r>
      </m:oMath>
      <w:r w:rsidRPr="00D61CBE">
        <w:rPr>
          <w:rFonts w:cstheme="minorHAnsi"/>
          <w:sz w:val="24"/>
          <w:szCs w:val="24"/>
        </w:rPr>
        <w:t>,</w:t>
      </w:r>
      <w:r w:rsidR="008D2362">
        <w:rPr>
          <w:rFonts w:cstheme="minorHAnsi"/>
          <w:sz w:val="24"/>
          <w:szCs w:val="24"/>
        </w:rPr>
        <w:t xml:space="preserve"> </w:t>
      </w:r>
      <w:r w:rsidRPr="00D61CBE">
        <w:rPr>
          <w:rFonts w:cstheme="minorHAnsi"/>
          <w:sz w:val="24"/>
          <w:szCs w:val="24"/>
        </w:rPr>
        <w:t xml:space="preserve">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1 - </m:t>
        </m:r>
        <m:sSup>
          <m:sSupPr>
            <m:ctrlPr>
              <w:rPr>
                <w:rFonts w:ascii="Cambria Math" w:hAnsi="Cambria Math" w:cstheme="minorHAnsi"/>
                <w:i/>
                <w:sz w:val="24"/>
                <w:szCs w:val="24"/>
              </w:rPr>
            </m:ctrlPr>
          </m:sSupPr>
          <m:e>
            <m:r>
              <w:rPr>
                <w:rFonts w:ascii="Cambria Math" w:hAnsi="Cambria Math" w:cstheme="minorHAnsi"/>
                <w:sz w:val="24"/>
                <w:szCs w:val="24"/>
              </w:rPr>
              <m:t xml:space="preserve">(1 + </m:t>
            </m:r>
            <m:r>
              <w:rPr>
                <w:rFonts w:ascii="Cambria Math" w:hAnsi="Cambria Math" w:cs="Cambria Math"/>
                <w:sz w:val="24"/>
                <w:szCs w:val="24"/>
              </w:rPr>
              <m:t>λx</m:t>
            </m:r>
            <m:r>
              <w:rPr>
                <w:rFonts w:ascii="Cambria Math" w:hAnsi="Cambria Math" w:cstheme="minorHAnsi"/>
                <w:sz w:val="24"/>
                <w:szCs w:val="24"/>
              </w:rPr>
              <m:t>)</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sup>
        </m:sSup>
      </m:oMath>
      <w:r w:rsidRPr="00D61CBE">
        <w:rPr>
          <w:rFonts w:cstheme="minorHAnsi"/>
          <w:sz w:val="24"/>
          <w:szCs w:val="24"/>
        </w:rPr>
        <w:t>, respectively. Then, the cdf and pdf of the OGNHL random variable becomes</w:t>
      </w:r>
    </w:p>
    <w:p w14:paraId="75EFB3DB" w14:textId="6D636591" w:rsidR="00D61CBE" w:rsidRPr="00D61CBE" w:rsidRDefault="004A727F"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1 - </m:t>
          </m:r>
          <m:r>
            <w:rPr>
              <w:rFonts w:ascii="Cambria Math" w:hAnsi="Cambria Math" w:cs="Cambria Math"/>
              <w:sz w:val="24"/>
              <w:szCs w:val="24"/>
            </w:rPr>
            <m:t>exp</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1 -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λx</m:t>
                                      </m:r>
                                    </m:e>
                                  </m:d>
                                </m:e>
                                <m:sup>
                                  <m:r>
                                    <w:rPr>
                                      <w:rFonts w:ascii="Cambria Math" w:hAnsi="Cambria Math" w:cs="Cambria Math"/>
                                      <w:sz w:val="24"/>
                                      <w:szCs w:val="24"/>
                                      <w:vertAlign w:val="superscript"/>
                                    </w:rPr>
                                    <m:t>θ</m:t>
                                  </m:r>
                                </m:sup>
                              </m:sSup>
                              <m:r>
                                <w:rPr>
                                  <w:rFonts w:ascii="Cambria Math" w:hAnsi="Cambria Math" w:cstheme="minorHAnsi"/>
                                  <w:sz w:val="24"/>
                                  <w:szCs w:val="24"/>
                                </w:rPr>
                                <m:t>-1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e>
          </m:d>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theme="minorHAnsi"/>
              <w:sz w:val="24"/>
              <w:szCs w:val="24"/>
            </w:rPr>
            <m:t>x,α,β,θ,λ&gt;0</m:t>
          </m:r>
          <m:r>
            <w:rPr>
              <w:rFonts w:ascii="Cambria Math" w:hAnsi="Cambria Math" w:cstheme="minorHAnsi"/>
              <w:sz w:val="24"/>
              <w:szCs w:val="24"/>
            </w:rPr>
            <m:t>,</m:t>
          </m:r>
          <m:r>
            <w:rPr>
              <w:rFonts w:ascii="Cambria Math" w:hAnsi="Cambria Math" w:cstheme="minorHAnsi"/>
              <w:sz w:val="24"/>
              <w:szCs w:val="24"/>
            </w:rPr>
            <m:t xml:space="preserve"> </m:t>
          </m:r>
        </m:oMath>
      </m:oMathPara>
    </w:p>
    <w:p w14:paraId="65CD9B8C" w14:textId="6B7AD8E0" w:rsidR="00D61CBE" w:rsidRPr="00D61CBE" w:rsidRDefault="00D61CBE" w:rsidP="00D61CBE">
      <w:pPr>
        <w:rPr>
          <w:rFonts w:cstheme="minorHAnsi"/>
          <w:sz w:val="24"/>
          <w:szCs w:val="24"/>
        </w:rPr>
      </w:pPr>
      <w:r w:rsidRPr="00D61CBE">
        <w:rPr>
          <w:rFonts w:cstheme="minorHAnsi"/>
          <w:sz w:val="24"/>
          <w:szCs w:val="24"/>
        </w:rPr>
        <w:t>and</w:t>
      </w:r>
    </w:p>
    <w:p w14:paraId="1402D711" w14:textId="16F29ADC" w:rsidR="00D61CBE" w:rsidRPr="00D61CBE" w:rsidRDefault="008506A6"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αβθλ</m:t>
                  </m:r>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Cambria Math"/>
                          <w:sz w:val="24"/>
                          <w:szCs w:val="24"/>
                        </w:rPr>
                        <m:t>λx</m:t>
                      </m:r>
                    </m:e>
                  </m:d>
                </m:e>
                <m:sup>
                  <m:r>
                    <w:rPr>
                      <w:rFonts w:ascii="Cambria Math" w:hAnsi="Cambria Math" w:cs="Cambria Math"/>
                      <w:sz w:val="24"/>
                      <w:szCs w:val="24"/>
                    </w:rPr>
                    <m:t>βθ</m:t>
                  </m:r>
                  <m:r>
                    <w:rPr>
                      <w:rFonts w:ascii="Cambria Math" w:hAnsi="Cambria Math" w:cstheme="minorHAnsi"/>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Cambria Math"/>
                                  <w:sz w:val="24"/>
                                  <w:szCs w:val="24"/>
                                </w:rPr>
                                <m:t>λx</m:t>
                              </m:r>
                            </m:e>
                          </m:d>
                        </m:e>
                        <m:sup>
                          <m:r>
                            <w:rPr>
                              <w:rFonts w:ascii="Cambria Math" w:hAnsi="Cambria Math" w:cstheme="minorHAnsi"/>
                              <w:sz w:val="24"/>
                              <w:szCs w:val="24"/>
                            </w:rPr>
                            <m:t>-</m:t>
                          </m:r>
                          <m:r>
                            <w:rPr>
                              <w:rFonts w:ascii="Cambria Math" w:hAnsi="Cambria Math" w:cs="Cambria Math"/>
                              <w:sz w:val="24"/>
                              <w:szCs w:val="24"/>
                            </w:rPr>
                            <m:t>θ</m:t>
                          </m:r>
                        </m:sup>
                      </m:sSup>
                    </m:e>
                  </m:d>
                </m:e>
                <m:sup>
                  <m:r>
                    <w:rPr>
                      <w:rFonts w:ascii="Cambria Math" w:hAnsi="Cambria Math" w:cstheme="minorHAnsi"/>
                      <w:sz w:val="24"/>
                      <w:szCs w:val="24"/>
                    </w:rPr>
                    <m:t>1-</m:t>
                  </m:r>
                  <m:r>
                    <w:rPr>
                      <w:rFonts w:ascii="Cambria Math" w:hAnsi="Cambria Math" w:cs="Cambria Math"/>
                      <w:sz w:val="24"/>
                      <w:szCs w:val="24"/>
                    </w:rPr>
                    <m:t>β</m:t>
                  </m:r>
                </m:sup>
              </m:sSup>
              <m:r>
                <w:rPr>
                  <w:rFonts w:ascii="Cambria Math" w:hAnsi="Cambria Math" w:cstheme="minorHAnsi"/>
                  <w:sz w:val="24"/>
                  <w:szCs w:val="24"/>
                </w:rPr>
                <m:t xml:space="preserve"> </m:t>
              </m:r>
            </m:den>
          </m:f>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λx</m:t>
                                  </m:r>
                                </m:e>
                              </m:d>
                            </m:e>
                            <m:sup>
                              <m:r>
                                <w:rPr>
                                  <w:rFonts w:ascii="Cambria Math" w:hAnsi="Cambria Math" w:cstheme="minorHAnsi"/>
                                  <w:sz w:val="24"/>
                                  <w:szCs w:val="24"/>
                                </w:rPr>
                                <m:t>θ</m:t>
                              </m:r>
                            </m:sup>
                          </m:sSup>
                          <m:r>
                            <w:rPr>
                              <w:rFonts w:ascii="Cambria Math" w:hAnsi="Cambria Math" w:cstheme="minorHAnsi"/>
                              <w:sz w:val="24"/>
                              <w:szCs w:val="24"/>
                            </w:rPr>
                            <m:t>- 1</m:t>
                          </m:r>
                        </m:e>
                      </m:d>
                    </m:e>
                    <m:sup>
                      <m:r>
                        <w:rPr>
                          <w:rFonts w:ascii="Cambria Math" w:hAnsi="Cambria Math" w:cs="Cambria Math"/>
                          <w:sz w:val="24"/>
                          <w:szCs w:val="24"/>
                        </w:rPr>
                        <m:t>β</m:t>
                      </m:r>
                    </m:sup>
                  </m:sSup>
                </m:e>
              </m:d>
            </m:e>
            <m:sup>
              <m:r>
                <w:rPr>
                  <w:rFonts w:ascii="Cambria Math" w:hAnsi="Cambria Math" w:cs="Cambria Math"/>
                  <w:sz w:val="24"/>
                  <w:szCs w:val="24"/>
                </w:rPr>
                <m:t>α</m:t>
              </m:r>
              <m:r>
                <w:rPr>
                  <w:rFonts w:ascii="Cambria Math" w:hAnsi="Cambria Math" w:cstheme="minorHAnsi"/>
                  <w:sz w:val="24"/>
                  <w:szCs w:val="24"/>
                </w:rPr>
                <m:t>-1</m:t>
              </m:r>
            </m:sup>
          </m:sSup>
          <m:func>
            <m:funcPr>
              <m:ctrlPr>
                <w:rPr>
                  <w:rFonts w:ascii="Cambria Math" w:hAnsi="Cambria Math" w:cs="Cambria Math"/>
                  <w:sz w:val="24"/>
                  <w:szCs w:val="24"/>
                </w:rPr>
              </m:ctrlPr>
            </m:funcPr>
            <m:fName>
              <m:r>
                <w:rPr>
                  <w:rFonts w:ascii="Cambria Math" w:hAnsi="Cambria Math" w:cs="Cambria Math"/>
                  <w:sz w:val="24"/>
                  <w:szCs w:val="24"/>
                </w:rPr>
                <m:t>exp</m:t>
              </m:r>
              <m:ctrlPr>
                <w:rPr>
                  <w:rFonts w:ascii="Cambria Math" w:hAnsi="Cambria Math" w:cstheme="minorHAnsi"/>
                  <w:i/>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λx</m:t>
                                          </m:r>
                                        </m:e>
                                      </m:d>
                                    </m:e>
                                    <m:sup>
                                      <m:r>
                                        <w:rPr>
                                          <w:rFonts w:ascii="Cambria Math" w:hAnsi="Cambria Math" w:cs="Cambria Math"/>
                                          <w:sz w:val="24"/>
                                          <w:szCs w:val="24"/>
                                          <w:vertAlign w:val="superscript"/>
                                        </w:rPr>
                                        <m:t>θ</m:t>
                                      </m:r>
                                    </m:sup>
                                  </m:sSup>
                                  <m:r>
                                    <w:rPr>
                                      <w:rFonts w:ascii="Cambria Math" w:hAnsi="Cambria Math" w:cs="Cambria Math"/>
                                      <w:sz w:val="24"/>
                                      <w:szCs w:val="24"/>
                                    </w:rPr>
                                    <m:t>-1</m:t>
                                  </m:r>
                                </m:e>
                              </m:d>
                            </m:e>
                            <m:sup>
                              <m:r>
                                <w:rPr>
                                  <w:rFonts w:ascii="Cambria Math" w:hAnsi="Cambria Math" w:cs="Cambria Math"/>
                                  <w:sz w:val="24"/>
                                  <w:szCs w:val="24"/>
                                </w:rPr>
                                <m:t>β</m:t>
                              </m:r>
                            </m:sup>
                          </m:sSup>
                        </m:e>
                      </m:d>
                    </m:e>
                    <m:sup>
                      <m:r>
                        <w:rPr>
                          <w:rFonts w:ascii="Cambria Math" w:hAnsi="Cambria Math" w:cs="Cambria Math"/>
                          <w:sz w:val="24"/>
                          <w:szCs w:val="24"/>
                        </w:rPr>
                        <m:t>α</m:t>
                      </m:r>
                    </m:sup>
                  </m:sSup>
                  <m:r>
                    <w:rPr>
                      <w:rFonts w:ascii="Cambria Math" w:hAnsi="Cambria Math" w:cstheme="minorHAnsi"/>
                      <w:sz w:val="24"/>
                      <w:szCs w:val="24"/>
                    </w:rPr>
                    <m:t xml:space="preserve"> </m:t>
                  </m:r>
                </m:e>
              </m:d>
            </m:e>
          </m:func>
          <m:r>
            <w:rPr>
              <w:rFonts w:ascii="Cambria Math" w:hAnsi="Cambria Math" w:cstheme="minorHAnsi"/>
              <w:sz w:val="24"/>
              <w:szCs w:val="24"/>
            </w:rPr>
            <m:t>.</m:t>
          </m:r>
        </m:oMath>
      </m:oMathPara>
    </w:p>
    <w:p w14:paraId="4C016105" w14:textId="77777777" w:rsidR="00D61CBE" w:rsidRDefault="00D61CBE" w:rsidP="00D61CBE">
      <w:pPr>
        <w:rPr>
          <w:rFonts w:cstheme="minorHAnsi"/>
          <w:sz w:val="24"/>
          <w:szCs w:val="24"/>
        </w:rPr>
      </w:pPr>
      <w:r w:rsidRPr="00D61CBE">
        <w:rPr>
          <w:rFonts w:cstheme="minorHAnsi"/>
          <w:sz w:val="24"/>
          <w:szCs w:val="24"/>
        </w:rPr>
        <w:t xml:space="preserve">For selected values of the model parameters, the graphs of pdf and </w:t>
      </w:r>
      <w:proofErr w:type="spellStart"/>
      <w:r w:rsidRPr="00D61CBE">
        <w:rPr>
          <w:rFonts w:cstheme="minorHAnsi"/>
          <w:sz w:val="24"/>
          <w:szCs w:val="24"/>
        </w:rPr>
        <w:t>hrf</w:t>
      </w:r>
      <w:proofErr w:type="spellEnd"/>
      <w:r w:rsidRPr="00D61CBE">
        <w:rPr>
          <w:rFonts w:cstheme="minorHAnsi"/>
          <w:sz w:val="24"/>
          <w:szCs w:val="24"/>
        </w:rPr>
        <w:t xml:space="preserve"> for the OGNHL distribution are illustrated in Figure 2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8506A6" w14:paraId="73A7F706" w14:textId="77777777" w:rsidTr="004D1366">
        <w:tc>
          <w:tcPr>
            <w:tcW w:w="0" w:type="auto"/>
          </w:tcPr>
          <w:p w14:paraId="1714B5A4" w14:textId="04DB7BF9" w:rsidR="008506A6" w:rsidRDefault="004D1366" w:rsidP="00D61CBE">
            <w:pPr>
              <w:rPr>
                <w:rFonts w:cstheme="minorHAnsi"/>
                <w:sz w:val="24"/>
                <w:szCs w:val="24"/>
              </w:rPr>
            </w:pPr>
            <w:r w:rsidRPr="004D1366">
              <w:rPr>
                <w:rFonts w:cstheme="minorHAnsi"/>
                <w:noProof/>
                <w:sz w:val="24"/>
                <w:szCs w:val="24"/>
              </w:rPr>
              <w:drawing>
                <wp:inline distT="0" distB="0" distL="0" distR="0" wp14:anchorId="6D9C241C" wp14:editId="381D4DC1">
                  <wp:extent cx="1828800" cy="1627632"/>
                  <wp:effectExtent l="0" t="0" r="0" b="0"/>
                  <wp:docPr id="54" name="Picture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1627632"/>
                          </a:xfrm>
                          <a:prstGeom prst="rect">
                            <a:avLst/>
                          </a:prstGeom>
                          <a:noFill/>
                          <a:ln>
                            <a:noFill/>
                          </a:ln>
                        </pic:spPr>
                      </pic:pic>
                    </a:graphicData>
                  </a:graphic>
                </wp:inline>
              </w:drawing>
            </w:r>
          </w:p>
        </w:tc>
        <w:tc>
          <w:tcPr>
            <w:tcW w:w="0" w:type="auto"/>
          </w:tcPr>
          <w:p w14:paraId="10890596" w14:textId="23B8E0B5" w:rsidR="008506A6" w:rsidRDefault="004D1366" w:rsidP="00D61CBE">
            <w:pPr>
              <w:rPr>
                <w:rFonts w:cstheme="minorHAnsi"/>
                <w:sz w:val="24"/>
                <w:szCs w:val="24"/>
              </w:rPr>
            </w:pPr>
            <w:r w:rsidRPr="004D1366">
              <w:rPr>
                <w:rFonts w:cstheme="minorHAnsi"/>
                <w:noProof/>
                <w:sz w:val="24"/>
                <w:szCs w:val="24"/>
              </w:rPr>
              <w:drawing>
                <wp:inline distT="0" distB="0" distL="0" distR="0" wp14:anchorId="354FDA4B" wp14:editId="573CBF67">
                  <wp:extent cx="1828800" cy="1618488"/>
                  <wp:effectExtent l="0" t="0" r="0" b="1270"/>
                  <wp:docPr id="55" name="Picture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618488"/>
                          </a:xfrm>
                          <a:prstGeom prst="rect">
                            <a:avLst/>
                          </a:prstGeom>
                          <a:noFill/>
                          <a:ln>
                            <a:noFill/>
                          </a:ln>
                        </pic:spPr>
                      </pic:pic>
                    </a:graphicData>
                  </a:graphic>
                </wp:inline>
              </w:drawing>
            </w:r>
          </w:p>
        </w:tc>
      </w:tr>
    </w:tbl>
    <w:p w14:paraId="6BF3DF58" w14:textId="77777777" w:rsidR="00D61CBE" w:rsidRPr="00D61CBE" w:rsidRDefault="00D61CBE" w:rsidP="00D61CBE">
      <w:pPr>
        <w:rPr>
          <w:rFonts w:cstheme="minorHAnsi"/>
          <w:sz w:val="24"/>
          <w:szCs w:val="24"/>
        </w:rPr>
      </w:pPr>
      <w:r w:rsidRPr="00D61CBE">
        <w:rPr>
          <w:rFonts w:cstheme="minorHAnsi"/>
          <w:b/>
          <w:bCs/>
          <w:sz w:val="24"/>
          <w:szCs w:val="24"/>
        </w:rPr>
        <w:t xml:space="preserve">Figure 2: </w:t>
      </w:r>
      <w:r w:rsidRPr="00D61CBE">
        <w:rPr>
          <w:rFonts w:cstheme="minorHAnsi"/>
          <w:sz w:val="24"/>
          <w:szCs w:val="24"/>
        </w:rPr>
        <w:t xml:space="preserve">Pdf and </w:t>
      </w:r>
      <w:proofErr w:type="spellStart"/>
      <w:r w:rsidRPr="00D61CBE">
        <w:rPr>
          <w:rFonts w:cstheme="minorHAnsi"/>
          <w:sz w:val="24"/>
          <w:szCs w:val="24"/>
        </w:rPr>
        <w:t>hrf</w:t>
      </w:r>
      <w:proofErr w:type="spellEnd"/>
      <w:r w:rsidRPr="00D61CBE">
        <w:rPr>
          <w:rFonts w:cstheme="minorHAnsi"/>
          <w:sz w:val="24"/>
          <w:szCs w:val="24"/>
        </w:rPr>
        <w:t xml:space="preserve"> of OGNHL distribution for selected values of </w:t>
      </w:r>
      <w:proofErr w:type="spellStart"/>
      <w:r w:rsidRPr="00D61CBE">
        <w:rPr>
          <w:rFonts w:cstheme="minorHAnsi"/>
          <w:sz w:val="24"/>
          <w:szCs w:val="24"/>
        </w:rPr>
        <w:t>parmaeters</w:t>
      </w:r>
      <w:proofErr w:type="spellEnd"/>
      <w:r w:rsidRPr="00D61CBE">
        <w:rPr>
          <w:rFonts w:cstheme="minorHAnsi"/>
          <w:sz w:val="24"/>
          <w:szCs w:val="24"/>
        </w:rPr>
        <w:t>.</w:t>
      </w:r>
    </w:p>
    <w:p w14:paraId="5611102D" w14:textId="77777777" w:rsidR="00D61CBE" w:rsidRPr="00D61CBE" w:rsidRDefault="00D61CBE" w:rsidP="004D1366">
      <w:pPr>
        <w:pStyle w:val="Heading2"/>
      </w:pPr>
      <w:r w:rsidRPr="00D61CBE">
        <w:t>5.3. OGNH- Rayleigh Distribution</w:t>
      </w:r>
    </w:p>
    <w:p w14:paraId="2C85FD3C" w14:textId="6BCF927E" w:rsidR="00B61EF5" w:rsidRPr="00D61CBE" w:rsidRDefault="00D61CBE" w:rsidP="00D61CBE">
      <w:pPr>
        <w:rPr>
          <w:rFonts w:cstheme="minorHAnsi"/>
          <w:sz w:val="24"/>
          <w:szCs w:val="24"/>
        </w:rPr>
      </w:pPr>
      <w:r w:rsidRPr="00D61CBE">
        <w:rPr>
          <w:rFonts w:cstheme="minorHAnsi"/>
          <w:sz w:val="24"/>
          <w:szCs w:val="24"/>
        </w:rPr>
        <w:t xml:space="preserve">The pdf and </w:t>
      </w:r>
      <w:proofErr w:type="spellStart"/>
      <w:r w:rsidRPr="00D61CBE">
        <w:rPr>
          <w:rFonts w:cstheme="minorHAnsi"/>
          <w:sz w:val="24"/>
          <w:szCs w:val="24"/>
        </w:rPr>
        <w:t>cdf</w:t>
      </w:r>
      <w:proofErr w:type="spellEnd"/>
      <w:r w:rsidRPr="00D61CBE">
        <w:rPr>
          <w:rFonts w:cstheme="minorHAnsi"/>
          <w:sz w:val="24"/>
          <w:szCs w:val="24"/>
        </w:rPr>
        <w:t xml:space="preserve"> of the Rayleigh random variable </w:t>
      </w:r>
      <w:proofErr w:type="gramStart"/>
      <w:r w:rsidRPr="00D61CBE">
        <w:rPr>
          <w:rFonts w:cstheme="minorHAnsi"/>
          <w:sz w:val="24"/>
          <w:szCs w:val="24"/>
        </w:rPr>
        <w:t>has</w:t>
      </w:r>
      <w:proofErr w:type="gramEnd"/>
      <w:r w:rsidRPr="00D61CBE">
        <w:rPr>
          <w:rFonts w:cstheme="minorHAnsi"/>
          <w:sz w:val="24"/>
          <w:szCs w:val="24"/>
        </w:rPr>
        <w:t xml:space="preserve"> the following form</w:t>
      </w:r>
      <w:r w:rsidR="004D1366">
        <w:rPr>
          <w:rFonts w:cstheme="minorHAnsi"/>
          <w:sz w:val="24"/>
          <w:szCs w:val="24"/>
        </w:rPr>
        <w:t xml:space="preserve">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Cambria Math"/>
                <w:sz w:val="24"/>
                <w:szCs w:val="24"/>
              </w:rPr>
              <m:t>θxe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theme="minorHAnsi"/>
                    <w:sz w:val="24"/>
                    <w:szCs w:val="24"/>
                  </w:rPr>
                  <m:t>2</m:t>
                </m:r>
              </m:sup>
            </m:sSup>
          </m:sup>
        </m:sSup>
        <m:r>
          <w:rPr>
            <w:rFonts w:ascii="Cambria Math" w:hAnsi="Cambria Math" w:cstheme="minorHAnsi"/>
            <w:sz w:val="24"/>
            <w:szCs w:val="24"/>
          </w:rPr>
          <m:t xml:space="preserve"> ,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m:t>
        </m:r>
      </m:oMath>
      <w:r w:rsidRPr="00D61CBE">
        <w:rPr>
          <w:rFonts w:cstheme="minorHAnsi"/>
          <w:sz w:val="24"/>
          <w:szCs w:val="24"/>
        </w:rPr>
        <w:t xml:space="preserve">, 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theme="minorHAnsi"/>
                    <w:sz w:val="24"/>
                    <w:szCs w:val="24"/>
                  </w:rPr>
                  <m:t>2</m:t>
                </m:r>
              </m:sup>
            </m:sSup>
          </m:sup>
        </m:sSup>
      </m:oMath>
      <w:r w:rsidRPr="00D61CBE">
        <w:rPr>
          <w:rFonts w:cstheme="minorHAnsi"/>
          <w:sz w:val="24"/>
          <w:szCs w:val="24"/>
        </w:rPr>
        <w:t>, respectively. Then, the cdf of OGNHR distribution is given by</w:t>
      </w:r>
    </w:p>
    <w:p w14:paraId="032FF487" w14:textId="19FE1287" w:rsidR="00D61CBE" w:rsidRPr="00D61CBE" w:rsidRDefault="00B61EF5"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1 -</m:t>
          </m:r>
          <m:func>
            <m:funcPr>
              <m:ctrlPr>
                <w:rPr>
                  <w:rFonts w:ascii="Cambria Math" w:hAnsi="Cambria Math" w:cs="Cambria Math"/>
                  <w:sz w:val="24"/>
                  <w:szCs w:val="24"/>
                </w:rPr>
              </m:ctrlPr>
            </m:funcPr>
            <m:fName>
              <m:r>
                <w:rPr>
                  <w:rFonts w:ascii="Cambria Math" w:hAnsi="Cambria Math" w:cs="Cambria Math"/>
                  <w:sz w:val="24"/>
                  <w:szCs w:val="24"/>
                </w:rPr>
                <m:t>exp</m:t>
              </m:r>
              <m:ctrlPr>
                <w:rPr>
                  <w:rFonts w:ascii="Cambria Math" w:hAnsi="Cambria Math" w:cstheme="minorHAnsi"/>
                  <w:i/>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theme="minorHAnsi"/>
                                              <w:sz w:val="24"/>
                                              <w:szCs w:val="24"/>
                                            </w:rPr>
                                            <m:t>2</m:t>
                                          </m:r>
                                        </m:sup>
                                      </m:sSup>
                                    </m:sup>
                                  </m:sSup>
                                  <m:r>
                                    <w:rPr>
                                      <w:rFonts w:ascii="Cambria Math" w:hAnsi="Cambria Math" w:cstheme="minorHAnsi"/>
                                      <w:sz w:val="24"/>
                                      <w:szCs w:val="24"/>
                                    </w:rPr>
                                    <m:t>- 1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e>
              </m:d>
            </m:e>
          </m:func>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m:t>
          </m:r>
        </m:oMath>
      </m:oMathPara>
    </w:p>
    <w:p w14:paraId="4AD18589" w14:textId="62FCE42E" w:rsidR="00D61CBE" w:rsidRPr="00D61CBE" w:rsidRDefault="00D61CBE" w:rsidP="00D61CBE">
      <w:pPr>
        <w:rPr>
          <w:rFonts w:cstheme="minorHAnsi"/>
          <w:sz w:val="24"/>
          <w:szCs w:val="24"/>
        </w:rPr>
      </w:pPr>
      <w:r w:rsidRPr="00D61CBE">
        <w:rPr>
          <w:rFonts w:cstheme="minorHAnsi"/>
          <w:sz w:val="24"/>
          <w:szCs w:val="24"/>
        </w:rPr>
        <w:t>with pdf</w:t>
      </w:r>
    </w:p>
    <w:p w14:paraId="779846D5" w14:textId="3ABE1427" w:rsidR="00D61CBE" w:rsidRPr="00D61CBE" w:rsidRDefault="00E02DA5"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Cambria Math"/>
                      <w:sz w:val="24"/>
                      <w:szCs w:val="24"/>
                    </w:rPr>
                    <m:t>αβθxe</m:t>
                  </m:r>
                </m:e>
                <m:sup>
                  <m:r>
                    <w:rPr>
                      <w:rFonts w:ascii="Cambria Math" w:hAnsi="Cambria Math" w:cs="Cambria Math"/>
                      <w:sz w:val="24"/>
                      <w:szCs w:val="24"/>
                    </w:rPr>
                    <m:t>θβ</m:t>
                  </m:r>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theme="minorHAnsi"/>
                          <w:sz w:val="24"/>
                          <w:szCs w:val="24"/>
                        </w:rPr>
                        <m:t>2</m:t>
                      </m:r>
                    </m:sup>
                  </m:sSup>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m:t>
                          </m:r>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Cambria Math"/>
                                  <w:sz w:val="24"/>
                                  <w:szCs w:val="24"/>
                                  <w:vertAlign w:val="superscript"/>
                                </w:rPr>
                                <m:t>2</m:t>
                              </m:r>
                            </m:sup>
                          </m:sSup>
                        </m:sup>
                      </m:sSup>
                    </m:e>
                  </m:d>
                </m:e>
                <m:sup>
                  <m:r>
                    <w:rPr>
                      <w:rFonts w:ascii="Cambria Math" w:hAnsi="Cambria Math" w:cstheme="minorHAnsi"/>
                      <w:sz w:val="24"/>
                      <w:szCs w:val="24"/>
                    </w:rPr>
                    <m:t>1-β</m:t>
                  </m:r>
                </m:sup>
              </m:sSup>
            </m:den>
          </m:f>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Cambria Math"/>
                                      <w:sz w:val="24"/>
                                      <w:szCs w:val="24"/>
                                      <w:vertAlign w:val="superscript"/>
                                    </w:rPr>
                                    <m:t>2</m:t>
                                  </m:r>
                                </m:sup>
                              </m:sSup>
                            </m:sup>
                          </m:sSup>
                          <m:r>
                            <w:rPr>
                              <w:rFonts w:ascii="Cambria Math" w:hAnsi="Cambria Math" w:cstheme="minorHAnsi"/>
                              <w:sz w:val="24"/>
                              <w:szCs w:val="24"/>
                            </w:rPr>
                            <m:t>-1</m:t>
                          </m:r>
                        </m:e>
                      </m:d>
                    </m:e>
                    <m:sup>
                      <m:r>
                        <w:rPr>
                          <w:rFonts w:ascii="Cambria Math" w:hAnsi="Cambria Math" w:cstheme="minorHAnsi"/>
                          <w:sz w:val="24"/>
                          <w:szCs w:val="24"/>
                        </w:rPr>
                        <m:t>β</m:t>
                      </m:r>
                    </m:sup>
                  </m:sSup>
                </m:e>
              </m:d>
            </m:e>
            <m:sup>
              <m:r>
                <w:rPr>
                  <w:rFonts w:ascii="Cambria Math" w:hAnsi="Cambria Math" w:cstheme="minorHAnsi"/>
                  <w:sz w:val="24"/>
                  <w:szCs w:val="24"/>
                </w:rPr>
                <m:t>α-1</m:t>
              </m:r>
            </m:sup>
          </m:sSup>
          <m:func>
            <m:funcPr>
              <m:ctrlPr>
                <w:rPr>
                  <w:rFonts w:ascii="Cambria Math" w:hAnsi="Cambria Math" w:cs="Cambria Math"/>
                  <w:sz w:val="24"/>
                  <w:szCs w:val="24"/>
                </w:rPr>
              </m:ctrlPr>
            </m:funcPr>
            <m:fName>
              <m:r>
                <w:rPr>
                  <w:rFonts w:ascii="Cambria Math" w:hAnsi="Cambria Math" w:cs="Cambria Math"/>
                  <w:sz w:val="24"/>
                  <w:szCs w:val="24"/>
                </w:rPr>
                <m:t>exp</m:t>
              </m:r>
              <m:ctrlPr>
                <w:rPr>
                  <w:rFonts w:ascii="Cambria Math" w:hAnsi="Cambria Math" w:cstheme="minorHAnsi"/>
                  <w:i/>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x</m:t>
                                          </m:r>
                                        </m:e>
                                        <m:sup>
                                          <m:r>
                                            <w:rPr>
                                              <w:rFonts w:ascii="Cambria Math" w:hAnsi="Cambria Math" w:cs="Cambria Math"/>
                                              <w:sz w:val="24"/>
                                              <w:szCs w:val="24"/>
                                              <w:vertAlign w:val="superscript"/>
                                            </w:rPr>
                                            <m:t>2</m:t>
                                          </m:r>
                                        </m:sup>
                                      </m:sSup>
                                    </m:sup>
                                  </m:sSup>
                                  <m:r>
                                    <w:rPr>
                                      <w:rFonts w:ascii="Cambria Math" w:hAnsi="Cambria Math" w:cstheme="minorHAnsi"/>
                                      <w:sz w:val="24"/>
                                      <w:szCs w:val="24"/>
                                    </w:rPr>
                                    <m:t>-1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e>
              </m:d>
            </m:e>
          </m:func>
          <m:r>
            <w:rPr>
              <w:rFonts w:ascii="Cambria Math" w:hAnsi="Cambria Math" w:cstheme="minorHAnsi"/>
              <w:sz w:val="24"/>
              <w:szCs w:val="24"/>
            </w:rPr>
            <m:t>.</m:t>
          </m:r>
        </m:oMath>
      </m:oMathPara>
    </w:p>
    <w:p w14:paraId="32E98B90" w14:textId="77777777" w:rsidR="00D61CBE" w:rsidRDefault="00D61CBE" w:rsidP="00D61CBE">
      <w:pPr>
        <w:rPr>
          <w:rFonts w:cstheme="minorHAnsi"/>
          <w:sz w:val="24"/>
          <w:szCs w:val="24"/>
        </w:rPr>
      </w:pPr>
      <w:r w:rsidRPr="00D61CBE">
        <w:rPr>
          <w:rFonts w:cstheme="minorHAnsi"/>
          <w:sz w:val="24"/>
          <w:szCs w:val="24"/>
        </w:rPr>
        <w:t xml:space="preserve">The graphical illustration of the pdf and </w:t>
      </w:r>
      <w:proofErr w:type="spellStart"/>
      <w:r w:rsidRPr="00D61CBE">
        <w:rPr>
          <w:rFonts w:cstheme="minorHAnsi"/>
          <w:sz w:val="24"/>
          <w:szCs w:val="24"/>
        </w:rPr>
        <w:t>hrf</w:t>
      </w:r>
      <w:proofErr w:type="spellEnd"/>
      <w:r w:rsidRPr="00D61CBE">
        <w:rPr>
          <w:rFonts w:cstheme="minorHAnsi"/>
          <w:sz w:val="24"/>
          <w:szCs w:val="24"/>
        </w:rPr>
        <w:t xml:space="preserve"> for the OGNHR are sketched below in Figure 3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E02DA5" w14:paraId="786A83EF" w14:textId="77777777" w:rsidTr="003F7384">
        <w:tc>
          <w:tcPr>
            <w:tcW w:w="0" w:type="auto"/>
          </w:tcPr>
          <w:p w14:paraId="267D5DF4" w14:textId="7207C758" w:rsidR="00E02DA5" w:rsidRDefault="003F7384" w:rsidP="00D61CBE">
            <w:pPr>
              <w:rPr>
                <w:rFonts w:cstheme="minorHAnsi"/>
                <w:sz w:val="24"/>
                <w:szCs w:val="24"/>
              </w:rPr>
            </w:pPr>
            <w:r w:rsidRPr="003F7384">
              <w:rPr>
                <w:rFonts w:cstheme="minorHAnsi"/>
                <w:noProof/>
                <w:sz w:val="24"/>
                <w:szCs w:val="24"/>
              </w:rPr>
              <w:drawing>
                <wp:inline distT="0" distB="0" distL="0" distR="0" wp14:anchorId="31F9937E" wp14:editId="5087A789">
                  <wp:extent cx="1828800" cy="1591056"/>
                  <wp:effectExtent l="0" t="0" r="0" b="9525"/>
                  <wp:docPr id="58" name="Picture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1591056"/>
                          </a:xfrm>
                          <a:prstGeom prst="rect">
                            <a:avLst/>
                          </a:prstGeom>
                          <a:noFill/>
                          <a:ln>
                            <a:noFill/>
                          </a:ln>
                        </pic:spPr>
                      </pic:pic>
                    </a:graphicData>
                  </a:graphic>
                </wp:inline>
              </w:drawing>
            </w:r>
          </w:p>
        </w:tc>
        <w:tc>
          <w:tcPr>
            <w:tcW w:w="0" w:type="auto"/>
          </w:tcPr>
          <w:p w14:paraId="328A22EC" w14:textId="7A569D9A" w:rsidR="00E02DA5" w:rsidRDefault="003F7384" w:rsidP="00D61CBE">
            <w:pPr>
              <w:rPr>
                <w:rFonts w:cstheme="minorHAnsi"/>
                <w:sz w:val="24"/>
                <w:szCs w:val="24"/>
              </w:rPr>
            </w:pPr>
            <w:r w:rsidRPr="003F7384">
              <w:rPr>
                <w:rFonts w:cstheme="minorHAnsi"/>
                <w:noProof/>
                <w:sz w:val="24"/>
                <w:szCs w:val="24"/>
              </w:rPr>
              <w:drawing>
                <wp:inline distT="0" distB="0" distL="0" distR="0" wp14:anchorId="7435A279" wp14:editId="7F3319CB">
                  <wp:extent cx="1828800" cy="1636776"/>
                  <wp:effectExtent l="0" t="0" r="0" b="1905"/>
                  <wp:docPr id="59" name="Picture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636776"/>
                          </a:xfrm>
                          <a:prstGeom prst="rect">
                            <a:avLst/>
                          </a:prstGeom>
                          <a:noFill/>
                          <a:ln>
                            <a:noFill/>
                          </a:ln>
                        </pic:spPr>
                      </pic:pic>
                    </a:graphicData>
                  </a:graphic>
                </wp:inline>
              </w:drawing>
            </w:r>
          </w:p>
        </w:tc>
      </w:tr>
    </w:tbl>
    <w:p w14:paraId="449BDC98" w14:textId="77777777" w:rsidR="00D61CBE" w:rsidRPr="00D61CBE" w:rsidRDefault="00D61CBE" w:rsidP="00D61CBE">
      <w:pPr>
        <w:rPr>
          <w:rFonts w:cstheme="minorHAnsi"/>
          <w:sz w:val="24"/>
          <w:szCs w:val="24"/>
        </w:rPr>
      </w:pPr>
      <w:r w:rsidRPr="00D61CBE">
        <w:rPr>
          <w:rFonts w:cstheme="minorHAnsi"/>
          <w:b/>
          <w:bCs/>
          <w:sz w:val="24"/>
          <w:szCs w:val="24"/>
        </w:rPr>
        <w:t xml:space="preserve">Figure 3: </w:t>
      </w:r>
      <w:r w:rsidRPr="00D61CBE">
        <w:rPr>
          <w:rFonts w:cstheme="minorHAnsi"/>
          <w:sz w:val="24"/>
          <w:szCs w:val="24"/>
        </w:rPr>
        <w:t xml:space="preserve">Pdf and </w:t>
      </w:r>
      <w:proofErr w:type="spellStart"/>
      <w:r w:rsidRPr="00D61CBE">
        <w:rPr>
          <w:rFonts w:cstheme="minorHAnsi"/>
          <w:sz w:val="24"/>
          <w:szCs w:val="24"/>
        </w:rPr>
        <w:t>hrf</w:t>
      </w:r>
      <w:proofErr w:type="spellEnd"/>
      <w:r w:rsidRPr="00D61CBE">
        <w:rPr>
          <w:rFonts w:cstheme="minorHAnsi"/>
          <w:sz w:val="24"/>
          <w:szCs w:val="24"/>
        </w:rPr>
        <w:t xml:space="preserve"> of OGNHR distribution for different values of parameters.</w:t>
      </w:r>
    </w:p>
    <w:p w14:paraId="2A6A7F6C" w14:textId="77777777" w:rsidR="00D61CBE" w:rsidRPr="00D61CBE" w:rsidRDefault="00D61CBE" w:rsidP="003F7384">
      <w:pPr>
        <w:pStyle w:val="Heading2"/>
      </w:pPr>
      <w:r w:rsidRPr="00D61CBE">
        <w:t>5.4. OGNH-Exponential Distribution</w:t>
      </w:r>
    </w:p>
    <w:p w14:paraId="6E6F3444" w14:textId="2E2972EA" w:rsidR="00C90291" w:rsidRPr="00D61CBE" w:rsidRDefault="00D61CBE" w:rsidP="00D61CBE">
      <w:pPr>
        <w:rPr>
          <w:rFonts w:cstheme="minorHAnsi"/>
          <w:sz w:val="24"/>
          <w:szCs w:val="24"/>
        </w:rPr>
      </w:pPr>
      <w:r w:rsidRPr="00D61CBE">
        <w:rPr>
          <w:rFonts w:cstheme="minorHAnsi"/>
          <w:sz w:val="24"/>
          <w:szCs w:val="24"/>
        </w:rPr>
        <w:t xml:space="preserve">Considering the exponential distribution as a parent distribution with pdf and </w:t>
      </w:r>
      <w:proofErr w:type="spellStart"/>
      <w:r w:rsidRPr="00D61CBE">
        <w:rPr>
          <w:rFonts w:cstheme="minorHAnsi"/>
          <w:sz w:val="24"/>
          <w:szCs w:val="24"/>
        </w:rPr>
        <w:t>cdf</w:t>
      </w:r>
      <w:proofErr w:type="spellEnd"/>
      <w:r w:rsidRPr="00D61CBE">
        <w:rPr>
          <w:rFonts w:cstheme="minorHAnsi"/>
          <w:sz w:val="24"/>
          <w:szCs w:val="24"/>
        </w:rPr>
        <w:t xml:space="preserve"> given by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sSup>
          <m:sSupPr>
            <m:ctrlPr>
              <w:rPr>
                <w:rFonts w:ascii="Cambria Math" w:hAnsi="Cambria Math" w:cs="Cambria Math"/>
                <w:i/>
                <w:sz w:val="24"/>
                <w:szCs w:val="24"/>
              </w:rPr>
            </m:ctrlPr>
          </m:sSupPr>
          <m:e>
            <m:r>
              <w:rPr>
                <w:rFonts w:ascii="Cambria Math" w:hAnsi="Cambria Math" w:cs="Cambria Math"/>
                <w:sz w:val="24"/>
                <w:szCs w:val="24"/>
              </w:rPr>
              <m:t>θe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θx</m:t>
            </m:r>
          </m:sup>
        </m:sSup>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m:t>
        </m:r>
      </m:oMath>
      <w:r w:rsidRPr="00D61CBE">
        <w:rPr>
          <w:rFonts w:cstheme="minorHAnsi"/>
          <w:sz w:val="24"/>
          <w:szCs w:val="24"/>
        </w:rPr>
        <w:t>,</w:t>
      </w:r>
      <w:r w:rsidR="005B4210">
        <w:rPr>
          <w:rFonts w:cstheme="minorHAnsi"/>
          <w:sz w:val="24"/>
          <w:szCs w:val="24"/>
        </w:rPr>
        <w:t xml:space="preserve"> </w:t>
      </w:r>
      <w:r w:rsidRPr="00D61CBE">
        <w:rPr>
          <w:rFonts w:cstheme="minorHAnsi"/>
          <w:sz w:val="24"/>
          <w:szCs w:val="24"/>
        </w:rPr>
        <w:t xml:space="preserve">and </w:t>
      </w:r>
      <m:oMath>
        <m:r>
          <w:rPr>
            <w:rFonts w:ascii="Cambria Math" w:hAnsi="Cambria Math" w:cs="Cambria Math"/>
            <w:sz w:val="24"/>
            <w:szCs w:val="24"/>
          </w:rPr>
          <m:t>G</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θx</m:t>
            </m:r>
          </m:sup>
        </m:sSup>
      </m:oMath>
      <w:r w:rsidRPr="00D61CBE">
        <w:rPr>
          <w:rFonts w:cstheme="minorHAnsi"/>
          <w:sz w:val="24"/>
          <w:szCs w:val="24"/>
        </w:rPr>
        <w:t>, respectively. Then, the cdf of OGNHE distribution is given by</w:t>
      </w:r>
    </w:p>
    <w:p w14:paraId="4E2ED0C7" w14:textId="771B40FC" w:rsidR="00D61CBE" w:rsidRPr="00D61CBE" w:rsidRDefault="00885DC6"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1 - </m:t>
          </m:r>
          <m:r>
            <w:rPr>
              <w:rFonts w:ascii="Cambria Math" w:hAnsi="Cambria Math" w:cs="Cambria Math"/>
              <w:sz w:val="24"/>
              <w:szCs w:val="24"/>
            </w:rPr>
            <m:t>exp</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θx</m:t>
                                  </m:r>
                                </m:sup>
                              </m:sSup>
                              <m:r>
                                <w:rPr>
                                  <w:rFonts w:ascii="Cambria Math" w:hAnsi="Cambria Math" w:cstheme="minorHAnsi"/>
                                  <w:sz w:val="24"/>
                                  <w:szCs w:val="24"/>
                                </w:rPr>
                                <m:t>-1</m:t>
                              </m:r>
                            </m:e>
                          </m:d>
                        </m:e>
                        <m:sup>
                          <m:r>
                            <w:rPr>
                              <w:rFonts w:ascii="Cambria Math" w:hAnsi="Cambria Math" w:cs="Cambria Math"/>
                              <w:sz w:val="24"/>
                              <w:szCs w:val="24"/>
                            </w:rPr>
                            <m:t>β</m:t>
                          </m:r>
                        </m:sup>
                      </m:sSup>
                    </m:e>
                  </m:d>
                </m:e>
                <m:sup>
                  <m:r>
                    <w:rPr>
                      <w:rFonts w:ascii="Cambria Math" w:hAnsi="Cambria Math" w:cs="Cambria Math"/>
                      <w:sz w:val="24"/>
                      <w:szCs w:val="24"/>
                    </w:rPr>
                    <m:t>α</m:t>
                  </m:r>
                </m:sup>
              </m:sSup>
            </m:e>
          </m:d>
          <m:r>
            <w:rPr>
              <w:rFonts w:ascii="Cambria Math" w:hAnsi="Cambria Math" w:cstheme="minorHAnsi"/>
              <w:sz w:val="24"/>
              <w:szCs w:val="24"/>
            </w:rPr>
            <m:t>.</m:t>
          </m:r>
        </m:oMath>
      </m:oMathPara>
    </w:p>
    <w:p w14:paraId="090C8131" w14:textId="21FE39C8" w:rsidR="00F52776" w:rsidRPr="00D61CBE" w:rsidRDefault="00D61CBE" w:rsidP="00D61CBE">
      <w:pPr>
        <w:rPr>
          <w:rFonts w:cstheme="minorHAnsi"/>
          <w:sz w:val="24"/>
          <w:szCs w:val="24"/>
        </w:rPr>
      </w:pPr>
      <w:r w:rsidRPr="00D61CBE">
        <w:rPr>
          <w:rFonts w:cstheme="minorHAnsi"/>
          <w:sz w:val="24"/>
          <w:szCs w:val="24"/>
        </w:rPr>
        <w:t>The density function corresponding to (3.7) becomes</w:t>
      </w:r>
    </w:p>
    <w:p w14:paraId="530E43A3" w14:textId="0D276906" w:rsidR="007F6831" w:rsidRDefault="00EE41DC" w:rsidP="00D61CBE">
      <w:pPr>
        <w:rPr>
          <w:rFonts w:cstheme="minorHAnsi"/>
          <w:sz w:val="24"/>
          <w:szCs w:val="24"/>
        </w:rPr>
      </w:pPr>
      <m:oMathPara>
        <m:oMath>
          <m:r>
            <w:rPr>
              <w:rFonts w:ascii="Cambria Math" w:hAnsi="Cambria Math" w:cs="Cambria Math"/>
              <w:sz w:val="24"/>
              <w:szCs w:val="24"/>
            </w:rPr>
            <m:t>f</m:t>
          </m:r>
          <m:d>
            <m:dPr>
              <m:ctrlPr>
                <w:rPr>
                  <w:rFonts w:ascii="Cambria Math" w:hAnsi="Cambria Math" w:cs="Cambria Math"/>
                  <w:i/>
                  <w:sz w:val="24"/>
                  <w:szCs w:val="24"/>
                </w:rPr>
              </m:ctrlPr>
            </m:dPr>
            <m:e>
              <m:r>
                <w:rPr>
                  <w:rFonts w:ascii="Cambria Math" w:hAnsi="Cambria Math" w:cs="Cambria Math"/>
                  <w:sz w:val="24"/>
                  <w:szCs w:val="24"/>
                </w:rPr>
                <m:t>x</m:t>
              </m:r>
            </m:e>
          </m:d>
          <m:r>
            <w:rPr>
              <w:rFonts w:ascii="Cambria Math" w:hAnsi="Cambria Math" w:cs="Cambria Math"/>
              <w:sz w:val="24"/>
              <w:szCs w:val="24"/>
            </w:rPr>
            <m:t>=</m:t>
          </m:r>
          <m:f>
            <m:fPr>
              <m:ctrlPr>
                <w:rPr>
                  <w:rFonts w:ascii="Cambria Math" w:hAnsi="Cambria Math" w:cs="Cambria Math"/>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αβθe</m:t>
                  </m:r>
                </m:e>
                <m:sup>
                  <m:r>
                    <w:rPr>
                      <w:rFonts w:ascii="Cambria Math" w:hAnsi="Cambria Math" w:cs="Cambria Math"/>
                      <w:sz w:val="24"/>
                      <w:szCs w:val="24"/>
                    </w:rPr>
                    <m:t>θβx</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m:t>
                          </m:r>
                          <m:r>
                            <w:rPr>
                              <w:rFonts w:ascii="Cambria Math" w:hAnsi="Cambria Math" w:cs="Cambria Math"/>
                              <w:sz w:val="24"/>
                              <w:szCs w:val="24"/>
                              <w:vertAlign w:val="superscript"/>
                            </w:rPr>
                            <m:t>θ</m:t>
                          </m:r>
                          <m:r>
                            <w:rPr>
                              <w:rFonts w:ascii="Cambria Math" w:hAnsi="Cambria Math" w:cs="Cambria Math"/>
                              <w:sz w:val="24"/>
                              <w:szCs w:val="24"/>
                              <w:vertAlign w:val="superscript"/>
                            </w:rPr>
                            <m:t>x</m:t>
                          </m:r>
                        </m:sup>
                      </m:sSup>
                    </m:e>
                  </m:d>
                </m:e>
                <m:sup>
                  <m:r>
                    <w:rPr>
                      <w:rFonts w:ascii="Cambria Math" w:hAnsi="Cambria Math" w:cstheme="minorHAnsi"/>
                      <w:sz w:val="24"/>
                      <w:szCs w:val="24"/>
                    </w:rPr>
                    <m:t>1-β</m:t>
                  </m:r>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θx</m:t>
                              </m:r>
                            </m:sup>
                          </m:sSup>
                          <m:r>
                            <w:rPr>
                              <w:rFonts w:ascii="Cambria Math" w:hAnsi="Cambria Math" w:cstheme="minorHAnsi"/>
                              <w:sz w:val="24"/>
                              <w:szCs w:val="24"/>
                            </w:rPr>
                            <m:t>-1</m:t>
                          </m:r>
                        </m:e>
                      </m:d>
                    </m:e>
                    <m:sup>
                      <m:r>
                        <w:rPr>
                          <w:rFonts w:ascii="Cambria Math" w:hAnsi="Cambria Math" w:cs="Cambria Math"/>
                          <w:sz w:val="24"/>
                          <w:szCs w:val="24"/>
                        </w:rPr>
                        <m:t>β</m:t>
                      </m:r>
                    </m:sup>
                  </m:sSup>
                </m:e>
              </m:d>
            </m:e>
            <m:sup>
              <m:r>
                <w:rPr>
                  <w:rFonts w:ascii="Cambria Math" w:hAnsi="Cambria Math" w:cs="Cambria Math"/>
                  <w:sz w:val="24"/>
                  <w:szCs w:val="24"/>
                </w:rPr>
                <m:t>α</m:t>
              </m:r>
              <m:r>
                <w:rPr>
                  <w:rFonts w:ascii="Cambria Math" w:hAnsi="Cambria Math" w:cs="Cambria Math"/>
                  <w:sz w:val="24"/>
                  <w:szCs w:val="24"/>
                </w:rPr>
                <m:t>-1</m:t>
              </m:r>
            </m:sup>
          </m:sSup>
          <m:func>
            <m:funcPr>
              <m:ctrlPr>
                <w:rPr>
                  <w:rFonts w:ascii="Cambria Math" w:hAnsi="Cambria Math" w:cs="Cambria Math"/>
                  <w:sz w:val="24"/>
                  <w:szCs w:val="24"/>
                </w:rPr>
              </m:ctrlPr>
            </m:funcPr>
            <m:fName>
              <m:r>
                <w:rPr>
                  <w:rFonts w:ascii="Cambria Math" w:hAnsi="Cambria Math" w:cs="Cambria Math"/>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θx</m:t>
                                      </m:r>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r>
                    <w:rPr>
                      <w:rFonts w:ascii="Cambria Math" w:hAnsi="Cambria Math" w:cstheme="minorHAnsi"/>
                      <w:sz w:val="24"/>
                      <w:szCs w:val="24"/>
                    </w:rPr>
                    <m:t xml:space="preserve"> </m:t>
                  </m:r>
                </m:e>
              </m:d>
            </m:e>
          </m:func>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 </m:t>
          </m:r>
        </m:oMath>
      </m:oMathPara>
    </w:p>
    <w:p w14:paraId="22272E0E" w14:textId="0552C2F7" w:rsidR="00D61CBE" w:rsidRPr="00D61CBE" w:rsidRDefault="00D61CBE" w:rsidP="00D61CBE">
      <w:pPr>
        <w:rPr>
          <w:rFonts w:cstheme="minorHAnsi"/>
          <w:sz w:val="24"/>
          <w:szCs w:val="24"/>
        </w:rPr>
      </w:pPr>
      <w:r w:rsidRPr="00D61CBE">
        <w:rPr>
          <w:rFonts w:cstheme="minorHAnsi"/>
          <w:sz w:val="24"/>
          <w:szCs w:val="24"/>
        </w:rPr>
        <w:t>(17)</w:t>
      </w:r>
    </w:p>
    <w:p w14:paraId="3540D4EB" w14:textId="77777777" w:rsidR="00D61CBE" w:rsidRDefault="00D61CBE" w:rsidP="00D61CBE">
      <w:pPr>
        <w:rPr>
          <w:rFonts w:cstheme="minorHAnsi"/>
          <w:sz w:val="24"/>
          <w:szCs w:val="24"/>
        </w:rPr>
      </w:pPr>
      <w:r w:rsidRPr="00D61CBE">
        <w:rPr>
          <w:rFonts w:cstheme="minorHAnsi"/>
          <w:sz w:val="24"/>
          <w:szCs w:val="24"/>
        </w:rPr>
        <w:t xml:space="preserve">The graphical sketch of the pdf and </w:t>
      </w:r>
      <w:proofErr w:type="spellStart"/>
      <w:r w:rsidRPr="00D61CBE">
        <w:rPr>
          <w:rFonts w:cstheme="minorHAnsi"/>
          <w:sz w:val="24"/>
          <w:szCs w:val="24"/>
        </w:rPr>
        <w:t>hrf</w:t>
      </w:r>
      <w:proofErr w:type="spellEnd"/>
      <w:r w:rsidRPr="00D61CBE">
        <w:rPr>
          <w:rFonts w:cstheme="minorHAnsi"/>
          <w:sz w:val="24"/>
          <w:szCs w:val="24"/>
        </w:rPr>
        <w:t xml:space="preserve"> for the OGNHE are showed in Figure 4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EE41DC" w14:paraId="4649E441" w14:textId="77777777" w:rsidTr="00CD475F">
        <w:tc>
          <w:tcPr>
            <w:tcW w:w="0" w:type="auto"/>
          </w:tcPr>
          <w:p w14:paraId="0EEBDA2B" w14:textId="51E6128F" w:rsidR="00EE41DC" w:rsidRDefault="00CD475F" w:rsidP="00D61CBE">
            <w:pPr>
              <w:rPr>
                <w:rFonts w:cstheme="minorHAnsi"/>
                <w:sz w:val="24"/>
                <w:szCs w:val="24"/>
              </w:rPr>
            </w:pPr>
            <w:r w:rsidRPr="00CD475F">
              <w:rPr>
                <w:rFonts w:cstheme="minorHAnsi"/>
                <w:noProof/>
                <w:sz w:val="24"/>
                <w:szCs w:val="24"/>
              </w:rPr>
              <w:drawing>
                <wp:inline distT="0" distB="0" distL="0" distR="0" wp14:anchorId="5A8CD996" wp14:editId="66717795">
                  <wp:extent cx="1828800" cy="1691640"/>
                  <wp:effectExtent l="0" t="0" r="0" b="3810"/>
                  <wp:docPr id="62" name="Picture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691640"/>
                          </a:xfrm>
                          <a:prstGeom prst="rect">
                            <a:avLst/>
                          </a:prstGeom>
                          <a:noFill/>
                          <a:ln>
                            <a:noFill/>
                          </a:ln>
                        </pic:spPr>
                      </pic:pic>
                    </a:graphicData>
                  </a:graphic>
                </wp:inline>
              </w:drawing>
            </w:r>
          </w:p>
        </w:tc>
        <w:tc>
          <w:tcPr>
            <w:tcW w:w="0" w:type="auto"/>
          </w:tcPr>
          <w:p w14:paraId="091D5B72" w14:textId="65D3C741" w:rsidR="00EE41DC" w:rsidRDefault="00CD475F" w:rsidP="00D61CBE">
            <w:pPr>
              <w:rPr>
                <w:rFonts w:cstheme="minorHAnsi"/>
                <w:sz w:val="24"/>
                <w:szCs w:val="24"/>
              </w:rPr>
            </w:pPr>
            <w:r w:rsidRPr="00CD475F">
              <w:rPr>
                <w:rFonts w:cstheme="minorHAnsi"/>
                <w:noProof/>
                <w:sz w:val="24"/>
                <w:szCs w:val="24"/>
              </w:rPr>
              <w:drawing>
                <wp:inline distT="0" distB="0" distL="0" distR="0" wp14:anchorId="3BD564D4" wp14:editId="2A056C44">
                  <wp:extent cx="1828800" cy="1709928"/>
                  <wp:effectExtent l="0" t="0" r="0" b="5080"/>
                  <wp:docPr id="63" name="Picture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1709928"/>
                          </a:xfrm>
                          <a:prstGeom prst="rect">
                            <a:avLst/>
                          </a:prstGeom>
                          <a:noFill/>
                          <a:ln>
                            <a:noFill/>
                          </a:ln>
                        </pic:spPr>
                      </pic:pic>
                    </a:graphicData>
                  </a:graphic>
                </wp:inline>
              </w:drawing>
            </w:r>
          </w:p>
        </w:tc>
      </w:tr>
    </w:tbl>
    <w:p w14:paraId="13351D88" w14:textId="77777777" w:rsidR="00D61CBE" w:rsidRPr="00D61CBE" w:rsidRDefault="00D61CBE" w:rsidP="00D61CBE">
      <w:pPr>
        <w:rPr>
          <w:rFonts w:cstheme="minorHAnsi"/>
          <w:sz w:val="24"/>
          <w:szCs w:val="24"/>
        </w:rPr>
      </w:pPr>
      <w:r w:rsidRPr="00D61CBE">
        <w:rPr>
          <w:rFonts w:cstheme="minorHAnsi"/>
          <w:b/>
          <w:bCs/>
          <w:sz w:val="24"/>
          <w:szCs w:val="24"/>
        </w:rPr>
        <w:t xml:space="preserve">Figure 4: </w:t>
      </w:r>
      <w:r w:rsidRPr="00D61CBE">
        <w:rPr>
          <w:rFonts w:cstheme="minorHAnsi"/>
          <w:sz w:val="24"/>
          <w:szCs w:val="24"/>
        </w:rPr>
        <w:t xml:space="preserve">Pdf and </w:t>
      </w:r>
      <w:proofErr w:type="spellStart"/>
      <w:r w:rsidRPr="00D61CBE">
        <w:rPr>
          <w:rFonts w:cstheme="minorHAnsi"/>
          <w:sz w:val="24"/>
          <w:szCs w:val="24"/>
        </w:rPr>
        <w:t>hrf</w:t>
      </w:r>
      <w:proofErr w:type="spellEnd"/>
      <w:r w:rsidRPr="00D61CBE">
        <w:rPr>
          <w:rFonts w:cstheme="minorHAnsi"/>
          <w:sz w:val="24"/>
          <w:szCs w:val="24"/>
        </w:rPr>
        <w:t xml:space="preserve"> of OGNHE distribution for choice values of parameters.</w:t>
      </w:r>
    </w:p>
    <w:p w14:paraId="741A8A9D" w14:textId="77777777" w:rsidR="00BD4763" w:rsidRPr="00BD4763" w:rsidRDefault="00BD4763" w:rsidP="003749C9">
      <w:pPr>
        <w:pStyle w:val="Heading1"/>
      </w:pPr>
      <w:r w:rsidRPr="00BD4763">
        <w:t xml:space="preserve">5. Properties and Estimation of </w:t>
      </w:r>
      <w:r w:rsidRPr="00BD4763">
        <w:rPr>
          <w:i/>
          <w:iCs/>
        </w:rPr>
        <w:t xml:space="preserve">OGNHE </w:t>
      </w:r>
      <w:r w:rsidRPr="00BD4763">
        <w:t>Distribution</w:t>
      </w:r>
    </w:p>
    <w:p w14:paraId="39449DED" w14:textId="77777777" w:rsidR="00BD4763" w:rsidRPr="00BD4763" w:rsidRDefault="00BD4763" w:rsidP="00BD4763">
      <w:pPr>
        <w:rPr>
          <w:rFonts w:cstheme="minorHAnsi"/>
          <w:sz w:val="24"/>
          <w:szCs w:val="24"/>
        </w:rPr>
      </w:pPr>
      <w:r w:rsidRPr="00BD4763">
        <w:rPr>
          <w:rFonts w:cstheme="minorHAnsi"/>
          <w:sz w:val="24"/>
          <w:szCs w:val="24"/>
        </w:rPr>
        <w:t xml:space="preserve">In this section, we derived fundamental properties, quantile function, moments, of </w:t>
      </w:r>
      <w:r w:rsidRPr="00BD4763">
        <w:rPr>
          <w:rFonts w:cstheme="minorHAnsi"/>
          <w:i/>
          <w:iCs/>
          <w:sz w:val="24"/>
          <w:szCs w:val="24"/>
        </w:rPr>
        <w:t xml:space="preserve">OGNHE </w:t>
      </w:r>
      <w:r w:rsidRPr="00BD4763">
        <w:rPr>
          <w:rFonts w:cstheme="minorHAnsi"/>
          <w:sz w:val="24"/>
          <w:szCs w:val="24"/>
        </w:rPr>
        <w:t>distribution.</w:t>
      </w:r>
    </w:p>
    <w:p w14:paraId="67AA0147" w14:textId="77777777" w:rsidR="00BD4763" w:rsidRPr="00BD4763" w:rsidRDefault="00BD4763" w:rsidP="003749C9">
      <w:pPr>
        <w:pStyle w:val="Heading2"/>
      </w:pPr>
      <w:r w:rsidRPr="00BD4763">
        <w:t>5.1. Mathematical and statistical properties</w:t>
      </w:r>
    </w:p>
    <w:p w14:paraId="16BAFBC8" w14:textId="5AC69ADE" w:rsidR="00BD4763" w:rsidRPr="00BD4763" w:rsidRDefault="00BD4763" w:rsidP="00BD4763">
      <w:pPr>
        <w:rPr>
          <w:rFonts w:cstheme="minorHAnsi"/>
          <w:sz w:val="24"/>
          <w:szCs w:val="24"/>
        </w:rPr>
      </w:pPr>
      <w:r w:rsidRPr="00BD4763">
        <w:rPr>
          <w:rFonts w:cstheme="minorHAnsi"/>
          <w:sz w:val="24"/>
          <w:szCs w:val="24"/>
        </w:rPr>
        <w:t xml:space="preserve">The </w:t>
      </w:r>
      <w:proofErr w:type="spellStart"/>
      <w:r w:rsidRPr="00BD4763">
        <w:rPr>
          <w:rFonts w:cstheme="minorHAnsi"/>
          <w:sz w:val="24"/>
          <w:szCs w:val="24"/>
        </w:rPr>
        <w:t>quntile</w:t>
      </w:r>
      <w:proofErr w:type="spellEnd"/>
      <w:r w:rsidRPr="00BD4763">
        <w:rPr>
          <w:rFonts w:cstheme="minorHAnsi"/>
          <w:sz w:val="24"/>
          <w:szCs w:val="24"/>
        </w:rPr>
        <w:t xml:space="preserve"> function of the </w:t>
      </w:r>
      <w:r w:rsidRPr="00BD4763">
        <w:rPr>
          <w:rFonts w:cstheme="minorHAnsi"/>
          <w:i/>
          <w:iCs/>
          <w:sz w:val="24"/>
          <w:szCs w:val="24"/>
        </w:rPr>
        <w:t xml:space="preserve">OGNHE </w:t>
      </w:r>
      <w:r w:rsidRPr="00BD4763">
        <w:rPr>
          <w:rFonts w:cstheme="minorHAnsi"/>
          <w:sz w:val="24"/>
          <w:szCs w:val="24"/>
        </w:rPr>
        <w:t>distribution is given by</w:t>
      </w:r>
    </w:p>
    <w:p w14:paraId="7C1183F0" w14:textId="2FDAFE5C" w:rsidR="00D773AE" w:rsidRPr="00BD4763" w:rsidRDefault="00D773AE" w:rsidP="00D773AE">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u</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θ</m:t>
              </m:r>
            </m:den>
          </m:f>
          <m:r>
            <w:rPr>
              <w:rFonts w:ascii="Cambria Math" w:hAnsi="Cambria Math" w:cs="Cambria Math"/>
              <w:sz w:val="24"/>
              <w:szCs w:val="24"/>
            </w:rPr>
            <m:t>ln</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ln</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u</m:t>
                                  </m:r>
                                </m:e>
                              </m:d>
                            </m:e>
                          </m:d>
                        </m:e>
                        <m:sup>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α</m:t>
                              </m:r>
                            </m:den>
                          </m:f>
                        </m:sup>
                      </m:sSup>
                      <m:r>
                        <w:rPr>
                          <w:rFonts w:ascii="Cambria Math" w:hAnsi="Cambria Math" w:cstheme="minorHAnsi"/>
                          <w:sz w:val="24"/>
                          <w:szCs w:val="24"/>
                        </w:rPr>
                        <m:t xml:space="preserve"> - 1</m:t>
                      </m:r>
                    </m:e>
                  </m:d>
                </m:e>
                <m:sup>
                  <m:f>
                    <m:fPr>
                      <m:ctrlPr>
                        <w:rPr>
                          <w:rFonts w:ascii="Cambria Math" w:hAnsi="Cambria Math" w:cstheme="minorHAnsi"/>
                          <w:i/>
                          <w:sz w:val="24"/>
                          <w:szCs w:val="24"/>
                        </w:rPr>
                      </m:ctrlPr>
                    </m:fPr>
                    <m:num>
                      <m:r>
                        <w:rPr>
                          <w:rFonts w:ascii="Cambria Math" w:hAnsi="Cambria Math" w:cstheme="minorHAnsi"/>
                          <w:sz w:val="24"/>
                          <w:szCs w:val="24"/>
                          <w:u w:val="single"/>
                        </w:rPr>
                        <m:t>1</m:t>
                      </m:r>
                    </m:num>
                    <m:den>
                      <m:r>
                        <w:rPr>
                          <w:rFonts w:ascii="Cambria Math" w:hAnsi="Cambria Math" w:cs="Cambria Math"/>
                          <w:sz w:val="24"/>
                          <w:szCs w:val="24"/>
                        </w:rPr>
                        <m:t>β</m:t>
                      </m:r>
                    </m:den>
                  </m:f>
                </m:sup>
              </m:sSup>
            </m:e>
          </m:d>
          <m:r>
            <w:rPr>
              <w:rFonts w:ascii="Cambria Math" w:hAnsi="Cambria Math" w:cstheme="minorHAnsi"/>
              <w:sz w:val="24"/>
              <w:szCs w:val="24"/>
            </w:rPr>
            <m:t>.</m:t>
          </m:r>
          <m:r>
            <w:rPr>
              <w:rFonts w:ascii="Cambria Math" w:hAnsi="Cambria Math" w:cstheme="minorHAnsi"/>
              <w:sz w:val="24"/>
              <w:szCs w:val="24"/>
              <w:u w:val="single"/>
            </w:rPr>
            <m:t xml:space="preserve"> </m:t>
          </m:r>
          <m:r>
            <w:rPr>
              <w:rFonts w:ascii="Cambria Math" w:hAnsi="Cambria Math" w:cstheme="minorHAnsi"/>
              <w:sz w:val="24"/>
              <w:szCs w:val="24"/>
            </w:rPr>
            <m:t xml:space="preserve"> </m:t>
          </m:r>
        </m:oMath>
      </m:oMathPara>
    </w:p>
    <w:p w14:paraId="6CA685D1" w14:textId="591777FF" w:rsidR="00BD4763" w:rsidRDefault="00BD4763" w:rsidP="00BD4763">
      <w:pPr>
        <w:rPr>
          <w:rFonts w:cstheme="minorHAnsi"/>
          <w:sz w:val="24"/>
          <w:szCs w:val="24"/>
        </w:rPr>
      </w:pPr>
      <w:r w:rsidRPr="00BD4763">
        <w:rPr>
          <w:rFonts w:cstheme="minorHAnsi"/>
          <w:sz w:val="24"/>
          <w:szCs w:val="24"/>
        </w:rPr>
        <w:t xml:space="preserve">Median of the </w:t>
      </w:r>
      <w:r w:rsidRPr="00BD4763">
        <w:rPr>
          <w:rFonts w:cstheme="minorHAnsi"/>
          <w:i/>
          <w:iCs/>
          <w:sz w:val="24"/>
          <w:szCs w:val="24"/>
        </w:rPr>
        <w:t xml:space="preserve">OGNHE </w:t>
      </w:r>
      <w:r w:rsidRPr="00BD4763">
        <w:rPr>
          <w:rFonts w:cstheme="minorHAnsi"/>
          <w:sz w:val="24"/>
          <w:szCs w:val="24"/>
        </w:rPr>
        <w:t>random variable is given by</w:t>
      </w:r>
    </w:p>
    <w:p w14:paraId="5D9D8F7E" w14:textId="558DE183" w:rsidR="0011457D" w:rsidRPr="00BD4763" w:rsidRDefault="0011457D" w:rsidP="00BD4763">
      <w:pPr>
        <w:rPr>
          <w:rFonts w:cstheme="minorHAnsi"/>
          <w:sz w:val="24"/>
          <w:szCs w:val="24"/>
        </w:rPr>
      </w:pPr>
      <m:oMathPara>
        <m:oMath>
          <m:r>
            <w:rPr>
              <w:rFonts w:ascii="Cambria Math" w:hAnsi="Cambria Math" w:cstheme="minorHAnsi"/>
              <w:sz w:val="24"/>
              <w:szCs w:val="24"/>
            </w:rPr>
            <m:t>M</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θ</m:t>
              </m:r>
            </m:den>
          </m:f>
          <m:r>
            <w:rPr>
              <w:rFonts w:ascii="Cambria Math" w:hAnsi="Cambria Math" w:cs="Cambria Math"/>
              <w:sz w:val="24"/>
              <w:szCs w:val="24"/>
            </w:rPr>
            <m:t>ln</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r>
                                <w:rPr>
                                  <w:rFonts w:ascii="Cambria Math" w:hAnsi="Cambria Math" w:cs="Cambria Math"/>
                                  <w:sz w:val="24"/>
                                  <w:szCs w:val="24"/>
                                </w:rPr>
                                <m:t>ln</m:t>
                              </m:r>
                              <m:d>
                                <m:dPr>
                                  <m:begChr m:val="["/>
                                  <m:endChr m:val="]"/>
                                  <m:ctrlPr>
                                    <w:rPr>
                                      <w:rFonts w:ascii="Cambria Math" w:hAnsi="Cambria Math" w:cstheme="minorHAnsi"/>
                                      <w:i/>
                                      <w:sz w:val="24"/>
                                      <w:szCs w:val="24"/>
                                    </w:rPr>
                                  </m:ctrlPr>
                                </m:dPr>
                                <m:e>
                                  <m:r>
                                    <w:rPr>
                                      <w:rFonts w:ascii="Cambria Math" w:hAnsi="Cambria Math" w:cstheme="minorHAnsi"/>
                                      <w:sz w:val="24"/>
                                      <w:szCs w:val="24"/>
                                    </w:rPr>
                                    <m:t>0.5</m:t>
                                  </m:r>
                                </m:e>
                              </m:d>
                            </m:e>
                          </m:d>
                        </m:e>
                        <m:sup>
                          <m:f>
                            <m:fPr>
                              <m:ctrlPr>
                                <w:rPr>
                                  <w:rFonts w:ascii="Cambria Math" w:hAnsi="Cambria Math" w:cs="Cambria Math"/>
                                  <w:i/>
                                  <w:sz w:val="24"/>
                                  <w:szCs w:val="24"/>
                                </w:rPr>
                              </m:ctrlPr>
                            </m:fPr>
                            <m:num>
                              <m:r>
                                <w:rPr>
                                  <w:rFonts w:ascii="Cambria Math" w:hAnsi="Cambria Math" w:cs="Cambria Math"/>
                                  <w:sz w:val="24"/>
                                  <w:szCs w:val="24"/>
                                </w:rPr>
                                <m:t>1</m:t>
                              </m:r>
                            </m:num>
                            <m:den>
                              <m:r>
                                <w:rPr>
                                  <w:rFonts w:ascii="Cambria Math" w:hAnsi="Cambria Math" w:cs="Cambria Math"/>
                                  <w:sz w:val="24"/>
                                  <w:szCs w:val="24"/>
                                </w:rPr>
                                <m:t>α</m:t>
                              </m:r>
                            </m:den>
                          </m:f>
                        </m:sup>
                      </m:sSup>
                      <m:r>
                        <w:rPr>
                          <w:rFonts w:ascii="Cambria Math" w:hAnsi="Cambria Math" w:cstheme="minorHAnsi"/>
                          <w:sz w:val="24"/>
                          <w:szCs w:val="24"/>
                        </w:rPr>
                        <m:t xml:space="preserve"> - 1</m:t>
                      </m:r>
                    </m:e>
                  </m:d>
                </m:e>
                <m:sup>
                  <m:f>
                    <m:fPr>
                      <m:ctrlPr>
                        <w:rPr>
                          <w:rFonts w:ascii="Cambria Math" w:hAnsi="Cambria Math" w:cstheme="minorHAnsi"/>
                          <w:i/>
                          <w:sz w:val="24"/>
                          <w:szCs w:val="24"/>
                        </w:rPr>
                      </m:ctrlPr>
                    </m:fPr>
                    <m:num>
                      <m:r>
                        <w:rPr>
                          <w:rFonts w:ascii="Cambria Math" w:hAnsi="Cambria Math" w:cstheme="minorHAnsi"/>
                          <w:sz w:val="24"/>
                          <w:szCs w:val="24"/>
                          <w:u w:val="single"/>
                        </w:rPr>
                        <m:t>1</m:t>
                      </m:r>
                    </m:num>
                    <m:den>
                      <m:r>
                        <w:rPr>
                          <w:rFonts w:ascii="Cambria Math" w:hAnsi="Cambria Math" w:cs="Cambria Math"/>
                          <w:sz w:val="24"/>
                          <w:szCs w:val="24"/>
                        </w:rPr>
                        <m:t>β</m:t>
                      </m:r>
                    </m:den>
                  </m:f>
                </m:sup>
              </m:sSup>
            </m:e>
          </m:d>
          <m:r>
            <w:rPr>
              <w:rFonts w:ascii="Cambria Math" w:hAnsi="Cambria Math" w:cstheme="minorHAnsi"/>
              <w:sz w:val="24"/>
              <w:szCs w:val="24"/>
            </w:rPr>
            <m:t>.</m:t>
          </m:r>
        </m:oMath>
      </m:oMathPara>
    </w:p>
    <w:p w14:paraId="41F59CDF" w14:textId="77777777" w:rsidR="00BD4763" w:rsidRPr="00BD4763" w:rsidRDefault="00BD4763" w:rsidP="0011457D">
      <w:pPr>
        <w:pStyle w:val="Heading2"/>
      </w:pPr>
      <w:r w:rsidRPr="00BD4763">
        <w:t>5.2. Mean deviations</w:t>
      </w:r>
    </w:p>
    <w:p w14:paraId="582F2E5D" w14:textId="1575BBD8" w:rsidR="00BD4763" w:rsidRPr="00BD4763" w:rsidRDefault="00BD4763" w:rsidP="00BD4763">
      <w:pPr>
        <w:rPr>
          <w:rFonts w:cstheme="minorHAnsi"/>
          <w:sz w:val="24"/>
          <w:szCs w:val="24"/>
        </w:rPr>
      </w:pPr>
      <w:r w:rsidRPr="00BD4763">
        <w:rPr>
          <w:rFonts w:cstheme="minorHAnsi"/>
          <w:sz w:val="24"/>
          <w:szCs w:val="24"/>
        </w:rPr>
        <w:t xml:space="preserve">For random variable </w:t>
      </w:r>
      <w:r w:rsidRPr="00BD4763">
        <w:rPr>
          <w:rFonts w:ascii="Cambria Math" w:hAnsi="Cambria Math" w:cs="Cambria Math"/>
          <w:sz w:val="24"/>
          <w:szCs w:val="24"/>
        </w:rPr>
        <w:t>𝑋</w:t>
      </w:r>
      <w:r w:rsidRPr="00BD4763">
        <w:rPr>
          <w:rFonts w:cstheme="minorHAnsi"/>
          <w:sz w:val="24"/>
          <w:szCs w:val="24"/>
        </w:rPr>
        <w:t xml:space="preserve"> with pdf</w:t>
      </w:r>
      <w:r w:rsidR="0011457D">
        <w:rPr>
          <w:rFonts w:cstheme="minorHAnsi"/>
          <w:sz w:val="24"/>
          <w:szCs w:val="24"/>
        </w:rPr>
        <w:t xml:space="preserve"> </w:t>
      </w:r>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BD4763">
        <w:rPr>
          <w:rFonts w:cstheme="minorHAnsi"/>
          <w:sz w:val="24"/>
          <w:szCs w:val="24"/>
        </w:rPr>
        <w:t>, cdf</w:t>
      </w:r>
      <w:r w:rsidR="0011457D">
        <w:rPr>
          <w:rFonts w:cstheme="minorHAnsi"/>
          <w:sz w:val="24"/>
          <w:szCs w:val="24"/>
        </w:rPr>
        <w:t xml:space="preserve"> </w:t>
      </w:r>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BD4763">
        <w:rPr>
          <w:rFonts w:cstheme="minorHAnsi"/>
          <w:sz w:val="24"/>
          <w:szCs w:val="24"/>
        </w:rPr>
        <w:t>, the mean deviation about the mean and mean deviation about the median, are defined by</w:t>
      </w:r>
    </w:p>
    <w:p w14:paraId="2512785C" w14:textId="3D31E6D3" w:rsidR="00BD4763" w:rsidRPr="00BD4763" w:rsidRDefault="007D520B" w:rsidP="00BD4763">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theme="minorHAnsi"/>
                  <w:sz w:val="24"/>
                  <w:szCs w:val="24"/>
                </w:rPr>
                <m:t>1</m:t>
              </m:r>
            </m:sub>
          </m:sSub>
          <m:r>
            <w:rPr>
              <w:rFonts w:ascii="Cambria Math" w:hAnsi="Cambria Math" w:cstheme="minorHAnsi"/>
              <w:sz w:val="24"/>
              <w:szCs w:val="24"/>
            </w:rPr>
            <m:t xml:space="preserve"> = 2</m:t>
          </m:r>
          <m:r>
            <w:rPr>
              <w:rFonts w:ascii="Cambria Math" w:hAnsi="Cambria Math" w:cs="Cambria Math"/>
              <w:sz w:val="24"/>
              <w:szCs w:val="24"/>
            </w:rPr>
            <m:t>μF</m:t>
          </m:r>
          <m:d>
            <m:dPr>
              <m:ctrlPr>
                <w:rPr>
                  <w:rFonts w:ascii="Cambria Math" w:hAnsi="Cambria Math" w:cstheme="minorHAnsi"/>
                  <w:i/>
                  <w:sz w:val="24"/>
                  <w:szCs w:val="24"/>
                </w:rPr>
              </m:ctrlPr>
            </m:dPr>
            <m:e>
              <m:r>
                <w:rPr>
                  <w:rFonts w:ascii="Cambria Math" w:hAnsi="Cambria Math" w:cs="Cambria Math"/>
                  <w:sz w:val="24"/>
                  <w:szCs w:val="24"/>
                </w:rPr>
                <m:t>μ</m:t>
              </m:r>
            </m:e>
          </m:d>
          <m:r>
            <w:rPr>
              <w:rFonts w:ascii="Cambria Math" w:hAnsi="Cambria Math" w:cstheme="minorHAnsi"/>
              <w:sz w:val="24"/>
              <w:szCs w:val="24"/>
            </w:rPr>
            <m:t>- 2</m:t>
          </m:r>
          <m:r>
            <w:rPr>
              <w:rFonts w:ascii="Cambria Math" w:hAnsi="Cambria Math" w:cs="Cambria Math"/>
              <w:sz w:val="24"/>
              <w:szCs w:val="24"/>
            </w:rPr>
            <m:t>T</m:t>
          </m:r>
          <m:d>
            <m:dPr>
              <m:ctrlPr>
                <w:rPr>
                  <w:rFonts w:ascii="Cambria Math" w:hAnsi="Cambria Math" w:cstheme="minorHAnsi"/>
                  <w:i/>
                  <w:sz w:val="24"/>
                  <w:szCs w:val="24"/>
                </w:rPr>
              </m:ctrlPr>
            </m:dPr>
            <m:e>
              <m:r>
                <w:rPr>
                  <w:rFonts w:ascii="Cambria Math" w:hAnsi="Cambria Math" w:cs="Cambria Math"/>
                  <w:sz w:val="24"/>
                  <w:szCs w:val="24"/>
                </w:rPr>
                <m:t>μ</m:t>
              </m:r>
            </m:e>
          </m:d>
          <m:r>
            <m:rPr>
              <m:sty m:val="p"/>
            </m:rP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δ</m:t>
              </m:r>
            </m:e>
            <m:sub>
              <m:r>
                <w:rPr>
                  <w:rFonts w:ascii="Cambria Math" w:hAnsi="Cambria Math" w:cstheme="minorHAnsi"/>
                  <w:sz w:val="24"/>
                  <w:szCs w:val="24"/>
                </w:rPr>
                <m:t>2</m:t>
              </m:r>
            </m:sub>
          </m:sSub>
          <m:r>
            <w:rPr>
              <w:rFonts w:ascii="Cambria Math" w:hAnsi="Cambria Math" w:cstheme="minorHAnsi"/>
              <w:sz w:val="24"/>
              <w:szCs w:val="24"/>
            </w:rPr>
            <m:t xml:space="preserve"> = </m:t>
          </m:r>
          <m:r>
            <w:rPr>
              <w:rFonts w:ascii="Cambria Math" w:hAnsi="Cambria Math" w:cs="Cambria Math"/>
              <w:sz w:val="24"/>
              <w:szCs w:val="24"/>
            </w:rPr>
            <m:t>μ</m:t>
          </m:r>
          <m:r>
            <w:rPr>
              <w:rFonts w:ascii="Cambria Math" w:hAnsi="Cambria Math" w:cstheme="minorHAnsi"/>
              <w:sz w:val="24"/>
              <w:szCs w:val="24"/>
            </w:rPr>
            <m:t xml:space="preserve"> - 2</m:t>
          </m:r>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M</m:t>
          </m:r>
          <m:r>
            <w:rPr>
              <w:rFonts w:ascii="Cambria Math" w:hAnsi="Cambria Math" w:cstheme="minorHAnsi"/>
              <w:sz w:val="24"/>
              <w:szCs w:val="24"/>
            </w:rPr>
            <m:t>),</m:t>
          </m:r>
        </m:oMath>
      </m:oMathPara>
    </w:p>
    <w:p w14:paraId="64619623" w14:textId="26CF61E3" w:rsidR="00BD4763" w:rsidRPr="00BD4763" w:rsidRDefault="00BD4763" w:rsidP="00BD4763">
      <w:pPr>
        <w:rPr>
          <w:rFonts w:cstheme="minorHAnsi"/>
          <w:sz w:val="24"/>
          <w:szCs w:val="24"/>
        </w:rPr>
      </w:pPr>
      <w:r w:rsidRPr="00BD4763">
        <w:rPr>
          <w:rFonts w:cstheme="minorHAnsi"/>
          <w:sz w:val="24"/>
          <w:szCs w:val="24"/>
        </w:rPr>
        <w:t>where,</w:t>
      </w:r>
      <w:r w:rsidR="00B4633C">
        <w:rPr>
          <w:rFonts w:cstheme="minorHAnsi"/>
          <w:sz w:val="24"/>
          <w:szCs w:val="24"/>
        </w:rPr>
        <w:t xml:space="preserve"> </w:t>
      </w:r>
      <m:oMath>
        <m:r>
          <w:rPr>
            <w:rFonts w:ascii="Cambria Math" w:hAnsi="Cambria Math" w:cs="Cambria Math"/>
            <w:sz w:val="24"/>
            <w:szCs w:val="24"/>
          </w:rPr>
          <m:t>μ</m:t>
        </m:r>
        <m:r>
          <w:rPr>
            <w:rFonts w:ascii="Cambria Math" w:hAnsi="Cambria Math" w:cstheme="minorHAnsi"/>
            <w:sz w:val="24"/>
            <w:szCs w:val="24"/>
          </w:rPr>
          <m:t xml:space="preserve"> = </m:t>
        </m:r>
        <m:r>
          <w:rPr>
            <w:rFonts w:ascii="Cambria Math" w:hAnsi="Cambria Math" w:cs="Cambria Math"/>
            <w:sz w:val="24"/>
            <w:szCs w:val="24"/>
          </w:rPr>
          <m:t>E</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oMath>
      <w:r w:rsidRPr="00BD4763">
        <w:rPr>
          <w:rFonts w:cstheme="minorHAnsi"/>
          <w:sz w:val="24"/>
          <w:szCs w:val="24"/>
        </w:rPr>
        <w:t xml:space="preserve">, </w:t>
      </w:r>
      <w:r w:rsidRPr="00BD4763">
        <w:rPr>
          <w:rFonts w:ascii="Cambria Math" w:hAnsi="Cambria Math" w:cs="Cambria Math"/>
          <w:sz w:val="24"/>
          <w:szCs w:val="24"/>
        </w:rPr>
        <w:t>𝑀</w:t>
      </w:r>
      <w:r w:rsidRPr="00BD4763">
        <w:rPr>
          <w:rFonts w:cstheme="minorHAnsi"/>
          <w:sz w:val="24"/>
          <w:szCs w:val="24"/>
        </w:rPr>
        <w:t xml:space="preserve"> = Median (</w:t>
      </w:r>
      <w:r w:rsidRPr="00BD4763">
        <w:rPr>
          <w:rFonts w:ascii="Cambria Math" w:hAnsi="Cambria Math" w:cs="Cambria Math"/>
          <w:sz w:val="24"/>
          <w:szCs w:val="24"/>
        </w:rPr>
        <w:t>𝑋</w:t>
      </w:r>
      <w:r w:rsidRPr="00BD4763">
        <w:rPr>
          <w:rFonts w:cstheme="minorHAnsi"/>
          <w:sz w:val="24"/>
          <w:szCs w:val="24"/>
        </w:rPr>
        <w:t xml:space="preserve">), and </w:t>
      </w:r>
      <m:oMath>
        <m:r>
          <w:rPr>
            <w:rFonts w:ascii="Cambria Math" w:hAnsi="Cambria Math" w:cs="Cambria Math"/>
            <w:sz w:val="24"/>
            <w:szCs w:val="24"/>
          </w:rPr>
          <m:t>T</m:t>
        </m:r>
        <m:r>
          <w:rPr>
            <w:rFonts w:ascii="Cambria Math" w:hAnsi="Cambria Math" w:cstheme="minorHAnsi"/>
            <w:sz w:val="24"/>
            <w:szCs w:val="24"/>
          </w:rPr>
          <m:t>(</m:t>
        </m:r>
        <m:r>
          <w:rPr>
            <w:rFonts w:ascii="Cambria Math" w:hAnsi="Cambria Math" w:cs="Cambria Math"/>
            <w:sz w:val="24"/>
            <w:szCs w:val="24"/>
          </w:rPr>
          <m:t>q</m:t>
        </m:r>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theme="minorHAnsi"/>
                <w:sz w:val="24"/>
                <w:szCs w:val="24"/>
              </w:rPr>
              <m:t>π=0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π</m:t>
                </m:r>
              </m:sub>
            </m:sSub>
            <m:r>
              <w:rPr>
                <w:rFonts w:ascii="Cambria Math" w:hAnsi="Cambria Math" w:cstheme="minorHAnsi"/>
                <w:sz w:val="24"/>
                <w:szCs w:val="24"/>
              </w:rPr>
              <m:t xml:space="preserve"> </m:t>
            </m:r>
            <m:f>
              <m:fPr>
                <m:ctrlPr>
                  <w:rPr>
                    <w:rFonts w:ascii="Cambria Math" w:hAnsi="Cambria Math" w:cs="Cambria Math"/>
                    <w:i/>
                    <w:sz w:val="24"/>
                    <w:szCs w:val="24"/>
                  </w:rPr>
                </m:ctrlPr>
              </m:fPr>
              <m:num>
                <m:r>
                  <w:rPr>
                    <w:rFonts w:ascii="Cambria Math" w:hAnsi="Cambria Math" w:cs="Cambria Math"/>
                    <w:sz w:val="24"/>
                    <w:szCs w:val="24"/>
                  </w:rPr>
                  <m:t>γ</m:t>
                </m:r>
                <m:r>
                  <w:rPr>
                    <w:rFonts w:ascii="Cambria Math" w:hAnsi="Cambria Math" w:cstheme="minorHAnsi"/>
                    <w:sz w:val="24"/>
                    <w:szCs w:val="24"/>
                  </w:rPr>
                  <m:t>(2,</m:t>
                </m:r>
                <m:r>
                  <w:rPr>
                    <w:rFonts w:ascii="Cambria Math" w:hAnsi="Cambria Math" w:cs="Cambria Math"/>
                    <w:sz w:val="24"/>
                    <w:szCs w:val="24"/>
                  </w:rPr>
                  <m:t>q</m:t>
                </m:r>
                <m:r>
                  <w:rPr>
                    <w:rFonts w:ascii="Cambria Math" w:hAnsi="Cambria Math" w:cstheme="minorHAnsi"/>
                    <w:sz w:val="24"/>
                    <w:szCs w:val="24"/>
                  </w:rPr>
                  <m:t>)</m:t>
                </m:r>
              </m:num>
              <m:den>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π</m:t>
                    </m:r>
                    <m:r>
                      <w:rPr>
                        <w:rFonts w:ascii="Cambria Math" w:hAnsi="Cambria Math" w:cstheme="minorHAnsi"/>
                        <w:sz w:val="24"/>
                        <w:szCs w:val="24"/>
                      </w:rPr>
                      <m:t>+1)</m:t>
                    </m:r>
                    <m:r>
                      <w:rPr>
                        <w:rFonts w:ascii="Cambria Math" w:hAnsi="Cambria Math" w:cs="Cambria Math"/>
                        <w:sz w:val="24"/>
                        <w:szCs w:val="24"/>
                      </w:rPr>
                      <m:t>θ</m:t>
                    </m:r>
                    <m:r>
                      <w:rPr>
                        <w:rFonts w:ascii="Cambria Math" w:hAnsi="Cambria Math" w:cstheme="minorHAnsi"/>
                        <w:sz w:val="24"/>
                        <w:szCs w:val="24"/>
                      </w:rPr>
                      <m:t>)</m:t>
                    </m:r>
                  </m:e>
                  <m:sup>
                    <m:r>
                      <w:rPr>
                        <w:rFonts w:ascii="Cambria Math" w:hAnsi="Cambria Math" w:cstheme="minorHAnsi"/>
                        <w:sz w:val="24"/>
                        <w:szCs w:val="24"/>
                      </w:rPr>
                      <m:t>2</m:t>
                    </m:r>
                  </m:sup>
                </m:sSup>
              </m:den>
            </m:f>
            <m:r>
              <w:rPr>
                <w:rFonts w:ascii="Cambria Math" w:hAnsi="Cambria Math" w:cstheme="minorHAnsi"/>
                <w:sz w:val="24"/>
                <w:szCs w:val="24"/>
              </w:rPr>
              <m:t xml:space="preserve"> </m:t>
            </m:r>
          </m:e>
        </m:nary>
      </m:oMath>
      <w:r w:rsidRPr="00F54CAB">
        <w:rPr>
          <w:rFonts w:cstheme="minorHAnsi"/>
          <w:noProof/>
          <w:sz w:val="24"/>
          <w:szCs w:val="24"/>
        </w:rPr>
        <mc:AlternateContent>
          <mc:Choice Requires="wps">
            <w:drawing>
              <wp:inline distT="0" distB="0" distL="0" distR="0" wp14:anchorId="69E49E15" wp14:editId="101445C5">
                <wp:extent cx="31750" cy="140335"/>
                <wp:effectExtent l="0" t="0" r="0" b="2540"/>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A4CA7" w14:textId="77777777" w:rsidR="00BD4763" w:rsidRDefault="00BD4763" w:rsidP="00BD4763">
                            <w:pPr>
                              <w:pStyle w:val="BodyText"/>
                              <w:kinsoku w:val="0"/>
                              <w:overflowPunct w:val="0"/>
                              <w:spacing w:line="221" w:lineRule="exact"/>
                              <w:rPr>
                                <w:w w:val="99"/>
                              </w:rPr>
                            </w:pPr>
                            <w:r>
                              <w:rPr>
                                <w:w w:val="99"/>
                              </w:rPr>
                              <w:t>.</w:t>
                            </w:r>
                          </w:p>
                        </w:txbxContent>
                      </wps:txbx>
                      <wps:bodyPr rot="0" vert="horz" wrap="square" lIns="0" tIns="0" rIns="0" bIns="0" anchor="t" anchorCtr="0" upright="1">
                        <a:noAutofit/>
                      </wps:bodyPr>
                    </wps:wsp>
                  </a:graphicData>
                </a:graphic>
              </wp:inline>
            </w:drawing>
          </mc:Choice>
          <mc:Fallback>
            <w:pict>
              <v:shapetype w14:anchorId="69E49E15" id="_x0000_t202" coordsize="21600,21600" o:spt="202" path="m,l,21600r21600,l21600,xe">
                <v:stroke joinstyle="miter"/>
                <v:path gradientshapeok="t" o:connecttype="rect"/>
              </v:shapetype>
              <v:shape id="Text Box 25" o:spid="_x0000_s1026" type="#_x0000_t202" style="width:2.5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" filled="f" stroked="f">
                <v:textbox inset="0,0,0,0">
                  <w:txbxContent>
                    <w:p w14:paraId="2DDA4CA7" w14:textId="77777777" w:rsidR="00BD4763" w:rsidRDefault="00BD4763" w:rsidP="00BD4763">
                      <w:pPr>
                        <w:pStyle w:val="BodyText"/>
                        <w:kinsoku w:val="0"/>
                        <w:overflowPunct w:val="0"/>
                        <w:spacing w:line="221" w:lineRule="exact"/>
                        <w:rPr>
                          <w:w w:val="99"/>
                        </w:rPr>
                      </w:pPr>
                      <w:r>
                        <w:rPr>
                          <w:w w:val="99"/>
                        </w:rPr>
                        <w:t>.</w:t>
                      </w:r>
                    </w:p>
                  </w:txbxContent>
                </v:textbox>
                <w10:anchorlock/>
              </v:shape>
            </w:pict>
          </mc:Fallback>
        </mc:AlternateContent>
      </w:r>
    </w:p>
    <w:p w14:paraId="6BFF9970" w14:textId="2BDA7D9F" w:rsidR="00BD4763" w:rsidRPr="00FD585A" w:rsidRDefault="00BD4763" w:rsidP="00BD4763">
      <w:pPr>
        <w:rPr>
          <w:rFonts w:cstheme="minorHAnsi"/>
          <w:sz w:val="24"/>
          <w:szCs w:val="24"/>
        </w:rPr>
      </w:pPr>
      <w:r w:rsidRPr="00BD4763">
        <w:rPr>
          <w:rFonts w:cstheme="minorHAnsi"/>
          <w:sz w:val="24"/>
          <w:szCs w:val="24"/>
        </w:rPr>
        <w:t xml:space="preserve">The probability-weighted moments of the </w:t>
      </w:r>
      <w:r w:rsidRPr="00BD4763">
        <w:rPr>
          <w:rFonts w:cstheme="minorHAnsi"/>
          <w:i/>
          <w:iCs/>
          <w:sz w:val="24"/>
          <w:szCs w:val="24"/>
        </w:rPr>
        <w:t xml:space="preserve">OGNHE </w:t>
      </w:r>
      <w:r w:rsidRPr="00BD4763">
        <w:rPr>
          <w:rFonts w:cstheme="minorHAnsi"/>
          <w:sz w:val="24"/>
          <w:szCs w:val="24"/>
        </w:rPr>
        <w:t xml:space="preserve">distribution </w:t>
      </w:r>
      <w:proofErr w:type="gramStart"/>
      <w:r w:rsidRPr="00BD4763">
        <w:rPr>
          <w:rFonts w:cstheme="minorHAnsi"/>
          <w:sz w:val="24"/>
          <w:szCs w:val="24"/>
        </w:rPr>
        <w:t>is</w:t>
      </w:r>
      <w:proofErr w:type="gramEnd"/>
      <w:r w:rsidRPr="00BD4763">
        <w:rPr>
          <w:rFonts w:cstheme="minorHAnsi"/>
          <w:sz w:val="24"/>
          <w:szCs w:val="24"/>
        </w:rPr>
        <w:t xml:space="preserve"> given by</w:t>
      </w:r>
    </w:p>
    <w:p w14:paraId="47AE501A" w14:textId="2F52C14C" w:rsidR="00BD4763" w:rsidRPr="00A15DBF" w:rsidRDefault="00D515C3" w:rsidP="00BD4763">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τ</m:t>
              </m:r>
            </m:e>
            <m:sub>
              <m:r>
                <w:rPr>
                  <w:rFonts w:ascii="Cambria Math" w:hAnsi="Cambria Math" w:cstheme="minorHAnsi"/>
                  <w:sz w:val="24"/>
                  <w:szCs w:val="24"/>
                </w:rPr>
                <m:t>r,s</m:t>
              </m:r>
            </m:sub>
          </m:sSub>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π,v=0</m:t>
              </m:r>
            </m:sub>
            <m:sup>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π</m:t>
                  </m:r>
                </m:sub>
              </m:sSub>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v</m:t>
                  </m:r>
                </m:sub>
              </m:sSub>
              <m:f>
                <m:fPr>
                  <m:ctrlPr>
                    <w:rPr>
                      <w:rFonts w:ascii="Cambria Math" w:hAnsi="Cambria Math" w:cstheme="minorHAnsi"/>
                      <w:i/>
                      <w:sz w:val="24"/>
                      <w:szCs w:val="24"/>
                    </w:rPr>
                  </m:ctrlPr>
                </m:fPr>
                <m:num>
                  <m:r>
                    <w:rPr>
                      <w:rFonts w:ascii="Cambria Math" w:hAnsi="Cambria Math" w:cstheme="minorHAnsi"/>
                      <w:sz w:val="24"/>
                      <w:szCs w:val="24"/>
                    </w:rPr>
                    <m:t>Γ</m:t>
                  </m:r>
                  <m:d>
                    <m:dPr>
                      <m:ctrlPr>
                        <w:rPr>
                          <w:rFonts w:ascii="Cambria Math" w:hAnsi="Cambria Math" w:cstheme="minorHAnsi"/>
                          <w:i/>
                          <w:sz w:val="24"/>
                          <w:szCs w:val="24"/>
                        </w:rPr>
                      </m:ctrlPr>
                    </m:dPr>
                    <m:e>
                      <m:r>
                        <w:rPr>
                          <w:rFonts w:ascii="Cambria Math" w:hAnsi="Cambria Math" w:cstheme="minorHAnsi"/>
                          <w:sz w:val="24"/>
                          <w:szCs w:val="24"/>
                        </w:rPr>
                        <m:t>r+1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π+v+1</m:t>
                              </m:r>
                            </m:e>
                          </m:d>
                          <m:r>
                            <w:rPr>
                              <w:rFonts w:ascii="Cambria Math" w:hAnsi="Cambria Math" w:cstheme="minorHAnsi"/>
                              <w:sz w:val="24"/>
                              <w:szCs w:val="24"/>
                            </w:rPr>
                            <m:t>θ</m:t>
                          </m:r>
                        </m:e>
                      </m:d>
                    </m:e>
                    <m:sup>
                      <m:r>
                        <w:rPr>
                          <w:rFonts w:ascii="Cambria Math" w:hAnsi="Cambria Math" w:cstheme="minorHAnsi"/>
                          <w:sz w:val="24"/>
                          <w:szCs w:val="24"/>
                        </w:rPr>
                        <m:t>r+1</m:t>
                      </m:r>
                    </m:sup>
                  </m:sSup>
                </m:den>
              </m:f>
            </m:e>
          </m:nary>
          <m:r>
            <w:rPr>
              <w:rFonts w:ascii="Cambria Math" w:hAnsi="Cambria Math" w:cstheme="minorHAnsi"/>
              <w:sz w:val="24"/>
              <w:szCs w:val="24"/>
            </w:rPr>
            <m:t>.</m:t>
          </m:r>
        </m:oMath>
      </m:oMathPara>
    </w:p>
    <w:p w14:paraId="1847F5A3" w14:textId="5BB49F72" w:rsidR="00BD4763" w:rsidRPr="00BD4763" w:rsidRDefault="00BD4763" w:rsidP="00BD4763">
      <w:pPr>
        <w:rPr>
          <w:rFonts w:cstheme="minorHAnsi"/>
          <w:sz w:val="24"/>
          <w:szCs w:val="24"/>
        </w:rPr>
      </w:pPr>
      <w:proofErr w:type="gramStart"/>
      <w:r w:rsidRPr="00BD4763">
        <w:rPr>
          <w:rFonts w:cstheme="minorHAnsi"/>
          <w:sz w:val="24"/>
          <w:szCs w:val="24"/>
        </w:rPr>
        <w:t>where</w:t>
      </w:r>
      <w:proofErr w:type="gramEnd"/>
    </w:p>
    <w:p w14:paraId="6271AE8B" w14:textId="6FBA3A6C" w:rsidR="00A80C0A" w:rsidRDefault="00A80C0A" w:rsidP="00BD4763">
      <w:pPr>
        <w:rPr>
          <w:rFonts w:ascii="Cambria Math" w:hAnsi="Cambria Math" w:cs="Cambria Math"/>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π</m:t>
              </m:r>
            </m:sub>
          </m:sSub>
          <m:r>
            <w:rPr>
              <w:rFonts w:ascii="Cambria Math" w:hAnsi="Cambria Math" w:cs="Cambria Math"/>
              <w:sz w:val="24"/>
              <w:szCs w:val="24"/>
            </w:rPr>
            <m:t>=</m:t>
          </m:r>
          <m:nary>
            <m:naryPr>
              <m:chr m:val="∑"/>
              <m:limLoc m:val="subSup"/>
              <m:ctrlPr>
                <w:rPr>
                  <w:rFonts w:ascii="Cambria Math" w:hAnsi="Cambria Math" w:cs="Cambria Math"/>
                  <w:i/>
                  <w:sz w:val="24"/>
                  <w:szCs w:val="24"/>
                </w:rPr>
              </m:ctrlPr>
            </m:naryPr>
            <m:sub>
              <m:r>
                <w:rPr>
                  <w:rFonts w:ascii="Cambria Math" w:hAnsi="Cambria Math" w:cs="Cambria Math"/>
                  <w:sz w:val="24"/>
                  <w:szCs w:val="24"/>
                </w:rPr>
                <m:t>k=0</m:t>
              </m:r>
            </m:sub>
            <m:sup>
              <m:r>
                <w:rPr>
                  <w:rFonts w:ascii="Cambria Math" w:hAnsi="Cambria Math" w:cs="Cambria Math"/>
                  <w:sz w:val="24"/>
                  <w:szCs w:val="24"/>
                </w:rPr>
                <m:t>∞</m:t>
              </m:r>
            </m:sup>
            <m:e>
              <m:r>
                <w:rPr>
                  <w:rFonts w:ascii="Cambria Math" w:hAnsi="Cambria Math" w:cs="Cambria Math"/>
                  <w:sz w:val="24"/>
                  <w:szCs w:val="24"/>
                </w:rPr>
                <m:t>θ</m:t>
              </m:r>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e>
                  </m:d>
                </m:e>
                <m:sup>
                  <m:r>
                    <w:rPr>
                      <w:rFonts w:ascii="Cambria Math" w:hAnsi="Cambria Math" w:cs="Cambria Math"/>
                      <w:sz w:val="24"/>
                      <w:szCs w:val="24"/>
                    </w:rPr>
                    <m:t>π</m:t>
                  </m:r>
                </m:sup>
              </m:sSup>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β</m:t>
                      </m:r>
                      <m:d>
                        <m:dPr>
                          <m:ctrlPr>
                            <w:rPr>
                              <w:rFonts w:ascii="Cambria Math" w:hAnsi="Cambria Math" w:cs="Cambria Math"/>
                              <w:i/>
                              <w:sz w:val="24"/>
                              <w:szCs w:val="24"/>
                            </w:rPr>
                          </m:ctrlPr>
                        </m:dPr>
                        <m:e>
                          <m:r>
                            <w:rPr>
                              <w:rFonts w:ascii="Cambria Math" w:hAnsi="Cambria Math" w:cs="Cambria Math"/>
                              <w:sz w:val="24"/>
                              <w:szCs w:val="24"/>
                            </w:rPr>
                            <m:t>m+1</m:t>
                          </m:r>
                        </m:e>
                      </m:d>
                      <m:r>
                        <w:rPr>
                          <w:rFonts w:ascii="Cambria Math" w:hAnsi="Cambria Math" w:cs="Cambria Math"/>
                          <w:sz w:val="24"/>
                          <w:szCs w:val="24"/>
                        </w:rPr>
                        <m:t>+k-1</m:t>
                      </m:r>
                    </m:num>
                    <m:den>
                      <m:r>
                        <w:rPr>
                          <w:rFonts w:ascii="Cambria Math" w:hAnsi="Cambria Math" w:cs="Cambria Math"/>
                          <w:sz w:val="24"/>
                          <w:szCs w:val="24"/>
                        </w:rPr>
                        <m:t>π</m:t>
                      </m:r>
                    </m:den>
                  </m:f>
                </m:e>
              </m:d>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π</m:t>
                  </m:r>
                </m:sub>
              </m:sSub>
              <m:r>
                <w:rPr>
                  <w:rFonts w:ascii="Cambria Math" w:hAnsi="Cambria Math" w:cs="Cambria Math"/>
                  <w:sz w:val="24"/>
                  <w:szCs w:val="24"/>
                </w:rPr>
                <m:t>,</m:t>
              </m:r>
              <m:sSub>
                <m:sSubPr>
                  <m:ctrlPr>
                    <w:rPr>
                      <w:rFonts w:ascii="Cambria Math" w:hAnsi="Cambria Math" w:cs="Cambria Math"/>
                      <w:i/>
                      <w:sz w:val="24"/>
                      <w:szCs w:val="24"/>
                    </w:rPr>
                  </m:ctrlPr>
                </m:sSubPr>
                <m:e>
                  <m:r>
                    <w:rPr>
                      <w:rFonts w:ascii="Cambria Math" w:hAnsi="Cambria Math" w:cs="Cambria Math"/>
                      <w:sz w:val="24"/>
                      <w:szCs w:val="24"/>
                    </w:rPr>
                    <m:t>s</m:t>
                  </m:r>
                </m:e>
                <m:sub>
                  <m:r>
                    <w:rPr>
                      <w:rFonts w:ascii="Cambria Math" w:hAnsi="Cambria Math" w:cs="Cambria Math"/>
                      <w:sz w:val="24"/>
                      <w:szCs w:val="24"/>
                    </w:rPr>
                    <m:t>v</m:t>
                  </m:r>
                </m:sub>
              </m:sSub>
            </m:e>
          </m:nary>
          <m:r>
            <w:rPr>
              <w:rFonts w:ascii="Cambria Math" w:hAnsi="Cambria Math" w:cs="Cambria Math"/>
              <w:sz w:val="24"/>
              <w:szCs w:val="24"/>
            </w:rPr>
            <m:t>=</m:t>
          </m:r>
          <m:nary>
            <m:naryPr>
              <m:chr m:val="∑"/>
              <m:limLoc m:val="subSup"/>
              <m:ctrlPr>
                <w:rPr>
                  <w:rFonts w:ascii="Cambria Math" w:hAnsi="Cambria Math" w:cs="Cambria Math"/>
                  <w:i/>
                  <w:sz w:val="24"/>
                  <w:szCs w:val="24"/>
                </w:rPr>
              </m:ctrlPr>
            </m:naryPr>
            <m:sub>
              <m:r>
                <w:rPr>
                  <w:rFonts w:ascii="Cambria Math" w:hAnsi="Cambria Math" w:cs="Cambria Math"/>
                  <w:sz w:val="24"/>
                  <w:szCs w:val="24"/>
                </w:rPr>
                <m:t>z=0</m:t>
              </m:r>
            </m:sub>
            <m:sup>
              <m:r>
                <w:rPr>
                  <w:rFonts w:ascii="Cambria Math" w:hAnsi="Cambria Math" w:cs="Cambria Math"/>
                  <w:sz w:val="24"/>
                  <w:szCs w:val="24"/>
                </w:rPr>
                <m:t>∞</m:t>
              </m:r>
            </m:sup>
            <m:e>
              <m:sSup>
                <m:sSupPr>
                  <m:ctrlPr>
                    <w:rPr>
                      <w:rFonts w:ascii="Cambria Math" w:hAnsi="Cambria Math" w:cs="Cambria Math"/>
                      <w:i/>
                      <w:sz w:val="24"/>
                      <w:szCs w:val="24"/>
                    </w:rPr>
                  </m:ctrlPr>
                </m:sSupPr>
                <m:e>
                  <m:d>
                    <m:dPr>
                      <m:ctrlPr>
                        <w:rPr>
                          <w:rFonts w:ascii="Cambria Math" w:hAnsi="Cambria Math" w:cs="Cambria Math"/>
                          <w:i/>
                          <w:sz w:val="24"/>
                          <w:szCs w:val="24"/>
                        </w:rPr>
                      </m:ctrlPr>
                    </m:dPr>
                    <m:e>
                      <m:r>
                        <w:rPr>
                          <w:rFonts w:ascii="Cambria Math" w:hAnsi="Cambria Math" w:cs="Cambria Math"/>
                          <w:sz w:val="24"/>
                          <w:szCs w:val="24"/>
                        </w:rPr>
                        <m:t>-1</m:t>
                      </m:r>
                    </m:e>
                  </m:d>
                </m:e>
                <m:sup>
                  <m:r>
                    <w:rPr>
                      <w:rFonts w:ascii="Cambria Math" w:hAnsi="Cambria Math" w:cs="Cambria Math"/>
                      <w:sz w:val="24"/>
                      <w:szCs w:val="24"/>
                    </w:rPr>
                    <m:t>v</m:t>
                  </m:r>
                </m:sup>
              </m:sSup>
              <m:d>
                <m:dPr>
                  <m:ctrlPr>
                    <w:rPr>
                      <w:rFonts w:ascii="Cambria Math" w:hAnsi="Cambria Math" w:cs="Cambria Math"/>
                      <w:i/>
                      <w:sz w:val="24"/>
                      <w:szCs w:val="24"/>
                    </w:rPr>
                  </m:ctrlPr>
                </m:dPr>
                <m:e>
                  <m:f>
                    <m:fPr>
                      <m:type m:val="noBar"/>
                      <m:ctrlPr>
                        <w:rPr>
                          <w:rFonts w:ascii="Cambria Math" w:hAnsi="Cambria Math" w:cs="Cambria Math"/>
                          <w:i/>
                          <w:sz w:val="24"/>
                          <w:szCs w:val="24"/>
                        </w:rPr>
                      </m:ctrlPr>
                    </m:fPr>
                    <m:num>
                      <m:r>
                        <w:rPr>
                          <w:rFonts w:ascii="Cambria Math" w:hAnsi="Cambria Math" w:cs="Cambria Math"/>
                          <w:sz w:val="24"/>
                          <w:szCs w:val="24"/>
                        </w:rPr>
                        <m:t>u+z</m:t>
                      </m:r>
                    </m:num>
                    <m:den>
                      <m:r>
                        <w:rPr>
                          <w:rFonts w:ascii="Cambria Math" w:hAnsi="Cambria Math" w:cs="Cambria Math"/>
                          <w:sz w:val="24"/>
                          <w:szCs w:val="24"/>
                        </w:rPr>
                        <m:t>v</m:t>
                      </m:r>
                    </m:den>
                  </m:f>
                </m:e>
              </m:d>
              <m:sSub>
                <m:sSubPr>
                  <m:ctrlPr>
                    <w:rPr>
                      <w:rFonts w:ascii="Cambria Math" w:hAnsi="Cambria Math" w:cs="Cambria Math"/>
                      <w:i/>
                      <w:sz w:val="24"/>
                      <w:szCs w:val="24"/>
                    </w:rPr>
                  </m:ctrlPr>
                </m:sSubPr>
                <m:e>
                  <m:r>
                    <w:rPr>
                      <w:rFonts w:ascii="Cambria Math" w:hAnsi="Cambria Math" w:cs="Cambria Math"/>
                      <w:sz w:val="24"/>
                      <w:szCs w:val="24"/>
                    </w:rPr>
                    <m:t>s</m:t>
                  </m:r>
                </m:e>
                <m:sub>
                  <m:r>
                    <w:rPr>
                      <w:rFonts w:ascii="Cambria Math" w:hAnsi="Cambria Math" w:cs="Cambria Math"/>
                      <w:sz w:val="24"/>
                      <w:szCs w:val="24"/>
                    </w:rPr>
                    <m:t>z</m:t>
                  </m:r>
                </m:sub>
              </m:sSub>
              <m:r>
                <w:rPr>
                  <w:rFonts w:ascii="Cambria Math" w:hAnsi="Cambria Math" w:cs="Cambria Math"/>
                  <w:sz w:val="24"/>
                  <w:szCs w:val="24"/>
                </w:rPr>
                <m:t>.</m:t>
              </m:r>
            </m:e>
          </m:nary>
        </m:oMath>
      </m:oMathPara>
    </w:p>
    <w:p w14:paraId="57D17BF1" w14:textId="096AC5ED" w:rsidR="00BD4763" w:rsidRPr="00BD4763" w:rsidRDefault="00BD4763" w:rsidP="00BD4763">
      <w:pPr>
        <w:rPr>
          <w:rFonts w:cstheme="minorHAnsi"/>
          <w:sz w:val="24"/>
          <w:szCs w:val="24"/>
        </w:rPr>
      </w:pPr>
      <w:r w:rsidRPr="00BD4763">
        <w:rPr>
          <w:rFonts w:cstheme="minorHAnsi"/>
          <w:sz w:val="24"/>
          <w:szCs w:val="24"/>
        </w:rPr>
        <w:t xml:space="preserve">The </w:t>
      </w:r>
      <w:proofErr w:type="spellStart"/>
      <w:r w:rsidRPr="00BD4763">
        <w:rPr>
          <w:rFonts w:cstheme="minorHAnsi"/>
          <w:i/>
          <w:iCs/>
          <w:sz w:val="24"/>
          <w:szCs w:val="24"/>
        </w:rPr>
        <w:t>rth</w:t>
      </w:r>
      <w:proofErr w:type="spellEnd"/>
      <w:r w:rsidRPr="00BD4763">
        <w:rPr>
          <w:rFonts w:cstheme="minorHAnsi"/>
          <w:i/>
          <w:iCs/>
          <w:sz w:val="24"/>
          <w:szCs w:val="24"/>
        </w:rPr>
        <w:t xml:space="preserve"> </w:t>
      </w:r>
      <w:r w:rsidRPr="00BD4763">
        <w:rPr>
          <w:rFonts w:cstheme="minorHAnsi"/>
          <w:sz w:val="24"/>
          <w:szCs w:val="24"/>
        </w:rPr>
        <w:t xml:space="preserve">moment of the </w:t>
      </w:r>
      <w:r w:rsidRPr="00BD4763">
        <w:rPr>
          <w:rFonts w:cstheme="minorHAnsi"/>
          <w:i/>
          <w:iCs/>
          <w:sz w:val="24"/>
          <w:szCs w:val="24"/>
        </w:rPr>
        <w:t xml:space="preserve">OGNHE </w:t>
      </w:r>
      <w:r w:rsidRPr="00BD4763">
        <w:rPr>
          <w:rFonts w:cstheme="minorHAnsi"/>
          <w:sz w:val="24"/>
          <w:szCs w:val="24"/>
        </w:rPr>
        <w:t>distribution is given by</w:t>
      </w:r>
    </w:p>
    <w:p w14:paraId="44411AB2" w14:textId="1864973F" w:rsidR="00BD4763" w:rsidRPr="00BD4763" w:rsidRDefault="00BC6F79" w:rsidP="00BD4763">
      <w:pPr>
        <w:rPr>
          <w:rFonts w:cstheme="minorHAnsi"/>
          <w:sz w:val="24"/>
          <w:szCs w:val="24"/>
        </w:rPr>
      </w:pPr>
      <m:oMathPara>
        <m:oMath>
          <m:sSub>
            <m:sSubPr>
              <m:ctrlPr>
                <w:rPr>
                  <w:rFonts w:ascii="Cambria Math" w:hAnsi="Cambria Math" w:cs="Cambria Math"/>
                  <w:i/>
                  <w:sz w:val="24"/>
                  <w:szCs w:val="24"/>
                </w:rPr>
              </m:ctrlPr>
            </m:sSubPr>
            <m:e>
              <m:sSup>
                <m:sSupPr>
                  <m:ctrlPr>
                    <w:rPr>
                      <w:rFonts w:ascii="Cambria Math" w:hAnsi="Cambria Math" w:cstheme="minorHAnsi"/>
                      <w:i/>
                      <w:iCs/>
                      <w:sz w:val="24"/>
                      <w:szCs w:val="24"/>
                      <w:vertAlign w:val="superscript"/>
                    </w:rPr>
                  </m:ctrlPr>
                </m:sSupPr>
                <m:e>
                  <m:r>
                    <w:rPr>
                      <w:rFonts w:ascii="Cambria Math" w:hAnsi="Cambria Math" w:cs="Cambria Math"/>
                      <w:sz w:val="24"/>
                      <w:szCs w:val="24"/>
                    </w:rPr>
                    <m:t>μ</m:t>
                  </m:r>
                  <m:ctrlPr>
                    <w:rPr>
                      <w:rFonts w:ascii="Cambria Math" w:hAnsi="Cambria Math" w:cs="Cambria Math"/>
                      <w:i/>
                      <w:sz w:val="24"/>
                      <w:szCs w:val="24"/>
                    </w:rPr>
                  </m:ctrlPr>
                </m:e>
                <m:sup>
                  <m:r>
                    <w:rPr>
                      <w:rFonts w:ascii="Cambria Math" w:hAnsi="Cambria Math" w:cstheme="minorHAnsi"/>
                      <w:sz w:val="24"/>
                      <w:szCs w:val="24"/>
                      <w:vertAlign w:val="superscript"/>
                    </w:rPr>
                    <m:t>'</m:t>
                  </m:r>
                </m:sup>
              </m:sSup>
            </m:e>
            <m:sub>
              <m:r>
                <w:rPr>
                  <w:rFonts w:ascii="Cambria Math" w:hAnsi="Cambria Math" w:cs="Cambria Math"/>
                  <w:sz w:val="24"/>
                  <w:szCs w:val="24"/>
                </w:rPr>
                <m:t>r</m:t>
              </m:r>
            </m:sub>
          </m:sSub>
          <m:r>
            <w:rPr>
              <w:rFonts w:ascii="Cambria Math" w:hAnsi="Cambria Math" w:cstheme="minorHAnsi"/>
              <w:sz w:val="24"/>
              <w:szCs w:val="24"/>
            </w:rPr>
            <m:t xml:space="preserve"> </m:t>
          </m:r>
          <m:r>
            <w:rPr>
              <w:rFonts w:ascii="Cambria Math" w:hAnsi="Cambria Math" w:cstheme="minorHAnsi"/>
              <w:sz w:val="24"/>
              <w:szCs w:val="24"/>
            </w:rPr>
            <m:t xml:space="preserve">= </m:t>
          </m:r>
          <m:nary>
            <m:naryPr>
              <m:chr m:val="∑"/>
              <m:limLoc m:val="subSup"/>
              <m:ctrlPr>
                <w:rPr>
                  <w:rFonts w:ascii="Cambria Math" w:hAnsi="Cambria Math" w:cstheme="minorHAnsi"/>
                  <w:i/>
                  <w:sz w:val="24"/>
                  <w:szCs w:val="24"/>
                </w:rPr>
              </m:ctrlPr>
            </m:naryPr>
            <m:sub>
              <m:r>
                <w:rPr>
                  <w:rFonts w:ascii="Cambria Math" w:hAnsi="Cambria Math" w:cs="Cambria Math"/>
                  <w:sz w:val="24"/>
                  <w:szCs w:val="24"/>
                </w:rPr>
                <m:t>π</m:t>
              </m:r>
              <m:r>
                <w:rPr>
                  <w:rFonts w:ascii="Cambria Math" w:hAnsi="Cambria Math" w:cstheme="minorHAnsi"/>
                  <w:sz w:val="24"/>
                  <w:szCs w:val="24"/>
                </w:rPr>
                <m:t>=0</m:t>
              </m:r>
            </m:sub>
            <m:sup>
              <m:r>
                <w:rPr>
                  <w:rFonts w:ascii="Cambria Math" w:hAnsi="Cambria Math" w:cstheme="minorHAnsi"/>
                  <w:sz w:val="24"/>
                  <w:szCs w:val="24"/>
                  <w:vertAlign w:val="superscript"/>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π</m:t>
                  </m:r>
                </m:sub>
              </m:sSub>
              <m:f>
                <m:fPr>
                  <m:ctrlPr>
                    <w:rPr>
                      <w:rFonts w:ascii="Cambria Math" w:hAnsi="Cambria Math" w:cs="Cambria Math"/>
                      <w:i/>
                      <w:sz w:val="24"/>
                      <w:szCs w:val="24"/>
                    </w:rPr>
                  </m:ctrlPr>
                </m:fPr>
                <m:num>
                  <m:r>
                    <w:rPr>
                      <w:rFonts w:ascii="Cambria Math" w:hAnsi="Cambria Math" w:cs="Cambria Math"/>
                      <w:sz w:val="24"/>
                      <w:szCs w:val="24"/>
                    </w:rPr>
                    <m:t>Γ</m:t>
                  </m:r>
                  <m:d>
                    <m:dPr>
                      <m:ctrlPr>
                        <w:rPr>
                          <w:rFonts w:ascii="Cambria Math" w:hAnsi="Cambria Math" w:cstheme="minorHAnsi"/>
                          <w:i/>
                          <w:sz w:val="24"/>
                          <w:szCs w:val="24"/>
                        </w:rPr>
                      </m:ctrlPr>
                    </m:dPr>
                    <m:e>
                      <m:r>
                        <w:rPr>
                          <w:rFonts w:ascii="Cambria Math" w:hAnsi="Cambria Math" w:cs="Cambria Math"/>
                          <w:sz w:val="24"/>
                          <w:szCs w:val="24"/>
                        </w:rPr>
                        <m:t>r</m:t>
                      </m:r>
                      <m:r>
                        <w:rPr>
                          <w:rFonts w:ascii="Cambria Math" w:hAnsi="Cambria Math" w:cstheme="minorHAnsi"/>
                          <w:sz w:val="24"/>
                          <w:szCs w:val="24"/>
                        </w:rPr>
                        <m:t>+1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Cambria Math"/>
                                  <w:sz w:val="24"/>
                                  <w:szCs w:val="24"/>
                                </w:rPr>
                                <m:t>π</m:t>
                              </m:r>
                              <m:r>
                                <w:rPr>
                                  <w:rFonts w:ascii="Cambria Math" w:hAnsi="Cambria Math" w:cstheme="minorHAnsi"/>
                                  <w:sz w:val="24"/>
                                  <w:szCs w:val="24"/>
                                </w:rPr>
                                <m:t>+1</m:t>
                              </m:r>
                            </m:e>
                          </m:d>
                          <m:r>
                            <w:rPr>
                              <w:rFonts w:ascii="Cambria Math" w:hAnsi="Cambria Math" w:cs="Cambria Math"/>
                              <w:sz w:val="24"/>
                              <w:szCs w:val="24"/>
                            </w:rPr>
                            <m:t>θ</m:t>
                          </m:r>
                        </m:e>
                      </m:d>
                    </m:e>
                    <m:sup>
                      <m:r>
                        <w:rPr>
                          <w:rFonts w:ascii="Cambria Math" w:hAnsi="Cambria Math" w:cs="Cambria Math"/>
                          <w:sz w:val="24"/>
                          <w:szCs w:val="24"/>
                        </w:rPr>
                        <m:t>r</m:t>
                      </m:r>
                      <m:r>
                        <w:rPr>
                          <w:rFonts w:ascii="Cambria Math" w:hAnsi="Cambria Math" w:cstheme="minorHAnsi"/>
                          <w:sz w:val="24"/>
                          <w:szCs w:val="24"/>
                        </w:rPr>
                        <m:t>+1</m:t>
                      </m:r>
                    </m:sup>
                  </m:sSup>
                </m:den>
              </m:f>
            </m:e>
          </m:nary>
          <m:r>
            <w:rPr>
              <w:rFonts w:ascii="Cambria Math" w:hAnsi="Cambria Math" w:cstheme="minorHAnsi"/>
              <w:sz w:val="24"/>
              <w:szCs w:val="24"/>
            </w:rPr>
            <m:t>.</m:t>
          </m:r>
        </m:oMath>
      </m:oMathPara>
    </w:p>
    <w:p w14:paraId="7E64F9C8" w14:textId="35D6B6A4" w:rsidR="00BD4763" w:rsidRPr="00BD4763" w:rsidRDefault="00BD4763" w:rsidP="00BD4763">
      <w:pPr>
        <w:rPr>
          <w:rFonts w:cstheme="minorHAnsi"/>
          <w:sz w:val="24"/>
          <w:szCs w:val="24"/>
        </w:rPr>
      </w:pPr>
      <w:r w:rsidRPr="00BD4763">
        <w:rPr>
          <w:rFonts w:cstheme="minorHAnsi"/>
          <w:sz w:val="24"/>
          <w:szCs w:val="24"/>
        </w:rPr>
        <w:t xml:space="preserve">The moment generating function of the </w:t>
      </w:r>
      <w:r w:rsidRPr="00BD4763">
        <w:rPr>
          <w:rFonts w:cstheme="minorHAnsi"/>
          <w:i/>
          <w:iCs/>
          <w:sz w:val="24"/>
          <w:szCs w:val="24"/>
        </w:rPr>
        <w:t xml:space="preserve">OGNHE </w:t>
      </w:r>
      <w:r w:rsidRPr="00BD4763">
        <w:rPr>
          <w:rFonts w:cstheme="minorHAnsi"/>
          <w:sz w:val="24"/>
          <w:szCs w:val="24"/>
        </w:rPr>
        <w:t>distribution is given by</w:t>
      </w:r>
    </w:p>
    <w:p w14:paraId="12E698E2" w14:textId="2934C9EC" w:rsidR="00BD4763" w:rsidRPr="00BD4763" w:rsidRDefault="00B71B6E" w:rsidP="00BD4763">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M</m:t>
              </m:r>
            </m:e>
            <m:sub>
              <m:r>
                <w:rPr>
                  <w:rFonts w:ascii="Cambria Math" w:hAnsi="Cambria Math" w:cs="Cambria Math"/>
                  <w:sz w:val="24"/>
                  <w:szCs w:val="24"/>
                </w:rPr>
                <m:t>X</m:t>
              </m:r>
            </m:sub>
          </m:sSub>
          <m:d>
            <m:dPr>
              <m:ctrlPr>
                <w:rPr>
                  <w:rFonts w:ascii="Cambria Math" w:hAnsi="Cambria Math" w:cstheme="minorHAnsi"/>
                  <w:i/>
                  <w:sz w:val="24"/>
                  <w:szCs w:val="24"/>
                </w:rPr>
              </m:ctrlPr>
            </m:dPr>
            <m:e>
              <m:r>
                <w:rPr>
                  <w:rFonts w:ascii="Cambria Math" w:hAnsi="Cambria Math" w:cs="Cambria Math"/>
                  <w:sz w:val="24"/>
                  <w:szCs w:val="24"/>
                </w:rPr>
                <m:t>t</m:t>
              </m:r>
            </m:e>
          </m:d>
          <m:r>
            <w:rPr>
              <w:rFonts w:ascii="Cambria Math" w:hAnsi="Cambria Math" w:cstheme="minorHAnsi"/>
              <w:sz w:val="24"/>
              <w:szCs w:val="24"/>
            </w:rPr>
            <m:t>=</m:t>
          </m:r>
          <m:nary>
            <m:naryPr>
              <m:chr m:val="∑"/>
              <m:limLoc m:val="subSup"/>
              <m:ctrlPr>
                <w:rPr>
                  <w:rFonts w:ascii="Cambria Math" w:hAnsi="Cambria Math" w:cstheme="minorHAnsi"/>
                  <w:i/>
                  <w:sz w:val="24"/>
                  <w:szCs w:val="24"/>
                </w:rPr>
              </m:ctrlPr>
            </m:naryPr>
            <m:sub>
              <m:r>
                <w:rPr>
                  <w:rFonts w:ascii="Cambria Math" w:hAnsi="Cambria Math" w:cs="Cambria Math"/>
                  <w:sz w:val="24"/>
                  <w:szCs w:val="24"/>
                </w:rPr>
                <m:t>ν</m:t>
              </m:r>
              <m:r>
                <w:rPr>
                  <w:rFonts w:ascii="Cambria Math" w:hAnsi="Cambria Math" w:cstheme="minorHAnsi"/>
                  <w:sz w:val="24"/>
                  <w:szCs w:val="24"/>
                </w:rPr>
                <m:t>,</m:t>
              </m:r>
              <m:r>
                <w:rPr>
                  <w:rFonts w:ascii="Cambria Math" w:hAnsi="Cambria Math" w:cs="Cambria Math"/>
                  <w:sz w:val="24"/>
                  <w:szCs w:val="24"/>
                </w:rPr>
                <m:t>π</m:t>
              </m:r>
              <m:r>
                <w:rPr>
                  <w:rFonts w:ascii="Cambria Math" w:hAnsi="Cambria Math" w:cstheme="minorHAnsi"/>
                  <w:sz w:val="24"/>
                  <w:szCs w:val="24"/>
                </w:rPr>
                <m:t>=0</m:t>
              </m:r>
            </m:sub>
            <m:sup>
              <m:r>
                <w:rPr>
                  <w:rFonts w:ascii="Cambria Math" w:hAnsi="Cambria Math" w:cstheme="minorHAnsi"/>
                  <w:sz w:val="24"/>
                  <w:szCs w:val="24"/>
                  <w:vertAlign w:val="superscript"/>
                </w:rPr>
                <m:t>∞</m:t>
              </m:r>
            </m:sup>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π</m:t>
                      </m:r>
                    </m:sub>
                  </m:sSub>
                  <m:sSup>
                    <m:sSupPr>
                      <m:ctrlPr>
                        <w:rPr>
                          <w:rFonts w:ascii="Cambria Math" w:hAnsi="Cambria Math" w:cs="Cambria Math"/>
                          <w:i/>
                          <w:sz w:val="24"/>
                          <w:szCs w:val="24"/>
                        </w:rPr>
                      </m:ctrlPr>
                    </m:sSupPr>
                    <m:e>
                      <m:r>
                        <w:rPr>
                          <w:rFonts w:ascii="Cambria Math" w:hAnsi="Cambria Math" w:cs="Cambria Math"/>
                          <w:sz w:val="24"/>
                          <w:szCs w:val="24"/>
                        </w:rPr>
                        <m:t>t</m:t>
                      </m:r>
                    </m:e>
                    <m:sup>
                      <m:r>
                        <w:rPr>
                          <w:rFonts w:ascii="Cambria Math" w:hAnsi="Cambria Math" w:cs="Cambria Math"/>
                          <w:sz w:val="24"/>
                          <w:szCs w:val="24"/>
                        </w:rPr>
                        <m:t>ν</m:t>
                      </m:r>
                    </m:sup>
                  </m:sSup>
                </m:num>
                <m:den>
                  <m:r>
                    <w:rPr>
                      <w:rFonts w:ascii="Cambria Math" w:hAnsi="Cambria Math" w:cs="Cambria Math"/>
                      <w:sz w:val="24"/>
                      <w:szCs w:val="24"/>
                    </w:rPr>
                    <m:t>ν</m:t>
                  </m:r>
                  <m:r>
                    <w:rPr>
                      <w:rFonts w:ascii="Cambria Math" w:hAnsi="Cambria Math" w:cstheme="minorHAnsi"/>
                      <w:sz w:val="24"/>
                      <w:szCs w:val="24"/>
                    </w:rPr>
                    <m:t>!</m:t>
                  </m:r>
                </m:den>
              </m:f>
              <m:f>
                <m:fPr>
                  <m:ctrlPr>
                    <w:rPr>
                      <w:rFonts w:ascii="Cambria Math" w:hAnsi="Cambria Math" w:cs="Cambria Math"/>
                      <w:i/>
                      <w:sz w:val="24"/>
                      <w:szCs w:val="24"/>
                    </w:rPr>
                  </m:ctrlPr>
                </m:fPr>
                <m:num>
                  <m:r>
                    <w:rPr>
                      <w:rFonts w:ascii="Cambria Math" w:hAnsi="Cambria Math" w:cs="Cambria Math"/>
                      <w:sz w:val="24"/>
                      <w:szCs w:val="24"/>
                    </w:rPr>
                    <m:t>Γ</m:t>
                  </m:r>
                  <m:d>
                    <m:dPr>
                      <m:ctrlPr>
                        <w:rPr>
                          <w:rFonts w:ascii="Cambria Math" w:hAnsi="Cambria Math" w:cstheme="minorHAnsi"/>
                          <w:i/>
                          <w:sz w:val="24"/>
                          <w:szCs w:val="24"/>
                        </w:rPr>
                      </m:ctrlPr>
                    </m:dPr>
                    <m:e>
                      <m:r>
                        <w:rPr>
                          <w:rFonts w:ascii="Cambria Math" w:hAnsi="Cambria Math" w:cs="Cambria Math"/>
                          <w:sz w:val="24"/>
                          <w:szCs w:val="24"/>
                        </w:rPr>
                        <m:t>r</m:t>
                      </m:r>
                      <m:r>
                        <w:rPr>
                          <w:rFonts w:ascii="Cambria Math" w:hAnsi="Cambria Math" w:cstheme="minorHAnsi"/>
                          <w:sz w:val="24"/>
                          <w:szCs w:val="24"/>
                        </w:rPr>
                        <m:t>+1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Cambria Math"/>
                                  <w:sz w:val="24"/>
                                  <w:szCs w:val="24"/>
                                </w:rPr>
                                <m:t>π</m:t>
                              </m:r>
                              <m:r>
                                <w:rPr>
                                  <w:rFonts w:ascii="Cambria Math" w:hAnsi="Cambria Math" w:cstheme="minorHAnsi"/>
                                  <w:sz w:val="24"/>
                                  <w:szCs w:val="24"/>
                                </w:rPr>
                                <m:t>+1</m:t>
                              </m:r>
                            </m:e>
                          </m:d>
                          <m:r>
                            <w:rPr>
                              <w:rFonts w:ascii="Cambria Math" w:hAnsi="Cambria Math" w:cs="Cambria Math"/>
                              <w:sz w:val="24"/>
                              <w:szCs w:val="24"/>
                            </w:rPr>
                            <m:t>θ</m:t>
                          </m:r>
                        </m:e>
                      </m:d>
                    </m:e>
                    <m:sup>
                      <m:r>
                        <w:rPr>
                          <w:rFonts w:ascii="Cambria Math" w:hAnsi="Cambria Math" w:cs="Cambria Math"/>
                          <w:sz w:val="24"/>
                          <w:szCs w:val="24"/>
                        </w:rPr>
                        <m:t>r</m:t>
                      </m:r>
                      <m:r>
                        <w:rPr>
                          <w:rFonts w:ascii="Cambria Math" w:hAnsi="Cambria Math" w:cstheme="minorHAnsi"/>
                          <w:sz w:val="24"/>
                          <w:szCs w:val="24"/>
                        </w:rPr>
                        <m:t>+1</m:t>
                      </m:r>
                    </m:sup>
                  </m:sSup>
                </m:den>
              </m:f>
            </m:e>
          </m:nary>
          <m:r>
            <w:rPr>
              <w:rFonts w:ascii="Cambria Math" w:hAnsi="Cambria Math" w:cstheme="minorHAnsi"/>
              <w:sz w:val="24"/>
              <w:szCs w:val="24"/>
            </w:rPr>
            <m:t>.</m:t>
          </m:r>
        </m:oMath>
      </m:oMathPara>
    </w:p>
    <w:p w14:paraId="4F42F0C6" w14:textId="6E041BDF" w:rsidR="00BD4763" w:rsidRPr="00BD4763" w:rsidRDefault="00BD4763" w:rsidP="00BD4763">
      <w:pPr>
        <w:rPr>
          <w:rFonts w:cstheme="minorHAnsi"/>
          <w:sz w:val="24"/>
          <w:szCs w:val="24"/>
        </w:rPr>
      </w:pPr>
      <w:r w:rsidRPr="00BD4763">
        <w:rPr>
          <w:rFonts w:cstheme="minorHAnsi"/>
          <w:sz w:val="24"/>
          <w:szCs w:val="24"/>
        </w:rPr>
        <w:t xml:space="preserve">The pdf of the </w:t>
      </w:r>
      <w:r w:rsidRPr="00BD4763">
        <w:rPr>
          <w:rFonts w:ascii="Cambria Math" w:hAnsi="Cambria Math" w:cs="Cambria Math"/>
          <w:sz w:val="24"/>
          <w:szCs w:val="24"/>
        </w:rPr>
        <w:t>𝑠𝑡</w:t>
      </w:r>
      <w:r w:rsidRPr="00BD4763">
        <w:rPr>
          <w:rFonts w:ascii="Cambria Math" w:hAnsi="Cambria Math" w:cs="Cambria Math"/>
          <w:i/>
          <w:iCs/>
          <w:sz w:val="24"/>
          <w:szCs w:val="24"/>
        </w:rPr>
        <w:t>ℎ</w:t>
      </w:r>
      <w:r w:rsidR="00B71B6E">
        <w:rPr>
          <w:rFonts w:ascii="Cambria Math" w:hAnsi="Cambria Math" w:cs="Cambria Math"/>
          <w:i/>
          <w:iCs/>
          <w:sz w:val="24"/>
          <w:szCs w:val="24"/>
        </w:rPr>
        <w:t xml:space="preserve"> </w:t>
      </w:r>
      <w:r w:rsidRPr="00BD4763">
        <w:rPr>
          <w:rFonts w:cstheme="minorHAnsi"/>
          <w:sz w:val="24"/>
          <w:szCs w:val="24"/>
        </w:rPr>
        <w:t>order statistic is given by</w:t>
      </w:r>
    </w:p>
    <w:p w14:paraId="737296F4" w14:textId="35A6E893" w:rsidR="00BD4763" w:rsidRPr="00BD4763" w:rsidRDefault="005A7C0B" w:rsidP="00BD4763">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n</m:t>
              </m:r>
            </m:sub>
          </m:sSub>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Cambria Math"/>
                  <w:sz w:val="24"/>
                  <w:szCs w:val="24"/>
                </w:rPr>
                <m:t>B</m:t>
              </m:r>
              <m:r>
                <w:rPr>
                  <w:rFonts w:ascii="Cambria Math" w:hAnsi="Cambria Math" w:cstheme="minorHAnsi"/>
                  <w:sz w:val="24"/>
                  <w:szCs w:val="24"/>
                </w:rPr>
                <m:t>(</m:t>
              </m:r>
              <m:r>
                <w:rPr>
                  <w:rFonts w:ascii="Cambria Math" w:hAnsi="Cambria Math" w:cs="Cambria Math"/>
                  <w:sz w:val="24"/>
                  <w:szCs w:val="24"/>
                </w:rPr>
                <m:t>s</m:t>
              </m:r>
              <m:r>
                <w:rPr>
                  <w:rFonts w:ascii="Cambria Math" w:hAnsi="Cambria Math" w:cstheme="minorHAnsi"/>
                  <w:sz w:val="24"/>
                  <w:szCs w:val="24"/>
                </w:rPr>
                <m:t xml:space="preserve">, </m:t>
              </m:r>
              <m:r>
                <w:rPr>
                  <w:rFonts w:ascii="Cambria Math" w:hAnsi="Cambria Math" w:cs="Cambria Math"/>
                  <w:sz w:val="24"/>
                  <w:szCs w:val="24"/>
                </w:rPr>
                <m:t>n</m:t>
              </m:r>
              <m:r>
                <w:rPr>
                  <w:rFonts w:ascii="Cambria Math" w:hAnsi="Cambria Math" w:cstheme="minorHAnsi"/>
                  <w:sz w:val="24"/>
                  <w:szCs w:val="24"/>
                </w:rPr>
                <m:t xml:space="preserve"> - </m:t>
              </m:r>
              <m:r>
                <w:rPr>
                  <w:rFonts w:ascii="Cambria Math" w:hAnsi="Cambria Math" w:cs="Cambria Math"/>
                  <w:sz w:val="24"/>
                  <w:szCs w:val="24"/>
                </w:rPr>
                <m:t>s</m:t>
              </m:r>
              <m:r>
                <w:rPr>
                  <w:rFonts w:ascii="Cambria Math" w:hAnsi="Cambria Math" w:cstheme="minorHAnsi"/>
                  <w:sz w:val="24"/>
                  <w:szCs w:val="24"/>
                </w:rPr>
                <m:t xml:space="preserve"> + 1)</m:t>
              </m:r>
            </m:den>
          </m:f>
          <m:nary>
            <m:naryPr>
              <m:chr m:val="∑"/>
              <m:limLoc m:val="undOvr"/>
              <m:ctrlPr>
                <w:rPr>
                  <w:rFonts w:ascii="Cambria Math" w:hAnsi="Cambria Math" w:cs="Cambria Math"/>
                  <w:i/>
                  <w:sz w:val="24"/>
                  <w:szCs w:val="24"/>
                </w:rPr>
              </m:ctrlPr>
            </m:naryPr>
            <m:sub>
              <m:r>
                <w:rPr>
                  <w:rFonts w:ascii="Cambria Math" w:hAnsi="Cambria Math" w:cs="Cambria Math"/>
                  <w:sz w:val="24"/>
                  <w:szCs w:val="24"/>
                </w:rPr>
                <m:t>v</m:t>
              </m:r>
              <m:r>
                <w:rPr>
                  <w:rFonts w:ascii="Cambria Math" w:hAnsi="Cambria Math" w:cstheme="minorHAnsi"/>
                  <w:sz w:val="24"/>
                  <w:szCs w:val="24"/>
                </w:rPr>
                <m:t>=0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r>
                <w:rPr>
                  <w:rFonts w:ascii="Cambria Math" w:hAnsi="Cambria Math" w:cs="Cambria Math"/>
                  <w:sz w:val="24"/>
                  <w:szCs w:val="24"/>
                </w:rPr>
                <m:t xml:space="preserve"> </m:t>
              </m:r>
            </m:e>
          </m:nary>
          <m:r>
            <w:rPr>
              <w:rFonts w:ascii="Cambria Math" w:hAnsi="Cambria Math" w:cs="Cambria Math"/>
              <w:sz w:val="24"/>
              <w:szCs w:val="24"/>
            </w:rPr>
            <m:t xml:space="preserve"> </m:t>
          </m:r>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Cambria Math"/>
                  <w:sz w:val="24"/>
                  <w:szCs w:val="24"/>
                </w:rPr>
                <m:t>π</m:t>
              </m:r>
              <m:r>
                <w:rPr>
                  <w:rFonts w:ascii="Cambria Math" w:hAnsi="Cambria Math" w:cstheme="minorHAnsi"/>
                  <w:sz w:val="24"/>
                  <w:szCs w:val="24"/>
                </w:rPr>
                <m:t>,</m:t>
              </m:r>
              <m:r>
                <w:rPr>
                  <w:rFonts w:ascii="Cambria Math" w:hAnsi="Cambria Math" w:cs="Cambria Math"/>
                  <w:sz w:val="24"/>
                  <w:szCs w:val="24"/>
                </w:rPr>
                <m:t>υ</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m</m:t>
                  </m:r>
                </m:sub>
              </m:sSub>
              <m:sSub>
                <m:sSubPr>
                  <m:ctrlPr>
                    <w:rPr>
                      <w:rFonts w:ascii="Cambria Math" w:hAnsi="Cambria Math" w:cs="Cambria Math"/>
                      <w:i/>
                      <w:sz w:val="24"/>
                      <w:szCs w:val="24"/>
                    </w:rPr>
                  </m:ctrlPr>
                </m:sSubPr>
                <m:e>
                  <m:r>
                    <w:rPr>
                      <w:rFonts w:ascii="Cambria Math" w:hAnsi="Cambria Math" w:cs="Cambria Math"/>
                      <w:sz w:val="24"/>
                      <w:szCs w:val="24"/>
                    </w:rPr>
                    <m:t>p</m:t>
                  </m:r>
                </m:e>
                <m:sub>
                  <m:r>
                    <w:rPr>
                      <w:rFonts w:ascii="Cambria Math" w:hAnsi="Cambria Math" w:cs="Cambria Math"/>
                      <w:sz w:val="24"/>
                      <w:szCs w:val="24"/>
                    </w:rPr>
                    <m:t>z</m:t>
                  </m:r>
                  <m:r>
                    <w:rPr>
                      <w:rFonts w:ascii="Cambria Math" w:hAnsi="Cambria Math" w:cstheme="minorHAnsi"/>
                      <w:sz w:val="24"/>
                      <w:szCs w:val="24"/>
                    </w:rPr>
                    <m:t>,</m:t>
                  </m:r>
                  <m:r>
                    <w:rPr>
                      <w:rFonts w:ascii="Cambria Math" w:hAnsi="Cambria Math" w:cs="Cambria Math"/>
                      <w:sz w:val="24"/>
                      <w:szCs w:val="24"/>
                    </w:rPr>
                    <m:t>v</m:t>
                  </m:r>
                </m:sub>
              </m:sSub>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θ</m:t>
                  </m:r>
                  <m:r>
                    <w:rPr>
                      <w:rFonts w:ascii="Cambria Math" w:hAnsi="Cambria Math" w:cstheme="minorHAnsi"/>
                      <w:sz w:val="24"/>
                      <w:szCs w:val="24"/>
                    </w:rPr>
                    <m:t>(</m:t>
                  </m:r>
                  <m:r>
                    <w:rPr>
                      <w:rFonts w:ascii="Cambria Math" w:hAnsi="Cambria Math" w:cs="Cambria Math"/>
                      <w:sz w:val="24"/>
                      <w:szCs w:val="24"/>
                    </w:rPr>
                    <m:t>π</m:t>
                  </m:r>
                  <m:r>
                    <w:rPr>
                      <w:rFonts w:ascii="Cambria Math" w:hAnsi="Cambria Math" w:cstheme="minorHAnsi"/>
                      <w:sz w:val="24"/>
                      <w:szCs w:val="24"/>
                    </w:rPr>
                    <m:t>+</m:t>
                  </m:r>
                  <m:r>
                    <w:rPr>
                      <w:rFonts w:ascii="Cambria Math" w:hAnsi="Cambria Math" w:cs="Cambria Math"/>
                      <w:sz w:val="24"/>
                      <w:szCs w:val="24"/>
                    </w:rPr>
                    <m:t>υ</m:t>
                  </m:r>
                  <m:r>
                    <w:rPr>
                      <w:rFonts w:ascii="Cambria Math" w:hAnsi="Cambria Math" w:cstheme="minorHAnsi"/>
                      <w:sz w:val="24"/>
                      <w:szCs w:val="24"/>
                    </w:rPr>
                    <m:t>+1)</m:t>
                  </m:r>
                  <m:r>
                    <w:rPr>
                      <w:rFonts w:ascii="Cambria Math" w:hAnsi="Cambria Math" w:cs="Cambria Math"/>
                      <w:sz w:val="24"/>
                      <w:szCs w:val="24"/>
                    </w:rPr>
                    <m:t>x</m:t>
                  </m:r>
                </m:sup>
              </m:sSup>
            </m:e>
          </m:nary>
          <m:r>
            <w:rPr>
              <w:rFonts w:ascii="Cambria Math" w:hAnsi="Cambria Math" w:cstheme="minorHAnsi"/>
              <w:sz w:val="24"/>
              <w:szCs w:val="24"/>
            </w:rPr>
            <m:t>.</m:t>
          </m:r>
        </m:oMath>
      </m:oMathPara>
    </w:p>
    <w:p w14:paraId="178180CC" w14:textId="4A3E4E45" w:rsidR="00BD4763" w:rsidRPr="00BD4763" w:rsidRDefault="00BD4763" w:rsidP="00BD4763">
      <w:pPr>
        <w:rPr>
          <w:rFonts w:cstheme="minorHAnsi"/>
          <w:sz w:val="24"/>
          <w:szCs w:val="24"/>
        </w:rPr>
      </w:pPr>
      <w:r w:rsidRPr="00BD4763">
        <w:rPr>
          <w:rFonts w:cstheme="minorHAnsi"/>
          <w:sz w:val="24"/>
          <w:szCs w:val="24"/>
        </w:rPr>
        <w:t xml:space="preserve">The </w:t>
      </w:r>
      <w:r w:rsidRPr="00BD4763">
        <w:rPr>
          <w:rFonts w:ascii="Cambria Math" w:hAnsi="Cambria Math" w:cs="Cambria Math"/>
          <w:sz w:val="24"/>
          <w:szCs w:val="24"/>
        </w:rPr>
        <w:t>𝑟𝑡ℎ</w:t>
      </w:r>
      <w:r w:rsidRPr="00BD4763">
        <w:rPr>
          <w:rFonts w:cstheme="minorHAnsi"/>
          <w:sz w:val="24"/>
          <w:szCs w:val="24"/>
        </w:rPr>
        <w:t xml:space="preserve"> moment of </w:t>
      </w:r>
      <w:r w:rsidRPr="00BD4763">
        <w:rPr>
          <w:rFonts w:ascii="Cambria Math" w:hAnsi="Cambria Math" w:cs="Cambria Math"/>
          <w:sz w:val="24"/>
          <w:szCs w:val="24"/>
        </w:rPr>
        <w:t>𝑠𝑡</w:t>
      </w:r>
      <w:proofErr w:type="spellStart"/>
      <w:r w:rsidRPr="00BD4763">
        <w:rPr>
          <w:rFonts w:ascii="Cambria Math" w:hAnsi="Cambria Math" w:cs="Cambria Math"/>
          <w:i/>
          <w:iCs/>
          <w:sz w:val="24"/>
          <w:szCs w:val="24"/>
        </w:rPr>
        <w:t>ℎ</w:t>
      </w:r>
      <w:r w:rsidRPr="00BD4763">
        <w:rPr>
          <w:rFonts w:cstheme="minorHAnsi"/>
          <w:sz w:val="24"/>
          <w:szCs w:val="24"/>
        </w:rPr>
        <w:t>order</w:t>
      </w:r>
      <w:proofErr w:type="spellEnd"/>
      <w:r w:rsidRPr="00BD4763">
        <w:rPr>
          <w:rFonts w:cstheme="minorHAnsi"/>
          <w:sz w:val="24"/>
          <w:szCs w:val="24"/>
        </w:rPr>
        <w:t xml:space="preserve"> statistics of </w:t>
      </w:r>
      <w:r w:rsidRPr="00BD4763">
        <w:rPr>
          <w:rFonts w:cstheme="minorHAnsi"/>
          <w:i/>
          <w:iCs/>
          <w:sz w:val="24"/>
          <w:szCs w:val="24"/>
        </w:rPr>
        <w:t xml:space="preserve">OGNHE </w:t>
      </w:r>
      <w:r w:rsidRPr="00BD4763">
        <w:rPr>
          <w:rFonts w:cstheme="minorHAnsi"/>
          <w:sz w:val="24"/>
          <w:szCs w:val="24"/>
        </w:rPr>
        <w:t>distribution is given by:</w:t>
      </w:r>
    </w:p>
    <w:p w14:paraId="02ED6EC6" w14:textId="60D176CC" w:rsidR="000A0D93" w:rsidRDefault="000A0D93" w:rsidP="00BD4763">
      <w:pPr>
        <w:rPr>
          <w:rFonts w:ascii="Cambria Math" w:hAnsi="Cambria Math" w:cs="Cambria Math"/>
          <w:sz w:val="24"/>
          <w:szCs w:val="24"/>
        </w:rPr>
      </w:pPr>
      <m:oMathPara>
        <m:oMath>
          <m:r>
            <w:rPr>
              <w:rFonts w:ascii="Cambria Math" w:hAnsi="Cambria Math" w:cs="Cambria Math"/>
              <w:sz w:val="24"/>
              <w:szCs w:val="24"/>
            </w:rPr>
            <m:t>E</m:t>
          </m:r>
          <m:d>
            <m:dPr>
              <m:ctrlPr>
                <w:rPr>
                  <w:rFonts w:ascii="Cambria Math" w:hAnsi="Cambria Math" w:cs="Cambria Math"/>
                  <w:i/>
                  <w:sz w:val="24"/>
                  <w:szCs w:val="24"/>
                </w:rPr>
              </m:ctrlPr>
            </m:dPr>
            <m:e>
              <m:sSup>
                <m:sSupPr>
                  <m:ctrlPr>
                    <w:rPr>
                      <w:rFonts w:ascii="Cambria Math" w:hAnsi="Cambria Math" w:cs="Cambria Math"/>
                      <w:i/>
                      <w:sz w:val="24"/>
                      <w:szCs w:val="24"/>
                    </w:rPr>
                  </m:ctrlPr>
                </m:sSupPr>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s:n</m:t>
                      </m:r>
                    </m:sub>
                  </m:sSub>
                </m:e>
                <m:sup>
                  <m:r>
                    <w:rPr>
                      <w:rFonts w:ascii="Cambria Math" w:hAnsi="Cambria Math" w:cs="Cambria Math"/>
                      <w:sz w:val="24"/>
                      <w:szCs w:val="24"/>
                    </w:rPr>
                    <m:t>r</m:t>
                  </m:r>
                </m:sup>
              </m:sSup>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Cambria Math"/>
                  <w:sz w:val="24"/>
                  <w:szCs w:val="24"/>
                </w:rPr>
                <m:t>B</m:t>
              </m:r>
              <m:r>
                <w:rPr>
                  <w:rFonts w:ascii="Cambria Math" w:hAnsi="Cambria Math" w:cstheme="minorHAnsi"/>
                  <w:sz w:val="24"/>
                  <w:szCs w:val="24"/>
                </w:rPr>
                <m:t>(</m:t>
              </m:r>
              <m:r>
                <w:rPr>
                  <w:rFonts w:ascii="Cambria Math" w:hAnsi="Cambria Math" w:cs="Cambria Math"/>
                  <w:sz w:val="24"/>
                  <w:szCs w:val="24"/>
                </w:rPr>
                <m:t>s</m:t>
              </m:r>
              <m:r>
                <w:rPr>
                  <w:rFonts w:ascii="Cambria Math" w:hAnsi="Cambria Math" w:cstheme="minorHAnsi"/>
                  <w:sz w:val="24"/>
                  <w:szCs w:val="24"/>
                </w:rPr>
                <m:t xml:space="preserve">, </m:t>
              </m:r>
              <m:r>
                <w:rPr>
                  <w:rFonts w:ascii="Cambria Math" w:hAnsi="Cambria Math" w:cs="Cambria Math"/>
                  <w:sz w:val="24"/>
                  <w:szCs w:val="24"/>
                </w:rPr>
                <m:t>n</m:t>
              </m:r>
              <m:r>
                <w:rPr>
                  <w:rFonts w:ascii="Cambria Math" w:hAnsi="Cambria Math" w:cstheme="minorHAnsi"/>
                  <w:sz w:val="24"/>
                  <w:szCs w:val="24"/>
                </w:rPr>
                <m:t xml:space="preserve"> - </m:t>
              </m:r>
              <m:r>
                <w:rPr>
                  <w:rFonts w:ascii="Cambria Math" w:hAnsi="Cambria Math" w:cs="Cambria Math"/>
                  <w:sz w:val="24"/>
                  <w:szCs w:val="24"/>
                </w:rPr>
                <m:t>s</m:t>
              </m:r>
              <m:r>
                <w:rPr>
                  <w:rFonts w:ascii="Cambria Math" w:hAnsi="Cambria Math" w:cstheme="minorHAnsi"/>
                  <w:sz w:val="24"/>
                  <w:szCs w:val="24"/>
                </w:rPr>
                <m:t xml:space="preserve"> + 1)</m:t>
              </m:r>
            </m:den>
          </m:f>
          <m:nary>
            <m:naryPr>
              <m:chr m:val="∑"/>
              <m:limLoc m:val="undOvr"/>
              <m:ctrlPr>
                <w:rPr>
                  <w:rFonts w:ascii="Cambria Math" w:hAnsi="Cambria Math" w:cs="Cambria Math"/>
                  <w:i/>
                  <w:sz w:val="24"/>
                  <w:szCs w:val="24"/>
                </w:rPr>
              </m:ctrlPr>
            </m:naryPr>
            <m:sub>
              <m:r>
                <w:rPr>
                  <w:rFonts w:ascii="Cambria Math" w:hAnsi="Cambria Math" w:cs="Cambria Math"/>
                  <w:sz w:val="24"/>
                  <w:szCs w:val="24"/>
                </w:rPr>
                <m:t>v</m:t>
              </m:r>
              <m:r>
                <w:rPr>
                  <w:rFonts w:ascii="Cambria Math" w:hAnsi="Cambria Math" w:cstheme="minorHAnsi"/>
                  <w:sz w:val="24"/>
                  <w:szCs w:val="24"/>
                </w:rPr>
                <m:t>=0</m:t>
              </m:r>
            </m:sub>
            <m:sup>
              <m:r>
                <w:rPr>
                  <w:rFonts w:ascii="Cambria Math" w:hAnsi="Cambria Math" w:cs="Cambria Math"/>
                  <w:sz w:val="24"/>
                  <w:szCs w:val="24"/>
                </w:rPr>
                <m:t>n</m:t>
              </m:r>
              <m:r>
                <w:rPr>
                  <w:rFonts w:ascii="Cambria Math" w:hAnsi="Cambria Math" w:cstheme="minorHAnsi"/>
                  <w:sz w:val="24"/>
                  <w:szCs w:val="24"/>
                </w:rPr>
                <m:t>-</m:t>
              </m:r>
              <m:r>
                <w:rPr>
                  <w:rFonts w:ascii="Cambria Math" w:hAnsi="Cambria Math" w:cs="Cambria Math"/>
                  <w:sz w:val="24"/>
                  <w:szCs w:val="24"/>
                </w:rPr>
                <m:t>s</m:t>
              </m:r>
            </m:sup>
            <m:e>
              <m:r>
                <w:rPr>
                  <w:rFonts w:ascii="Cambria Math" w:hAnsi="Cambria Math" w:cs="Cambria Math"/>
                  <w:sz w:val="24"/>
                  <w:szCs w:val="24"/>
                </w:rPr>
                <m:t xml:space="preserve"> </m:t>
              </m:r>
            </m:e>
          </m:nary>
          <m:r>
            <w:rPr>
              <w:rFonts w:ascii="Cambria Math" w:hAnsi="Cambria Math" w:cs="Cambria Math"/>
              <w:sz w:val="24"/>
              <w:szCs w:val="24"/>
            </w:rPr>
            <m:t xml:space="preserve"> </m:t>
          </m:r>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Cambria Math"/>
                  <w:sz w:val="24"/>
                  <w:szCs w:val="24"/>
                </w:rPr>
                <m:t>π</m:t>
              </m:r>
              <m:r>
                <w:rPr>
                  <w:rFonts w:ascii="Cambria Math" w:hAnsi="Cambria Math" w:cstheme="minorHAnsi"/>
                  <w:sz w:val="24"/>
                  <w:szCs w:val="24"/>
                </w:rPr>
                <m:t>,</m:t>
              </m:r>
              <m:r>
                <w:rPr>
                  <w:rFonts w:ascii="Cambria Math" w:hAnsi="Cambria Math" w:cs="Cambria Math"/>
                  <w:sz w:val="24"/>
                  <w:szCs w:val="24"/>
                </w:rPr>
                <m:t>υ</m:t>
              </m:r>
              <m:r>
                <w:rPr>
                  <w:rFonts w:ascii="Cambria Math" w:hAnsi="Cambria Math" w:cstheme="minorHAnsi"/>
                  <w:sz w:val="24"/>
                  <w:szCs w:val="24"/>
                </w:rPr>
                <m:t>=0</m:t>
              </m:r>
            </m:sub>
            <m:sup>
              <m:r>
                <w:rPr>
                  <w:rFonts w:ascii="Cambria Math" w:hAnsi="Cambria Math" w:cstheme="minorHAnsi"/>
                  <w:sz w:val="24"/>
                  <w:szCs w:val="24"/>
                </w:rPr>
                <m:t>∞</m:t>
              </m:r>
            </m:sup>
            <m:e>
              <m:sSub>
                <m:sSubPr>
                  <m:ctrlPr>
                    <w:rPr>
                      <w:rFonts w:ascii="Cambria Math" w:hAnsi="Cambria Math" w:cs="Cambria Math"/>
                      <w:i/>
                      <w:sz w:val="24"/>
                      <w:szCs w:val="24"/>
                    </w:rPr>
                  </m:ctrlPr>
                </m:sSubPr>
                <m:e>
                  <m:r>
                    <w:rPr>
                      <w:rFonts w:ascii="Cambria Math" w:hAnsi="Cambria Math" w:cs="Cambria Math"/>
                      <w:sz w:val="24"/>
                      <w:szCs w:val="24"/>
                    </w:rPr>
                    <m:t>η</m:t>
                  </m:r>
                </m:e>
                <m:sub>
                  <m:r>
                    <w:rPr>
                      <w:rFonts w:ascii="Cambria Math" w:hAnsi="Cambria Math" w:cs="Cambria Math"/>
                      <w:sz w:val="24"/>
                      <w:szCs w:val="24"/>
                    </w:rPr>
                    <m:t>m</m:t>
                  </m:r>
                </m:sub>
              </m:sSub>
              <m:sSub>
                <m:sSubPr>
                  <m:ctrlPr>
                    <w:rPr>
                      <w:rFonts w:ascii="Cambria Math" w:hAnsi="Cambria Math" w:cs="Cambria Math"/>
                      <w:i/>
                      <w:sz w:val="24"/>
                      <w:szCs w:val="24"/>
                    </w:rPr>
                  </m:ctrlPr>
                </m:sSubPr>
                <m:e>
                  <m:r>
                    <w:rPr>
                      <w:rFonts w:ascii="Cambria Math" w:hAnsi="Cambria Math" w:cs="Cambria Math"/>
                      <w:sz w:val="24"/>
                      <w:szCs w:val="24"/>
                    </w:rPr>
                    <m:t>p</m:t>
                  </m:r>
                </m:e>
                <m:sub>
                  <m:r>
                    <w:rPr>
                      <w:rFonts w:ascii="Cambria Math" w:hAnsi="Cambria Math" w:cs="Cambria Math"/>
                      <w:sz w:val="24"/>
                      <w:szCs w:val="24"/>
                    </w:rPr>
                    <m:t>z</m:t>
                  </m:r>
                  <m:r>
                    <w:rPr>
                      <w:rFonts w:ascii="Cambria Math" w:hAnsi="Cambria Math" w:cstheme="minorHAnsi"/>
                      <w:sz w:val="24"/>
                      <w:szCs w:val="24"/>
                    </w:rPr>
                    <m:t>,</m:t>
                  </m:r>
                  <m:r>
                    <w:rPr>
                      <w:rFonts w:ascii="Cambria Math" w:hAnsi="Cambria Math" w:cs="Cambria Math"/>
                      <w:sz w:val="24"/>
                      <w:szCs w:val="24"/>
                    </w:rPr>
                    <m:t>v</m:t>
                  </m:r>
                </m:sub>
              </m:sSub>
              <m:f>
                <m:fPr>
                  <m:ctrlPr>
                    <w:rPr>
                      <w:rFonts w:ascii="Cambria Math" w:hAnsi="Cambria Math" w:cs="Cambria Math"/>
                      <w:i/>
                      <w:sz w:val="24"/>
                      <w:szCs w:val="24"/>
                    </w:rPr>
                  </m:ctrlPr>
                </m:fPr>
                <m:num>
                  <m:r>
                    <w:rPr>
                      <w:rFonts w:ascii="Cambria Math" w:hAnsi="Cambria Math" w:cs="Cambria Math"/>
                      <w:sz w:val="24"/>
                      <w:szCs w:val="24"/>
                    </w:rPr>
                    <m:t>Γ</m:t>
                  </m:r>
                  <m:d>
                    <m:dPr>
                      <m:ctrlPr>
                        <w:rPr>
                          <w:rFonts w:ascii="Cambria Math" w:hAnsi="Cambria Math" w:cstheme="minorHAnsi"/>
                          <w:i/>
                          <w:sz w:val="24"/>
                          <w:szCs w:val="24"/>
                        </w:rPr>
                      </m:ctrlPr>
                    </m:dPr>
                    <m:e>
                      <m:r>
                        <w:rPr>
                          <w:rFonts w:ascii="Cambria Math" w:hAnsi="Cambria Math" w:cs="Cambria Math"/>
                          <w:sz w:val="24"/>
                          <w:szCs w:val="24"/>
                        </w:rPr>
                        <m:t>r</m:t>
                      </m:r>
                      <m:r>
                        <w:rPr>
                          <w:rFonts w:ascii="Cambria Math" w:hAnsi="Cambria Math" w:cstheme="minorHAnsi"/>
                          <w:sz w:val="24"/>
                          <w:szCs w:val="24"/>
                        </w:rPr>
                        <m:t>+1</m:t>
                      </m:r>
                    </m:e>
                  </m:d>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Cambria Math"/>
                                  <w:sz w:val="24"/>
                                  <w:szCs w:val="24"/>
                                </w:rPr>
                                <m:t>π</m:t>
                              </m:r>
                              <m:r>
                                <w:rPr>
                                  <w:rFonts w:ascii="Cambria Math" w:hAnsi="Cambria Math" w:cstheme="minorHAnsi"/>
                                  <w:sz w:val="24"/>
                                  <w:szCs w:val="24"/>
                                </w:rPr>
                                <m:t>+</m:t>
                              </m:r>
                              <m:r>
                                <w:rPr>
                                  <w:rFonts w:ascii="Cambria Math" w:hAnsi="Cambria Math" w:cstheme="minorHAnsi"/>
                                  <w:sz w:val="24"/>
                                  <w:szCs w:val="24"/>
                                </w:rPr>
                                <m:t>v+</m:t>
                              </m:r>
                              <m:r>
                                <w:rPr>
                                  <w:rFonts w:ascii="Cambria Math" w:hAnsi="Cambria Math" w:cstheme="minorHAnsi"/>
                                  <w:sz w:val="24"/>
                                  <w:szCs w:val="24"/>
                                </w:rPr>
                                <m:t>1</m:t>
                              </m:r>
                            </m:e>
                          </m:d>
                          <m:r>
                            <w:rPr>
                              <w:rFonts w:ascii="Cambria Math" w:hAnsi="Cambria Math" w:cs="Cambria Math"/>
                              <w:sz w:val="24"/>
                              <w:szCs w:val="24"/>
                            </w:rPr>
                            <m:t>θ</m:t>
                          </m:r>
                        </m:e>
                      </m:d>
                    </m:e>
                    <m:sup>
                      <m:r>
                        <w:rPr>
                          <w:rFonts w:ascii="Cambria Math" w:hAnsi="Cambria Math" w:cs="Cambria Math"/>
                          <w:sz w:val="24"/>
                          <w:szCs w:val="24"/>
                        </w:rPr>
                        <m:t>r</m:t>
                      </m:r>
                      <m:r>
                        <w:rPr>
                          <w:rFonts w:ascii="Cambria Math" w:hAnsi="Cambria Math" w:cstheme="minorHAnsi"/>
                          <w:sz w:val="24"/>
                          <w:szCs w:val="24"/>
                        </w:rPr>
                        <m:t>+1</m:t>
                      </m:r>
                    </m:sup>
                  </m:sSup>
                </m:den>
              </m:f>
            </m:e>
          </m:nary>
          <m:r>
            <w:rPr>
              <w:rFonts w:ascii="Cambria Math" w:hAnsi="Cambria Math" w:cstheme="minorHAnsi"/>
              <w:sz w:val="24"/>
              <w:szCs w:val="24"/>
            </w:rPr>
            <m:t>.</m:t>
          </m:r>
        </m:oMath>
      </m:oMathPara>
    </w:p>
    <w:p w14:paraId="12A8053C" w14:textId="77777777" w:rsidR="00BD4763" w:rsidRPr="00BD4763" w:rsidRDefault="00BD4763" w:rsidP="000A0D93">
      <w:pPr>
        <w:pStyle w:val="Heading2"/>
      </w:pPr>
      <w:r w:rsidRPr="00BD4763">
        <w:t>5.3. MLEs and their Performances</w:t>
      </w:r>
    </w:p>
    <w:p w14:paraId="440C3BB6" w14:textId="7CE4B0B5" w:rsidR="004D3215" w:rsidRPr="00BD4763" w:rsidRDefault="00BD4763" w:rsidP="00BD4763">
      <w:pPr>
        <w:rPr>
          <w:rFonts w:cstheme="minorHAnsi"/>
          <w:sz w:val="24"/>
          <w:szCs w:val="24"/>
        </w:rPr>
      </w:pPr>
      <w:r w:rsidRPr="00BD4763">
        <w:rPr>
          <w:rFonts w:cstheme="minorHAnsi"/>
          <w:sz w:val="24"/>
          <w:szCs w:val="24"/>
        </w:rPr>
        <w:t xml:space="preserve">The log-likelihood function for parameter vector </w:t>
      </w:r>
      <m:oMath>
        <m:r>
          <w:rPr>
            <w:rFonts w:ascii="Cambria Math" w:hAnsi="Cambria Math" w:cs="Cambria Math"/>
            <w:sz w:val="24"/>
            <w:szCs w:val="24"/>
          </w:rPr>
          <m:t>Φ</m:t>
        </m:r>
        <m:r>
          <w:rPr>
            <w:rFonts w:ascii="Cambria Math" w:hAnsi="Cambria Math" w:cstheme="minorHAnsi"/>
            <w:sz w:val="24"/>
            <w:szCs w:val="24"/>
          </w:rPr>
          <m:t xml:space="preserve"> = </m:t>
        </m:r>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m:t>
            </m:r>
          </m:e>
          <m:sup>
            <m:r>
              <w:rPr>
                <w:rFonts w:ascii="Cambria Math" w:hAnsi="Cambria Math" w:cs="Cambria Math"/>
                <w:sz w:val="24"/>
                <w:szCs w:val="24"/>
                <w:vertAlign w:val="superscript"/>
              </w:rPr>
              <m:t>T</m:t>
            </m:r>
          </m:sup>
        </m:sSup>
      </m:oMath>
      <w:r w:rsidR="009C2597">
        <w:rPr>
          <w:rFonts w:ascii="Cambria Math" w:hAnsi="Cambria Math" w:cs="Cambria Math"/>
          <w:sz w:val="24"/>
          <w:szCs w:val="24"/>
          <w:vertAlign w:val="superscript"/>
        </w:rPr>
        <w:t xml:space="preserve"> </w:t>
      </w:r>
      <w:r w:rsidRPr="00BD4763">
        <w:rPr>
          <w:rFonts w:cstheme="minorHAnsi"/>
          <w:sz w:val="24"/>
          <w:szCs w:val="24"/>
        </w:rPr>
        <w:t>is obtained as follows</w:t>
      </w:r>
    </w:p>
    <w:p w14:paraId="4E37BEF9" w14:textId="650D3916" w:rsidR="00BD4763" w:rsidRPr="00BD4763" w:rsidRDefault="00FA7314" w:rsidP="00BD4763">
      <w:pPr>
        <w:rPr>
          <w:rFonts w:cstheme="minorHAnsi"/>
          <w:sz w:val="24"/>
          <w:szCs w:val="24"/>
        </w:rPr>
      </w:pPr>
      <m:oMathPara>
        <m:oMath>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L</m:t>
          </m:r>
          <m:d>
            <m:dPr>
              <m:ctrlPr>
                <w:rPr>
                  <w:rFonts w:ascii="Cambria Math" w:hAnsi="Cambria Math" w:cstheme="minorHAnsi"/>
                  <w:i/>
                  <w:sz w:val="24"/>
                  <w:szCs w:val="24"/>
                </w:rPr>
              </m:ctrlPr>
            </m:dPr>
            <m:e>
              <m:r>
                <w:rPr>
                  <w:rFonts w:ascii="Cambria Math" w:hAnsi="Cambria Math" w:cs="Cambria Math"/>
                  <w:sz w:val="24"/>
                  <w:szCs w:val="24"/>
                </w:rPr>
                <m:t>Φ</m:t>
              </m:r>
            </m:e>
          </m:d>
          <m:r>
            <w:rPr>
              <w:rFonts w:ascii="Cambria Math" w:hAnsi="Cambria Math" w:cstheme="minorHAnsi"/>
              <w:sz w:val="24"/>
              <w:szCs w:val="24"/>
            </w:rPr>
            <m:t>=</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ln</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m:t>
          </m:r>
          <m:r>
            <w:rPr>
              <w:rFonts w:ascii="Cambria Math" w:hAnsi="Cambria Math" w:cs="Cambria Math"/>
              <w:sz w:val="24"/>
              <w:szCs w:val="24"/>
            </w:rPr>
            <m:t>θβ</m:t>
          </m:r>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 xml:space="preserve"> + </m:t>
              </m:r>
              <m:d>
                <m:dPr>
                  <m:ctrlPr>
                    <w:rPr>
                      <w:rFonts w:ascii="Cambria Math" w:hAnsi="Cambria Math" w:cstheme="minorHAnsi"/>
                      <w:i/>
                      <w:sz w:val="24"/>
                      <w:szCs w:val="24"/>
                    </w:rPr>
                  </m:ctrlPr>
                </m:dPr>
                <m:e>
                  <m:r>
                    <w:rPr>
                      <w:rFonts w:ascii="Cambria Math" w:hAnsi="Cambria Math" w:cs="Cambria Math"/>
                      <w:sz w:val="24"/>
                      <w:szCs w:val="24"/>
                    </w:rPr>
                    <m:t>β</m:t>
                  </m:r>
                  <m:r>
                    <w:rPr>
                      <w:rFonts w:ascii="Cambria Math" w:hAnsi="Cambria Math" w:cstheme="minorHAnsi"/>
                      <w:sz w:val="24"/>
                      <w:szCs w:val="24"/>
                    </w:rPr>
                    <m:t>-1</m:t>
                  </m:r>
                </m:e>
              </m:d>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w:rPr>
                      <w:rFonts w:ascii="Cambria Math" w:hAnsi="Cambria Math" w:cs="Cambria Math"/>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e>
                  </m:d>
                </m:e>
              </m:func>
            </m:e>
          </m:nary>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Cambria Math"/>
                  <w:sz w:val="24"/>
                  <w:szCs w:val="24"/>
                </w:rPr>
                <m:t>α</m:t>
              </m:r>
              <m:r>
                <w:rPr>
                  <w:rFonts w:ascii="Cambria Math" w:hAnsi="Cambria Math" w:cstheme="minorHAnsi"/>
                  <w:sz w:val="24"/>
                  <w:szCs w:val="24"/>
                </w:rPr>
                <m:t xml:space="preserve"> - 1</m:t>
              </m:r>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w:rPr>
                      <w:rFonts w:ascii="Cambria Math" w:hAnsi="Cambria Math" w:cs="Cambria Math"/>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func>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r>
                    <w:rPr>
                      <w:rFonts w:ascii="Cambria Math" w:hAnsi="Cambria Math" w:cstheme="minorHAnsi"/>
                      <w:sz w:val="24"/>
                      <w:szCs w:val="24"/>
                    </w:rPr>
                    <m:t xml:space="preserve"> </m:t>
                  </m:r>
                </m:e>
              </m:d>
            </m:e>
          </m:nary>
          <m:r>
            <w:rPr>
              <w:rFonts w:ascii="Cambria Math" w:hAnsi="Cambria Math" w:cstheme="minorHAnsi"/>
              <w:sz w:val="24"/>
              <w:szCs w:val="24"/>
            </w:rPr>
            <m:t xml:space="preserve">  </m:t>
          </m:r>
          <m:r>
            <w:rPr>
              <w:rFonts w:ascii="Cambria Math" w:hAnsi="Cambria Math" w:cs="Cambria Math"/>
              <w:sz w:val="24"/>
              <w:szCs w:val="24"/>
            </w:rPr>
            <m:t>.</m:t>
          </m:r>
        </m:oMath>
      </m:oMathPara>
    </w:p>
    <w:p w14:paraId="7EFE4450" w14:textId="09E11216" w:rsidR="009336EA" w:rsidRPr="00BD4763" w:rsidRDefault="00BD4763" w:rsidP="00BD4763">
      <w:pPr>
        <w:rPr>
          <w:rFonts w:cstheme="minorHAnsi"/>
          <w:sz w:val="24"/>
          <w:szCs w:val="24"/>
        </w:rPr>
      </w:pPr>
      <w:r w:rsidRPr="00BD4763">
        <w:rPr>
          <w:rFonts w:cstheme="minorHAnsi"/>
          <w:sz w:val="24"/>
          <w:szCs w:val="24"/>
        </w:rPr>
        <w:t xml:space="preserve">The components of score vector </w:t>
      </w:r>
      <w:proofErr w:type="gramStart"/>
      <w:r w:rsidRPr="00BD4763">
        <w:rPr>
          <w:rFonts w:cstheme="minorHAnsi"/>
          <w:sz w:val="24"/>
          <w:szCs w:val="24"/>
        </w:rPr>
        <w:t>are</w:t>
      </w:r>
      <w:proofErr w:type="gramEnd"/>
      <w:r w:rsidRPr="00BD4763">
        <w:rPr>
          <w:rFonts w:cstheme="minorHAnsi"/>
          <w:sz w:val="24"/>
          <w:szCs w:val="24"/>
        </w:rPr>
        <w:t>:</w:t>
      </w:r>
    </w:p>
    <w:p w14:paraId="33941E98" w14:textId="0CE6A79D" w:rsidR="009336EA" w:rsidRDefault="00B04671" w:rsidP="00BD4763">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α</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α</m:t>
              </m:r>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w:rPr>
                      <w:rFonts w:ascii="Cambria Math" w:hAnsi="Cambria Math" w:cs="Cambria Math"/>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func>
            </m:e>
          </m:nary>
          <m:r>
            <w:rPr>
              <w:rFonts w:ascii="Cambria Math" w:hAnsi="Cambria Math" w:cs="Cambria Math"/>
              <w:sz w:val="24"/>
              <w:szCs w:val="24"/>
            </w:rPr>
            <m:t>-</m:t>
          </m:r>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sup>
                  <m:r>
                    <w:rPr>
                      <w:rFonts w:ascii="Cambria Math" w:hAnsi="Cambria Math" w:cstheme="minorHAnsi"/>
                      <w:sz w:val="24"/>
                      <w:szCs w:val="24"/>
                    </w:rPr>
                    <m:t>α</m:t>
                  </m:r>
                </m:sup>
              </m:sSup>
              <m:r>
                <w:rPr>
                  <w:rFonts w:ascii="Cambria Math" w:hAnsi="Cambria Math" w:cstheme="minorHAnsi"/>
                  <w:sz w:val="24"/>
                  <w:szCs w:val="24"/>
                </w:rPr>
                <m:t>ln</m:t>
              </m:r>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nary>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β</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β</m:t>
              </m:r>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Cambria Math"/>
                      <w:sz w:val="24"/>
                      <w:szCs w:val="24"/>
                    </w:rPr>
                  </m:ctrlPr>
                </m:funcPr>
                <m:fName>
                  <m:r>
                    <w:rPr>
                      <w:rFonts w:ascii="Cambria Math" w:hAnsi="Cambria Math" w:cs="Cambria Math"/>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m:t>
                      </m:r>
                    </m:e>
                  </m:d>
                </m:e>
              </m:func>
            </m:e>
          </m:nary>
          <m:r>
            <w:rPr>
              <w:rFonts w:ascii="Cambria Math" w:hAnsi="Cambria Math" w:cstheme="minorHAnsi"/>
              <w:sz w:val="24"/>
              <w:szCs w:val="24"/>
            </w:rPr>
            <m:t>+0</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α-1</m:t>
                  </m:r>
                </m:e>
              </m:d>
            </m:e>
          </m:nary>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f>
                <m:fPr>
                  <m:ctrlPr>
                    <w:rPr>
                      <w:rFonts w:ascii="Cambria Math" w:hAnsi="Cambria Math" w:cs="Cambria Math"/>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r>
                    <w:rPr>
                      <w:rFonts w:ascii="Cambria Math" w:hAnsi="Cambria Math" w:cstheme="minorHAnsi"/>
                      <w:sz w:val="24"/>
                      <w:szCs w:val="24"/>
                    </w:rPr>
                    <m:t>ln</m:t>
                  </m:r>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num>
                <m:den>
                  <m:r>
                    <w:rPr>
                      <w:rFonts w:ascii="Cambria Math" w:hAnsi="Cambria Math" w:cs="Cambria Math"/>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den>
              </m:f>
              <m:r>
                <w:rPr>
                  <w:rFonts w:ascii="Cambria Math" w:hAnsi="Cambria Math" w:cs="Cambria Math"/>
                  <w:sz w:val="24"/>
                  <w:szCs w:val="24"/>
                </w:rPr>
                <m:t>-α</m:t>
              </m:r>
            </m:e>
          </m:nary>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1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e>
                  </m:d>
                </m:e>
                <m:sup>
                  <m:r>
                    <w:rPr>
                      <w:rFonts w:ascii="Cambria Math" w:hAnsi="Cambria Math" w:cstheme="minorHAnsi"/>
                      <w:sz w:val="24"/>
                      <w:szCs w:val="24"/>
                    </w:rPr>
                    <m:t>α</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theme="minorHAnsi"/>
                      <w:sz w:val="24"/>
                      <w:szCs w:val="24"/>
                    </w:rPr>
                    <m:t>β</m:t>
                  </m:r>
                </m:sup>
              </m:sSup>
              <m:r>
                <w:rPr>
                  <w:rFonts w:ascii="Cambria Math" w:hAnsi="Cambria Math" w:cstheme="minorHAnsi"/>
                  <w:sz w:val="24"/>
                  <w:szCs w:val="24"/>
                </w:rPr>
                <m:t>ln</m:t>
              </m:r>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vertAlign w:val="superscript"/>
                        </w:rPr>
                        <m:t>θ</m:t>
                      </m:r>
                      <m:sSub>
                        <m:sSubPr>
                          <m:ctrlPr>
                            <w:rPr>
                              <w:rFonts w:ascii="Cambria Math" w:hAnsi="Cambria Math" w:cs="Cambria Math"/>
                              <w:i/>
                              <w:sz w:val="24"/>
                              <w:szCs w:val="24"/>
                              <w:vertAlign w:val="superscript"/>
                            </w:rPr>
                          </m:ctrlPr>
                        </m:sSubPr>
                        <m:e>
                          <m:r>
                            <w:rPr>
                              <w:rFonts w:ascii="Cambria Math" w:hAnsi="Cambria Math" w:cs="Cambria Math"/>
                              <w:sz w:val="24"/>
                              <w:szCs w:val="24"/>
                              <w:vertAlign w:val="superscript"/>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r>
                <w:rPr>
                  <w:rFonts w:ascii="Cambria Math" w:hAnsi="Cambria Math" w:cstheme="minorHAnsi"/>
                  <w:sz w:val="24"/>
                  <w:szCs w:val="24"/>
                </w:rPr>
                <m:t>,</m:t>
              </m:r>
            </m:e>
          </m:nary>
        </m:oMath>
      </m:oMathPara>
    </w:p>
    <w:p w14:paraId="16F6BB08" w14:textId="2569E16B" w:rsidR="00BD4763" w:rsidRPr="00BD4763" w:rsidRDefault="00BD4763" w:rsidP="00BD4763">
      <w:pPr>
        <w:rPr>
          <w:rFonts w:cstheme="minorHAnsi"/>
          <w:sz w:val="24"/>
          <w:szCs w:val="24"/>
        </w:rPr>
      </w:pPr>
      <w:r w:rsidRPr="00BD4763">
        <w:rPr>
          <w:rFonts w:cstheme="minorHAnsi"/>
          <w:sz w:val="24"/>
          <w:szCs w:val="24"/>
        </w:rPr>
        <w:t>and</w:t>
      </w:r>
    </w:p>
    <w:p w14:paraId="328AF6EA" w14:textId="32B69644" w:rsidR="00BD4763" w:rsidRPr="00BD4763" w:rsidRDefault="00BD52B9" w:rsidP="00BD4763">
      <w:pPr>
        <w:rPr>
          <w:rFonts w:cstheme="minorHAnsi"/>
          <w:sz w:val="24"/>
          <w:szCs w:val="24"/>
        </w:rPr>
      </w:pPr>
      <m:oMathPara>
        <m:oMath>
          <m:sSub>
            <m:sSubPr>
              <m:ctrlPr>
                <w:rPr>
                  <w:rFonts w:ascii="Cambria Math" w:hAnsi="Cambria Math" w:cs="Cambria Math"/>
                  <w:i/>
                  <w:sz w:val="24"/>
                  <w:szCs w:val="24"/>
                </w:rPr>
              </m:ctrlPr>
            </m:sSubPr>
            <m:e>
              <m:r>
                <w:rPr>
                  <w:rFonts w:ascii="Cambria Math" w:hAnsi="Cambria Math" w:cs="Cambria Math"/>
                  <w:sz w:val="24"/>
                  <w:szCs w:val="24"/>
                </w:rPr>
                <m:t>U</m:t>
              </m:r>
            </m:e>
            <m:sub>
              <m:r>
                <w:rPr>
                  <w:rFonts w:ascii="Cambria Math" w:hAnsi="Cambria Math" w:cs="Cambria Math"/>
                  <w:sz w:val="24"/>
                  <w:szCs w:val="24"/>
                </w:rPr>
                <m:t>θ</m:t>
              </m:r>
            </m:sub>
          </m:sSub>
          <m:r>
            <w:rPr>
              <w:rFonts w:ascii="Cambria Math" w:hAnsi="Cambria Math" w:cstheme="minorHAnsi"/>
              <w:sz w:val="24"/>
              <w:szCs w:val="24"/>
            </w:rPr>
            <m:t xml:space="preserve"> =</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θ</m:t>
              </m:r>
            </m:den>
          </m:f>
          <m:r>
            <w:rPr>
              <w:rFonts w:ascii="Cambria Math" w:hAnsi="Cambria Math" w:cs="Cambria Math"/>
              <w:sz w:val="24"/>
              <w:szCs w:val="24"/>
            </w:rPr>
            <m:t>+β</m:t>
          </m:r>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Cambria Math"/>
                      <w:sz w:val="24"/>
                      <w:szCs w:val="24"/>
                    </w:rPr>
                    <m:t>β</m:t>
                  </m:r>
                  <m:r>
                    <w:rPr>
                      <w:rFonts w:ascii="Cambria Math" w:hAnsi="Cambria Math" w:cstheme="minorHAnsi"/>
                      <w:sz w:val="24"/>
                      <w:szCs w:val="24"/>
                    </w:rPr>
                    <m:t xml:space="preserve"> - 1</m:t>
                  </m:r>
                </m:e>
              </m:d>
            </m:e>
          </m:nary>
          <m:nary>
            <m:naryPr>
              <m:chr m:val="∑"/>
              <m:limLoc m:val="undOvr"/>
              <m:ctrlPr>
                <w:rPr>
                  <w:rFonts w:ascii="Cambria Math" w:hAnsi="Cambria Math" w:cs="Cambria Math"/>
                  <w:i/>
                  <w:sz w:val="24"/>
                  <w:szCs w:val="24"/>
                </w:rPr>
              </m:ctrlPr>
            </m:naryPr>
            <m:sub>
              <m:r>
                <w:rPr>
                  <w:rFonts w:ascii="Cambria Math" w:hAnsi="Cambria Math" w:cs="Cambria Math"/>
                  <w:sz w:val="24"/>
                  <w:szCs w:val="24"/>
                </w:rPr>
                <m:t>i=1</m:t>
              </m:r>
            </m:sub>
            <m:sup>
              <m:r>
                <w:rPr>
                  <w:rFonts w:ascii="Cambria Math" w:hAnsi="Cambria Math" w:cs="Cambria Math"/>
                  <w:sz w:val="24"/>
                  <w:szCs w:val="24"/>
                </w:rPr>
                <m:t>n</m:t>
              </m:r>
            </m:sup>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num>
                <m:den>
                  <m:r>
                    <w:rPr>
                      <w:rFonts w:ascii="Cambria Math" w:hAnsi="Cambria Math" w:cs="Cambria Math"/>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den>
              </m:f>
              <m:r>
                <w:rPr>
                  <w:rFonts w:ascii="Cambria Math" w:hAnsi="Cambria Math" w:cstheme="minorHAnsi"/>
                  <w:sz w:val="24"/>
                  <w:szCs w:val="24"/>
                </w:rPr>
                <m:t>+β</m:t>
              </m:r>
              <m:d>
                <m:dPr>
                  <m:ctrlPr>
                    <w:rPr>
                      <w:rFonts w:ascii="Cambria Math" w:hAnsi="Cambria Math" w:cstheme="minorHAnsi"/>
                      <w:i/>
                      <w:sz w:val="24"/>
                      <w:szCs w:val="24"/>
                    </w:rPr>
                  </m:ctrlPr>
                </m:dPr>
                <m:e>
                  <m:r>
                    <w:rPr>
                      <w:rFonts w:ascii="Cambria Math" w:hAnsi="Cambria Math" w:cstheme="minorHAnsi"/>
                      <w:sz w:val="24"/>
                      <w:szCs w:val="24"/>
                    </w:rPr>
                    <m:t>α-1</m:t>
                  </m:r>
                </m:e>
              </m:d>
            </m:e>
          </m:nary>
          <m:r>
            <w:rPr>
              <w:rFonts w:ascii="Cambria Math" w:hAnsi="Cambria Math" w:cstheme="minorHAnsi"/>
              <w:sz w:val="24"/>
              <w:szCs w:val="24"/>
            </w:rPr>
            <m:t xml:space="preserve">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
                <m:fPr>
                  <m:ctrlPr>
                    <w:rPr>
                      <w:rFonts w:ascii="Cambria Math" w:hAnsi="Cambria Math" w:cs="Cambria Math"/>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sSup>
                    <m:sSupPr>
                      <m:ctrlPr>
                        <w:rPr>
                          <w:rFonts w:ascii="Cambria Math" w:hAnsi="Cambria Math" w:cs="Cambria Math"/>
                          <w:i/>
                          <w:sz w:val="24"/>
                          <w:szCs w:val="24"/>
                        </w:rPr>
                      </m:ctrlPr>
                    </m:sSupPr>
                    <m:e>
                      <m:d>
                        <m:dPr>
                          <m:ctrlPr>
                            <w:rPr>
                              <w:rFonts w:ascii="Cambria Math" w:hAnsi="Cambria Math" w:cs="Cambria Math"/>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r>
                            <w:rPr>
                              <w:rFonts w:ascii="Cambria Math" w:hAnsi="Cambria Math" w:cs="Cambria Math"/>
                              <w:sz w:val="24"/>
                              <w:szCs w:val="24"/>
                            </w:rPr>
                            <m:t>-1</m:t>
                          </m:r>
                        </m:e>
                      </m:d>
                    </m:e>
                    <m:sup>
                      <m:r>
                        <w:rPr>
                          <w:rFonts w:ascii="Cambria Math" w:hAnsi="Cambria Math" w:cs="Cambria Math"/>
                          <w:sz w:val="24"/>
                          <w:szCs w:val="24"/>
                        </w:rPr>
                        <m:t>β-1</m:t>
                      </m:r>
                    </m:sup>
                  </m:sSup>
                </m:num>
                <m:den>
                  <m:r>
                    <w:rPr>
                      <w:rFonts w:ascii="Cambria Math" w:hAnsi="Cambria Math" w:cs="Cambria Math"/>
                      <w:sz w:val="24"/>
                      <w:szCs w:val="24"/>
                    </w:rPr>
                    <m:t>1+</m:t>
                  </m:r>
                  <m:sSup>
                    <m:sSupPr>
                      <m:ctrlPr>
                        <w:rPr>
                          <w:rFonts w:ascii="Cambria Math" w:hAnsi="Cambria Math" w:cs="Cambria Math"/>
                          <w:i/>
                          <w:sz w:val="24"/>
                          <w:szCs w:val="24"/>
                        </w:rPr>
                      </m:ctrlPr>
                    </m:sSupPr>
                    <m:e>
                      <m:d>
                        <m:dPr>
                          <m:ctrlPr>
                            <w:rPr>
                              <w:rFonts w:ascii="Cambria Math" w:hAnsi="Cambria Math" w:cs="Cambria Math"/>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r>
                            <w:rPr>
                              <w:rFonts w:ascii="Cambria Math" w:hAnsi="Cambria Math" w:cs="Cambria Math"/>
                              <w:sz w:val="24"/>
                              <w:szCs w:val="24"/>
                            </w:rPr>
                            <m:t>-1</m:t>
                          </m:r>
                        </m:e>
                      </m:d>
                    </m:e>
                    <m:sup>
                      <m:r>
                        <w:rPr>
                          <w:rFonts w:ascii="Cambria Math" w:hAnsi="Cambria Math" w:cs="Cambria Math"/>
                          <w:sz w:val="24"/>
                          <w:szCs w:val="24"/>
                        </w:rPr>
                        <m:t>β</m:t>
                      </m:r>
                    </m:sup>
                  </m:sSup>
                </m:den>
              </m:f>
            </m:e>
          </m:nary>
          <m:r>
            <w:rPr>
              <w:rFonts w:ascii="Cambria Math" w:hAnsi="Cambria Math" w:cstheme="minorHAnsi"/>
              <w:sz w:val="24"/>
              <w:szCs w:val="24"/>
            </w:rPr>
            <m:t>-αβ</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Cambria Math"/>
                              <w:sz w:val="24"/>
                              <w:szCs w:val="24"/>
                            </w:rPr>
                            <m:t>β</m:t>
                          </m:r>
                        </m:sup>
                      </m:sSup>
                    </m:e>
                  </m:d>
                </m:e>
                <m:sup>
                  <m:r>
                    <w:rPr>
                      <w:rFonts w:ascii="Cambria Math" w:hAnsi="Cambria Math" w:cstheme="minorHAnsi"/>
                      <w:sz w:val="24"/>
                      <w:szCs w:val="24"/>
                    </w:rPr>
                    <m:t>α-1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θ</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i</m:t>
                              </m:r>
                            </m:sub>
                          </m:sSub>
                        </m:sup>
                      </m:sSup>
                      <m:r>
                        <w:rPr>
                          <w:rFonts w:ascii="Cambria Math" w:hAnsi="Cambria Math" w:cstheme="minorHAnsi"/>
                          <w:sz w:val="24"/>
                          <w:szCs w:val="24"/>
                        </w:rPr>
                        <m:t xml:space="preserve"> - 1</m:t>
                      </m:r>
                    </m:e>
                  </m:d>
                </m:e>
                <m:sup>
                  <m:r>
                    <w:rPr>
                      <w:rFonts w:ascii="Cambria Math" w:hAnsi="Cambria Math" w:cs="Cambria Math"/>
                      <w:sz w:val="24"/>
                      <w:szCs w:val="24"/>
                    </w:rPr>
                    <m:t>β</m:t>
                  </m:r>
                  <m:r>
                    <w:rPr>
                      <w:rFonts w:ascii="Cambria Math" w:hAnsi="Cambria Math" w:cs="Cambria Math"/>
                      <w:sz w:val="24"/>
                      <w:szCs w:val="24"/>
                    </w:rPr>
                    <m:t>-1</m:t>
                  </m:r>
                </m:sup>
              </m:sSup>
            </m:e>
          </m:nary>
          <m:r>
            <w:rPr>
              <w:rFonts w:ascii="Cambria Math" w:hAnsi="Cambria Math" w:cstheme="minorHAnsi"/>
              <w:sz w:val="24"/>
              <w:szCs w:val="24"/>
            </w:rPr>
            <m:t>.</m:t>
          </m:r>
        </m:oMath>
      </m:oMathPara>
    </w:p>
    <w:p w14:paraId="27F28F1A" w14:textId="3447FD6C" w:rsidR="00BD4763" w:rsidRPr="00BD4763" w:rsidRDefault="00BD4763" w:rsidP="00BD4763">
      <w:pPr>
        <w:rPr>
          <w:rFonts w:cstheme="minorHAnsi"/>
          <w:sz w:val="24"/>
          <w:szCs w:val="24"/>
        </w:rPr>
      </w:pPr>
      <w:r w:rsidRPr="00BD4763">
        <w:rPr>
          <w:rFonts w:cstheme="minorHAnsi"/>
          <w:sz w:val="24"/>
          <w:szCs w:val="24"/>
        </w:rPr>
        <w:t xml:space="preserve">The above equations cannot be solved analytically; rather analytical software is required to solve them numerically. Further, a numerical investigation is carried out to evaluate the performance of ML estimators for </w:t>
      </w:r>
      <w:r w:rsidRPr="00BD4763">
        <w:rPr>
          <w:rFonts w:cstheme="minorHAnsi"/>
          <w:i/>
          <w:iCs/>
          <w:sz w:val="24"/>
          <w:szCs w:val="24"/>
        </w:rPr>
        <w:t xml:space="preserve">ONHE </w:t>
      </w:r>
      <w:r w:rsidRPr="00BD4763">
        <w:rPr>
          <w:rFonts w:cstheme="minorHAnsi"/>
          <w:sz w:val="24"/>
          <w:szCs w:val="24"/>
        </w:rPr>
        <w:t xml:space="preserve">model. Performance of estimators is evaluated through their </w:t>
      </w:r>
      <w:proofErr w:type="gramStart"/>
      <w:r w:rsidRPr="00BD4763">
        <w:rPr>
          <w:rFonts w:cstheme="minorHAnsi"/>
          <w:sz w:val="24"/>
          <w:szCs w:val="24"/>
        </w:rPr>
        <w:t>biases, and</w:t>
      </w:r>
      <w:proofErr w:type="gramEnd"/>
      <w:r w:rsidRPr="00BD4763">
        <w:rPr>
          <w:rFonts w:cstheme="minorHAnsi"/>
          <w:sz w:val="24"/>
          <w:szCs w:val="24"/>
        </w:rPr>
        <w:t xml:space="preserve"> mean square errors (MSEs) for different sample sizes. A numerical study is performed using Mathematica (9) software. Different sample sizes are considered through the experiments at size </w:t>
      </w:r>
      <m:oMath>
        <m:r>
          <w:rPr>
            <w:rFonts w:ascii="Cambria Math" w:hAnsi="Cambria Math" w:cstheme="minorHAnsi"/>
            <w:sz w:val="24"/>
            <w:szCs w:val="24"/>
          </w:rPr>
          <m:t>n =  50, 100, 150</m:t>
        </m:r>
      </m:oMath>
      <w:r w:rsidR="00C66544">
        <w:rPr>
          <w:rFonts w:cstheme="minorHAnsi"/>
          <w:sz w:val="24"/>
          <w:szCs w:val="24"/>
        </w:rPr>
        <w:t xml:space="preserve"> </w:t>
      </w:r>
      <w:r w:rsidRPr="00BD4763">
        <w:rPr>
          <w:rFonts w:cstheme="minorHAnsi"/>
          <w:sz w:val="24"/>
          <w:szCs w:val="24"/>
        </w:rPr>
        <w:t xml:space="preserve">and 200. In addition, the different values of parameters </w:t>
      </w:r>
      <m:oMath>
        <m:r>
          <w:rPr>
            <w:rFonts w:ascii="Cambria Math" w:hAnsi="Cambria Math" w:cstheme="minorHAnsi"/>
            <w:sz w:val="24"/>
            <w:szCs w:val="24"/>
          </w:rPr>
          <m:t>(</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m:t>
        </m:r>
      </m:oMath>
      <w:r w:rsidRPr="00BD4763">
        <w:rPr>
          <w:rFonts w:cstheme="minorHAnsi"/>
          <w:sz w:val="24"/>
          <w:szCs w:val="24"/>
        </w:rPr>
        <w:t xml:space="preserve"> are considered. The experiment is repeated 10000 times. In each experiment, the estimates of the parameters are obtained by ML method of estimation. The MSEs and biases for the different estimates are reported from these experiments in Table 1.</w:t>
      </w:r>
    </w:p>
    <w:p w14:paraId="283955FE" w14:textId="77777777" w:rsidR="00085417" w:rsidRDefault="00085417" w:rsidP="00BD4763">
      <w:pPr>
        <w:rPr>
          <w:rFonts w:cstheme="minorHAnsi"/>
          <w:b/>
          <w:bCs/>
          <w:sz w:val="24"/>
          <w:szCs w:val="24"/>
        </w:rPr>
        <w:sectPr w:rsidR="00085417" w:rsidSect="00013176">
          <w:pgSz w:w="12240" w:h="15840"/>
          <w:pgMar w:top="1080" w:right="1080" w:bottom="1080" w:left="1080" w:header="720" w:footer="720" w:gutter="0"/>
          <w:cols w:space="720"/>
          <w:docGrid w:linePitch="360"/>
        </w:sectPr>
      </w:pPr>
    </w:p>
    <w:p w14:paraId="730EA699" w14:textId="2F06916F" w:rsidR="00B9396F" w:rsidRPr="00B9396F" w:rsidRDefault="00BD4763" w:rsidP="0065224A">
      <w:pPr>
        <w:spacing w:after="0"/>
        <w:rPr>
          <w:rFonts w:cstheme="minorHAnsi"/>
          <w:sz w:val="24"/>
          <w:szCs w:val="24"/>
        </w:rPr>
      </w:pPr>
      <w:r w:rsidRPr="00BD4763">
        <w:rPr>
          <w:rFonts w:cstheme="minorHAnsi"/>
          <w:b/>
          <w:bCs/>
          <w:sz w:val="24"/>
          <w:szCs w:val="24"/>
        </w:rPr>
        <w:t>Table 1</w:t>
      </w:r>
      <w:r w:rsidRPr="00BD4763">
        <w:rPr>
          <w:rFonts w:cstheme="minorHAnsi"/>
          <w:sz w:val="24"/>
          <w:szCs w:val="24"/>
        </w:rPr>
        <w:t xml:space="preserve">: The MSEs and Biases of ML estimates for the parameters of the </w:t>
      </w:r>
      <w:r w:rsidRPr="00BD4763">
        <w:rPr>
          <w:rFonts w:cstheme="minorHAnsi"/>
          <w:i/>
          <w:iCs/>
          <w:sz w:val="24"/>
          <w:szCs w:val="24"/>
        </w:rPr>
        <w:t xml:space="preserve">ONHE </w:t>
      </w:r>
      <w:r w:rsidRPr="00BD4763">
        <w:rPr>
          <w:rFonts w:cstheme="minorHAnsi"/>
          <w:sz w:val="24"/>
          <w:szCs w:val="24"/>
        </w:rPr>
        <w:t>distribution.</w:t>
      </w:r>
    </w:p>
    <w:tbl>
      <w:tblPr>
        <w:tblStyle w:val="TableGrid"/>
        <w:tblW w:w="0" w:type="auto"/>
        <w:tblLook w:val="0020" w:firstRow="1" w:lastRow="0" w:firstColumn="0" w:lastColumn="0" w:noHBand="0" w:noVBand="0"/>
      </w:tblPr>
      <w:tblGrid>
        <w:gridCol w:w="656"/>
        <w:gridCol w:w="1032"/>
        <w:gridCol w:w="2488"/>
        <w:gridCol w:w="1363"/>
        <w:gridCol w:w="1535"/>
        <w:gridCol w:w="2618"/>
        <w:gridCol w:w="1451"/>
        <w:gridCol w:w="1535"/>
      </w:tblGrid>
      <w:tr w:rsidR="00085417" w:rsidRPr="00B9396F" w14:paraId="6057D61B" w14:textId="77777777" w:rsidTr="00B64B91">
        <w:trPr>
          <w:trHeight w:val="230"/>
        </w:trPr>
        <w:tc>
          <w:tcPr>
            <w:tcW w:w="0" w:type="auto"/>
          </w:tcPr>
          <w:p w14:paraId="141A27B5" w14:textId="77777777" w:rsidR="00A70480" w:rsidRPr="00B9396F" w:rsidRDefault="00A70480" w:rsidP="00B9396F">
            <w:pPr>
              <w:kinsoku w:val="0"/>
              <w:overflowPunct w:val="0"/>
              <w:autoSpaceDE w:val="0"/>
              <w:autoSpaceDN w:val="0"/>
              <w:adjustRightInd w:val="0"/>
              <w:rPr>
                <w:rFonts w:cstheme="minorHAnsi"/>
                <w:sz w:val="24"/>
                <w:szCs w:val="24"/>
              </w:rPr>
            </w:pPr>
          </w:p>
        </w:tc>
        <w:tc>
          <w:tcPr>
            <w:tcW w:w="0" w:type="auto"/>
          </w:tcPr>
          <w:p w14:paraId="4A72026D" w14:textId="77777777" w:rsidR="00A70480" w:rsidRPr="00B9396F" w:rsidRDefault="00A70480" w:rsidP="00B9396F">
            <w:pPr>
              <w:kinsoku w:val="0"/>
              <w:overflowPunct w:val="0"/>
              <w:autoSpaceDE w:val="0"/>
              <w:autoSpaceDN w:val="0"/>
              <w:adjustRightInd w:val="0"/>
              <w:rPr>
                <w:rFonts w:cstheme="minorHAnsi"/>
                <w:sz w:val="24"/>
                <w:szCs w:val="24"/>
              </w:rPr>
            </w:pPr>
          </w:p>
        </w:tc>
        <w:tc>
          <w:tcPr>
            <w:tcW w:w="0" w:type="auto"/>
          </w:tcPr>
          <w:p w14:paraId="4AFE66AC" w14:textId="77777777" w:rsidR="00A70480" w:rsidRPr="00B9396F" w:rsidRDefault="00A70480" w:rsidP="00A70480">
            <w:pPr>
              <w:kinsoku w:val="0"/>
              <w:overflowPunct w:val="0"/>
              <w:autoSpaceDE w:val="0"/>
              <w:autoSpaceDN w:val="0"/>
              <w:adjustRightInd w:val="0"/>
              <w:spacing w:line="210" w:lineRule="exact"/>
              <w:ind w:right="1095"/>
              <w:rPr>
                <w:rFonts w:cstheme="minorHAnsi"/>
                <w:sz w:val="24"/>
                <w:szCs w:val="24"/>
              </w:rPr>
            </w:pPr>
            <w:r w:rsidRPr="00B9396F">
              <w:rPr>
                <w:rFonts w:cstheme="minorHAnsi"/>
                <w:sz w:val="24"/>
                <w:szCs w:val="24"/>
              </w:rPr>
              <w:t>(0.5,0.5,0.5)</w:t>
            </w:r>
          </w:p>
        </w:tc>
        <w:tc>
          <w:tcPr>
            <w:tcW w:w="0" w:type="auto"/>
          </w:tcPr>
          <w:p w14:paraId="1CB5B36C" w14:textId="77777777" w:rsidR="00A70480" w:rsidRPr="00B9396F" w:rsidRDefault="00A70480" w:rsidP="00B9396F">
            <w:pPr>
              <w:kinsoku w:val="0"/>
              <w:overflowPunct w:val="0"/>
              <w:autoSpaceDE w:val="0"/>
              <w:autoSpaceDN w:val="0"/>
              <w:adjustRightInd w:val="0"/>
              <w:spacing w:line="210" w:lineRule="exact"/>
              <w:ind w:left="1109" w:right="1095"/>
              <w:jc w:val="center"/>
              <w:rPr>
                <w:rFonts w:cstheme="minorHAnsi"/>
                <w:sz w:val="24"/>
                <w:szCs w:val="24"/>
              </w:rPr>
            </w:pPr>
          </w:p>
        </w:tc>
        <w:tc>
          <w:tcPr>
            <w:tcW w:w="0" w:type="auto"/>
          </w:tcPr>
          <w:p w14:paraId="12D3E7DE" w14:textId="6BCA4D25" w:rsidR="00A70480" w:rsidRPr="00B9396F" w:rsidRDefault="00A70480" w:rsidP="00B9396F">
            <w:pPr>
              <w:kinsoku w:val="0"/>
              <w:overflowPunct w:val="0"/>
              <w:autoSpaceDE w:val="0"/>
              <w:autoSpaceDN w:val="0"/>
              <w:adjustRightInd w:val="0"/>
              <w:spacing w:line="210" w:lineRule="exact"/>
              <w:ind w:left="1109" w:right="1095"/>
              <w:jc w:val="center"/>
              <w:rPr>
                <w:rFonts w:cstheme="minorHAnsi"/>
                <w:sz w:val="24"/>
                <w:szCs w:val="24"/>
              </w:rPr>
            </w:pPr>
          </w:p>
        </w:tc>
        <w:tc>
          <w:tcPr>
            <w:tcW w:w="0" w:type="auto"/>
          </w:tcPr>
          <w:p w14:paraId="616E9686" w14:textId="77777777" w:rsidR="00A70480" w:rsidRPr="00B9396F" w:rsidRDefault="00A70480" w:rsidP="00085417">
            <w:pPr>
              <w:kinsoku w:val="0"/>
              <w:overflowPunct w:val="0"/>
              <w:autoSpaceDE w:val="0"/>
              <w:autoSpaceDN w:val="0"/>
              <w:adjustRightInd w:val="0"/>
              <w:spacing w:line="210" w:lineRule="exact"/>
              <w:ind w:right="1225"/>
              <w:rPr>
                <w:rFonts w:cstheme="minorHAnsi"/>
                <w:sz w:val="24"/>
                <w:szCs w:val="24"/>
              </w:rPr>
            </w:pPr>
            <w:r w:rsidRPr="00B9396F">
              <w:rPr>
                <w:rFonts w:cstheme="minorHAnsi"/>
                <w:sz w:val="24"/>
                <w:szCs w:val="24"/>
              </w:rPr>
              <w:t>(1.5,0.5,0.5)</w:t>
            </w:r>
          </w:p>
        </w:tc>
        <w:tc>
          <w:tcPr>
            <w:tcW w:w="0" w:type="auto"/>
          </w:tcPr>
          <w:p w14:paraId="6A918AB6" w14:textId="77777777" w:rsidR="00A70480" w:rsidRPr="00B9396F" w:rsidRDefault="00A70480" w:rsidP="00B9396F">
            <w:pPr>
              <w:kinsoku w:val="0"/>
              <w:overflowPunct w:val="0"/>
              <w:autoSpaceDE w:val="0"/>
              <w:autoSpaceDN w:val="0"/>
              <w:adjustRightInd w:val="0"/>
              <w:spacing w:line="210" w:lineRule="exact"/>
              <w:ind w:left="1246" w:right="1225"/>
              <w:jc w:val="center"/>
              <w:rPr>
                <w:rFonts w:cstheme="minorHAnsi"/>
                <w:sz w:val="24"/>
                <w:szCs w:val="24"/>
              </w:rPr>
            </w:pPr>
          </w:p>
        </w:tc>
        <w:tc>
          <w:tcPr>
            <w:tcW w:w="0" w:type="auto"/>
          </w:tcPr>
          <w:p w14:paraId="6672E213" w14:textId="221D8471" w:rsidR="00A70480" w:rsidRPr="00B9396F" w:rsidRDefault="00A70480" w:rsidP="00B9396F">
            <w:pPr>
              <w:kinsoku w:val="0"/>
              <w:overflowPunct w:val="0"/>
              <w:autoSpaceDE w:val="0"/>
              <w:autoSpaceDN w:val="0"/>
              <w:adjustRightInd w:val="0"/>
              <w:spacing w:line="210" w:lineRule="exact"/>
              <w:ind w:left="1246" w:right="1225"/>
              <w:jc w:val="center"/>
              <w:rPr>
                <w:rFonts w:cstheme="minorHAnsi"/>
                <w:sz w:val="24"/>
                <w:szCs w:val="24"/>
              </w:rPr>
            </w:pPr>
          </w:p>
        </w:tc>
      </w:tr>
      <w:tr w:rsidR="00085417" w:rsidRPr="00B9396F" w14:paraId="058AF4E1" w14:textId="77777777" w:rsidTr="00B64B91">
        <w:trPr>
          <w:trHeight w:val="230"/>
        </w:trPr>
        <w:tc>
          <w:tcPr>
            <w:tcW w:w="0" w:type="auto"/>
          </w:tcPr>
          <w:p w14:paraId="24BDB688" w14:textId="77777777" w:rsidR="00B9396F" w:rsidRPr="00B9396F" w:rsidRDefault="00B9396F" w:rsidP="00B9396F">
            <w:pPr>
              <w:kinsoku w:val="0"/>
              <w:overflowPunct w:val="0"/>
              <w:autoSpaceDE w:val="0"/>
              <w:autoSpaceDN w:val="0"/>
              <w:adjustRightInd w:val="0"/>
              <w:spacing w:line="210" w:lineRule="exact"/>
              <w:ind w:left="6"/>
              <w:jc w:val="center"/>
              <w:rPr>
                <w:rFonts w:cstheme="minorHAnsi"/>
                <w:i/>
                <w:iCs/>
                <w:w w:val="99"/>
                <w:sz w:val="24"/>
                <w:szCs w:val="24"/>
              </w:rPr>
            </w:pPr>
            <w:r w:rsidRPr="00B9396F">
              <w:rPr>
                <w:rFonts w:cstheme="minorHAnsi"/>
                <w:i/>
                <w:iCs/>
                <w:w w:val="99"/>
                <w:sz w:val="24"/>
                <w:szCs w:val="24"/>
              </w:rPr>
              <w:t>n</w:t>
            </w:r>
          </w:p>
        </w:tc>
        <w:tc>
          <w:tcPr>
            <w:tcW w:w="0" w:type="auto"/>
          </w:tcPr>
          <w:p w14:paraId="1D104864" w14:textId="46058AF8" w:rsidR="00B9396F" w:rsidRPr="00B9396F" w:rsidRDefault="00B9396F" w:rsidP="00A70480">
            <w:pPr>
              <w:kinsoku w:val="0"/>
              <w:overflowPunct w:val="0"/>
              <w:autoSpaceDE w:val="0"/>
              <w:autoSpaceDN w:val="0"/>
              <w:adjustRightInd w:val="0"/>
              <w:spacing w:line="210" w:lineRule="exact"/>
              <w:ind w:right="332"/>
              <w:rPr>
                <w:rFonts w:cstheme="minorHAnsi"/>
                <w:sz w:val="24"/>
                <w:szCs w:val="24"/>
              </w:rPr>
            </w:pPr>
            <w:r w:rsidRPr="00B9396F">
              <w:rPr>
                <w:rFonts w:cstheme="minorHAnsi"/>
                <w:sz w:val="24"/>
                <w:szCs w:val="24"/>
              </w:rPr>
              <w:t>Pa</w:t>
            </w:r>
            <w:r w:rsidR="00A70480">
              <w:rPr>
                <w:rFonts w:cstheme="minorHAnsi"/>
                <w:sz w:val="24"/>
                <w:szCs w:val="24"/>
              </w:rPr>
              <w:t>r</w:t>
            </w:r>
          </w:p>
        </w:tc>
        <w:tc>
          <w:tcPr>
            <w:tcW w:w="0" w:type="auto"/>
          </w:tcPr>
          <w:p w14:paraId="14B5D4A9" w14:textId="77777777" w:rsidR="00B9396F" w:rsidRPr="00B9396F" w:rsidRDefault="00B9396F" w:rsidP="00B9396F">
            <w:pPr>
              <w:kinsoku w:val="0"/>
              <w:overflowPunct w:val="0"/>
              <w:autoSpaceDE w:val="0"/>
              <w:autoSpaceDN w:val="0"/>
              <w:adjustRightInd w:val="0"/>
              <w:spacing w:line="210" w:lineRule="exact"/>
              <w:ind w:left="200"/>
              <w:rPr>
                <w:rFonts w:cstheme="minorHAnsi"/>
                <w:sz w:val="24"/>
                <w:szCs w:val="24"/>
              </w:rPr>
            </w:pPr>
            <w:r w:rsidRPr="00B9396F">
              <w:rPr>
                <w:rFonts w:cstheme="minorHAnsi"/>
                <w:sz w:val="24"/>
                <w:szCs w:val="24"/>
              </w:rPr>
              <w:t>MLEs</w:t>
            </w:r>
          </w:p>
        </w:tc>
        <w:tc>
          <w:tcPr>
            <w:tcW w:w="0" w:type="auto"/>
          </w:tcPr>
          <w:p w14:paraId="1EAC10F1" w14:textId="77777777" w:rsidR="00B9396F" w:rsidRPr="00B9396F" w:rsidRDefault="00B9396F" w:rsidP="00B9396F">
            <w:pPr>
              <w:kinsoku w:val="0"/>
              <w:overflowPunct w:val="0"/>
              <w:autoSpaceDE w:val="0"/>
              <w:autoSpaceDN w:val="0"/>
              <w:adjustRightInd w:val="0"/>
              <w:spacing w:line="210" w:lineRule="exact"/>
              <w:ind w:left="245" w:right="233"/>
              <w:jc w:val="center"/>
              <w:rPr>
                <w:rFonts w:cstheme="minorHAnsi"/>
                <w:sz w:val="24"/>
                <w:szCs w:val="24"/>
              </w:rPr>
            </w:pPr>
            <w:r w:rsidRPr="00B9396F">
              <w:rPr>
                <w:rFonts w:cstheme="minorHAnsi"/>
                <w:sz w:val="24"/>
                <w:szCs w:val="24"/>
              </w:rPr>
              <w:t>Bias</w:t>
            </w:r>
          </w:p>
        </w:tc>
        <w:tc>
          <w:tcPr>
            <w:tcW w:w="0" w:type="auto"/>
          </w:tcPr>
          <w:p w14:paraId="4A12B435" w14:textId="77777777" w:rsidR="00B9396F" w:rsidRPr="00B9396F" w:rsidRDefault="00B9396F" w:rsidP="00B9396F">
            <w:pPr>
              <w:kinsoku w:val="0"/>
              <w:overflowPunct w:val="0"/>
              <w:autoSpaceDE w:val="0"/>
              <w:autoSpaceDN w:val="0"/>
              <w:adjustRightInd w:val="0"/>
              <w:spacing w:line="210" w:lineRule="exact"/>
              <w:ind w:left="332" w:right="317"/>
              <w:jc w:val="center"/>
              <w:rPr>
                <w:rFonts w:cstheme="minorHAnsi"/>
                <w:sz w:val="24"/>
                <w:szCs w:val="24"/>
              </w:rPr>
            </w:pPr>
            <w:r w:rsidRPr="00B9396F">
              <w:rPr>
                <w:rFonts w:cstheme="minorHAnsi"/>
                <w:sz w:val="24"/>
                <w:szCs w:val="24"/>
              </w:rPr>
              <w:t>MSE</w:t>
            </w:r>
          </w:p>
        </w:tc>
        <w:tc>
          <w:tcPr>
            <w:tcW w:w="0" w:type="auto"/>
          </w:tcPr>
          <w:p w14:paraId="4A983A1B" w14:textId="77777777" w:rsidR="00B9396F" w:rsidRPr="00B9396F" w:rsidRDefault="00B9396F" w:rsidP="00B9396F">
            <w:pPr>
              <w:kinsoku w:val="0"/>
              <w:overflowPunct w:val="0"/>
              <w:autoSpaceDE w:val="0"/>
              <w:autoSpaceDN w:val="0"/>
              <w:adjustRightInd w:val="0"/>
              <w:spacing w:line="210" w:lineRule="exact"/>
              <w:ind w:left="294"/>
              <w:rPr>
                <w:rFonts w:cstheme="minorHAnsi"/>
                <w:sz w:val="24"/>
                <w:szCs w:val="24"/>
              </w:rPr>
            </w:pPr>
            <w:r w:rsidRPr="00B9396F">
              <w:rPr>
                <w:rFonts w:cstheme="minorHAnsi"/>
                <w:sz w:val="24"/>
                <w:szCs w:val="24"/>
              </w:rPr>
              <w:t>MLEs</w:t>
            </w:r>
          </w:p>
        </w:tc>
        <w:tc>
          <w:tcPr>
            <w:tcW w:w="0" w:type="auto"/>
          </w:tcPr>
          <w:p w14:paraId="4CFA0A61" w14:textId="77777777" w:rsidR="00B9396F" w:rsidRPr="00B9396F" w:rsidRDefault="00B9396F" w:rsidP="00B9396F">
            <w:pPr>
              <w:kinsoku w:val="0"/>
              <w:overflowPunct w:val="0"/>
              <w:autoSpaceDE w:val="0"/>
              <w:autoSpaceDN w:val="0"/>
              <w:adjustRightInd w:val="0"/>
              <w:spacing w:line="210" w:lineRule="exact"/>
              <w:ind w:left="289" w:right="272"/>
              <w:jc w:val="center"/>
              <w:rPr>
                <w:rFonts w:cstheme="minorHAnsi"/>
                <w:sz w:val="24"/>
                <w:szCs w:val="24"/>
              </w:rPr>
            </w:pPr>
            <w:r w:rsidRPr="00B9396F">
              <w:rPr>
                <w:rFonts w:cstheme="minorHAnsi"/>
                <w:sz w:val="24"/>
                <w:szCs w:val="24"/>
              </w:rPr>
              <w:t>Bias</w:t>
            </w:r>
          </w:p>
        </w:tc>
        <w:tc>
          <w:tcPr>
            <w:tcW w:w="0" w:type="auto"/>
          </w:tcPr>
          <w:p w14:paraId="2F6D0CA5" w14:textId="77777777" w:rsidR="00B9396F" w:rsidRPr="00B9396F" w:rsidRDefault="00B9396F" w:rsidP="00B9396F">
            <w:pPr>
              <w:kinsoku w:val="0"/>
              <w:overflowPunct w:val="0"/>
              <w:autoSpaceDE w:val="0"/>
              <w:autoSpaceDN w:val="0"/>
              <w:adjustRightInd w:val="0"/>
              <w:spacing w:line="210" w:lineRule="exact"/>
              <w:ind w:left="337" w:right="314"/>
              <w:jc w:val="center"/>
              <w:rPr>
                <w:rFonts w:cstheme="minorHAnsi"/>
                <w:sz w:val="24"/>
                <w:szCs w:val="24"/>
              </w:rPr>
            </w:pPr>
            <w:r w:rsidRPr="00B9396F">
              <w:rPr>
                <w:rFonts w:cstheme="minorHAnsi"/>
                <w:sz w:val="24"/>
                <w:szCs w:val="24"/>
              </w:rPr>
              <w:t>MSE</w:t>
            </w:r>
          </w:p>
        </w:tc>
      </w:tr>
      <w:tr w:rsidR="00085417" w:rsidRPr="00B9396F" w14:paraId="51DFCF06" w14:textId="77777777" w:rsidTr="00B64B91">
        <w:trPr>
          <w:trHeight w:val="234"/>
        </w:trPr>
        <w:tc>
          <w:tcPr>
            <w:tcW w:w="0" w:type="auto"/>
          </w:tcPr>
          <w:p w14:paraId="5BDD9978" w14:textId="77777777" w:rsidR="00B9396F" w:rsidRPr="00B9396F" w:rsidRDefault="00B9396F" w:rsidP="00A70480">
            <w:pPr>
              <w:kinsoku w:val="0"/>
              <w:overflowPunct w:val="0"/>
              <w:autoSpaceDE w:val="0"/>
              <w:autoSpaceDN w:val="0"/>
              <w:adjustRightInd w:val="0"/>
              <w:ind w:right="196"/>
              <w:rPr>
                <w:rFonts w:cstheme="minorHAnsi"/>
                <w:sz w:val="24"/>
                <w:szCs w:val="24"/>
              </w:rPr>
            </w:pPr>
            <w:r w:rsidRPr="00B9396F">
              <w:rPr>
                <w:rFonts w:cstheme="minorHAnsi"/>
                <w:sz w:val="24"/>
                <w:szCs w:val="24"/>
              </w:rPr>
              <w:t>50</w:t>
            </w:r>
          </w:p>
        </w:tc>
        <w:tc>
          <w:tcPr>
            <w:tcW w:w="0" w:type="auto"/>
          </w:tcPr>
          <w:p w14:paraId="5F55784B" w14:textId="77777777" w:rsidR="00B9396F" w:rsidRPr="00B9396F" w:rsidRDefault="00B9396F" w:rsidP="00B9396F">
            <w:pPr>
              <w:kinsoku w:val="0"/>
              <w:overflowPunct w:val="0"/>
              <w:autoSpaceDE w:val="0"/>
              <w:autoSpaceDN w:val="0"/>
              <w:adjustRightInd w:val="0"/>
              <w:spacing w:line="215" w:lineRule="exact"/>
              <w:ind w:left="337" w:right="332"/>
              <w:jc w:val="center"/>
              <w:rPr>
                <w:rFonts w:cstheme="minorHAnsi"/>
                <w:sz w:val="24"/>
                <w:szCs w:val="24"/>
              </w:rPr>
            </w:pPr>
            <w:r w:rsidRPr="00B9396F">
              <w:rPr>
                <w:rFonts w:ascii="Cambria Math" w:hAnsi="Cambria Math" w:cs="Cambria Math"/>
                <w:sz w:val="24"/>
                <w:szCs w:val="24"/>
              </w:rPr>
              <w:t>𝛼</w:t>
            </w:r>
          </w:p>
        </w:tc>
        <w:tc>
          <w:tcPr>
            <w:tcW w:w="0" w:type="auto"/>
          </w:tcPr>
          <w:p w14:paraId="6CF4BE11"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0.5274</w:t>
            </w:r>
          </w:p>
        </w:tc>
        <w:tc>
          <w:tcPr>
            <w:tcW w:w="0" w:type="auto"/>
          </w:tcPr>
          <w:p w14:paraId="042C96CE"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0.0274</w:t>
            </w:r>
          </w:p>
        </w:tc>
        <w:tc>
          <w:tcPr>
            <w:tcW w:w="0" w:type="auto"/>
          </w:tcPr>
          <w:p w14:paraId="3DA1FD6E"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0.0177</w:t>
            </w:r>
          </w:p>
        </w:tc>
        <w:tc>
          <w:tcPr>
            <w:tcW w:w="0" w:type="auto"/>
          </w:tcPr>
          <w:p w14:paraId="0A843F54"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1.5854</w:t>
            </w:r>
          </w:p>
        </w:tc>
        <w:tc>
          <w:tcPr>
            <w:tcW w:w="0" w:type="auto"/>
          </w:tcPr>
          <w:p w14:paraId="0E7E2F3E"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0.0854</w:t>
            </w:r>
          </w:p>
        </w:tc>
        <w:tc>
          <w:tcPr>
            <w:tcW w:w="0" w:type="auto"/>
          </w:tcPr>
          <w:p w14:paraId="19E71A11"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0.1536</w:t>
            </w:r>
          </w:p>
        </w:tc>
      </w:tr>
      <w:tr w:rsidR="00085417" w:rsidRPr="00B9396F" w14:paraId="53FF00BB" w14:textId="77777777" w:rsidTr="00B64B91">
        <w:trPr>
          <w:trHeight w:val="232"/>
        </w:trPr>
        <w:tc>
          <w:tcPr>
            <w:tcW w:w="0" w:type="auto"/>
          </w:tcPr>
          <w:p w14:paraId="1215F2A6"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6F0A7922" w14:textId="77777777" w:rsidR="00B9396F" w:rsidRPr="00B9396F" w:rsidRDefault="00B9396F" w:rsidP="00B9396F">
            <w:pPr>
              <w:kinsoku w:val="0"/>
              <w:overflowPunct w:val="0"/>
              <w:autoSpaceDE w:val="0"/>
              <w:autoSpaceDN w:val="0"/>
              <w:adjustRightInd w:val="0"/>
              <w:spacing w:line="212" w:lineRule="exact"/>
              <w:ind w:left="338" w:right="332"/>
              <w:jc w:val="center"/>
              <w:rPr>
                <w:rFonts w:cstheme="minorHAnsi"/>
                <w:sz w:val="24"/>
                <w:szCs w:val="24"/>
              </w:rPr>
            </w:pPr>
            <w:r w:rsidRPr="00B9396F">
              <w:rPr>
                <w:rFonts w:ascii="Cambria Math" w:hAnsi="Cambria Math" w:cs="Cambria Math"/>
                <w:sz w:val="24"/>
                <w:szCs w:val="24"/>
              </w:rPr>
              <w:t>𝛽</w:t>
            </w:r>
          </w:p>
        </w:tc>
        <w:tc>
          <w:tcPr>
            <w:tcW w:w="0" w:type="auto"/>
          </w:tcPr>
          <w:p w14:paraId="7FD5FB58" w14:textId="77777777" w:rsidR="00B9396F" w:rsidRPr="00B9396F" w:rsidRDefault="00B9396F" w:rsidP="00B9396F">
            <w:pPr>
              <w:kinsoku w:val="0"/>
              <w:overflowPunct w:val="0"/>
              <w:autoSpaceDE w:val="0"/>
              <w:autoSpaceDN w:val="0"/>
              <w:adjustRightInd w:val="0"/>
              <w:spacing w:before="2" w:line="210" w:lineRule="exact"/>
              <w:ind w:left="176"/>
              <w:rPr>
                <w:rFonts w:cstheme="minorHAnsi"/>
                <w:sz w:val="24"/>
                <w:szCs w:val="24"/>
              </w:rPr>
            </w:pPr>
            <w:r w:rsidRPr="00B9396F">
              <w:rPr>
                <w:rFonts w:cstheme="minorHAnsi"/>
                <w:sz w:val="24"/>
                <w:szCs w:val="24"/>
              </w:rPr>
              <w:t>0.5261</w:t>
            </w:r>
          </w:p>
        </w:tc>
        <w:tc>
          <w:tcPr>
            <w:tcW w:w="0" w:type="auto"/>
          </w:tcPr>
          <w:p w14:paraId="4F1851AF" w14:textId="77777777" w:rsidR="00B9396F" w:rsidRPr="00B9396F" w:rsidRDefault="00B9396F" w:rsidP="00B9396F">
            <w:pPr>
              <w:kinsoku w:val="0"/>
              <w:overflowPunct w:val="0"/>
              <w:autoSpaceDE w:val="0"/>
              <w:autoSpaceDN w:val="0"/>
              <w:adjustRightInd w:val="0"/>
              <w:spacing w:before="2" w:line="210" w:lineRule="exact"/>
              <w:ind w:left="245" w:right="233"/>
              <w:jc w:val="center"/>
              <w:rPr>
                <w:rFonts w:cstheme="minorHAnsi"/>
                <w:sz w:val="24"/>
                <w:szCs w:val="24"/>
              </w:rPr>
            </w:pPr>
            <w:r w:rsidRPr="00B9396F">
              <w:rPr>
                <w:rFonts w:cstheme="minorHAnsi"/>
                <w:sz w:val="24"/>
                <w:szCs w:val="24"/>
              </w:rPr>
              <w:t>0.0261</w:t>
            </w:r>
          </w:p>
        </w:tc>
        <w:tc>
          <w:tcPr>
            <w:tcW w:w="0" w:type="auto"/>
          </w:tcPr>
          <w:p w14:paraId="73028402" w14:textId="77777777" w:rsidR="00B9396F" w:rsidRPr="00B9396F" w:rsidRDefault="00B9396F" w:rsidP="00B9396F">
            <w:pPr>
              <w:kinsoku w:val="0"/>
              <w:overflowPunct w:val="0"/>
              <w:autoSpaceDE w:val="0"/>
              <w:autoSpaceDN w:val="0"/>
              <w:adjustRightInd w:val="0"/>
              <w:spacing w:before="2" w:line="210" w:lineRule="exact"/>
              <w:ind w:left="333" w:right="317"/>
              <w:jc w:val="center"/>
              <w:rPr>
                <w:rFonts w:cstheme="minorHAnsi"/>
                <w:sz w:val="24"/>
                <w:szCs w:val="24"/>
              </w:rPr>
            </w:pPr>
            <w:r w:rsidRPr="00B9396F">
              <w:rPr>
                <w:rFonts w:cstheme="minorHAnsi"/>
                <w:sz w:val="24"/>
                <w:szCs w:val="24"/>
              </w:rPr>
              <w:t>0.0167</w:t>
            </w:r>
          </w:p>
        </w:tc>
        <w:tc>
          <w:tcPr>
            <w:tcW w:w="0" w:type="auto"/>
          </w:tcPr>
          <w:p w14:paraId="428F2DF9" w14:textId="77777777" w:rsidR="00B9396F" w:rsidRPr="00B9396F" w:rsidRDefault="00B9396F" w:rsidP="00B9396F">
            <w:pPr>
              <w:kinsoku w:val="0"/>
              <w:overflowPunct w:val="0"/>
              <w:autoSpaceDE w:val="0"/>
              <w:autoSpaceDN w:val="0"/>
              <w:adjustRightInd w:val="0"/>
              <w:spacing w:before="2" w:line="210" w:lineRule="exact"/>
              <w:ind w:left="267"/>
              <w:rPr>
                <w:rFonts w:cstheme="minorHAnsi"/>
                <w:sz w:val="24"/>
                <w:szCs w:val="24"/>
              </w:rPr>
            </w:pPr>
            <w:r w:rsidRPr="00B9396F">
              <w:rPr>
                <w:rFonts w:cstheme="minorHAnsi"/>
                <w:sz w:val="24"/>
                <w:szCs w:val="24"/>
              </w:rPr>
              <w:t>0.5177</w:t>
            </w:r>
          </w:p>
        </w:tc>
        <w:tc>
          <w:tcPr>
            <w:tcW w:w="0" w:type="auto"/>
          </w:tcPr>
          <w:p w14:paraId="09E37D01" w14:textId="77777777" w:rsidR="00B9396F" w:rsidRPr="00B9396F" w:rsidRDefault="00B9396F" w:rsidP="00B9396F">
            <w:pPr>
              <w:kinsoku w:val="0"/>
              <w:overflowPunct w:val="0"/>
              <w:autoSpaceDE w:val="0"/>
              <w:autoSpaceDN w:val="0"/>
              <w:adjustRightInd w:val="0"/>
              <w:spacing w:before="2" w:line="210" w:lineRule="exact"/>
              <w:ind w:left="294" w:right="272"/>
              <w:jc w:val="center"/>
              <w:rPr>
                <w:rFonts w:cstheme="minorHAnsi"/>
                <w:sz w:val="24"/>
                <w:szCs w:val="24"/>
              </w:rPr>
            </w:pPr>
            <w:r w:rsidRPr="00B9396F">
              <w:rPr>
                <w:rFonts w:cstheme="minorHAnsi"/>
                <w:sz w:val="24"/>
                <w:szCs w:val="24"/>
              </w:rPr>
              <w:t>0.0177</w:t>
            </w:r>
          </w:p>
        </w:tc>
        <w:tc>
          <w:tcPr>
            <w:tcW w:w="0" w:type="auto"/>
          </w:tcPr>
          <w:p w14:paraId="773F5724" w14:textId="77777777" w:rsidR="00B9396F" w:rsidRPr="00B9396F" w:rsidRDefault="00B9396F" w:rsidP="00B9396F">
            <w:pPr>
              <w:kinsoku w:val="0"/>
              <w:overflowPunct w:val="0"/>
              <w:autoSpaceDE w:val="0"/>
              <w:autoSpaceDN w:val="0"/>
              <w:adjustRightInd w:val="0"/>
              <w:spacing w:before="2" w:line="210" w:lineRule="exact"/>
              <w:ind w:left="337" w:right="313"/>
              <w:jc w:val="center"/>
              <w:rPr>
                <w:rFonts w:cstheme="minorHAnsi"/>
                <w:sz w:val="24"/>
                <w:szCs w:val="24"/>
              </w:rPr>
            </w:pPr>
            <w:r w:rsidRPr="00B9396F">
              <w:rPr>
                <w:rFonts w:cstheme="minorHAnsi"/>
                <w:sz w:val="24"/>
                <w:szCs w:val="24"/>
              </w:rPr>
              <w:t>0.0096</w:t>
            </w:r>
          </w:p>
        </w:tc>
      </w:tr>
      <w:tr w:rsidR="00085417" w:rsidRPr="00B9396F" w14:paraId="4A67E87B" w14:textId="77777777" w:rsidTr="00B64B91">
        <w:trPr>
          <w:trHeight w:val="234"/>
        </w:trPr>
        <w:tc>
          <w:tcPr>
            <w:tcW w:w="0" w:type="auto"/>
          </w:tcPr>
          <w:p w14:paraId="78CBDB20"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3FA2489F" w14:textId="77777777" w:rsidR="00B9396F" w:rsidRPr="00B9396F" w:rsidRDefault="00B9396F" w:rsidP="00B9396F">
            <w:pPr>
              <w:kinsoku w:val="0"/>
              <w:overflowPunct w:val="0"/>
              <w:autoSpaceDE w:val="0"/>
              <w:autoSpaceDN w:val="0"/>
              <w:adjustRightInd w:val="0"/>
              <w:spacing w:line="215" w:lineRule="exact"/>
              <w:ind w:left="335" w:right="332"/>
              <w:jc w:val="center"/>
              <w:rPr>
                <w:rFonts w:cstheme="minorHAnsi"/>
                <w:sz w:val="24"/>
                <w:szCs w:val="24"/>
              </w:rPr>
            </w:pPr>
            <w:r w:rsidRPr="00B9396F">
              <w:rPr>
                <w:rFonts w:ascii="Cambria Math" w:hAnsi="Cambria Math" w:cs="Cambria Math"/>
                <w:sz w:val="24"/>
                <w:szCs w:val="24"/>
              </w:rPr>
              <w:t>𝜃</w:t>
            </w:r>
          </w:p>
        </w:tc>
        <w:tc>
          <w:tcPr>
            <w:tcW w:w="0" w:type="auto"/>
          </w:tcPr>
          <w:p w14:paraId="4FC8C81D"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0.5199</w:t>
            </w:r>
          </w:p>
        </w:tc>
        <w:tc>
          <w:tcPr>
            <w:tcW w:w="0" w:type="auto"/>
          </w:tcPr>
          <w:p w14:paraId="64B1DDE5"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0.0199</w:t>
            </w:r>
          </w:p>
        </w:tc>
        <w:tc>
          <w:tcPr>
            <w:tcW w:w="0" w:type="auto"/>
          </w:tcPr>
          <w:p w14:paraId="169A8079"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0.0115</w:t>
            </w:r>
          </w:p>
        </w:tc>
        <w:tc>
          <w:tcPr>
            <w:tcW w:w="0" w:type="auto"/>
          </w:tcPr>
          <w:p w14:paraId="403F531C"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0.5080</w:t>
            </w:r>
          </w:p>
        </w:tc>
        <w:tc>
          <w:tcPr>
            <w:tcW w:w="0" w:type="auto"/>
          </w:tcPr>
          <w:p w14:paraId="58643901"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0.0080</w:t>
            </w:r>
          </w:p>
        </w:tc>
        <w:tc>
          <w:tcPr>
            <w:tcW w:w="0" w:type="auto"/>
          </w:tcPr>
          <w:p w14:paraId="17EBC16B"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0.0039</w:t>
            </w:r>
          </w:p>
        </w:tc>
      </w:tr>
      <w:tr w:rsidR="00085417" w:rsidRPr="00B9396F" w14:paraId="123376C9" w14:textId="77777777" w:rsidTr="00B64B91">
        <w:trPr>
          <w:trHeight w:val="234"/>
        </w:trPr>
        <w:tc>
          <w:tcPr>
            <w:tcW w:w="0" w:type="auto"/>
          </w:tcPr>
          <w:p w14:paraId="56CB76AA" w14:textId="77777777" w:rsidR="00B9396F" w:rsidRPr="00B9396F" w:rsidRDefault="00B9396F" w:rsidP="00085417">
            <w:pPr>
              <w:kinsoku w:val="0"/>
              <w:overflowPunct w:val="0"/>
              <w:autoSpaceDE w:val="0"/>
              <w:autoSpaceDN w:val="0"/>
              <w:adjustRightInd w:val="0"/>
              <w:rPr>
                <w:rFonts w:cstheme="minorHAnsi"/>
                <w:sz w:val="24"/>
                <w:szCs w:val="24"/>
              </w:rPr>
            </w:pPr>
            <w:r w:rsidRPr="00B9396F">
              <w:rPr>
                <w:rFonts w:cstheme="minorHAnsi"/>
                <w:sz w:val="24"/>
                <w:szCs w:val="24"/>
              </w:rPr>
              <w:t>100</w:t>
            </w:r>
          </w:p>
        </w:tc>
        <w:tc>
          <w:tcPr>
            <w:tcW w:w="0" w:type="auto"/>
          </w:tcPr>
          <w:p w14:paraId="56944B4C" w14:textId="77777777" w:rsidR="00B9396F" w:rsidRPr="00B9396F" w:rsidRDefault="00B9396F" w:rsidP="00B9396F">
            <w:pPr>
              <w:kinsoku w:val="0"/>
              <w:overflowPunct w:val="0"/>
              <w:autoSpaceDE w:val="0"/>
              <w:autoSpaceDN w:val="0"/>
              <w:adjustRightInd w:val="0"/>
              <w:spacing w:line="215" w:lineRule="exact"/>
              <w:ind w:left="337" w:right="332"/>
              <w:jc w:val="center"/>
              <w:rPr>
                <w:rFonts w:cstheme="minorHAnsi"/>
                <w:sz w:val="24"/>
                <w:szCs w:val="24"/>
              </w:rPr>
            </w:pPr>
            <w:r w:rsidRPr="00B9396F">
              <w:rPr>
                <w:rFonts w:ascii="Cambria Math" w:hAnsi="Cambria Math" w:cs="Cambria Math"/>
                <w:sz w:val="24"/>
                <w:szCs w:val="24"/>
              </w:rPr>
              <w:t>𝛼</w:t>
            </w:r>
          </w:p>
        </w:tc>
        <w:tc>
          <w:tcPr>
            <w:tcW w:w="0" w:type="auto"/>
          </w:tcPr>
          <w:p w14:paraId="12197FE6"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0.5142</w:t>
            </w:r>
          </w:p>
        </w:tc>
        <w:tc>
          <w:tcPr>
            <w:tcW w:w="0" w:type="auto"/>
          </w:tcPr>
          <w:p w14:paraId="774C537F"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0.0142</w:t>
            </w:r>
          </w:p>
        </w:tc>
        <w:tc>
          <w:tcPr>
            <w:tcW w:w="0" w:type="auto"/>
          </w:tcPr>
          <w:p w14:paraId="462C3123"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0.0078</w:t>
            </w:r>
          </w:p>
        </w:tc>
        <w:tc>
          <w:tcPr>
            <w:tcW w:w="0" w:type="auto"/>
          </w:tcPr>
          <w:p w14:paraId="2865EB40"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1.5456</w:t>
            </w:r>
          </w:p>
        </w:tc>
        <w:tc>
          <w:tcPr>
            <w:tcW w:w="0" w:type="auto"/>
          </w:tcPr>
          <w:p w14:paraId="68FEC06D"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0.0456</w:t>
            </w:r>
          </w:p>
        </w:tc>
        <w:tc>
          <w:tcPr>
            <w:tcW w:w="0" w:type="auto"/>
          </w:tcPr>
          <w:p w14:paraId="10290F0F"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0.0684</w:t>
            </w:r>
          </w:p>
        </w:tc>
      </w:tr>
      <w:tr w:rsidR="00085417" w:rsidRPr="00B9396F" w14:paraId="31D9885E" w14:textId="77777777" w:rsidTr="00B64B91">
        <w:trPr>
          <w:trHeight w:val="234"/>
        </w:trPr>
        <w:tc>
          <w:tcPr>
            <w:tcW w:w="0" w:type="auto"/>
          </w:tcPr>
          <w:p w14:paraId="5B60C9AB"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2B259E5B" w14:textId="77777777" w:rsidR="00B9396F" w:rsidRPr="00B9396F" w:rsidRDefault="00B9396F" w:rsidP="00B9396F">
            <w:pPr>
              <w:kinsoku w:val="0"/>
              <w:overflowPunct w:val="0"/>
              <w:autoSpaceDE w:val="0"/>
              <w:autoSpaceDN w:val="0"/>
              <w:adjustRightInd w:val="0"/>
              <w:spacing w:line="215" w:lineRule="exact"/>
              <w:ind w:left="338" w:right="332"/>
              <w:jc w:val="center"/>
              <w:rPr>
                <w:rFonts w:cstheme="minorHAnsi"/>
                <w:sz w:val="24"/>
                <w:szCs w:val="24"/>
              </w:rPr>
            </w:pPr>
            <w:r w:rsidRPr="00B9396F">
              <w:rPr>
                <w:rFonts w:ascii="Cambria Math" w:hAnsi="Cambria Math" w:cs="Cambria Math"/>
                <w:sz w:val="24"/>
                <w:szCs w:val="24"/>
              </w:rPr>
              <w:t>𝛽</w:t>
            </w:r>
          </w:p>
        </w:tc>
        <w:tc>
          <w:tcPr>
            <w:tcW w:w="0" w:type="auto"/>
          </w:tcPr>
          <w:p w14:paraId="5D38DEDA"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0.5132</w:t>
            </w:r>
          </w:p>
        </w:tc>
        <w:tc>
          <w:tcPr>
            <w:tcW w:w="0" w:type="auto"/>
          </w:tcPr>
          <w:p w14:paraId="69CA2A35"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0.0132</w:t>
            </w:r>
          </w:p>
        </w:tc>
        <w:tc>
          <w:tcPr>
            <w:tcW w:w="0" w:type="auto"/>
          </w:tcPr>
          <w:p w14:paraId="0BC22B5E"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0.0075</w:t>
            </w:r>
          </w:p>
        </w:tc>
        <w:tc>
          <w:tcPr>
            <w:tcW w:w="0" w:type="auto"/>
          </w:tcPr>
          <w:p w14:paraId="33066F25"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0.5077</w:t>
            </w:r>
          </w:p>
        </w:tc>
        <w:tc>
          <w:tcPr>
            <w:tcW w:w="0" w:type="auto"/>
          </w:tcPr>
          <w:p w14:paraId="18E2A88C"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0.0077</w:t>
            </w:r>
          </w:p>
        </w:tc>
        <w:tc>
          <w:tcPr>
            <w:tcW w:w="0" w:type="auto"/>
          </w:tcPr>
          <w:p w14:paraId="4A68CEFC"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0.0044</w:t>
            </w:r>
          </w:p>
        </w:tc>
      </w:tr>
      <w:tr w:rsidR="00085417" w:rsidRPr="00B9396F" w14:paraId="7DF4C968" w14:textId="77777777" w:rsidTr="00B64B91">
        <w:trPr>
          <w:trHeight w:val="234"/>
        </w:trPr>
        <w:tc>
          <w:tcPr>
            <w:tcW w:w="0" w:type="auto"/>
          </w:tcPr>
          <w:p w14:paraId="01514A6E"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26A10DFE" w14:textId="77777777" w:rsidR="00B9396F" w:rsidRPr="00B9396F" w:rsidRDefault="00B9396F" w:rsidP="00B9396F">
            <w:pPr>
              <w:kinsoku w:val="0"/>
              <w:overflowPunct w:val="0"/>
              <w:autoSpaceDE w:val="0"/>
              <w:autoSpaceDN w:val="0"/>
              <w:adjustRightInd w:val="0"/>
              <w:spacing w:line="215" w:lineRule="exact"/>
              <w:ind w:left="335" w:right="332"/>
              <w:jc w:val="center"/>
              <w:rPr>
                <w:rFonts w:cstheme="minorHAnsi"/>
                <w:sz w:val="24"/>
                <w:szCs w:val="24"/>
              </w:rPr>
            </w:pPr>
            <w:r w:rsidRPr="00B9396F">
              <w:rPr>
                <w:rFonts w:ascii="Cambria Math" w:hAnsi="Cambria Math" w:cs="Cambria Math"/>
                <w:sz w:val="24"/>
                <w:szCs w:val="24"/>
              </w:rPr>
              <w:t>𝜃</w:t>
            </w:r>
          </w:p>
        </w:tc>
        <w:tc>
          <w:tcPr>
            <w:tcW w:w="0" w:type="auto"/>
          </w:tcPr>
          <w:p w14:paraId="0BA28D50"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0.5106</w:t>
            </w:r>
          </w:p>
        </w:tc>
        <w:tc>
          <w:tcPr>
            <w:tcW w:w="0" w:type="auto"/>
          </w:tcPr>
          <w:p w14:paraId="7613F257"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0.0106</w:t>
            </w:r>
          </w:p>
        </w:tc>
        <w:tc>
          <w:tcPr>
            <w:tcW w:w="0" w:type="auto"/>
          </w:tcPr>
          <w:p w14:paraId="7644E59B"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0.0056</w:t>
            </w:r>
          </w:p>
        </w:tc>
        <w:tc>
          <w:tcPr>
            <w:tcW w:w="0" w:type="auto"/>
          </w:tcPr>
          <w:p w14:paraId="4C29666A"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0.5047</w:t>
            </w:r>
          </w:p>
        </w:tc>
        <w:tc>
          <w:tcPr>
            <w:tcW w:w="0" w:type="auto"/>
          </w:tcPr>
          <w:p w14:paraId="6B4ADB21"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0.0047</w:t>
            </w:r>
          </w:p>
        </w:tc>
        <w:tc>
          <w:tcPr>
            <w:tcW w:w="0" w:type="auto"/>
          </w:tcPr>
          <w:p w14:paraId="31C56D09"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0.0020</w:t>
            </w:r>
          </w:p>
        </w:tc>
      </w:tr>
      <w:tr w:rsidR="00085417" w:rsidRPr="00B9396F" w14:paraId="377D97CA" w14:textId="77777777" w:rsidTr="00B64B91">
        <w:trPr>
          <w:trHeight w:val="234"/>
        </w:trPr>
        <w:tc>
          <w:tcPr>
            <w:tcW w:w="0" w:type="auto"/>
          </w:tcPr>
          <w:p w14:paraId="48B696F2" w14:textId="77777777" w:rsidR="00B9396F" w:rsidRPr="00B9396F" w:rsidRDefault="00B9396F" w:rsidP="00085417">
            <w:pPr>
              <w:kinsoku w:val="0"/>
              <w:overflowPunct w:val="0"/>
              <w:autoSpaceDE w:val="0"/>
              <w:autoSpaceDN w:val="0"/>
              <w:adjustRightInd w:val="0"/>
              <w:rPr>
                <w:rFonts w:cstheme="minorHAnsi"/>
                <w:sz w:val="24"/>
                <w:szCs w:val="24"/>
              </w:rPr>
            </w:pPr>
            <w:r w:rsidRPr="00B9396F">
              <w:rPr>
                <w:rFonts w:cstheme="minorHAnsi"/>
                <w:sz w:val="24"/>
                <w:szCs w:val="24"/>
              </w:rPr>
              <w:t>150</w:t>
            </w:r>
          </w:p>
        </w:tc>
        <w:tc>
          <w:tcPr>
            <w:tcW w:w="0" w:type="auto"/>
          </w:tcPr>
          <w:p w14:paraId="1FC99097" w14:textId="77777777" w:rsidR="00B9396F" w:rsidRPr="00B9396F" w:rsidRDefault="00B9396F" w:rsidP="00B9396F">
            <w:pPr>
              <w:kinsoku w:val="0"/>
              <w:overflowPunct w:val="0"/>
              <w:autoSpaceDE w:val="0"/>
              <w:autoSpaceDN w:val="0"/>
              <w:adjustRightInd w:val="0"/>
              <w:spacing w:line="215" w:lineRule="exact"/>
              <w:ind w:left="337" w:right="332"/>
              <w:jc w:val="center"/>
              <w:rPr>
                <w:rFonts w:cstheme="minorHAnsi"/>
                <w:sz w:val="24"/>
                <w:szCs w:val="24"/>
              </w:rPr>
            </w:pPr>
            <w:r w:rsidRPr="00B9396F">
              <w:rPr>
                <w:rFonts w:ascii="Cambria Math" w:hAnsi="Cambria Math" w:cs="Cambria Math"/>
                <w:sz w:val="24"/>
                <w:szCs w:val="24"/>
              </w:rPr>
              <w:t>𝛼</w:t>
            </w:r>
          </w:p>
        </w:tc>
        <w:tc>
          <w:tcPr>
            <w:tcW w:w="0" w:type="auto"/>
          </w:tcPr>
          <w:p w14:paraId="12BCC00F"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0.5098</w:t>
            </w:r>
          </w:p>
        </w:tc>
        <w:tc>
          <w:tcPr>
            <w:tcW w:w="0" w:type="auto"/>
          </w:tcPr>
          <w:p w14:paraId="6E20B2B3"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0.0098</w:t>
            </w:r>
          </w:p>
        </w:tc>
        <w:tc>
          <w:tcPr>
            <w:tcW w:w="0" w:type="auto"/>
          </w:tcPr>
          <w:p w14:paraId="77746028"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0.0051</w:t>
            </w:r>
          </w:p>
        </w:tc>
        <w:tc>
          <w:tcPr>
            <w:tcW w:w="0" w:type="auto"/>
          </w:tcPr>
          <w:p w14:paraId="4699C45C"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1.5257</w:t>
            </w:r>
          </w:p>
        </w:tc>
        <w:tc>
          <w:tcPr>
            <w:tcW w:w="0" w:type="auto"/>
          </w:tcPr>
          <w:p w14:paraId="140ED192"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0.0257</w:t>
            </w:r>
          </w:p>
        </w:tc>
        <w:tc>
          <w:tcPr>
            <w:tcW w:w="0" w:type="auto"/>
          </w:tcPr>
          <w:p w14:paraId="178A80D8"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0.0451</w:t>
            </w:r>
          </w:p>
        </w:tc>
      </w:tr>
      <w:tr w:rsidR="00085417" w:rsidRPr="00B9396F" w14:paraId="5EF494EC" w14:textId="77777777" w:rsidTr="00B64B91">
        <w:trPr>
          <w:trHeight w:val="234"/>
        </w:trPr>
        <w:tc>
          <w:tcPr>
            <w:tcW w:w="0" w:type="auto"/>
          </w:tcPr>
          <w:p w14:paraId="6834F87F"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532E115A" w14:textId="77777777" w:rsidR="00B9396F" w:rsidRPr="00B9396F" w:rsidRDefault="00B9396F" w:rsidP="00B9396F">
            <w:pPr>
              <w:kinsoku w:val="0"/>
              <w:overflowPunct w:val="0"/>
              <w:autoSpaceDE w:val="0"/>
              <w:autoSpaceDN w:val="0"/>
              <w:adjustRightInd w:val="0"/>
              <w:spacing w:line="215" w:lineRule="exact"/>
              <w:ind w:left="338" w:right="332"/>
              <w:jc w:val="center"/>
              <w:rPr>
                <w:rFonts w:cstheme="minorHAnsi"/>
                <w:sz w:val="24"/>
                <w:szCs w:val="24"/>
              </w:rPr>
            </w:pPr>
            <w:r w:rsidRPr="00B9396F">
              <w:rPr>
                <w:rFonts w:ascii="Cambria Math" w:hAnsi="Cambria Math" w:cs="Cambria Math"/>
                <w:sz w:val="24"/>
                <w:szCs w:val="24"/>
              </w:rPr>
              <w:t>𝛽</w:t>
            </w:r>
          </w:p>
        </w:tc>
        <w:tc>
          <w:tcPr>
            <w:tcW w:w="0" w:type="auto"/>
          </w:tcPr>
          <w:p w14:paraId="295C9525"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0.5091</w:t>
            </w:r>
          </w:p>
        </w:tc>
        <w:tc>
          <w:tcPr>
            <w:tcW w:w="0" w:type="auto"/>
          </w:tcPr>
          <w:p w14:paraId="5FD2720C"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0.0091</w:t>
            </w:r>
          </w:p>
        </w:tc>
        <w:tc>
          <w:tcPr>
            <w:tcW w:w="0" w:type="auto"/>
          </w:tcPr>
          <w:p w14:paraId="276E2CBF"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0.0049</w:t>
            </w:r>
          </w:p>
        </w:tc>
        <w:tc>
          <w:tcPr>
            <w:tcW w:w="0" w:type="auto"/>
          </w:tcPr>
          <w:p w14:paraId="48B774ED"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0.5042</w:t>
            </w:r>
          </w:p>
        </w:tc>
        <w:tc>
          <w:tcPr>
            <w:tcW w:w="0" w:type="auto"/>
          </w:tcPr>
          <w:p w14:paraId="410D8442"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0.0042</w:t>
            </w:r>
          </w:p>
        </w:tc>
        <w:tc>
          <w:tcPr>
            <w:tcW w:w="0" w:type="auto"/>
          </w:tcPr>
          <w:p w14:paraId="3E97C1DA"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0.0028</w:t>
            </w:r>
          </w:p>
        </w:tc>
      </w:tr>
      <w:tr w:rsidR="00085417" w:rsidRPr="00B9396F" w14:paraId="46ABE3BE" w14:textId="77777777" w:rsidTr="00B64B91">
        <w:trPr>
          <w:trHeight w:val="234"/>
        </w:trPr>
        <w:tc>
          <w:tcPr>
            <w:tcW w:w="0" w:type="auto"/>
          </w:tcPr>
          <w:p w14:paraId="6801FB92"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2F1D0813" w14:textId="77777777" w:rsidR="00B9396F" w:rsidRPr="00B9396F" w:rsidRDefault="00B9396F" w:rsidP="00B9396F">
            <w:pPr>
              <w:kinsoku w:val="0"/>
              <w:overflowPunct w:val="0"/>
              <w:autoSpaceDE w:val="0"/>
              <w:autoSpaceDN w:val="0"/>
              <w:adjustRightInd w:val="0"/>
              <w:spacing w:line="215" w:lineRule="exact"/>
              <w:ind w:left="335" w:right="332"/>
              <w:jc w:val="center"/>
              <w:rPr>
                <w:rFonts w:cstheme="minorHAnsi"/>
                <w:sz w:val="24"/>
                <w:szCs w:val="24"/>
              </w:rPr>
            </w:pPr>
            <w:r w:rsidRPr="00B9396F">
              <w:rPr>
                <w:rFonts w:ascii="Cambria Math" w:hAnsi="Cambria Math" w:cs="Cambria Math"/>
                <w:sz w:val="24"/>
                <w:szCs w:val="24"/>
              </w:rPr>
              <w:t>𝜃</w:t>
            </w:r>
          </w:p>
        </w:tc>
        <w:tc>
          <w:tcPr>
            <w:tcW w:w="0" w:type="auto"/>
          </w:tcPr>
          <w:p w14:paraId="07CB9A4C"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0.5074</w:t>
            </w:r>
          </w:p>
        </w:tc>
        <w:tc>
          <w:tcPr>
            <w:tcW w:w="0" w:type="auto"/>
          </w:tcPr>
          <w:p w14:paraId="28EAFD79"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0.0074</w:t>
            </w:r>
          </w:p>
        </w:tc>
        <w:tc>
          <w:tcPr>
            <w:tcW w:w="0" w:type="auto"/>
          </w:tcPr>
          <w:p w14:paraId="5A0AD6B5"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0.0037</w:t>
            </w:r>
          </w:p>
        </w:tc>
        <w:tc>
          <w:tcPr>
            <w:tcW w:w="0" w:type="auto"/>
          </w:tcPr>
          <w:p w14:paraId="6CDBD018"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0.5023</w:t>
            </w:r>
          </w:p>
        </w:tc>
        <w:tc>
          <w:tcPr>
            <w:tcW w:w="0" w:type="auto"/>
          </w:tcPr>
          <w:p w14:paraId="47CB099A"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0.0023</w:t>
            </w:r>
          </w:p>
        </w:tc>
        <w:tc>
          <w:tcPr>
            <w:tcW w:w="0" w:type="auto"/>
          </w:tcPr>
          <w:p w14:paraId="533C2D8A"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0.0014</w:t>
            </w:r>
          </w:p>
        </w:tc>
      </w:tr>
      <w:tr w:rsidR="00085417" w:rsidRPr="00B9396F" w14:paraId="3CF2C931" w14:textId="77777777" w:rsidTr="00B64B91">
        <w:trPr>
          <w:trHeight w:val="232"/>
        </w:trPr>
        <w:tc>
          <w:tcPr>
            <w:tcW w:w="0" w:type="auto"/>
          </w:tcPr>
          <w:p w14:paraId="5ED45355" w14:textId="77777777" w:rsidR="00B9396F" w:rsidRPr="00B9396F" w:rsidRDefault="00B9396F" w:rsidP="00085417">
            <w:pPr>
              <w:kinsoku w:val="0"/>
              <w:overflowPunct w:val="0"/>
              <w:autoSpaceDE w:val="0"/>
              <w:autoSpaceDN w:val="0"/>
              <w:adjustRightInd w:val="0"/>
              <w:rPr>
                <w:rFonts w:cstheme="minorHAnsi"/>
                <w:sz w:val="24"/>
                <w:szCs w:val="24"/>
              </w:rPr>
            </w:pPr>
            <w:r w:rsidRPr="00B9396F">
              <w:rPr>
                <w:rFonts w:cstheme="minorHAnsi"/>
                <w:sz w:val="24"/>
                <w:szCs w:val="24"/>
              </w:rPr>
              <w:t>200</w:t>
            </w:r>
          </w:p>
        </w:tc>
        <w:tc>
          <w:tcPr>
            <w:tcW w:w="0" w:type="auto"/>
          </w:tcPr>
          <w:p w14:paraId="128DBFF8" w14:textId="77777777" w:rsidR="00B9396F" w:rsidRPr="00B9396F" w:rsidRDefault="00B9396F" w:rsidP="00B9396F">
            <w:pPr>
              <w:kinsoku w:val="0"/>
              <w:overflowPunct w:val="0"/>
              <w:autoSpaceDE w:val="0"/>
              <w:autoSpaceDN w:val="0"/>
              <w:adjustRightInd w:val="0"/>
              <w:spacing w:line="212" w:lineRule="exact"/>
              <w:ind w:left="337" w:right="332"/>
              <w:jc w:val="center"/>
              <w:rPr>
                <w:rFonts w:cstheme="minorHAnsi"/>
                <w:sz w:val="24"/>
                <w:szCs w:val="24"/>
              </w:rPr>
            </w:pPr>
            <w:r w:rsidRPr="00B9396F">
              <w:rPr>
                <w:rFonts w:ascii="Cambria Math" w:hAnsi="Cambria Math" w:cs="Cambria Math"/>
                <w:sz w:val="24"/>
                <w:szCs w:val="24"/>
              </w:rPr>
              <w:t>𝛼</w:t>
            </w:r>
          </w:p>
        </w:tc>
        <w:tc>
          <w:tcPr>
            <w:tcW w:w="0" w:type="auto"/>
          </w:tcPr>
          <w:p w14:paraId="630A49A2" w14:textId="77777777" w:rsidR="00B9396F" w:rsidRPr="00B9396F" w:rsidRDefault="00B9396F" w:rsidP="00B9396F">
            <w:pPr>
              <w:kinsoku w:val="0"/>
              <w:overflowPunct w:val="0"/>
              <w:autoSpaceDE w:val="0"/>
              <w:autoSpaceDN w:val="0"/>
              <w:adjustRightInd w:val="0"/>
              <w:spacing w:before="2" w:line="210" w:lineRule="exact"/>
              <w:ind w:left="176"/>
              <w:rPr>
                <w:rFonts w:cstheme="minorHAnsi"/>
                <w:sz w:val="24"/>
                <w:szCs w:val="24"/>
              </w:rPr>
            </w:pPr>
            <w:r w:rsidRPr="00B9396F">
              <w:rPr>
                <w:rFonts w:cstheme="minorHAnsi"/>
                <w:sz w:val="24"/>
                <w:szCs w:val="24"/>
              </w:rPr>
              <w:t>0.5074</w:t>
            </w:r>
          </w:p>
        </w:tc>
        <w:tc>
          <w:tcPr>
            <w:tcW w:w="0" w:type="auto"/>
          </w:tcPr>
          <w:p w14:paraId="1CB7C311" w14:textId="77777777" w:rsidR="00B9396F" w:rsidRPr="00B9396F" w:rsidRDefault="00B9396F" w:rsidP="00B9396F">
            <w:pPr>
              <w:kinsoku w:val="0"/>
              <w:overflowPunct w:val="0"/>
              <w:autoSpaceDE w:val="0"/>
              <w:autoSpaceDN w:val="0"/>
              <w:adjustRightInd w:val="0"/>
              <w:spacing w:before="2" w:line="210" w:lineRule="exact"/>
              <w:ind w:left="245" w:right="233"/>
              <w:jc w:val="center"/>
              <w:rPr>
                <w:rFonts w:cstheme="minorHAnsi"/>
                <w:sz w:val="24"/>
                <w:szCs w:val="24"/>
              </w:rPr>
            </w:pPr>
            <w:r w:rsidRPr="00B9396F">
              <w:rPr>
                <w:rFonts w:cstheme="minorHAnsi"/>
                <w:sz w:val="24"/>
                <w:szCs w:val="24"/>
              </w:rPr>
              <w:t>0.0074</w:t>
            </w:r>
          </w:p>
        </w:tc>
        <w:tc>
          <w:tcPr>
            <w:tcW w:w="0" w:type="auto"/>
          </w:tcPr>
          <w:p w14:paraId="50C31647" w14:textId="77777777" w:rsidR="00B9396F" w:rsidRPr="00B9396F" w:rsidRDefault="00B9396F" w:rsidP="00B9396F">
            <w:pPr>
              <w:kinsoku w:val="0"/>
              <w:overflowPunct w:val="0"/>
              <w:autoSpaceDE w:val="0"/>
              <w:autoSpaceDN w:val="0"/>
              <w:adjustRightInd w:val="0"/>
              <w:spacing w:before="2" w:line="210" w:lineRule="exact"/>
              <w:ind w:left="333" w:right="317"/>
              <w:jc w:val="center"/>
              <w:rPr>
                <w:rFonts w:cstheme="minorHAnsi"/>
                <w:sz w:val="24"/>
                <w:szCs w:val="24"/>
              </w:rPr>
            </w:pPr>
            <w:r w:rsidRPr="00B9396F">
              <w:rPr>
                <w:rFonts w:cstheme="minorHAnsi"/>
                <w:sz w:val="24"/>
                <w:szCs w:val="24"/>
              </w:rPr>
              <w:t>0.0036</w:t>
            </w:r>
          </w:p>
        </w:tc>
        <w:tc>
          <w:tcPr>
            <w:tcW w:w="0" w:type="auto"/>
          </w:tcPr>
          <w:p w14:paraId="673A76FC" w14:textId="77777777" w:rsidR="00B9396F" w:rsidRPr="00B9396F" w:rsidRDefault="00B9396F" w:rsidP="00B9396F">
            <w:pPr>
              <w:kinsoku w:val="0"/>
              <w:overflowPunct w:val="0"/>
              <w:autoSpaceDE w:val="0"/>
              <w:autoSpaceDN w:val="0"/>
              <w:adjustRightInd w:val="0"/>
              <w:spacing w:before="2" w:line="210" w:lineRule="exact"/>
              <w:ind w:left="267"/>
              <w:rPr>
                <w:rFonts w:cstheme="minorHAnsi"/>
                <w:sz w:val="24"/>
                <w:szCs w:val="24"/>
              </w:rPr>
            </w:pPr>
            <w:r w:rsidRPr="00B9396F">
              <w:rPr>
                <w:rFonts w:cstheme="minorHAnsi"/>
                <w:sz w:val="24"/>
                <w:szCs w:val="24"/>
              </w:rPr>
              <w:t>1.5174</w:t>
            </w:r>
          </w:p>
        </w:tc>
        <w:tc>
          <w:tcPr>
            <w:tcW w:w="0" w:type="auto"/>
          </w:tcPr>
          <w:p w14:paraId="48F38F8B" w14:textId="77777777" w:rsidR="00B9396F" w:rsidRPr="00B9396F" w:rsidRDefault="00B9396F" w:rsidP="00B9396F">
            <w:pPr>
              <w:kinsoku w:val="0"/>
              <w:overflowPunct w:val="0"/>
              <w:autoSpaceDE w:val="0"/>
              <w:autoSpaceDN w:val="0"/>
              <w:adjustRightInd w:val="0"/>
              <w:spacing w:before="2" w:line="210" w:lineRule="exact"/>
              <w:ind w:left="294" w:right="272"/>
              <w:jc w:val="center"/>
              <w:rPr>
                <w:rFonts w:cstheme="minorHAnsi"/>
                <w:sz w:val="24"/>
                <w:szCs w:val="24"/>
              </w:rPr>
            </w:pPr>
            <w:r w:rsidRPr="00B9396F">
              <w:rPr>
                <w:rFonts w:cstheme="minorHAnsi"/>
                <w:sz w:val="24"/>
                <w:szCs w:val="24"/>
              </w:rPr>
              <w:t>0.0174</w:t>
            </w:r>
          </w:p>
        </w:tc>
        <w:tc>
          <w:tcPr>
            <w:tcW w:w="0" w:type="auto"/>
          </w:tcPr>
          <w:p w14:paraId="42D693D9" w14:textId="77777777" w:rsidR="00B9396F" w:rsidRPr="00B9396F" w:rsidRDefault="00B9396F" w:rsidP="00B9396F">
            <w:pPr>
              <w:kinsoku w:val="0"/>
              <w:overflowPunct w:val="0"/>
              <w:autoSpaceDE w:val="0"/>
              <w:autoSpaceDN w:val="0"/>
              <w:adjustRightInd w:val="0"/>
              <w:spacing w:before="2" w:line="210" w:lineRule="exact"/>
              <w:ind w:left="337" w:right="313"/>
              <w:jc w:val="center"/>
              <w:rPr>
                <w:rFonts w:cstheme="minorHAnsi"/>
                <w:sz w:val="24"/>
                <w:szCs w:val="24"/>
              </w:rPr>
            </w:pPr>
            <w:r w:rsidRPr="00B9396F">
              <w:rPr>
                <w:rFonts w:cstheme="minorHAnsi"/>
                <w:sz w:val="24"/>
                <w:szCs w:val="24"/>
              </w:rPr>
              <w:t>0.0329</w:t>
            </w:r>
          </w:p>
        </w:tc>
      </w:tr>
      <w:tr w:rsidR="00085417" w:rsidRPr="00B9396F" w14:paraId="29A7CA4A" w14:textId="77777777" w:rsidTr="00B64B91">
        <w:trPr>
          <w:trHeight w:val="234"/>
        </w:trPr>
        <w:tc>
          <w:tcPr>
            <w:tcW w:w="0" w:type="auto"/>
          </w:tcPr>
          <w:p w14:paraId="491D4314"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02A32DC9" w14:textId="77777777" w:rsidR="00B9396F" w:rsidRPr="00B9396F" w:rsidRDefault="00B9396F" w:rsidP="00B9396F">
            <w:pPr>
              <w:kinsoku w:val="0"/>
              <w:overflowPunct w:val="0"/>
              <w:autoSpaceDE w:val="0"/>
              <w:autoSpaceDN w:val="0"/>
              <w:adjustRightInd w:val="0"/>
              <w:spacing w:line="215" w:lineRule="exact"/>
              <w:ind w:left="338" w:right="332"/>
              <w:jc w:val="center"/>
              <w:rPr>
                <w:rFonts w:cstheme="minorHAnsi"/>
                <w:sz w:val="24"/>
                <w:szCs w:val="24"/>
              </w:rPr>
            </w:pPr>
            <w:r w:rsidRPr="00B9396F">
              <w:rPr>
                <w:rFonts w:ascii="Cambria Math" w:hAnsi="Cambria Math" w:cs="Cambria Math"/>
                <w:sz w:val="24"/>
                <w:szCs w:val="24"/>
              </w:rPr>
              <w:t>𝛽</w:t>
            </w:r>
          </w:p>
        </w:tc>
        <w:tc>
          <w:tcPr>
            <w:tcW w:w="0" w:type="auto"/>
          </w:tcPr>
          <w:p w14:paraId="4920317D"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0.5075</w:t>
            </w:r>
          </w:p>
        </w:tc>
        <w:tc>
          <w:tcPr>
            <w:tcW w:w="0" w:type="auto"/>
          </w:tcPr>
          <w:p w14:paraId="73176E76"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0.0075</w:t>
            </w:r>
          </w:p>
        </w:tc>
        <w:tc>
          <w:tcPr>
            <w:tcW w:w="0" w:type="auto"/>
          </w:tcPr>
          <w:p w14:paraId="64F5A4D8"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0.0035</w:t>
            </w:r>
          </w:p>
        </w:tc>
        <w:tc>
          <w:tcPr>
            <w:tcW w:w="0" w:type="auto"/>
          </w:tcPr>
          <w:p w14:paraId="3EC1D599"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0.5042</w:t>
            </w:r>
          </w:p>
        </w:tc>
        <w:tc>
          <w:tcPr>
            <w:tcW w:w="0" w:type="auto"/>
          </w:tcPr>
          <w:p w14:paraId="2D2C3456"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0.0042</w:t>
            </w:r>
          </w:p>
        </w:tc>
        <w:tc>
          <w:tcPr>
            <w:tcW w:w="0" w:type="auto"/>
          </w:tcPr>
          <w:p w14:paraId="13E09459"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0.0021</w:t>
            </w:r>
          </w:p>
        </w:tc>
      </w:tr>
      <w:tr w:rsidR="00085417" w:rsidRPr="00B9396F" w14:paraId="5F57809B" w14:textId="77777777" w:rsidTr="00B64B91">
        <w:trPr>
          <w:trHeight w:val="234"/>
        </w:trPr>
        <w:tc>
          <w:tcPr>
            <w:tcW w:w="0" w:type="auto"/>
          </w:tcPr>
          <w:p w14:paraId="250835F4" w14:textId="77777777" w:rsidR="00B9396F" w:rsidRPr="00B9396F" w:rsidRDefault="00B9396F" w:rsidP="00B9396F">
            <w:pPr>
              <w:kinsoku w:val="0"/>
              <w:overflowPunct w:val="0"/>
              <w:autoSpaceDE w:val="0"/>
              <w:autoSpaceDN w:val="0"/>
              <w:adjustRightInd w:val="0"/>
              <w:spacing w:before="3"/>
              <w:rPr>
                <w:rFonts w:cstheme="minorHAnsi"/>
                <w:sz w:val="24"/>
                <w:szCs w:val="24"/>
              </w:rPr>
            </w:pPr>
          </w:p>
        </w:tc>
        <w:tc>
          <w:tcPr>
            <w:tcW w:w="0" w:type="auto"/>
          </w:tcPr>
          <w:p w14:paraId="470A868A" w14:textId="77777777" w:rsidR="00B9396F" w:rsidRPr="00B9396F" w:rsidRDefault="00B9396F" w:rsidP="00B9396F">
            <w:pPr>
              <w:kinsoku w:val="0"/>
              <w:overflowPunct w:val="0"/>
              <w:autoSpaceDE w:val="0"/>
              <w:autoSpaceDN w:val="0"/>
              <w:adjustRightInd w:val="0"/>
              <w:spacing w:line="215" w:lineRule="exact"/>
              <w:ind w:left="335" w:right="332"/>
              <w:jc w:val="center"/>
              <w:rPr>
                <w:rFonts w:cstheme="minorHAnsi"/>
                <w:sz w:val="24"/>
                <w:szCs w:val="24"/>
              </w:rPr>
            </w:pPr>
            <w:r w:rsidRPr="00B9396F">
              <w:rPr>
                <w:rFonts w:ascii="Cambria Math" w:hAnsi="Cambria Math" w:cs="Cambria Math"/>
                <w:sz w:val="24"/>
                <w:szCs w:val="24"/>
              </w:rPr>
              <w:t>𝜃</w:t>
            </w:r>
          </w:p>
        </w:tc>
        <w:tc>
          <w:tcPr>
            <w:tcW w:w="0" w:type="auto"/>
          </w:tcPr>
          <w:p w14:paraId="79D83F1C" w14:textId="77777777" w:rsidR="00B9396F" w:rsidRPr="00B9396F" w:rsidRDefault="00B9396F" w:rsidP="00B9396F">
            <w:pPr>
              <w:kinsoku w:val="0"/>
              <w:overflowPunct w:val="0"/>
              <w:autoSpaceDE w:val="0"/>
              <w:autoSpaceDN w:val="0"/>
              <w:adjustRightInd w:val="0"/>
              <w:spacing w:before="5" w:line="210" w:lineRule="exact"/>
              <w:ind w:left="176"/>
              <w:rPr>
                <w:rFonts w:cstheme="minorHAnsi"/>
                <w:sz w:val="24"/>
                <w:szCs w:val="24"/>
              </w:rPr>
            </w:pPr>
            <w:r w:rsidRPr="00B9396F">
              <w:rPr>
                <w:rFonts w:cstheme="minorHAnsi"/>
                <w:sz w:val="24"/>
                <w:szCs w:val="24"/>
              </w:rPr>
              <w:t>0.5057</w:t>
            </w:r>
          </w:p>
        </w:tc>
        <w:tc>
          <w:tcPr>
            <w:tcW w:w="0" w:type="auto"/>
          </w:tcPr>
          <w:p w14:paraId="77FA1359" w14:textId="77777777" w:rsidR="00B9396F" w:rsidRPr="00B9396F" w:rsidRDefault="00B9396F" w:rsidP="00B9396F">
            <w:pPr>
              <w:kinsoku w:val="0"/>
              <w:overflowPunct w:val="0"/>
              <w:autoSpaceDE w:val="0"/>
              <w:autoSpaceDN w:val="0"/>
              <w:adjustRightInd w:val="0"/>
              <w:spacing w:before="5" w:line="210" w:lineRule="exact"/>
              <w:ind w:left="245" w:right="233"/>
              <w:jc w:val="center"/>
              <w:rPr>
                <w:rFonts w:cstheme="minorHAnsi"/>
                <w:sz w:val="24"/>
                <w:szCs w:val="24"/>
              </w:rPr>
            </w:pPr>
            <w:r w:rsidRPr="00B9396F">
              <w:rPr>
                <w:rFonts w:cstheme="minorHAnsi"/>
                <w:sz w:val="24"/>
                <w:szCs w:val="24"/>
              </w:rPr>
              <w:t>0.0057</w:t>
            </w:r>
          </w:p>
        </w:tc>
        <w:tc>
          <w:tcPr>
            <w:tcW w:w="0" w:type="auto"/>
          </w:tcPr>
          <w:p w14:paraId="4FC5390A" w14:textId="77777777" w:rsidR="00B9396F" w:rsidRPr="00B9396F" w:rsidRDefault="00B9396F" w:rsidP="00B9396F">
            <w:pPr>
              <w:kinsoku w:val="0"/>
              <w:overflowPunct w:val="0"/>
              <w:autoSpaceDE w:val="0"/>
              <w:autoSpaceDN w:val="0"/>
              <w:adjustRightInd w:val="0"/>
              <w:spacing w:before="5" w:line="210" w:lineRule="exact"/>
              <w:ind w:left="333" w:right="317"/>
              <w:jc w:val="center"/>
              <w:rPr>
                <w:rFonts w:cstheme="minorHAnsi"/>
                <w:sz w:val="24"/>
                <w:szCs w:val="24"/>
              </w:rPr>
            </w:pPr>
            <w:r w:rsidRPr="00B9396F">
              <w:rPr>
                <w:rFonts w:cstheme="minorHAnsi"/>
                <w:sz w:val="24"/>
                <w:szCs w:val="24"/>
              </w:rPr>
              <w:t>0.0027</w:t>
            </w:r>
          </w:p>
        </w:tc>
        <w:tc>
          <w:tcPr>
            <w:tcW w:w="0" w:type="auto"/>
          </w:tcPr>
          <w:p w14:paraId="5C2A0A46" w14:textId="77777777" w:rsidR="00B9396F" w:rsidRPr="00B9396F" w:rsidRDefault="00B9396F" w:rsidP="00B9396F">
            <w:pPr>
              <w:kinsoku w:val="0"/>
              <w:overflowPunct w:val="0"/>
              <w:autoSpaceDE w:val="0"/>
              <w:autoSpaceDN w:val="0"/>
              <w:adjustRightInd w:val="0"/>
              <w:spacing w:before="5" w:line="210" w:lineRule="exact"/>
              <w:ind w:left="267"/>
              <w:rPr>
                <w:rFonts w:cstheme="minorHAnsi"/>
                <w:sz w:val="24"/>
                <w:szCs w:val="24"/>
              </w:rPr>
            </w:pPr>
            <w:r w:rsidRPr="00B9396F">
              <w:rPr>
                <w:rFonts w:cstheme="minorHAnsi"/>
                <w:sz w:val="24"/>
                <w:szCs w:val="24"/>
              </w:rPr>
              <w:t>0.5014</w:t>
            </w:r>
          </w:p>
        </w:tc>
        <w:tc>
          <w:tcPr>
            <w:tcW w:w="0" w:type="auto"/>
          </w:tcPr>
          <w:p w14:paraId="53D910DF" w14:textId="77777777" w:rsidR="00B9396F" w:rsidRPr="00B9396F" w:rsidRDefault="00B9396F" w:rsidP="00B9396F">
            <w:pPr>
              <w:kinsoku w:val="0"/>
              <w:overflowPunct w:val="0"/>
              <w:autoSpaceDE w:val="0"/>
              <w:autoSpaceDN w:val="0"/>
              <w:adjustRightInd w:val="0"/>
              <w:spacing w:before="5" w:line="210" w:lineRule="exact"/>
              <w:ind w:left="294" w:right="272"/>
              <w:jc w:val="center"/>
              <w:rPr>
                <w:rFonts w:cstheme="minorHAnsi"/>
                <w:sz w:val="24"/>
                <w:szCs w:val="24"/>
              </w:rPr>
            </w:pPr>
            <w:r w:rsidRPr="00B9396F">
              <w:rPr>
                <w:rFonts w:cstheme="minorHAnsi"/>
                <w:sz w:val="24"/>
                <w:szCs w:val="24"/>
              </w:rPr>
              <w:t>0.0014</w:t>
            </w:r>
          </w:p>
        </w:tc>
        <w:tc>
          <w:tcPr>
            <w:tcW w:w="0" w:type="auto"/>
          </w:tcPr>
          <w:p w14:paraId="49691500" w14:textId="77777777" w:rsidR="00B9396F" w:rsidRPr="00B9396F" w:rsidRDefault="00B9396F" w:rsidP="00B9396F">
            <w:pPr>
              <w:kinsoku w:val="0"/>
              <w:overflowPunct w:val="0"/>
              <w:autoSpaceDE w:val="0"/>
              <w:autoSpaceDN w:val="0"/>
              <w:adjustRightInd w:val="0"/>
              <w:spacing w:before="5" w:line="210" w:lineRule="exact"/>
              <w:ind w:left="337" w:right="313"/>
              <w:jc w:val="center"/>
              <w:rPr>
                <w:rFonts w:cstheme="minorHAnsi"/>
                <w:sz w:val="24"/>
                <w:szCs w:val="24"/>
              </w:rPr>
            </w:pPr>
            <w:r w:rsidRPr="00B9396F">
              <w:rPr>
                <w:rFonts w:cstheme="minorHAnsi"/>
                <w:sz w:val="24"/>
                <w:szCs w:val="24"/>
              </w:rPr>
              <w:t>0.0010</w:t>
            </w:r>
          </w:p>
        </w:tc>
      </w:tr>
    </w:tbl>
    <w:p w14:paraId="4D4A97F2" w14:textId="49E757CC" w:rsidR="006F4836" w:rsidRDefault="006F4836" w:rsidP="0065224A">
      <w:pPr>
        <w:pStyle w:val="BodyText"/>
        <w:kinsoku w:val="0"/>
        <w:overflowPunct w:val="0"/>
        <w:spacing w:after="0"/>
      </w:pPr>
      <w:r>
        <w:t>C</w:t>
      </w:r>
      <w:r>
        <w:t>ontinued of Table 1</w:t>
      </w:r>
    </w:p>
    <w:tbl>
      <w:tblPr>
        <w:tblStyle w:val="TableGrid"/>
        <w:tblW w:w="0" w:type="auto"/>
        <w:tblLook w:val="0020" w:firstRow="1" w:lastRow="0" w:firstColumn="0" w:lastColumn="0" w:noHBand="0" w:noVBand="0"/>
      </w:tblPr>
      <w:tblGrid>
        <w:gridCol w:w="581"/>
        <w:gridCol w:w="539"/>
        <w:gridCol w:w="1211"/>
        <w:gridCol w:w="885"/>
        <w:gridCol w:w="885"/>
        <w:gridCol w:w="1393"/>
        <w:gridCol w:w="885"/>
        <w:gridCol w:w="885"/>
      </w:tblGrid>
      <w:tr w:rsidR="006F4836" w:rsidRPr="00B9396F" w14:paraId="7FFC8FE8" w14:textId="77777777" w:rsidTr="00B64B91">
        <w:trPr>
          <w:trHeight w:val="230"/>
        </w:trPr>
        <w:tc>
          <w:tcPr>
            <w:tcW w:w="0" w:type="auto"/>
          </w:tcPr>
          <w:p w14:paraId="474CDDF0" w14:textId="77777777" w:rsidR="006F4836" w:rsidRPr="00B9396F" w:rsidRDefault="006F4836" w:rsidP="00B9396F">
            <w:pPr>
              <w:rPr>
                <w:rFonts w:cstheme="minorHAnsi"/>
                <w:sz w:val="24"/>
                <w:szCs w:val="24"/>
              </w:rPr>
            </w:pPr>
          </w:p>
        </w:tc>
        <w:tc>
          <w:tcPr>
            <w:tcW w:w="0" w:type="auto"/>
          </w:tcPr>
          <w:p w14:paraId="6AEB1202" w14:textId="77777777" w:rsidR="006F4836" w:rsidRPr="00B9396F" w:rsidRDefault="006F4836" w:rsidP="00B9396F">
            <w:pPr>
              <w:rPr>
                <w:rFonts w:cstheme="minorHAnsi"/>
                <w:sz w:val="24"/>
                <w:szCs w:val="24"/>
              </w:rPr>
            </w:pPr>
          </w:p>
        </w:tc>
        <w:tc>
          <w:tcPr>
            <w:tcW w:w="0" w:type="auto"/>
          </w:tcPr>
          <w:p w14:paraId="03E22A7F" w14:textId="77777777" w:rsidR="006F4836" w:rsidRPr="00B9396F" w:rsidRDefault="006F4836" w:rsidP="00B9396F">
            <w:pPr>
              <w:rPr>
                <w:rFonts w:cstheme="minorHAnsi"/>
                <w:sz w:val="24"/>
                <w:szCs w:val="24"/>
              </w:rPr>
            </w:pPr>
            <w:r w:rsidRPr="00B9396F">
              <w:rPr>
                <w:rFonts w:cstheme="minorHAnsi"/>
                <w:sz w:val="24"/>
                <w:szCs w:val="24"/>
              </w:rPr>
              <w:t>(2,0.5,0.5)</w:t>
            </w:r>
          </w:p>
        </w:tc>
        <w:tc>
          <w:tcPr>
            <w:tcW w:w="0" w:type="auto"/>
          </w:tcPr>
          <w:p w14:paraId="16850B07" w14:textId="77777777" w:rsidR="006F4836" w:rsidRPr="00B9396F" w:rsidRDefault="006F4836" w:rsidP="00B9396F">
            <w:pPr>
              <w:rPr>
                <w:rFonts w:cstheme="minorHAnsi"/>
                <w:sz w:val="24"/>
                <w:szCs w:val="24"/>
              </w:rPr>
            </w:pPr>
          </w:p>
        </w:tc>
        <w:tc>
          <w:tcPr>
            <w:tcW w:w="0" w:type="auto"/>
          </w:tcPr>
          <w:p w14:paraId="571EBE0D" w14:textId="11BC67AE" w:rsidR="006F4836" w:rsidRPr="00B9396F" w:rsidRDefault="006F4836" w:rsidP="00B9396F">
            <w:pPr>
              <w:rPr>
                <w:rFonts w:cstheme="minorHAnsi"/>
                <w:sz w:val="24"/>
                <w:szCs w:val="24"/>
              </w:rPr>
            </w:pPr>
          </w:p>
        </w:tc>
        <w:tc>
          <w:tcPr>
            <w:tcW w:w="0" w:type="auto"/>
          </w:tcPr>
          <w:p w14:paraId="053469FA" w14:textId="77777777" w:rsidR="006F4836" w:rsidRPr="00B9396F" w:rsidRDefault="006F4836" w:rsidP="00B9396F">
            <w:pPr>
              <w:rPr>
                <w:rFonts w:cstheme="minorHAnsi"/>
                <w:sz w:val="24"/>
                <w:szCs w:val="24"/>
              </w:rPr>
            </w:pPr>
            <w:r w:rsidRPr="00B9396F">
              <w:rPr>
                <w:rFonts w:cstheme="minorHAnsi"/>
                <w:sz w:val="24"/>
                <w:szCs w:val="24"/>
              </w:rPr>
              <w:t>(0.5,1.5,0.5)</w:t>
            </w:r>
          </w:p>
        </w:tc>
        <w:tc>
          <w:tcPr>
            <w:tcW w:w="0" w:type="auto"/>
          </w:tcPr>
          <w:p w14:paraId="46D25B6F" w14:textId="77777777" w:rsidR="006F4836" w:rsidRPr="00B9396F" w:rsidRDefault="006F4836" w:rsidP="00B9396F">
            <w:pPr>
              <w:rPr>
                <w:rFonts w:cstheme="minorHAnsi"/>
                <w:sz w:val="24"/>
                <w:szCs w:val="24"/>
              </w:rPr>
            </w:pPr>
          </w:p>
        </w:tc>
        <w:tc>
          <w:tcPr>
            <w:tcW w:w="0" w:type="auto"/>
          </w:tcPr>
          <w:p w14:paraId="516DE525" w14:textId="2C925786" w:rsidR="006F4836" w:rsidRPr="00B9396F" w:rsidRDefault="006F4836" w:rsidP="00B9396F">
            <w:pPr>
              <w:rPr>
                <w:rFonts w:cstheme="minorHAnsi"/>
                <w:sz w:val="24"/>
                <w:szCs w:val="24"/>
              </w:rPr>
            </w:pPr>
          </w:p>
        </w:tc>
      </w:tr>
      <w:tr w:rsidR="00B9396F" w:rsidRPr="00B9396F" w14:paraId="3BDB5559" w14:textId="77777777" w:rsidTr="00B64B91">
        <w:trPr>
          <w:trHeight w:val="227"/>
        </w:trPr>
        <w:tc>
          <w:tcPr>
            <w:tcW w:w="0" w:type="auto"/>
          </w:tcPr>
          <w:p w14:paraId="1729C4D3" w14:textId="77777777" w:rsidR="00B9396F" w:rsidRPr="00B9396F" w:rsidRDefault="00B9396F" w:rsidP="00B9396F">
            <w:pPr>
              <w:rPr>
                <w:rFonts w:cstheme="minorHAnsi"/>
                <w:i/>
                <w:iCs/>
                <w:sz w:val="24"/>
                <w:szCs w:val="24"/>
              </w:rPr>
            </w:pPr>
            <w:r w:rsidRPr="00B9396F">
              <w:rPr>
                <w:rFonts w:cstheme="minorHAnsi"/>
                <w:i/>
                <w:iCs/>
                <w:sz w:val="24"/>
                <w:szCs w:val="24"/>
              </w:rPr>
              <w:t>n</w:t>
            </w:r>
          </w:p>
        </w:tc>
        <w:tc>
          <w:tcPr>
            <w:tcW w:w="0" w:type="auto"/>
          </w:tcPr>
          <w:p w14:paraId="38708AC6" w14:textId="77777777" w:rsidR="00B9396F" w:rsidRPr="00B9396F" w:rsidRDefault="00B9396F" w:rsidP="00B9396F">
            <w:pPr>
              <w:rPr>
                <w:rFonts w:cstheme="minorHAnsi"/>
                <w:sz w:val="24"/>
                <w:szCs w:val="24"/>
              </w:rPr>
            </w:pPr>
            <w:r w:rsidRPr="00B9396F">
              <w:rPr>
                <w:rFonts w:cstheme="minorHAnsi"/>
                <w:sz w:val="24"/>
                <w:szCs w:val="24"/>
              </w:rPr>
              <w:t>Par</w:t>
            </w:r>
          </w:p>
        </w:tc>
        <w:tc>
          <w:tcPr>
            <w:tcW w:w="0" w:type="auto"/>
          </w:tcPr>
          <w:p w14:paraId="5088A9A4" w14:textId="77777777" w:rsidR="00B9396F" w:rsidRPr="00B9396F" w:rsidRDefault="00B9396F" w:rsidP="00B9396F">
            <w:pPr>
              <w:rPr>
                <w:rFonts w:cstheme="minorHAnsi"/>
                <w:sz w:val="24"/>
                <w:szCs w:val="24"/>
              </w:rPr>
            </w:pPr>
            <w:r w:rsidRPr="00B9396F">
              <w:rPr>
                <w:rFonts w:cstheme="minorHAnsi"/>
                <w:sz w:val="24"/>
                <w:szCs w:val="24"/>
              </w:rPr>
              <w:t>MLEs</w:t>
            </w:r>
          </w:p>
        </w:tc>
        <w:tc>
          <w:tcPr>
            <w:tcW w:w="0" w:type="auto"/>
          </w:tcPr>
          <w:p w14:paraId="25E0DF02" w14:textId="77777777" w:rsidR="00B9396F" w:rsidRPr="00B9396F" w:rsidRDefault="00B9396F" w:rsidP="00B9396F">
            <w:pPr>
              <w:rPr>
                <w:rFonts w:cstheme="minorHAnsi"/>
                <w:sz w:val="24"/>
                <w:szCs w:val="24"/>
              </w:rPr>
            </w:pPr>
            <w:r w:rsidRPr="00B9396F">
              <w:rPr>
                <w:rFonts w:cstheme="minorHAnsi"/>
                <w:sz w:val="24"/>
                <w:szCs w:val="24"/>
              </w:rPr>
              <w:t>Bias</w:t>
            </w:r>
          </w:p>
        </w:tc>
        <w:tc>
          <w:tcPr>
            <w:tcW w:w="0" w:type="auto"/>
          </w:tcPr>
          <w:p w14:paraId="3ED80ED1" w14:textId="77777777" w:rsidR="00B9396F" w:rsidRPr="00B9396F" w:rsidRDefault="00B9396F" w:rsidP="00B9396F">
            <w:pPr>
              <w:rPr>
                <w:rFonts w:cstheme="minorHAnsi"/>
                <w:sz w:val="24"/>
                <w:szCs w:val="24"/>
              </w:rPr>
            </w:pPr>
            <w:r w:rsidRPr="00B9396F">
              <w:rPr>
                <w:rFonts w:cstheme="minorHAnsi"/>
                <w:sz w:val="24"/>
                <w:szCs w:val="24"/>
              </w:rPr>
              <w:t>MSE</w:t>
            </w:r>
          </w:p>
        </w:tc>
        <w:tc>
          <w:tcPr>
            <w:tcW w:w="0" w:type="auto"/>
          </w:tcPr>
          <w:p w14:paraId="01BD3F85" w14:textId="77777777" w:rsidR="00B9396F" w:rsidRPr="00B9396F" w:rsidRDefault="00B9396F" w:rsidP="00B9396F">
            <w:pPr>
              <w:rPr>
                <w:rFonts w:cstheme="minorHAnsi"/>
                <w:sz w:val="24"/>
                <w:szCs w:val="24"/>
              </w:rPr>
            </w:pPr>
            <w:r w:rsidRPr="00B9396F">
              <w:rPr>
                <w:rFonts w:cstheme="minorHAnsi"/>
                <w:sz w:val="24"/>
                <w:szCs w:val="24"/>
              </w:rPr>
              <w:t>MLEs</w:t>
            </w:r>
          </w:p>
        </w:tc>
        <w:tc>
          <w:tcPr>
            <w:tcW w:w="0" w:type="auto"/>
          </w:tcPr>
          <w:p w14:paraId="543A91C1" w14:textId="77777777" w:rsidR="00B9396F" w:rsidRPr="00B9396F" w:rsidRDefault="00B9396F" w:rsidP="00B9396F">
            <w:pPr>
              <w:rPr>
                <w:rFonts w:cstheme="minorHAnsi"/>
                <w:sz w:val="24"/>
                <w:szCs w:val="24"/>
              </w:rPr>
            </w:pPr>
            <w:r w:rsidRPr="00B9396F">
              <w:rPr>
                <w:rFonts w:cstheme="minorHAnsi"/>
                <w:sz w:val="24"/>
                <w:szCs w:val="24"/>
              </w:rPr>
              <w:t>Bias</w:t>
            </w:r>
          </w:p>
        </w:tc>
        <w:tc>
          <w:tcPr>
            <w:tcW w:w="0" w:type="auto"/>
          </w:tcPr>
          <w:p w14:paraId="65F67B0B" w14:textId="77777777" w:rsidR="00B9396F" w:rsidRPr="00B9396F" w:rsidRDefault="00B9396F" w:rsidP="00B9396F">
            <w:pPr>
              <w:rPr>
                <w:rFonts w:cstheme="minorHAnsi"/>
                <w:sz w:val="24"/>
                <w:szCs w:val="24"/>
              </w:rPr>
            </w:pPr>
            <w:r w:rsidRPr="00B9396F">
              <w:rPr>
                <w:rFonts w:cstheme="minorHAnsi"/>
                <w:sz w:val="24"/>
                <w:szCs w:val="24"/>
              </w:rPr>
              <w:t>MSE</w:t>
            </w:r>
          </w:p>
        </w:tc>
      </w:tr>
      <w:tr w:rsidR="00B9396F" w:rsidRPr="00B9396F" w14:paraId="3D8D9AAC" w14:textId="77777777" w:rsidTr="00B64B91">
        <w:trPr>
          <w:trHeight w:val="234"/>
        </w:trPr>
        <w:tc>
          <w:tcPr>
            <w:tcW w:w="0" w:type="auto"/>
          </w:tcPr>
          <w:p w14:paraId="2F8AECB3" w14:textId="77777777" w:rsidR="00B9396F" w:rsidRPr="00B9396F" w:rsidRDefault="00B9396F" w:rsidP="00B9396F">
            <w:pPr>
              <w:rPr>
                <w:rFonts w:cstheme="minorHAnsi"/>
                <w:sz w:val="24"/>
                <w:szCs w:val="24"/>
              </w:rPr>
            </w:pPr>
            <w:r w:rsidRPr="00B9396F">
              <w:rPr>
                <w:rFonts w:cstheme="minorHAnsi"/>
                <w:sz w:val="24"/>
                <w:szCs w:val="24"/>
              </w:rPr>
              <w:t>50</w:t>
            </w:r>
          </w:p>
        </w:tc>
        <w:tc>
          <w:tcPr>
            <w:tcW w:w="0" w:type="auto"/>
          </w:tcPr>
          <w:p w14:paraId="7FA75E00"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𝛼</w:t>
            </w:r>
          </w:p>
        </w:tc>
        <w:tc>
          <w:tcPr>
            <w:tcW w:w="0" w:type="auto"/>
          </w:tcPr>
          <w:p w14:paraId="52CE1112" w14:textId="77777777" w:rsidR="00B9396F" w:rsidRPr="00B9396F" w:rsidRDefault="00B9396F" w:rsidP="00B9396F">
            <w:pPr>
              <w:rPr>
                <w:rFonts w:cstheme="minorHAnsi"/>
                <w:sz w:val="24"/>
                <w:szCs w:val="24"/>
              </w:rPr>
            </w:pPr>
            <w:r w:rsidRPr="00B9396F">
              <w:rPr>
                <w:rFonts w:cstheme="minorHAnsi"/>
                <w:sz w:val="24"/>
                <w:szCs w:val="24"/>
              </w:rPr>
              <w:t>2.1127</w:t>
            </w:r>
          </w:p>
        </w:tc>
        <w:tc>
          <w:tcPr>
            <w:tcW w:w="0" w:type="auto"/>
          </w:tcPr>
          <w:p w14:paraId="4671CF1B" w14:textId="77777777" w:rsidR="00B9396F" w:rsidRPr="00B9396F" w:rsidRDefault="00B9396F" w:rsidP="00B9396F">
            <w:pPr>
              <w:rPr>
                <w:rFonts w:cstheme="minorHAnsi"/>
                <w:sz w:val="24"/>
                <w:szCs w:val="24"/>
              </w:rPr>
            </w:pPr>
            <w:r w:rsidRPr="00B9396F">
              <w:rPr>
                <w:rFonts w:cstheme="minorHAnsi"/>
                <w:sz w:val="24"/>
                <w:szCs w:val="24"/>
              </w:rPr>
              <w:t>0.1127</w:t>
            </w:r>
          </w:p>
        </w:tc>
        <w:tc>
          <w:tcPr>
            <w:tcW w:w="0" w:type="auto"/>
          </w:tcPr>
          <w:p w14:paraId="17232A69" w14:textId="77777777" w:rsidR="00B9396F" w:rsidRPr="00B9396F" w:rsidRDefault="00B9396F" w:rsidP="00B9396F">
            <w:pPr>
              <w:rPr>
                <w:rFonts w:cstheme="minorHAnsi"/>
                <w:sz w:val="24"/>
                <w:szCs w:val="24"/>
              </w:rPr>
            </w:pPr>
            <w:r w:rsidRPr="00B9396F">
              <w:rPr>
                <w:rFonts w:cstheme="minorHAnsi"/>
                <w:sz w:val="24"/>
                <w:szCs w:val="24"/>
              </w:rPr>
              <w:t>0.2779</w:t>
            </w:r>
          </w:p>
        </w:tc>
        <w:tc>
          <w:tcPr>
            <w:tcW w:w="0" w:type="auto"/>
          </w:tcPr>
          <w:p w14:paraId="3B1EAB54" w14:textId="77777777" w:rsidR="00B9396F" w:rsidRPr="00B9396F" w:rsidRDefault="00B9396F" w:rsidP="00B9396F">
            <w:pPr>
              <w:rPr>
                <w:rFonts w:cstheme="minorHAnsi"/>
                <w:sz w:val="24"/>
                <w:szCs w:val="24"/>
              </w:rPr>
            </w:pPr>
            <w:r w:rsidRPr="00B9396F">
              <w:rPr>
                <w:rFonts w:cstheme="minorHAnsi"/>
                <w:sz w:val="24"/>
                <w:szCs w:val="24"/>
              </w:rPr>
              <w:t>0.5301</w:t>
            </w:r>
          </w:p>
        </w:tc>
        <w:tc>
          <w:tcPr>
            <w:tcW w:w="0" w:type="auto"/>
          </w:tcPr>
          <w:p w14:paraId="229F7D4D" w14:textId="77777777" w:rsidR="00B9396F" w:rsidRPr="00B9396F" w:rsidRDefault="00B9396F" w:rsidP="00B9396F">
            <w:pPr>
              <w:rPr>
                <w:rFonts w:cstheme="minorHAnsi"/>
                <w:sz w:val="24"/>
                <w:szCs w:val="24"/>
              </w:rPr>
            </w:pPr>
            <w:r w:rsidRPr="00B9396F">
              <w:rPr>
                <w:rFonts w:cstheme="minorHAnsi"/>
                <w:sz w:val="24"/>
                <w:szCs w:val="24"/>
              </w:rPr>
              <w:t>0.0301</w:t>
            </w:r>
          </w:p>
        </w:tc>
        <w:tc>
          <w:tcPr>
            <w:tcW w:w="0" w:type="auto"/>
          </w:tcPr>
          <w:p w14:paraId="5B96A6E6" w14:textId="77777777" w:rsidR="00B9396F" w:rsidRPr="00B9396F" w:rsidRDefault="00B9396F" w:rsidP="00B9396F">
            <w:pPr>
              <w:rPr>
                <w:rFonts w:cstheme="minorHAnsi"/>
                <w:sz w:val="24"/>
                <w:szCs w:val="24"/>
              </w:rPr>
            </w:pPr>
            <w:r w:rsidRPr="00B9396F">
              <w:rPr>
                <w:rFonts w:cstheme="minorHAnsi"/>
                <w:sz w:val="24"/>
                <w:szCs w:val="24"/>
              </w:rPr>
              <w:t>0.0176</w:t>
            </w:r>
          </w:p>
        </w:tc>
      </w:tr>
      <w:tr w:rsidR="00B9396F" w:rsidRPr="00B9396F" w14:paraId="271969A1" w14:textId="77777777" w:rsidTr="00B64B91">
        <w:trPr>
          <w:trHeight w:val="234"/>
        </w:trPr>
        <w:tc>
          <w:tcPr>
            <w:tcW w:w="0" w:type="auto"/>
          </w:tcPr>
          <w:p w14:paraId="7C739F82" w14:textId="77777777" w:rsidR="00B9396F" w:rsidRPr="00B9396F" w:rsidRDefault="00B9396F" w:rsidP="00B9396F">
            <w:pPr>
              <w:rPr>
                <w:rFonts w:cstheme="minorHAnsi"/>
                <w:sz w:val="24"/>
                <w:szCs w:val="24"/>
              </w:rPr>
            </w:pPr>
          </w:p>
        </w:tc>
        <w:tc>
          <w:tcPr>
            <w:tcW w:w="0" w:type="auto"/>
          </w:tcPr>
          <w:p w14:paraId="7ABB350F"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𝛽</w:t>
            </w:r>
          </w:p>
        </w:tc>
        <w:tc>
          <w:tcPr>
            <w:tcW w:w="0" w:type="auto"/>
          </w:tcPr>
          <w:p w14:paraId="7AEF83F2" w14:textId="77777777" w:rsidR="00B9396F" w:rsidRPr="00B9396F" w:rsidRDefault="00B9396F" w:rsidP="00B9396F">
            <w:pPr>
              <w:rPr>
                <w:rFonts w:cstheme="minorHAnsi"/>
                <w:sz w:val="24"/>
                <w:szCs w:val="24"/>
              </w:rPr>
            </w:pPr>
            <w:r w:rsidRPr="00B9396F">
              <w:rPr>
                <w:rFonts w:cstheme="minorHAnsi"/>
                <w:sz w:val="24"/>
                <w:szCs w:val="24"/>
              </w:rPr>
              <w:t>0.5203</w:t>
            </w:r>
          </w:p>
        </w:tc>
        <w:tc>
          <w:tcPr>
            <w:tcW w:w="0" w:type="auto"/>
          </w:tcPr>
          <w:p w14:paraId="51A5D2B9" w14:textId="77777777" w:rsidR="00B9396F" w:rsidRPr="00B9396F" w:rsidRDefault="00B9396F" w:rsidP="00B9396F">
            <w:pPr>
              <w:rPr>
                <w:rFonts w:cstheme="minorHAnsi"/>
                <w:sz w:val="24"/>
                <w:szCs w:val="24"/>
              </w:rPr>
            </w:pPr>
            <w:r w:rsidRPr="00B9396F">
              <w:rPr>
                <w:rFonts w:cstheme="minorHAnsi"/>
                <w:sz w:val="24"/>
                <w:szCs w:val="24"/>
              </w:rPr>
              <w:t>0.0203</w:t>
            </w:r>
          </w:p>
        </w:tc>
        <w:tc>
          <w:tcPr>
            <w:tcW w:w="0" w:type="auto"/>
          </w:tcPr>
          <w:p w14:paraId="6191EE21" w14:textId="77777777" w:rsidR="00B9396F" w:rsidRPr="00B9396F" w:rsidRDefault="00B9396F" w:rsidP="00B9396F">
            <w:pPr>
              <w:rPr>
                <w:rFonts w:cstheme="minorHAnsi"/>
                <w:sz w:val="24"/>
                <w:szCs w:val="24"/>
              </w:rPr>
            </w:pPr>
            <w:r w:rsidRPr="00B9396F">
              <w:rPr>
                <w:rFonts w:cstheme="minorHAnsi"/>
                <w:sz w:val="24"/>
                <w:szCs w:val="24"/>
              </w:rPr>
              <w:t>0.0120</w:t>
            </w:r>
          </w:p>
        </w:tc>
        <w:tc>
          <w:tcPr>
            <w:tcW w:w="0" w:type="auto"/>
          </w:tcPr>
          <w:p w14:paraId="3669498C" w14:textId="77777777" w:rsidR="00B9396F" w:rsidRPr="00B9396F" w:rsidRDefault="00B9396F" w:rsidP="00B9396F">
            <w:pPr>
              <w:rPr>
                <w:rFonts w:cstheme="minorHAnsi"/>
                <w:sz w:val="24"/>
                <w:szCs w:val="24"/>
              </w:rPr>
            </w:pPr>
            <w:r w:rsidRPr="00B9396F">
              <w:rPr>
                <w:rFonts w:cstheme="minorHAnsi"/>
                <w:sz w:val="24"/>
                <w:szCs w:val="24"/>
              </w:rPr>
              <w:t>1.5894</w:t>
            </w:r>
          </w:p>
        </w:tc>
        <w:tc>
          <w:tcPr>
            <w:tcW w:w="0" w:type="auto"/>
          </w:tcPr>
          <w:p w14:paraId="0037465F" w14:textId="77777777" w:rsidR="00B9396F" w:rsidRPr="00B9396F" w:rsidRDefault="00B9396F" w:rsidP="00B9396F">
            <w:pPr>
              <w:rPr>
                <w:rFonts w:cstheme="minorHAnsi"/>
                <w:sz w:val="24"/>
                <w:szCs w:val="24"/>
              </w:rPr>
            </w:pPr>
            <w:r w:rsidRPr="00B9396F">
              <w:rPr>
                <w:rFonts w:cstheme="minorHAnsi"/>
                <w:sz w:val="24"/>
                <w:szCs w:val="24"/>
              </w:rPr>
              <w:t>0.0894</w:t>
            </w:r>
          </w:p>
        </w:tc>
        <w:tc>
          <w:tcPr>
            <w:tcW w:w="0" w:type="auto"/>
          </w:tcPr>
          <w:p w14:paraId="63935B10" w14:textId="77777777" w:rsidR="00B9396F" w:rsidRPr="00B9396F" w:rsidRDefault="00B9396F" w:rsidP="00B9396F">
            <w:pPr>
              <w:rPr>
                <w:rFonts w:cstheme="minorHAnsi"/>
                <w:sz w:val="24"/>
                <w:szCs w:val="24"/>
              </w:rPr>
            </w:pPr>
            <w:r w:rsidRPr="00B9396F">
              <w:rPr>
                <w:rFonts w:cstheme="minorHAnsi"/>
                <w:sz w:val="24"/>
                <w:szCs w:val="24"/>
              </w:rPr>
              <w:t>0.1548</w:t>
            </w:r>
          </w:p>
        </w:tc>
      </w:tr>
      <w:tr w:rsidR="00B9396F" w:rsidRPr="00B9396F" w14:paraId="0C5DC88E" w14:textId="77777777" w:rsidTr="00B64B91">
        <w:trPr>
          <w:trHeight w:val="234"/>
        </w:trPr>
        <w:tc>
          <w:tcPr>
            <w:tcW w:w="0" w:type="auto"/>
          </w:tcPr>
          <w:p w14:paraId="14F60E2C" w14:textId="77777777" w:rsidR="00B9396F" w:rsidRPr="00B9396F" w:rsidRDefault="00B9396F" w:rsidP="00B9396F">
            <w:pPr>
              <w:rPr>
                <w:rFonts w:cstheme="minorHAnsi"/>
                <w:sz w:val="24"/>
                <w:szCs w:val="24"/>
              </w:rPr>
            </w:pPr>
          </w:p>
        </w:tc>
        <w:tc>
          <w:tcPr>
            <w:tcW w:w="0" w:type="auto"/>
          </w:tcPr>
          <w:p w14:paraId="3E8A68CE" w14:textId="77777777" w:rsidR="00B9396F" w:rsidRPr="00B9396F" w:rsidRDefault="00B9396F" w:rsidP="00B9396F">
            <w:pPr>
              <w:rPr>
                <w:rFonts w:cstheme="minorHAnsi"/>
                <w:sz w:val="24"/>
                <w:szCs w:val="24"/>
              </w:rPr>
            </w:pPr>
            <w:r w:rsidRPr="00B9396F">
              <w:rPr>
                <w:rFonts w:ascii="Cambria Math" w:hAnsi="Cambria Math" w:cs="Cambria Math"/>
                <w:sz w:val="24"/>
                <w:szCs w:val="24"/>
              </w:rPr>
              <w:t>𝜃</w:t>
            </w:r>
          </w:p>
        </w:tc>
        <w:tc>
          <w:tcPr>
            <w:tcW w:w="0" w:type="auto"/>
          </w:tcPr>
          <w:p w14:paraId="5EE370DD" w14:textId="77777777" w:rsidR="00B9396F" w:rsidRPr="00B9396F" w:rsidRDefault="00B9396F" w:rsidP="00B9396F">
            <w:pPr>
              <w:rPr>
                <w:rFonts w:cstheme="minorHAnsi"/>
                <w:sz w:val="24"/>
                <w:szCs w:val="24"/>
              </w:rPr>
            </w:pPr>
            <w:r w:rsidRPr="00B9396F">
              <w:rPr>
                <w:rFonts w:cstheme="minorHAnsi"/>
                <w:sz w:val="24"/>
                <w:szCs w:val="24"/>
              </w:rPr>
              <w:t>0.5064</w:t>
            </w:r>
          </w:p>
        </w:tc>
        <w:tc>
          <w:tcPr>
            <w:tcW w:w="0" w:type="auto"/>
          </w:tcPr>
          <w:p w14:paraId="566DB9CE" w14:textId="77777777" w:rsidR="00B9396F" w:rsidRPr="00B9396F" w:rsidRDefault="00B9396F" w:rsidP="00B9396F">
            <w:pPr>
              <w:rPr>
                <w:rFonts w:cstheme="minorHAnsi"/>
                <w:sz w:val="24"/>
                <w:szCs w:val="24"/>
              </w:rPr>
            </w:pPr>
            <w:r w:rsidRPr="00B9396F">
              <w:rPr>
                <w:rFonts w:cstheme="minorHAnsi"/>
                <w:sz w:val="24"/>
                <w:szCs w:val="24"/>
              </w:rPr>
              <w:t>0.0064</w:t>
            </w:r>
          </w:p>
        </w:tc>
        <w:tc>
          <w:tcPr>
            <w:tcW w:w="0" w:type="auto"/>
          </w:tcPr>
          <w:p w14:paraId="4A7E06C7" w14:textId="77777777" w:rsidR="00B9396F" w:rsidRPr="00B9396F" w:rsidRDefault="00B9396F" w:rsidP="00B9396F">
            <w:pPr>
              <w:rPr>
                <w:rFonts w:cstheme="minorHAnsi"/>
                <w:sz w:val="24"/>
                <w:szCs w:val="24"/>
              </w:rPr>
            </w:pPr>
            <w:r w:rsidRPr="00B9396F">
              <w:rPr>
                <w:rFonts w:cstheme="minorHAnsi"/>
                <w:sz w:val="24"/>
                <w:szCs w:val="24"/>
              </w:rPr>
              <w:t>0.0033</w:t>
            </w:r>
          </w:p>
        </w:tc>
        <w:tc>
          <w:tcPr>
            <w:tcW w:w="0" w:type="auto"/>
          </w:tcPr>
          <w:p w14:paraId="5FD6CC32" w14:textId="77777777" w:rsidR="00B9396F" w:rsidRPr="00B9396F" w:rsidRDefault="00B9396F" w:rsidP="00B9396F">
            <w:pPr>
              <w:rPr>
                <w:rFonts w:cstheme="minorHAnsi"/>
                <w:sz w:val="24"/>
                <w:szCs w:val="24"/>
              </w:rPr>
            </w:pPr>
            <w:r w:rsidRPr="00B9396F">
              <w:rPr>
                <w:rFonts w:cstheme="minorHAnsi"/>
                <w:sz w:val="24"/>
                <w:szCs w:val="24"/>
              </w:rPr>
              <w:t>0.5492</w:t>
            </w:r>
          </w:p>
        </w:tc>
        <w:tc>
          <w:tcPr>
            <w:tcW w:w="0" w:type="auto"/>
          </w:tcPr>
          <w:p w14:paraId="4E647414" w14:textId="77777777" w:rsidR="00B9396F" w:rsidRPr="00B9396F" w:rsidRDefault="00B9396F" w:rsidP="00B9396F">
            <w:pPr>
              <w:rPr>
                <w:rFonts w:cstheme="minorHAnsi"/>
                <w:sz w:val="24"/>
                <w:szCs w:val="24"/>
              </w:rPr>
            </w:pPr>
            <w:r w:rsidRPr="00B9396F">
              <w:rPr>
                <w:rFonts w:cstheme="minorHAnsi"/>
                <w:sz w:val="24"/>
                <w:szCs w:val="24"/>
              </w:rPr>
              <w:t>0.0492</w:t>
            </w:r>
          </w:p>
        </w:tc>
        <w:tc>
          <w:tcPr>
            <w:tcW w:w="0" w:type="auto"/>
          </w:tcPr>
          <w:p w14:paraId="7EC5FBE7" w14:textId="77777777" w:rsidR="00B9396F" w:rsidRPr="00B9396F" w:rsidRDefault="00B9396F" w:rsidP="00B9396F">
            <w:pPr>
              <w:rPr>
                <w:rFonts w:cstheme="minorHAnsi"/>
                <w:sz w:val="24"/>
                <w:szCs w:val="24"/>
              </w:rPr>
            </w:pPr>
            <w:r w:rsidRPr="00B9396F">
              <w:rPr>
                <w:rFonts w:cstheme="minorHAnsi"/>
                <w:sz w:val="24"/>
                <w:szCs w:val="24"/>
              </w:rPr>
              <w:t>0.0369</w:t>
            </w:r>
          </w:p>
        </w:tc>
      </w:tr>
      <w:tr w:rsidR="00B9396F" w:rsidRPr="00B9396F" w14:paraId="5CB43D20" w14:textId="77777777" w:rsidTr="00B64B91">
        <w:trPr>
          <w:trHeight w:val="234"/>
        </w:trPr>
        <w:tc>
          <w:tcPr>
            <w:tcW w:w="0" w:type="auto"/>
          </w:tcPr>
          <w:p w14:paraId="2A4A01A0" w14:textId="77777777" w:rsidR="00B9396F" w:rsidRPr="00B9396F" w:rsidRDefault="00B9396F" w:rsidP="00B9396F">
            <w:pPr>
              <w:rPr>
                <w:rFonts w:cstheme="minorHAnsi"/>
                <w:sz w:val="24"/>
                <w:szCs w:val="24"/>
              </w:rPr>
            </w:pPr>
            <w:r w:rsidRPr="00B9396F">
              <w:rPr>
                <w:rFonts w:cstheme="minorHAnsi"/>
                <w:sz w:val="24"/>
                <w:szCs w:val="24"/>
              </w:rPr>
              <w:t>100</w:t>
            </w:r>
          </w:p>
        </w:tc>
        <w:tc>
          <w:tcPr>
            <w:tcW w:w="0" w:type="auto"/>
          </w:tcPr>
          <w:p w14:paraId="742D2C9E"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𝛼</w:t>
            </w:r>
          </w:p>
        </w:tc>
        <w:tc>
          <w:tcPr>
            <w:tcW w:w="0" w:type="auto"/>
          </w:tcPr>
          <w:p w14:paraId="04158CE8" w14:textId="77777777" w:rsidR="00B9396F" w:rsidRPr="00B9396F" w:rsidRDefault="00B9396F" w:rsidP="00B9396F">
            <w:pPr>
              <w:rPr>
                <w:rFonts w:cstheme="minorHAnsi"/>
                <w:sz w:val="24"/>
                <w:szCs w:val="24"/>
              </w:rPr>
            </w:pPr>
            <w:r w:rsidRPr="00B9396F">
              <w:rPr>
                <w:rFonts w:cstheme="minorHAnsi"/>
                <w:sz w:val="24"/>
                <w:szCs w:val="24"/>
              </w:rPr>
              <w:t>2.0533</w:t>
            </w:r>
          </w:p>
        </w:tc>
        <w:tc>
          <w:tcPr>
            <w:tcW w:w="0" w:type="auto"/>
          </w:tcPr>
          <w:p w14:paraId="49CB5C26" w14:textId="77777777" w:rsidR="00B9396F" w:rsidRPr="00B9396F" w:rsidRDefault="00B9396F" w:rsidP="00B9396F">
            <w:pPr>
              <w:rPr>
                <w:rFonts w:cstheme="minorHAnsi"/>
                <w:sz w:val="24"/>
                <w:szCs w:val="24"/>
              </w:rPr>
            </w:pPr>
            <w:r w:rsidRPr="00B9396F">
              <w:rPr>
                <w:rFonts w:cstheme="minorHAnsi"/>
                <w:sz w:val="24"/>
                <w:szCs w:val="24"/>
              </w:rPr>
              <w:t>0.0533</w:t>
            </w:r>
          </w:p>
        </w:tc>
        <w:tc>
          <w:tcPr>
            <w:tcW w:w="0" w:type="auto"/>
          </w:tcPr>
          <w:p w14:paraId="199AFCAB" w14:textId="77777777" w:rsidR="00B9396F" w:rsidRPr="00B9396F" w:rsidRDefault="00B9396F" w:rsidP="00B9396F">
            <w:pPr>
              <w:rPr>
                <w:rFonts w:cstheme="minorHAnsi"/>
                <w:sz w:val="24"/>
                <w:szCs w:val="24"/>
              </w:rPr>
            </w:pPr>
            <w:r w:rsidRPr="00B9396F">
              <w:rPr>
                <w:rFonts w:cstheme="minorHAnsi"/>
                <w:sz w:val="24"/>
                <w:szCs w:val="24"/>
              </w:rPr>
              <w:t>0.1203</w:t>
            </w:r>
          </w:p>
        </w:tc>
        <w:tc>
          <w:tcPr>
            <w:tcW w:w="0" w:type="auto"/>
          </w:tcPr>
          <w:p w14:paraId="69DBDDF2" w14:textId="77777777" w:rsidR="00B9396F" w:rsidRPr="00B9396F" w:rsidRDefault="00B9396F" w:rsidP="00B9396F">
            <w:pPr>
              <w:rPr>
                <w:rFonts w:cstheme="minorHAnsi"/>
                <w:sz w:val="24"/>
                <w:szCs w:val="24"/>
              </w:rPr>
            </w:pPr>
            <w:r w:rsidRPr="00B9396F">
              <w:rPr>
                <w:rFonts w:cstheme="minorHAnsi"/>
                <w:sz w:val="24"/>
                <w:szCs w:val="24"/>
              </w:rPr>
              <w:t>0.5136</w:t>
            </w:r>
          </w:p>
        </w:tc>
        <w:tc>
          <w:tcPr>
            <w:tcW w:w="0" w:type="auto"/>
          </w:tcPr>
          <w:p w14:paraId="32DE851A" w14:textId="77777777" w:rsidR="00B9396F" w:rsidRPr="00B9396F" w:rsidRDefault="00B9396F" w:rsidP="00B9396F">
            <w:pPr>
              <w:rPr>
                <w:rFonts w:cstheme="minorHAnsi"/>
                <w:sz w:val="24"/>
                <w:szCs w:val="24"/>
              </w:rPr>
            </w:pPr>
            <w:r w:rsidRPr="00B9396F">
              <w:rPr>
                <w:rFonts w:cstheme="minorHAnsi"/>
                <w:sz w:val="24"/>
                <w:szCs w:val="24"/>
              </w:rPr>
              <w:t>0.0136</w:t>
            </w:r>
          </w:p>
        </w:tc>
        <w:tc>
          <w:tcPr>
            <w:tcW w:w="0" w:type="auto"/>
          </w:tcPr>
          <w:p w14:paraId="1DA4F769" w14:textId="77777777" w:rsidR="00B9396F" w:rsidRPr="00B9396F" w:rsidRDefault="00B9396F" w:rsidP="00B9396F">
            <w:pPr>
              <w:rPr>
                <w:rFonts w:cstheme="minorHAnsi"/>
                <w:sz w:val="24"/>
                <w:szCs w:val="24"/>
              </w:rPr>
            </w:pPr>
            <w:r w:rsidRPr="00B9396F">
              <w:rPr>
                <w:rFonts w:cstheme="minorHAnsi"/>
                <w:sz w:val="24"/>
                <w:szCs w:val="24"/>
              </w:rPr>
              <w:t>0.0079</w:t>
            </w:r>
          </w:p>
        </w:tc>
      </w:tr>
      <w:tr w:rsidR="00B9396F" w:rsidRPr="00B9396F" w14:paraId="7FF318A4" w14:textId="77777777" w:rsidTr="00B64B91">
        <w:trPr>
          <w:trHeight w:val="234"/>
        </w:trPr>
        <w:tc>
          <w:tcPr>
            <w:tcW w:w="0" w:type="auto"/>
          </w:tcPr>
          <w:p w14:paraId="0999E77E" w14:textId="77777777" w:rsidR="00B9396F" w:rsidRPr="00B9396F" w:rsidRDefault="00B9396F" w:rsidP="00B9396F">
            <w:pPr>
              <w:rPr>
                <w:rFonts w:cstheme="minorHAnsi"/>
                <w:sz w:val="24"/>
                <w:szCs w:val="24"/>
              </w:rPr>
            </w:pPr>
          </w:p>
        </w:tc>
        <w:tc>
          <w:tcPr>
            <w:tcW w:w="0" w:type="auto"/>
          </w:tcPr>
          <w:p w14:paraId="705291B4"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𝛽</w:t>
            </w:r>
          </w:p>
        </w:tc>
        <w:tc>
          <w:tcPr>
            <w:tcW w:w="0" w:type="auto"/>
          </w:tcPr>
          <w:p w14:paraId="2AACAACA" w14:textId="77777777" w:rsidR="00B9396F" w:rsidRPr="00B9396F" w:rsidRDefault="00B9396F" w:rsidP="00B9396F">
            <w:pPr>
              <w:rPr>
                <w:rFonts w:cstheme="minorHAnsi"/>
                <w:sz w:val="24"/>
                <w:szCs w:val="24"/>
              </w:rPr>
            </w:pPr>
            <w:r w:rsidRPr="00B9396F">
              <w:rPr>
                <w:rFonts w:cstheme="minorHAnsi"/>
                <w:sz w:val="24"/>
                <w:szCs w:val="24"/>
              </w:rPr>
              <w:t>0.5098</w:t>
            </w:r>
          </w:p>
        </w:tc>
        <w:tc>
          <w:tcPr>
            <w:tcW w:w="0" w:type="auto"/>
          </w:tcPr>
          <w:p w14:paraId="3D20DFB9" w14:textId="77777777" w:rsidR="00B9396F" w:rsidRPr="00B9396F" w:rsidRDefault="00B9396F" w:rsidP="00B9396F">
            <w:pPr>
              <w:rPr>
                <w:rFonts w:cstheme="minorHAnsi"/>
                <w:sz w:val="24"/>
                <w:szCs w:val="24"/>
              </w:rPr>
            </w:pPr>
            <w:r w:rsidRPr="00B9396F">
              <w:rPr>
                <w:rFonts w:cstheme="minorHAnsi"/>
                <w:sz w:val="24"/>
                <w:szCs w:val="24"/>
              </w:rPr>
              <w:t>0.0098</w:t>
            </w:r>
          </w:p>
        </w:tc>
        <w:tc>
          <w:tcPr>
            <w:tcW w:w="0" w:type="auto"/>
          </w:tcPr>
          <w:p w14:paraId="31339BF7" w14:textId="77777777" w:rsidR="00B9396F" w:rsidRPr="00B9396F" w:rsidRDefault="00B9396F" w:rsidP="00B9396F">
            <w:pPr>
              <w:rPr>
                <w:rFonts w:cstheme="minorHAnsi"/>
                <w:sz w:val="24"/>
                <w:szCs w:val="24"/>
              </w:rPr>
            </w:pPr>
            <w:r w:rsidRPr="00B9396F">
              <w:rPr>
                <w:rFonts w:cstheme="minorHAnsi"/>
                <w:sz w:val="24"/>
                <w:szCs w:val="24"/>
              </w:rPr>
              <w:t>0.0051</w:t>
            </w:r>
          </w:p>
        </w:tc>
        <w:tc>
          <w:tcPr>
            <w:tcW w:w="0" w:type="auto"/>
          </w:tcPr>
          <w:p w14:paraId="23F331D1" w14:textId="77777777" w:rsidR="00B9396F" w:rsidRPr="00B9396F" w:rsidRDefault="00B9396F" w:rsidP="00B9396F">
            <w:pPr>
              <w:rPr>
                <w:rFonts w:cstheme="minorHAnsi"/>
                <w:sz w:val="24"/>
                <w:szCs w:val="24"/>
              </w:rPr>
            </w:pPr>
            <w:r w:rsidRPr="00B9396F">
              <w:rPr>
                <w:rFonts w:cstheme="minorHAnsi"/>
                <w:sz w:val="24"/>
                <w:szCs w:val="24"/>
              </w:rPr>
              <w:t>1.5406</w:t>
            </w:r>
          </w:p>
        </w:tc>
        <w:tc>
          <w:tcPr>
            <w:tcW w:w="0" w:type="auto"/>
          </w:tcPr>
          <w:p w14:paraId="43CAE5A8" w14:textId="77777777" w:rsidR="00B9396F" w:rsidRPr="00B9396F" w:rsidRDefault="00B9396F" w:rsidP="00B9396F">
            <w:pPr>
              <w:rPr>
                <w:rFonts w:cstheme="minorHAnsi"/>
                <w:sz w:val="24"/>
                <w:szCs w:val="24"/>
              </w:rPr>
            </w:pPr>
            <w:r w:rsidRPr="00B9396F">
              <w:rPr>
                <w:rFonts w:cstheme="minorHAnsi"/>
                <w:sz w:val="24"/>
                <w:szCs w:val="24"/>
              </w:rPr>
              <w:t>0.0406</w:t>
            </w:r>
          </w:p>
        </w:tc>
        <w:tc>
          <w:tcPr>
            <w:tcW w:w="0" w:type="auto"/>
          </w:tcPr>
          <w:p w14:paraId="59D949DA" w14:textId="77777777" w:rsidR="00B9396F" w:rsidRPr="00B9396F" w:rsidRDefault="00B9396F" w:rsidP="00B9396F">
            <w:pPr>
              <w:rPr>
                <w:rFonts w:cstheme="minorHAnsi"/>
                <w:sz w:val="24"/>
                <w:szCs w:val="24"/>
              </w:rPr>
            </w:pPr>
            <w:r w:rsidRPr="00B9396F">
              <w:rPr>
                <w:rFonts w:cstheme="minorHAnsi"/>
                <w:sz w:val="24"/>
                <w:szCs w:val="24"/>
              </w:rPr>
              <w:t>0.0698</w:t>
            </w:r>
          </w:p>
        </w:tc>
      </w:tr>
      <w:tr w:rsidR="00B9396F" w:rsidRPr="00B9396F" w14:paraId="0DF7A11B" w14:textId="77777777" w:rsidTr="00B64B91">
        <w:trPr>
          <w:trHeight w:val="234"/>
        </w:trPr>
        <w:tc>
          <w:tcPr>
            <w:tcW w:w="0" w:type="auto"/>
          </w:tcPr>
          <w:p w14:paraId="2C0553B9" w14:textId="77777777" w:rsidR="00B9396F" w:rsidRPr="00B9396F" w:rsidRDefault="00B9396F" w:rsidP="00B9396F">
            <w:pPr>
              <w:rPr>
                <w:rFonts w:cstheme="minorHAnsi"/>
                <w:sz w:val="24"/>
                <w:szCs w:val="24"/>
              </w:rPr>
            </w:pPr>
          </w:p>
        </w:tc>
        <w:tc>
          <w:tcPr>
            <w:tcW w:w="0" w:type="auto"/>
          </w:tcPr>
          <w:p w14:paraId="6369BBB1" w14:textId="77777777" w:rsidR="00B9396F" w:rsidRPr="00B9396F" w:rsidRDefault="00B9396F" w:rsidP="00B9396F">
            <w:pPr>
              <w:rPr>
                <w:rFonts w:cstheme="minorHAnsi"/>
                <w:sz w:val="24"/>
                <w:szCs w:val="24"/>
              </w:rPr>
            </w:pPr>
            <w:r w:rsidRPr="00B9396F">
              <w:rPr>
                <w:rFonts w:ascii="Cambria Math" w:hAnsi="Cambria Math" w:cs="Cambria Math"/>
                <w:sz w:val="24"/>
                <w:szCs w:val="24"/>
              </w:rPr>
              <w:t>𝜃</w:t>
            </w:r>
          </w:p>
        </w:tc>
        <w:tc>
          <w:tcPr>
            <w:tcW w:w="0" w:type="auto"/>
          </w:tcPr>
          <w:p w14:paraId="6A526D2F" w14:textId="77777777" w:rsidR="00B9396F" w:rsidRPr="00B9396F" w:rsidRDefault="00B9396F" w:rsidP="00B9396F">
            <w:pPr>
              <w:rPr>
                <w:rFonts w:cstheme="minorHAnsi"/>
                <w:sz w:val="24"/>
                <w:szCs w:val="24"/>
              </w:rPr>
            </w:pPr>
            <w:r w:rsidRPr="00B9396F">
              <w:rPr>
                <w:rFonts w:cstheme="minorHAnsi"/>
                <w:sz w:val="24"/>
                <w:szCs w:val="24"/>
              </w:rPr>
              <w:t>0.5031</w:t>
            </w:r>
          </w:p>
        </w:tc>
        <w:tc>
          <w:tcPr>
            <w:tcW w:w="0" w:type="auto"/>
          </w:tcPr>
          <w:p w14:paraId="773395E3" w14:textId="77777777" w:rsidR="00B9396F" w:rsidRPr="00B9396F" w:rsidRDefault="00B9396F" w:rsidP="00B9396F">
            <w:pPr>
              <w:rPr>
                <w:rFonts w:cstheme="minorHAnsi"/>
                <w:sz w:val="24"/>
                <w:szCs w:val="24"/>
              </w:rPr>
            </w:pPr>
            <w:r w:rsidRPr="00B9396F">
              <w:rPr>
                <w:rFonts w:cstheme="minorHAnsi"/>
                <w:sz w:val="24"/>
                <w:szCs w:val="24"/>
              </w:rPr>
              <w:t>0.0031</w:t>
            </w:r>
          </w:p>
        </w:tc>
        <w:tc>
          <w:tcPr>
            <w:tcW w:w="0" w:type="auto"/>
          </w:tcPr>
          <w:p w14:paraId="110A224C" w14:textId="77777777" w:rsidR="00B9396F" w:rsidRPr="00B9396F" w:rsidRDefault="00B9396F" w:rsidP="00B9396F">
            <w:pPr>
              <w:rPr>
                <w:rFonts w:cstheme="minorHAnsi"/>
                <w:sz w:val="24"/>
                <w:szCs w:val="24"/>
              </w:rPr>
            </w:pPr>
            <w:r w:rsidRPr="00B9396F">
              <w:rPr>
                <w:rFonts w:cstheme="minorHAnsi"/>
                <w:sz w:val="24"/>
                <w:szCs w:val="24"/>
              </w:rPr>
              <w:t>0.0016</w:t>
            </w:r>
          </w:p>
        </w:tc>
        <w:tc>
          <w:tcPr>
            <w:tcW w:w="0" w:type="auto"/>
          </w:tcPr>
          <w:p w14:paraId="4CD288C3" w14:textId="77777777" w:rsidR="00B9396F" w:rsidRPr="00B9396F" w:rsidRDefault="00B9396F" w:rsidP="00B9396F">
            <w:pPr>
              <w:rPr>
                <w:rFonts w:cstheme="minorHAnsi"/>
                <w:sz w:val="24"/>
                <w:szCs w:val="24"/>
              </w:rPr>
            </w:pPr>
            <w:r w:rsidRPr="00B9396F">
              <w:rPr>
                <w:rFonts w:cstheme="minorHAnsi"/>
                <w:sz w:val="24"/>
                <w:szCs w:val="24"/>
              </w:rPr>
              <w:t>0.5215</w:t>
            </w:r>
          </w:p>
        </w:tc>
        <w:tc>
          <w:tcPr>
            <w:tcW w:w="0" w:type="auto"/>
          </w:tcPr>
          <w:p w14:paraId="43D581CC" w14:textId="77777777" w:rsidR="00B9396F" w:rsidRPr="00B9396F" w:rsidRDefault="00B9396F" w:rsidP="00B9396F">
            <w:pPr>
              <w:rPr>
                <w:rFonts w:cstheme="minorHAnsi"/>
                <w:sz w:val="24"/>
                <w:szCs w:val="24"/>
              </w:rPr>
            </w:pPr>
            <w:r w:rsidRPr="00B9396F">
              <w:rPr>
                <w:rFonts w:cstheme="minorHAnsi"/>
                <w:sz w:val="24"/>
                <w:szCs w:val="24"/>
              </w:rPr>
              <w:t>0.0215</w:t>
            </w:r>
          </w:p>
        </w:tc>
        <w:tc>
          <w:tcPr>
            <w:tcW w:w="0" w:type="auto"/>
          </w:tcPr>
          <w:p w14:paraId="70E14A98" w14:textId="77777777" w:rsidR="00B9396F" w:rsidRPr="00B9396F" w:rsidRDefault="00B9396F" w:rsidP="00B9396F">
            <w:pPr>
              <w:rPr>
                <w:rFonts w:cstheme="minorHAnsi"/>
                <w:sz w:val="24"/>
                <w:szCs w:val="24"/>
              </w:rPr>
            </w:pPr>
            <w:r w:rsidRPr="00B9396F">
              <w:rPr>
                <w:rFonts w:cstheme="minorHAnsi"/>
                <w:sz w:val="24"/>
                <w:szCs w:val="24"/>
              </w:rPr>
              <w:t>0.0137</w:t>
            </w:r>
          </w:p>
        </w:tc>
      </w:tr>
      <w:tr w:rsidR="00B9396F" w:rsidRPr="00B9396F" w14:paraId="122CF578" w14:textId="77777777" w:rsidTr="00B64B91">
        <w:trPr>
          <w:trHeight w:val="234"/>
        </w:trPr>
        <w:tc>
          <w:tcPr>
            <w:tcW w:w="0" w:type="auto"/>
          </w:tcPr>
          <w:p w14:paraId="586964CE" w14:textId="77777777" w:rsidR="00B9396F" w:rsidRPr="00B9396F" w:rsidRDefault="00B9396F" w:rsidP="00B9396F">
            <w:pPr>
              <w:rPr>
                <w:rFonts w:cstheme="minorHAnsi"/>
                <w:sz w:val="24"/>
                <w:szCs w:val="24"/>
              </w:rPr>
            </w:pPr>
            <w:r w:rsidRPr="00B9396F">
              <w:rPr>
                <w:rFonts w:cstheme="minorHAnsi"/>
                <w:sz w:val="24"/>
                <w:szCs w:val="24"/>
              </w:rPr>
              <w:t>150</w:t>
            </w:r>
          </w:p>
        </w:tc>
        <w:tc>
          <w:tcPr>
            <w:tcW w:w="0" w:type="auto"/>
          </w:tcPr>
          <w:p w14:paraId="5E4D245A"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𝛼</w:t>
            </w:r>
          </w:p>
        </w:tc>
        <w:tc>
          <w:tcPr>
            <w:tcW w:w="0" w:type="auto"/>
          </w:tcPr>
          <w:p w14:paraId="507871A7" w14:textId="77777777" w:rsidR="00B9396F" w:rsidRPr="00B9396F" w:rsidRDefault="00B9396F" w:rsidP="00B9396F">
            <w:pPr>
              <w:rPr>
                <w:rFonts w:cstheme="minorHAnsi"/>
                <w:sz w:val="24"/>
                <w:szCs w:val="24"/>
              </w:rPr>
            </w:pPr>
            <w:r w:rsidRPr="00B9396F">
              <w:rPr>
                <w:rFonts w:cstheme="minorHAnsi"/>
                <w:sz w:val="24"/>
                <w:szCs w:val="24"/>
              </w:rPr>
              <w:t>2.0354</w:t>
            </w:r>
          </w:p>
        </w:tc>
        <w:tc>
          <w:tcPr>
            <w:tcW w:w="0" w:type="auto"/>
          </w:tcPr>
          <w:p w14:paraId="37ACEF28" w14:textId="77777777" w:rsidR="00B9396F" w:rsidRPr="00B9396F" w:rsidRDefault="00B9396F" w:rsidP="00B9396F">
            <w:pPr>
              <w:rPr>
                <w:rFonts w:cstheme="minorHAnsi"/>
                <w:sz w:val="24"/>
                <w:szCs w:val="24"/>
              </w:rPr>
            </w:pPr>
            <w:r w:rsidRPr="00B9396F">
              <w:rPr>
                <w:rFonts w:cstheme="minorHAnsi"/>
                <w:sz w:val="24"/>
                <w:szCs w:val="24"/>
              </w:rPr>
              <w:t>0.0354</w:t>
            </w:r>
          </w:p>
        </w:tc>
        <w:tc>
          <w:tcPr>
            <w:tcW w:w="0" w:type="auto"/>
          </w:tcPr>
          <w:p w14:paraId="005FA30F" w14:textId="77777777" w:rsidR="00B9396F" w:rsidRPr="00B9396F" w:rsidRDefault="00B9396F" w:rsidP="00B9396F">
            <w:pPr>
              <w:rPr>
                <w:rFonts w:cstheme="minorHAnsi"/>
                <w:sz w:val="24"/>
                <w:szCs w:val="24"/>
              </w:rPr>
            </w:pPr>
            <w:r w:rsidRPr="00B9396F">
              <w:rPr>
                <w:rFonts w:cstheme="minorHAnsi"/>
                <w:sz w:val="24"/>
                <w:szCs w:val="24"/>
              </w:rPr>
              <w:t>0.0813</w:t>
            </w:r>
          </w:p>
        </w:tc>
        <w:tc>
          <w:tcPr>
            <w:tcW w:w="0" w:type="auto"/>
          </w:tcPr>
          <w:p w14:paraId="6FFF1B89" w14:textId="77777777" w:rsidR="00B9396F" w:rsidRPr="00B9396F" w:rsidRDefault="00B9396F" w:rsidP="00B9396F">
            <w:pPr>
              <w:rPr>
                <w:rFonts w:cstheme="minorHAnsi"/>
                <w:sz w:val="24"/>
                <w:szCs w:val="24"/>
              </w:rPr>
            </w:pPr>
            <w:r w:rsidRPr="00B9396F">
              <w:rPr>
                <w:rFonts w:cstheme="minorHAnsi"/>
                <w:sz w:val="24"/>
                <w:szCs w:val="24"/>
              </w:rPr>
              <w:t>0.5089</w:t>
            </w:r>
          </w:p>
        </w:tc>
        <w:tc>
          <w:tcPr>
            <w:tcW w:w="0" w:type="auto"/>
          </w:tcPr>
          <w:p w14:paraId="28D0539A" w14:textId="77777777" w:rsidR="00B9396F" w:rsidRPr="00B9396F" w:rsidRDefault="00B9396F" w:rsidP="00B9396F">
            <w:pPr>
              <w:rPr>
                <w:rFonts w:cstheme="minorHAnsi"/>
                <w:sz w:val="24"/>
                <w:szCs w:val="24"/>
              </w:rPr>
            </w:pPr>
            <w:r w:rsidRPr="00B9396F">
              <w:rPr>
                <w:rFonts w:cstheme="minorHAnsi"/>
                <w:sz w:val="24"/>
                <w:szCs w:val="24"/>
              </w:rPr>
              <w:t>0.0089</w:t>
            </w:r>
          </w:p>
        </w:tc>
        <w:tc>
          <w:tcPr>
            <w:tcW w:w="0" w:type="auto"/>
          </w:tcPr>
          <w:p w14:paraId="5B241455" w14:textId="77777777" w:rsidR="00B9396F" w:rsidRPr="00B9396F" w:rsidRDefault="00B9396F" w:rsidP="00B9396F">
            <w:pPr>
              <w:rPr>
                <w:rFonts w:cstheme="minorHAnsi"/>
                <w:sz w:val="24"/>
                <w:szCs w:val="24"/>
              </w:rPr>
            </w:pPr>
            <w:r w:rsidRPr="00B9396F">
              <w:rPr>
                <w:rFonts w:cstheme="minorHAnsi"/>
                <w:sz w:val="24"/>
                <w:szCs w:val="24"/>
              </w:rPr>
              <w:t>0.0047</w:t>
            </w:r>
          </w:p>
        </w:tc>
      </w:tr>
      <w:tr w:rsidR="00B9396F" w:rsidRPr="00B9396F" w14:paraId="75DB5A05" w14:textId="77777777" w:rsidTr="00B64B91">
        <w:trPr>
          <w:trHeight w:val="232"/>
        </w:trPr>
        <w:tc>
          <w:tcPr>
            <w:tcW w:w="0" w:type="auto"/>
          </w:tcPr>
          <w:p w14:paraId="61D1C858" w14:textId="77777777" w:rsidR="00B9396F" w:rsidRPr="00B9396F" w:rsidRDefault="00B9396F" w:rsidP="00B9396F">
            <w:pPr>
              <w:rPr>
                <w:rFonts w:cstheme="minorHAnsi"/>
                <w:sz w:val="24"/>
                <w:szCs w:val="24"/>
              </w:rPr>
            </w:pPr>
          </w:p>
        </w:tc>
        <w:tc>
          <w:tcPr>
            <w:tcW w:w="0" w:type="auto"/>
          </w:tcPr>
          <w:p w14:paraId="47FFCA4F"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𝛽</w:t>
            </w:r>
          </w:p>
        </w:tc>
        <w:tc>
          <w:tcPr>
            <w:tcW w:w="0" w:type="auto"/>
          </w:tcPr>
          <w:p w14:paraId="3B011995" w14:textId="77777777" w:rsidR="00B9396F" w:rsidRPr="00B9396F" w:rsidRDefault="00B9396F" w:rsidP="00B9396F">
            <w:pPr>
              <w:rPr>
                <w:rFonts w:cstheme="minorHAnsi"/>
                <w:sz w:val="24"/>
                <w:szCs w:val="24"/>
              </w:rPr>
            </w:pPr>
            <w:r w:rsidRPr="00B9396F">
              <w:rPr>
                <w:rFonts w:cstheme="minorHAnsi"/>
                <w:sz w:val="24"/>
                <w:szCs w:val="24"/>
              </w:rPr>
              <w:t>0.5052</w:t>
            </w:r>
          </w:p>
        </w:tc>
        <w:tc>
          <w:tcPr>
            <w:tcW w:w="0" w:type="auto"/>
          </w:tcPr>
          <w:p w14:paraId="343F3DA6" w14:textId="77777777" w:rsidR="00B9396F" w:rsidRPr="00B9396F" w:rsidRDefault="00B9396F" w:rsidP="00B9396F">
            <w:pPr>
              <w:rPr>
                <w:rFonts w:cstheme="minorHAnsi"/>
                <w:sz w:val="24"/>
                <w:szCs w:val="24"/>
              </w:rPr>
            </w:pPr>
            <w:r w:rsidRPr="00B9396F">
              <w:rPr>
                <w:rFonts w:cstheme="minorHAnsi"/>
                <w:sz w:val="24"/>
                <w:szCs w:val="24"/>
              </w:rPr>
              <w:t>0.0052</w:t>
            </w:r>
          </w:p>
        </w:tc>
        <w:tc>
          <w:tcPr>
            <w:tcW w:w="0" w:type="auto"/>
          </w:tcPr>
          <w:p w14:paraId="792CDEF2" w14:textId="77777777" w:rsidR="00B9396F" w:rsidRPr="00B9396F" w:rsidRDefault="00B9396F" w:rsidP="00B9396F">
            <w:pPr>
              <w:rPr>
                <w:rFonts w:cstheme="minorHAnsi"/>
                <w:sz w:val="24"/>
                <w:szCs w:val="24"/>
              </w:rPr>
            </w:pPr>
            <w:r w:rsidRPr="00B9396F">
              <w:rPr>
                <w:rFonts w:cstheme="minorHAnsi"/>
                <w:sz w:val="24"/>
                <w:szCs w:val="24"/>
              </w:rPr>
              <w:t>0.0032</w:t>
            </w:r>
          </w:p>
        </w:tc>
        <w:tc>
          <w:tcPr>
            <w:tcW w:w="0" w:type="auto"/>
          </w:tcPr>
          <w:p w14:paraId="4971DB5B" w14:textId="77777777" w:rsidR="00B9396F" w:rsidRPr="00B9396F" w:rsidRDefault="00B9396F" w:rsidP="00B9396F">
            <w:pPr>
              <w:rPr>
                <w:rFonts w:cstheme="minorHAnsi"/>
                <w:sz w:val="24"/>
                <w:szCs w:val="24"/>
              </w:rPr>
            </w:pPr>
            <w:r w:rsidRPr="00B9396F">
              <w:rPr>
                <w:rFonts w:cstheme="minorHAnsi"/>
                <w:sz w:val="24"/>
                <w:szCs w:val="24"/>
              </w:rPr>
              <w:t>1.5264</w:t>
            </w:r>
          </w:p>
        </w:tc>
        <w:tc>
          <w:tcPr>
            <w:tcW w:w="0" w:type="auto"/>
          </w:tcPr>
          <w:p w14:paraId="2FF90C33" w14:textId="77777777" w:rsidR="00B9396F" w:rsidRPr="00B9396F" w:rsidRDefault="00B9396F" w:rsidP="00B9396F">
            <w:pPr>
              <w:rPr>
                <w:rFonts w:cstheme="minorHAnsi"/>
                <w:sz w:val="24"/>
                <w:szCs w:val="24"/>
              </w:rPr>
            </w:pPr>
            <w:r w:rsidRPr="00B9396F">
              <w:rPr>
                <w:rFonts w:cstheme="minorHAnsi"/>
                <w:sz w:val="24"/>
                <w:szCs w:val="24"/>
              </w:rPr>
              <w:t>0.0264</w:t>
            </w:r>
          </w:p>
        </w:tc>
        <w:tc>
          <w:tcPr>
            <w:tcW w:w="0" w:type="auto"/>
          </w:tcPr>
          <w:p w14:paraId="0055C7B7" w14:textId="77777777" w:rsidR="00B9396F" w:rsidRPr="00B9396F" w:rsidRDefault="00B9396F" w:rsidP="00B9396F">
            <w:pPr>
              <w:rPr>
                <w:rFonts w:cstheme="minorHAnsi"/>
                <w:sz w:val="24"/>
                <w:szCs w:val="24"/>
              </w:rPr>
            </w:pPr>
            <w:r w:rsidRPr="00B9396F">
              <w:rPr>
                <w:rFonts w:cstheme="minorHAnsi"/>
                <w:sz w:val="24"/>
                <w:szCs w:val="24"/>
              </w:rPr>
              <w:t>0.0416</w:t>
            </w:r>
          </w:p>
        </w:tc>
      </w:tr>
      <w:tr w:rsidR="00B9396F" w:rsidRPr="00B9396F" w14:paraId="7F8F3066" w14:textId="77777777" w:rsidTr="00B64B91">
        <w:trPr>
          <w:trHeight w:val="234"/>
        </w:trPr>
        <w:tc>
          <w:tcPr>
            <w:tcW w:w="0" w:type="auto"/>
          </w:tcPr>
          <w:p w14:paraId="7B1967E7" w14:textId="77777777" w:rsidR="00B9396F" w:rsidRPr="00B9396F" w:rsidRDefault="00B9396F" w:rsidP="00B9396F">
            <w:pPr>
              <w:rPr>
                <w:rFonts w:cstheme="minorHAnsi"/>
                <w:sz w:val="24"/>
                <w:szCs w:val="24"/>
              </w:rPr>
            </w:pPr>
          </w:p>
        </w:tc>
        <w:tc>
          <w:tcPr>
            <w:tcW w:w="0" w:type="auto"/>
          </w:tcPr>
          <w:p w14:paraId="18B3FB56" w14:textId="77777777" w:rsidR="00B9396F" w:rsidRPr="00B9396F" w:rsidRDefault="00B9396F" w:rsidP="00B9396F">
            <w:pPr>
              <w:rPr>
                <w:rFonts w:cstheme="minorHAnsi"/>
                <w:sz w:val="24"/>
                <w:szCs w:val="24"/>
              </w:rPr>
            </w:pPr>
            <w:r w:rsidRPr="00B9396F">
              <w:rPr>
                <w:rFonts w:ascii="Cambria Math" w:hAnsi="Cambria Math" w:cs="Cambria Math"/>
                <w:sz w:val="24"/>
                <w:szCs w:val="24"/>
              </w:rPr>
              <w:t>𝜃</w:t>
            </w:r>
          </w:p>
        </w:tc>
        <w:tc>
          <w:tcPr>
            <w:tcW w:w="0" w:type="auto"/>
          </w:tcPr>
          <w:p w14:paraId="4BBDD3CE" w14:textId="77777777" w:rsidR="00B9396F" w:rsidRPr="00B9396F" w:rsidRDefault="00B9396F" w:rsidP="00B9396F">
            <w:pPr>
              <w:rPr>
                <w:rFonts w:cstheme="minorHAnsi"/>
                <w:sz w:val="24"/>
                <w:szCs w:val="24"/>
              </w:rPr>
            </w:pPr>
            <w:r w:rsidRPr="00B9396F">
              <w:rPr>
                <w:rFonts w:cstheme="minorHAnsi"/>
                <w:sz w:val="24"/>
                <w:szCs w:val="24"/>
              </w:rPr>
              <w:t>0.5019</w:t>
            </w:r>
          </w:p>
        </w:tc>
        <w:tc>
          <w:tcPr>
            <w:tcW w:w="0" w:type="auto"/>
          </w:tcPr>
          <w:p w14:paraId="4C735D34" w14:textId="77777777" w:rsidR="00B9396F" w:rsidRPr="00B9396F" w:rsidRDefault="00B9396F" w:rsidP="00B9396F">
            <w:pPr>
              <w:rPr>
                <w:rFonts w:cstheme="minorHAnsi"/>
                <w:sz w:val="24"/>
                <w:szCs w:val="24"/>
              </w:rPr>
            </w:pPr>
            <w:r w:rsidRPr="00B9396F">
              <w:rPr>
                <w:rFonts w:cstheme="minorHAnsi"/>
                <w:sz w:val="24"/>
                <w:szCs w:val="24"/>
              </w:rPr>
              <w:t>0.0019</w:t>
            </w:r>
          </w:p>
        </w:tc>
        <w:tc>
          <w:tcPr>
            <w:tcW w:w="0" w:type="auto"/>
          </w:tcPr>
          <w:p w14:paraId="00CB65CB" w14:textId="77777777" w:rsidR="00B9396F" w:rsidRPr="00B9396F" w:rsidRDefault="00B9396F" w:rsidP="00B9396F">
            <w:pPr>
              <w:rPr>
                <w:rFonts w:cstheme="minorHAnsi"/>
                <w:sz w:val="24"/>
                <w:szCs w:val="24"/>
              </w:rPr>
            </w:pPr>
            <w:r w:rsidRPr="00B9396F">
              <w:rPr>
                <w:rFonts w:cstheme="minorHAnsi"/>
                <w:sz w:val="24"/>
                <w:szCs w:val="24"/>
              </w:rPr>
              <w:t>0.0012</w:t>
            </w:r>
          </w:p>
        </w:tc>
        <w:tc>
          <w:tcPr>
            <w:tcW w:w="0" w:type="auto"/>
          </w:tcPr>
          <w:p w14:paraId="160CBE51" w14:textId="77777777" w:rsidR="00B9396F" w:rsidRPr="00B9396F" w:rsidRDefault="00B9396F" w:rsidP="00B9396F">
            <w:pPr>
              <w:rPr>
                <w:rFonts w:cstheme="minorHAnsi"/>
                <w:sz w:val="24"/>
                <w:szCs w:val="24"/>
              </w:rPr>
            </w:pPr>
            <w:r w:rsidRPr="00B9396F">
              <w:rPr>
                <w:rFonts w:cstheme="minorHAnsi"/>
                <w:sz w:val="24"/>
                <w:szCs w:val="24"/>
              </w:rPr>
              <w:t>0.5137</w:t>
            </w:r>
          </w:p>
        </w:tc>
        <w:tc>
          <w:tcPr>
            <w:tcW w:w="0" w:type="auto"/>
          </w:tcPr>
          <w:p w14:paraId="01EDEB4B" w14:textId="77777777" w:rsidR="00B9396F" w:rsidRPr="00B9396F" w:rsidRDefault="00B9396F" w:rsidP="00B9396F">
            <w:pPr>
              <w:rPr>
                <w:rFonts w:cstheme="minorHAnsi"/>
                <w:sz w:val="24"/>
                <w:szCs w:val="24"/>
              </w:rPr>
            </w:pPr>
            <w:r w:rsidRPr="00B9396F">
              <w:rPr>
                <w:rFonts w:cstheme="minorHAnsi"/>
                <w:sz w:val="24"/>
                <w:szCs w:val="24"/>
              </w:rPr>
              <w:t>0.0137</w:t>
            </w:r>
          </w:p>
        </w:tc>
        <w:tc>
          <w:tcPr>
            <w:tcW w:w="0" w:type="auto"/>
          </w:tcPr>
          <w:p w14:paraId="1F684E43" w14:textId="77777777" w:rsidR="00B9396F" w:rsidRPr="00B9396F" w:rsidRDefault="00B9396F" w:rsidP="00B9396F">
            <w:pPr>
              <w:rPr>
                <w:rFonts w:cstheme="minorHAnsi"/>
                <w:sz w:val="24"/>
                <w:szCs w:val="24"/>
              </w:rPr>
            </w:pPr>
            <w:r w:rsidRPr="00B9396F">
              <w:rPr>
                <w:rFonts w:cstheme="minorHAnsi"/>
                <w:sz w:val="24"/>
                <w:szCs w:val="24"/>
              </w:rPr>
              <w:t>0.0077</w:t>
            </w:r>
          </w:p>
        </w:tc>
      </w:tr>
      <w:tr w:rsidR="00B9396F" w:rsidRPr="00B9396F" w14:paraId="3B1E0D01" w14:textId="77777777" w:rsidTr="00B64B91">
        <w:trPr>
          <w:trHeight w:val="234"/>
        </w:trPr>
        <w:tc>
          <w:tcPr>
            <w:tcW w:w="0" w:type="auto"/>
          </w:tcPr>
          <w:p w14:paraId="561CAEAB" w14:textId="77777777" w:rsidR="00B9396F" w:rsidRPr="00B9396F" w:rsidRDefault="00B9396F" w:rsidP="00B9396F">
            <w:pPr>
              <w:rPr>
                <w:rFonts w:cstheme="minorHAnsi"/>
                <w:sz w:val="24"/>
                <w:szCs w:val="24"/>
              </w:rPr>
            </w:pPr>
            <w:r w:rsidRPr="00B9396F">
              <w:rPr>
                <w:rFonts w:cstheme="minorHAnsi"/>
                <w:sz w:val="24"/>
                <w:szCs w:val="24"/>
              </w:rPr>
              <w:t>200</w:t>
            </w:r>
          </w:p>
        </w:tc>
        <w:tc>
          <w:tcPr>
            <w:tcW w:w="0" w:type="auto"/>
          </w:tcPr>
          <w:p w14:paraId="2565B847"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𝛼</w:t>
            </w:r>
          </w:p>
        </w:tc>
        <w:tc>
          <w:tcPr>
            <w:tcW w:w="0" w:type="auto"/>
          </w:tcPr>
          <w:p w14:paraId="4A5B53AF" w14:textId="77777777" w:rsidR="00B9396F" w:rsidRPr="00B9396F" w:rsidRDefault="00B9396F" w:rsidP="00B9396F">
            <w:pPr>
              <w:rPr>
                <w:rFonts w:cstheme="minorHAnsi"/>
                <w:sz w:val="24"/>
                <w:szCs w:val="24"/>
              </w:rPr>
            </w:pPr>
            <w:r w:rsidRPr="00B9396F">
              <w:rPr>
                <w:rFonts w:cstheme="minorHAnsi"/>
                <w:sz w:val="24"/>
                <w:szCs w:val="24"/>
              </w:rPr>
              <w:t>2.0269</w:t>
            </w:r>
          </w:p>
        </w:tc>
        <w:tc>
          <w:tcPr>
            <w:tcW w:w="0" w:type="auto"/>
          </w:tcPr>
          <w:p w14:paraId="2CA63CE3" w14:textId="77777777" w:rsidR="00B9396F" w:rsidRPr="00B9396F" w:rsidRDefault="00B9396F" w:rsidP="00B9396F">
            <w:pPr>
              <w:rPr>
                <w:rFonts w:cstheme="minorHAnsi"/>
                <w:sz w:val="24"/>
                <w:szCs w:val="24"/>
              </w:rPr>
            </w:pPr>
            <w:r w:rsidRPr="00B9396F">
              <w:rPr>
                <w:rFonts w:cstheme="minorHAnsi"/>
                <w:sz w:val="24"/>
                <w:szCs w:val="24"/>
              </w:rPr>
              <w:t>0.0269</w:t>
            </w:r>
          </w:p>
        </w:tc>
        <w:tc>
          <w:tcPr>
            <w:tcW w:w="0" w:type="auto"/>
          </w:tcPr>
          <w:p w14:paraId="007AA1EB" w14:textId="77777777" w:rsidR="00B9396F" w:rsidRPr="00B9396F" w:rsidRDefault="00B9396F" w:rsidP="00B9396F">
            <w:pPr>
              <w:rPr>
                <w:rFonts w:cstheme="minorHAnsi"/>
                <w:sz w:val="24"/>
                <w:szCs w:val="24"/>
              </w:rPr>
            </w:pPr>
            <w:r w:rsidRPr="00B9396F">
              <w:rPr>
                <w:rFonts w:cstheme="minorHAnsi"/>
                <w:sz w:val="24"/>
                <w:szCs w:val="24"/>
              </w:rPr>
              <w:t>0.0571</w:t>
            </w:r>
          </w:p>
        </w:tc>
        <w:tc>
          <w:tcPr>
            <w:tcW w:w="0" w:type="auto"/>
          </w:tcPr>
          <w:p w14:paraId="7BA2527D" w14:textId="77777777" w:rsidR="00B9396F" w:rsidRPr="00B9396F" w:rsidRDefault="00B9396F" w:rsidP="00B9396F">
            <w:pPr>
              <w:rPr>
                <w:rFonts w:cstheme="minorHAnsi"/>
                <w:sz w:val="24"/>
                <w:szCs w:val="24"/>
              </w:rPr>
            </w:pPr>
            <w:r w:rsidRPr="00B9396F">
              <w:rPr>
                <w:rFonts w:cstheme="minorHAnsi"/>
                <w:sz w:val="24"/>
                <w:szCs w:val="24"/>
              </w:rPr>
              <w:t>0.5066</w:t>
            </w:r>
          </w:p>
        </w:tc>
        <w:tc>
          <w:tcPr>
            <w:tcW w:w="0" w:type="auto"/>
          </w:tcPr>
          <w:p w14:paraId="1D43865E" w14:textId="77777777" w:rsidR="00B9396F" w:rsidRPr="00B9396F" w:rsidRDefault="00B9396F" w:rsidP="00B9396F">
            <w:pPr>
              <w:rPr>
                <w:rFonts w:cstheme="minorHAnsi"/>
                <w:sz w:val="24"/>
                <w:szCs w:val="24"/>
              </w:rPr>
            </w:pPr>
            <w:r w:rsidRPr="00B9396F">
              <w:rPr>
                <w:rFonts w:cstheme="minorHAnsi"/>
                <w:sz w:val="24"/>
                <w:szCs w:val="24"/>
              </w:rPr>
              <w:t>0.0066</w:t>
            </w:r>
          </w:p>
        </w:tc>
        <w:tc>
          <w:tcPr>
            <w:tcW w:w="0" w:type="auto"/>
          </w:tcPr>
          <w:p w14:paraId="42867407" w14:textId="77777777" w:rsidR="00B9396F" w:rsidRPr="00B9396F" w:rsidRDefault="00B9396F" w:rsidP="00B9396F">
            <w:pPr>
              <w:rPr>
                <w:rFonts w:cstheme="minorHAnsi"/>
                <w:sz w:val="24"/>
                <w:szCs w:val="24"/>
              </w:rPr>
            </w:pPr>
            <w:r w:rsidRPr="00B9396F">
              <w:rPr>
                <w:rFonts w:cstheme="minorHAnsi"/>
                <w:sz w:val="24"/>
                <w:szCs w:val="24"/>
              </w:rPr>
              <w:t>0.0036</w:t>
            </w:r>
          </w:p>
        </w:tc>
      </w:tr>
      <w:tr w:rsidR="00B9396F" w:rsidRPr="00B9396F" w14:paraId="56B68B2A" w14:textId="77777777" w:rsidTr="00B64B91">
        <w:trPr>
          <w:trHeight w:val="234"/>
        </w:trPr>
        <w:tc>
          <w:tcPr>
            <w:tcW w:w="0" w:type="auto"/>
          </w:tcPr>
          <w:p w14:paraId="0AE5BEC0" w14:textId="77777777" w:rsidR="00B9396F" w:rsidRPr="00B9396F" w:rsidRDefault="00B9396F" w:rsidP="00B9396F">
            <w:pPr>
              <w:rPr>
                <w:rFonts w:cstheme="minorHAnsi"/>
                <w:sz w:val="24"/>
                <w:szCs w:val="24"/>
              </w:rPr>
            </w:pPr>
          </w:p>
        </w:tc>
        <w:tc>
          <w:tcPr>
            <w:tcW w:w="0" w:type="auto"/>
          </w:tcPr>
          <w:p w14:paraId="2AD387FE" w14:textId="77777777" w:rsidR="00B9396F" w:rsidRPr="00B9396F" w:rsidRDefault="00B9396F" w:rsidP="00B9396F">
            <w:pPr>
              <w:rPr>
                <w:rFonts w:cstheme="minorHAnsi"/>
                <w:sz w:val="24"/>
                <w:szCs w:val="24"/>
              </w:rPr>
            </w:pPr>
            <w:r w:rsidRPr="00B9396F">
              <w:rPr>
                <w:rFonts w:ascii="Cambria Math" w:hAnsi="Cambria Math" w:cs="Cambria Math"/>
                <w:sz w:val="24"/>
                <w:szCs w:val="24"/>
              </w:rPr>
              <w:t>𝛽</w:t>
            </w:r>
          </w:p>
        </w:tc>
        <w:tc>
          <w:tcPr>
            <w:tcW w:w="0" w:type="auto"/>
          </w:tcPr>
          <w:p w14:paraId="1014F69D" w14:textId="77777777" w:rsidR="00B9396F" w:rsidRPr="00B9396F" w:rsidRDefault="00B9396F" w:rsidP="00B9396F">
            <w:pPr>
              <w:rPr>
                <w:rFonts w:cstheme="minorHAnsi"/>
                <w:sz w:val="24"/>
                <w:szCs w:val="24"/>
              </w:rPr>
            </w:pPr>
            <w:r w:rsidRPr="00B9396F">
              <w:rPr>
                <w:rFonts w:cstheme="minorHAnsi"/>
                <w:sz w:val="24"/>
                <w:szCs w:val="24"/>
              </w:rPr>
              <w:t>0.5042</w:t>
            </w:r>
          </w:p>
        </w:tc>
        <w:tc>
          <w:tcPr>
            <w:tcW w:w="0" w:type="auto"/>
          </w:tcPr>
          <w:p w14:paraId="0F45A8A0" w14:textId="77777777" w:rsidR="00B9396F" w:rsidRPr="00B9396F" w:rsidRDefault="00B9396F" w:rsidP="00B9396F">
            <w:pPr>
              <w:rPr>
                <w:rFonts w:cstheme="minorHAnsi"/>
                <w:sz w:val="24"/>
                <w:szCs w:val="24"/>
              </w:rPr>
            </w:pPr>
            <w:r w:rsidRPr="00B9396F">
              <w:rPr>
                <w:rFonts w:cstheme="minorHAnsi"/>
                <w:sz w:val="24"/>
                <w:szCs w:val="24"/>
              </w:rPr>
              <w:t>0.0042</w:t>
            </w:r>
          </w:p>
        </w:tc>
        <w:tc>
          <w:tcPr>
            <w:tcW w:w="0" w:type="auto"/>
          </w:tcPr>
          <w:p w14:paraId="7E62AF74" w14:textId="77777777" w:rsidR="00B9396F" w:rsidRPr="00B9396F" w:rsidRDefault="00B9396F" w:rsidP="00B9396F">
            <w:pPr>
              <w:rPr>
                <w:rFonts w:cstheme="minorHAnsi"/>
                <w:sz w:val="24"/>
                <w:szCs w:val="24"/>
              </w:rPr>
            </w:pPr>
            <w:r w:rsidRPr="00B9396F">
              <w:rPr>
                <w:rFonts w:cstheme="minorHAnsi"/>
                <w:sz w:val="24"/>
                <w:szCs w:val="24"/>
              </w:rPr>
              <w:t>0.0023</w:t>
            </w:r>
          </w:p>
        </w:tc>
        <w:tc>
          <w:tcPr>
            <w:tcW w:w="0" w:type="auto"/>
          </w:tcPr>
          <w:p w14:paraId="2AF1F139" w14:textId="77777777" w:rsidR="00B9396F" w:rsidRPr="00B9396F" w:rsidRDefault="00B9396F" w:rsidP="00B9396F">
            <w:pPr>
              <w:rPr>
                <w:rFonts w:cstheme="minorHAnsi"/>
                <w:sz w:val="24"/>
                <w:szCs w:val="24"/>
              </w:rPr>
            </w:pPr>
            <w:r w:rsidRPr="00B9396F">
              <w:rPr>
                <w:rFonts w:cstheme="minorHAnsi"/>
                <w:sz w:val="24"/>
                <w:szCs w:val="24"/>
              </w:rPr>
              <w:t>1.5190</w:t>
            </w:r>
          </w:p>
        </w:tc>
        <w:tc>
          <w:tcPr>
            <w:tcW w:w="0" w:type="auto"/>
          </w:tcPr>
          <w:p w14:paraId="1EBFE9C2" w14:textId="77777777" w:rsidR="00B9396F" w:rsidRPr="00B9396F" w:rsidRDefault="00B9396F" w:rsidP="00B9396F">
            <w:pPr>
              <w:rPr>
                <w:rFonts w:cstheme="minorHAnsi"/>
                <w:sz w:val="24"/>
                <w:szCs w:val="24"/>
              </w:rPr>
            </w:pPr>
            <w:r w:rsidRPr="00B9396F">
              <w:rPr>
                <w:rFonts w:cstheme="minorHAnsi"/>
                <w:sz w:val="24"/>
                <w:szCs w:val="24"/>
              </w:rPr>
              <w:t>0.0190</w:t>
            </w:r>
          </w:p>
        </w:tc>
        <w:tc>
          <w:tcPr>
            <w:tcW w:w="0" w:type="auto"/>
          </w:tcPr>
          <w:p w14:paraId="437766FB" w14:textId="77777777" w:rsidR="00B9396F" w:rsidRPr="00B9396F" w:rsidRDefault="00B9396F" w:rsidP="00B9396F">
            <w:pPr>
              <w:rPr>
                <w:rFonts w:cstheme="minorHAnsi"/>
                <w:sz w:val="24"/>
                <w:szCs w:val="24"/>
              </w:rPr>
            </w:pPr>
            <w:r w:rsidRPr="00B9396F">
              <w:rPr>
                <w:rFonts w:cstheme="minorHAnsi"/>
                <w:sz w:val="24"/>
                <w:szCs w:val="24"/>
              </w:rPr>
              <w:t>0.0303</w:t>
            </w:r>
          </w:p>
        </w:tc>
      </w:tr>
      <w:tr w:rsidR="00B9396F" w:rsidRPr="00B9396F" w14:paraId="32625797" w14:textId="77777777" w:rsidTr="00B64B91">
        <w:trPr>
          <w:trHeight w:val="234"/>
        </w:trPr>
        <w:tc>
          <w:tcPr>
            <w:tcW w:w="0" w:type="auto"/>
          </w:tcPr>
          <w:p w14:paraId="3405BE3F" w14:textId="77777777" w:rsidR="00B9396F" w:rsidRPr="00B9396F" w:rsidRDefault="00B9396F" w:rsidP="00B9396F">
            <w:pPr>
              <w:rPr>
                <w:rFonts w:cstheme="minorHAnsi"/>
                <w:sz w:val="24"/>
                <w:szCs w:val="24"/>
              </w:rPr>
            </w:pPr>
          </w:p>
        </w:tc>
        <w:tc>
          <w:tcPr>
            <w:tcW w:w="0" w:type="auto"/>
          </w:tcPr>
          <w:p w14:paraId="5B60579E" w14:textId="77777777" w:rsidR="00B9396F" w:rsidRPr="00B9396F" w:rsidRDefault="00B9396F" w:rsidP="00B9396F">
            <w:pPr>
              <w:rPr>
                <w:rFonts w:cstheme="minorHAnsi"/>
                <w:sz w:val="24"/>
                <w:szCs w:val="24"/>
              </w:rPr>
            </w:pPr>
            <w:r w:rsidRPr="00B9396F">
              <w:rPr>
                <w:rFonts w:ascii="Cambria Math" w:hAnsi="Cambria Math" w:cs="Cambria Math"/>
                <w:sz w:val="24"/>
                <w:szCs w:val="24"/>
              </w:rPr>
              <w:t>𝜃</w:t>
            </w:r>
          </w:p>
        </w:tc>
        <w:tc>
          <w:tcPr>
            <w:tcW w:w="0" w:type="auto"/>
          </w:tcPr>
          <w:p w14:paraId="1A0E3559" w14:textId="77777777" w:rsidR="00B9396F" w:rsidRPr="00B9396F" w:rsidRDefault="00B9396F" w:rsidP="00B9396F">
            <w:pPr>
              <w:rPr>
                <w:rFonts w:cstheme="minorHAnsi"/>
                <w:sz w:val="24"/>
                <w:szCs w:val="24"/>
              </w:rPr>
            </w:pPr>
            <w:r w:rsidRPr="00B9396F">
              <w:rPr>
                <w:rFonts w:cstheme="minorHAnsi"/>
                <w:sz w:val="24"/>
                <w:szCs w:val="24"/>
              </w:rPr>
              <w:t>0.5016</w:t>
            </w:r>
          </w:p>
        </w:tc>
        <w:tc>
          <w:tcPr>
            <w:tcW w:w="0" w:type="auto"/>
          </w:tcPr>
          <w:p w14:paraId="2E214EDB" w14:textId="77777777" w:rsidR="00B9396F" w:rsidRPr="00B9396F" w:rsidRDefault="00B9396F" w:rsidP="00B9396F">
            <w:pPr>
              <w:rPr>
                <w:rFonts w:cstheme="minorHAnsi"/>
                <w:sz w:val="24"/>
                <w:szCs w:val="24"/>
              </w:rPr>
            </w:pPr>
            <w:r w:rsidRPr="00B9396F">
              <w:rPr>
                <w:rFonts w:cstheme="minorHAnsi"/>
                <w:sz w:val="24"/>
                <w:szCs w:val="24"/>
              </w:rPr>
              <w:t>0.0016</w:t>
            </w:r>
          </w:p>
        </w:tc>
        <w:tc>
          <w:tcPr>
            <w:tcW w:w="0" w:type="auto"/>
          </w:tcPr>
          <w:p w14:paraId="4EDAF1E3" w14:textId="77777777" w:rsidR="00B9396F" w:rsidRPr="00B9396F" w:rsidRDefault="00B9396F" w:rsidP="00B9396F">
            <w:pPr>
              <w:rPr>
                <w:rFonts w:cstheme="minorHAnsi"/>
                <w:sz w:val="24"/>
                <w:szCs w:val="24"/>
              </w:rPr>
            </w:pPr>
            <w:r w:rsidRPr="00B9396F">
              <w:rPr>
                <w:rFonts w:cstheme="minorHAnsi"/>
                <w:sz w:val="24"/>
                <w:szCs w:val="24"/>
              </w:rPr>
              <w:t>0.0008</w:t>
            </w:r>
          </w:p>
        </w:tc>
        <w:tc>
          <w:tcPr>
            <w:tcW w:w="0" w:type="auto"/>
          </w:tcPr>
          <w:p w14:paraId="407E727F" w14:textId="77777777" w:rsidR="00B9396F" w:rsidRPr="00B9396F" w:rsidRDefault="00B9396F" w:rsidP="00B9396F">
            <w:pPr>
              <w:rPr>
                <w:rFonts w:cstheme="minorHAnsi"/>
                <w:sz w:val="24"/>
                <w:szCs w:val="24"/>
              </w:rPr>
            </w:pPr>
            <w:r w:rsidRPr="00B9396F">
              <w:rPr>
                <w:rFonts w:cstheme="minorHAnsi"/>
                <w:sz w:val="24"/>
                <w:szCs w:val="24"/>
              </w:rPr>
              <w:t>0.5102</w:t>
            </w:r>
          </w:p>
        </w:tc>
        <w:tc>
          <w:tcPr>
            <w:tcW w:w="0" w:type="auto"/>
          </w:tcPr>
          <w:p w14:paraId="4DFB5498" w14:textId="77777777" w:rsidR="00B9396F" w:rsidRPr="00B9396F" w:rsidRDefault="00B9396F" w:rsidP="00B9396F">
            <w:pPr>
              <w:rPr>
                <w:rFonts w:cstheme="minorHAnsi"/>
                <w:sz w:val="24"/>
                <w:szCs w:val="24"/>
              </w:rPr>
            </w:pPr>
            <w:r w:rsidRPr="00B9396F">
              <w:rPr>
                <w:rFonts w:cstheme="minorHAnsi"/>
                <w:sz w:val="24"/>
                <w:szCs w:val="24"/>
              </w:rPr>
              <w:t>0.0102</w:t>
            </w:r>
          </w:p>
        </w:tc>
        <w:tc>
          <w:tcPr>
            <w:tcW w:w="0" w:type="auto"/>
          </w:tcPr>
          <w:p w14:paraId="3DE9189F" w14:textId="77777777" w:rsidR="00B9396F" w:rsidRPr="00B9396F" w:rsidRDefault="00B9396F" w:rsidP="00B9396F">
            <w:pPr>
              <w:rPr>
                <w:rFonts w:cstheme="minorHAnsi"/>
                <w:sz w:val="24"/>
                <w:szCs w:val="24"/>
              </w:rPr>
            </w:pPr>
            <w:r w:rsidRPr="00B9396F">
              <w:rPr>
                <w:rFonts w:cstheme="minorHAnsi"/>
                <w:sz w:val="24"/>
                <w:szCs w:val="24"/>
              </w:rPr>
              <w:t>0.0057</w:t>
            </w:r>
          </w:p>
        </w:tc>
      </w:tr>
    </w:tbl>
    <w:p w14:paraId="69BECEB4" w14:textId="77777777" w:rsidR="001557EE" w:rsidRDefault="001557EE" w:rsidP="0065224A">
      <w:pPr>
        <w:pStyle w:val="BodyText"/>
        <w:kinsoku w:val="0"/>
        <w:overflowPunct w:val="0"/>
        <w:spacing w:after="0"/>
      </w:pPr>
      <w:r>
        <w:t>Continued of Table 1</w:t>
      </w:r>
    </w:p>
    <w:tbl>
      <w:tblPr>
        <w:tblStyle w:val="TableGrid"/>
        <w:tblW w:w="0" w:type="auto"/>
        <w:tblLook w:val="0020" w:firstRow="1" w:lastRow="0" w:firstColumn="0" w:lastColumn="0" w:noHBand="0" w:noVBand="0"/>
      </w:tblPr>
      <w:tblGrid>
        <w:gridCol w:w="581"/>
        <w:gridCol w:w="539"/>
        <w:gridCol w:w="1211"/>
        <w:gridCol w:w="885"/>
        <w:gridCol w:w="885"/>
        <w:gridCol w:w="1393"/>
        <w:gridCol w:w="885"/>
        <w:gridCol w:w="885"/>
      </w:tblGrid>
      <w:tr w:rsidR="001557EE" w:rsidRPr="004833C3" w14:paraId="4CDDB198" w14:textId="77777777" w:rsidTr="00B64B91">
        <w:trPr>
          <w:trHeight w:val="230"/>
        </w:trPr>
        <w:tc>
          <w:tcPr>
            <w:tcW w:w="0" w:type="auto"/>
          </w:tcPr>
          <w:p w14:paraId="0CF0276F" w14:textId="77777777" w:rsidR="001557EE" w:rsidRPr="004833C3" w:rsidRDefault="001557EE" w:rsidP="004833C3">
            <w:pPr>
              <w:rPr>
                <w:rFonts w:cstheme="minorHAnsi"/>
                <w:sz w:val="24"/>
                <w:szCs w:val="24"/>
              </w:rPr>
            </w:pPr>
          </w:p>
        </w:tc>
        <w:tc>
          <w:tcPr>
            <w:tcW w:w="0" w:type="auto"/>
          </w:tcPr>
          <w:p w14:paraId="74257EA0" w14:textId="77777777" w:rsidR="001557EE" w:rsidRPr="004833C3" w:rsidRDefault="001557EE" w:rsidP="004833C3">
            <w:pPr>
              <w:rPr>
                <w:rFonts w:cstheme="minorHAnsi"/>
                <w:sz w:val="24"/>
                <w:szCs w:val="24"/>
              </w:rPr>
            </w:pPr>
          </w:p>
        </w:tc>
        <w:tc>
          <w:tcPr>
            <w:tcW w:w="0" w:type="auto"/>
          </w:tcPr>
          <w:p w14:paraId="3A524812" w14:textId="77777777" w:rsidR="001557EE" w:rsidRPr="004833C3" w:rsidRDefault="001557EE" w:rsidP="004833C3">
            <w:pPr>
              <w:rPr>
                <w:rFonts w:cstheme="minorHAnsi"/>
                <w:sz w:val="24"/>
                <w:szCs w:val="24"/>
              </w:rPr>
            </w:pPr>
            <w:r w:rsidRPr="004833C3">
              <w:rPr>
                <w:rFonts w:cstheme="minorHAnsi"/>
                <w:sz w:val="24"/>
                <w:szCs w:val="24"/>
              </w:rPr>
              <w:t>(0.5,2,0.5)</w:t>
            </w:r>
          </w:p>
        </w:tc>
        <w:tc>
          <w:tcPr>
            <w:tcW w:w="0" w:type="auto"/>
          </w:tcPr>
          <w:p w14:paraId="01A3A399" w14:textId="77777777" w:rsidR="001557EE" w:rsidRPr="004833C3" w:rsidRDefault="001557EE" w:rsidP="004833C3">
            <w:pPr>
              <w:rPr>
                <w:rFonts w:cstheme="minorHAnsi"/>
                <w:sz w:val="24"/>
                <w:szCs w:val="24"/>
              </w:rPr>
            </w:pPr>
          </w:p>
        </w:tc>
        <w:tc>
          <w:tcPr>
            <w:tcW w:w="0" w:type="auto"/>
          </w:tcPr>
          <w:p w14:paraId="5D77ADE5" w14:textId="7175412D" w:rsidR="001557EE" w:rsidRPr="004833C3" w:rsidRDefault="001557EE" w:rsidP="004833C3">
            <w:pPr>
              <w:rPr>
                <w:rFonts w:cstheme="minorHAnsi"/>
                <w:sz w:val="24"/>
                <w:szCs w:val="24"/>
              </w:rPr>
            </w:pPr>
          </w:p>
        </w:tc>
        <w:tc>
          <w:tcPr>
            <w:tcW w:w="0" w:type="auto"/>
          </w:tcPr>
          <w:p w14:paraId="162C5496" w14:textId="77777777" w:rsidR="001557EE" w:rsidRPr="004833C3" w:rsidRDefault="001557EE" w:rsidP="004833C3">
            <w:pPr>
              <w:rPr>
                <w:rFonts w:cstheme="minorHAnsi"/>
                <w:sz w:val="24"/>
                <w:szCs w:val="24"/>
              </w:rPr>
            </w:pPr>
            <w:r w:rsidRPr="004833C3">
              <w:rPr>
                <w:rFonts w:cstheme="minorHAnsi"/>
                <w:sz w:val="24"/>
                <w:szCs w:val="24"/>
              </w:rPr>
              <w:t>(1.5,1.5,0.5)</w:t>
            </w:r>
          </w:p>
        </w:tc>
        <w:tc>
          <w:tcPr>
            <w:tcW w:w="0" w:type="auto"/>
          </w:tcPr>
          <w:p w14:paraId="3DB5B065" w14:textId="77777777" w:rsidR="001557EE" w:rsidRPr="004833C3" w:rsidRDefault="001557EE" w:rsidP="004833C3">
            <w:pPr>
              <w:rPr>
                <w:rFonts w:cstheme="minorHAnsi"/>
                <w:sz w:val="24"/>
                <w:szCs w:val="24"/>
              </w:rPr>
            </w:pPr>
          </w:p>
        </w:tc>
        <w:tc>
          <w:tcPr>
            <w:tcW w:w="0" w:type="auto"/>
          </w:tcPr>
          <w:p w14:paraId="53570813" w14:textId="137F4FFD" w:rsidR="001557EE" w:rsidRPr="004833C3" w:rsidRDefault="001557EE" w:rsidP="004833C3">
            <w:pPr>
              <w:rPr>
                <w:rFonts w:cstheme="minorHAnsi"/>
                <w:sz w:val="24"/>
                <w:szCs w:val="24"/>
              </w:rPr>
            </w:pPr>
          </w:p>
        </w:tc>
      </w:tr>
      <w:tr w:rsidR="004833C3" w:rsidRPr="004833C3" w14:paraId="7F3220F5" w14:textId="77777777" w:rsidTr="00B64B91">
        <w:trPr>
          <w:trHeight w:val="230"/>
        </w:trPr>
        <w:tc>
          <w:tcPr>
            <w:tcW w:w="0" w:type="auto"/>
          </w:tcPr>
          <w:p w14:paraId="6FF2F540" w14:textId="77777777" w:rsidR="004833C3" w:rsidRPr="004833C3" w:rsidRDefault="004833C3" w:rsidP="004833C3">
            <w:pPr>
              <w:rPr>
                <w:rFonts w:cstheme="minorHAnsi"/>
                <w:i/>
                <w:iCs/>
                <w:sz w:val="24"/>
                <w:szCs w:val="24"/>
              </w:rPr>
            </w:pPr>
            <w:r w:rsidRPr="004833C3">
              <w:rPr>
                <w:rFonts w:cstheme="minorHAnsi"/>
                <w:i/>
                <w:iCs/>
                <w:sz w:val="24"/>
                <w:szCs w:val="24"/>
              </w:rPr>
              <w:t>n</w:t>
            </w:r>
          </w:p>
        </w:tc>
        <w:tc>
          <w:tcPr>
            <w:tcW w:w="0" w:type="auto"/>
          </w:tcPr>
          <w:p w14:paraId="56B77AB4" w14:textId="77777777" w:rsidR="004833C3" w:rsidRPr="004833C3" w:rsidRDefault="004833C3" w:rsidP="004833C3">
            <w:pPr>
              <w:rPr>
                <w:rFonts w:cstheme="minorHAnsi"/>
                <w:sz w:val="24"/>
                <w:szCs w:val="24"/>
              </w:rPr>
            </w:pPr>
            <w:r w:rsidRPr="004833C3">
              <w:rPr>
                <w:rFonts w:cstheme="minorHAnsi"/>
                <w:sz w:val="24"/>
                <w:szCs w:val="24"/>
              </w:rPr>
              <w:t>Par</w:t>
            </w:r>
          </w:p>
        </w:tc>
        <w:tc>
          <w:tcPr>
            <w:tcW w:w="0" w:type="auto"/>
          </w:tcPr>
          <w:p w14:paraId="57EB3F4E" w14:textId="77777777" w:rsidR="004833C3" w:rsidRPr="004833C3" w:rsidRDefault="004833C3" w:rsidP="004833C3">
            <w:pPr>
              <w:rPr>
                <w:rFonts w:cstheme="minorHAnsi"/>
                <w:sz w:val="24"/>
                <w:szCs w:val="24"/>
              </w:rPr>
            </w:pPr>
            <w:r w:rsidRPr="004833C3">
              <w:rPr>
                <w:rFonts w:cstheme="minorHAnsi"/>
                <w:sz w:val="24"/>
                <w:szCs w:val="24"/>
              </w:rPr>
              <w:t>MLEs</w:t>
            </w:r>
          </w:p>
        </w:tc>
        <w:tc>
          <w:tcPr>
            <w:tcW w:w="0" w:type="auto"/>
          </w:tcPr>
          <w:p w14:paraId="76E86D19" w14:textId="77777777" w:rsidR="004833C3" w:rsidRPr="004833C3" w:rsidRDefault="004833C3" w:rsidP="004833C3">
            <w:pPr>
              <w:rPr>
                <w:rFonts w:cstheme="minorHAnsi"/>
                <w:sz w:val="24"/>
                <w:szCs w:val="24"/>
              </w:rPr>
            </w:pPr>
            <w:r w:rsidRPr="004833C3">
              <w:rPr>
                <w:rFonts w:cstheme="minorHAnsi"/>
                <w:sz w:val="24"/>
                <w:szCs w:val="24"/>
              </w:rPr>
              <w:t>Bias</w:t>
            </w:r>
          </w:p>
        </w:tc>
        <w:tc>
          <w:tcPr>
            <w:tcW w:w="0" w:type="auto"/>
          </w:tcPr>
          <w:p w14:paraId="4DAE4926" w14:textId="77777777" w:rsidR="004833C3" w:rsidRPr="004833C3" w:rsidRDefault="004833C3" w:rsidP="004833C3">
            <w:pPr>
              <w:rPr>
                <w:rFonts w:cstheme="minorHAnsi"/>
                <w:sz w:val="24"/>
                <w:szCs w:val="24"/>
              </w:rPr>
            </w:pPr>
            <w:r w:rsidRPr="004833C3">
              <w:rPr>
                <w:rFonts w:cstheme="minorHAnsi"/>
                <w:sz w:val="24"/>
                <w:szCs w:val="24"/>
              </w:rPr>
              <w:t>MSE</w:t>
            </w:r>
          </w:p>
        </w:tc>
        <w:tc>
          <w:tcPr>
            <w:tcW w:w="0" w:type="auto"/>
          </w:tcPr>
          <w:p w14:paraId="32391464" w14:textId="77777777" w:rsidR="004833C3" w:rsidRPr="004833C3" w:rsidRDefault="004833C3" w:rsidP="004833C3">
            <w:pPr>
              <w:rPr>
                <w:rFonts w:cstheme="minorHAnsi"/>
                <w:sz w:val="24"/>
                <w:szCs w:val="24"/>
              </w:rPr>
            </w:pPr>
            <w:r w:rsidRPr="004833C3">
              <w:rPr>
                <w:rFonts w:cstheme="minorHAnsi"/>
                <w:sz w:val="24"/>
                <w:szCs w:val="24"/>
              </w:rPr>
              <w:t>MLEs</w:t>
            </w:r>
          </w:p>
        </w:tc>
        <w:tc>
          <w:tcPr>
            <w:tcW w:w="0" w:type="auto"/>
          </w:tcPr>
          <w:p w14:paraId="52D01525" w14:textId="77777777" w:rsidR="004833C3" w:rsidRPr="004833C3" w:rsidRDefault="004833C3" w:rsidP="004833C3">
            <w:pPr>
              <w:rPr>
                <w:rFonts w:cstheme="minorHAnsi"/>
                <w:sz w:val="24"/>
                <w:szCs w:val="24"/>
              </w:rPr>
            </w:pPr>
            <w:r w:rsidRPr="004833C3">
              <w:rPr>
                <w:rFonts w:cstheme="minorHAnsi"/>
                <w:sz w:val="24"/>
                <w:szCs w:val="24"/>
              </w:rPr>
              <w:t>Bias</w:t>
            </w:r>
          </w:p>
        </w:tc>
        <w:tc>
          <w:tcPr>
            <w:tcW w:w="0" w:type="auto"/>
          </w:tcPr>
          <w:p w14:paraId="13C81DF6" w14:textId="77777777" w:rsidR="004833C3" w:rsidRPr="004833C3" w:rsidRDefault="004833C3" w:rsidP="004833C3">
            <w:pPr>
              <w:rPr>
                <w:rFonts w:cstheme="minorHAnsi"/>
                <w:sz w:val="24"/>
                <w:szCs w:val="24"/>
              </w:rPr>
            </w:pPr>
            <w:r w:rsidRPr="004833C3">
              <w:rPr>
                <w:rFonts w:cstheme="minorHAnsi"/>
                <w:sz w:val="24"/>
                <w:szCs w:val="24"/>
              </w:rPr>
              <w:t>MSE</w:t>
            </w:r>
          </w:p>
        </w:tc>
      </w:tr>
      <w:tr w:rsidR="004833C3" w:rsidRPr="004833C3" w14:paraId="08A4888E" w14:textId="77777777" w:rsidTr="00B64B91">
        <w:trPr>
          <w:trHeight w:val="232"/>
        </w:trPr>
        <w:tc>
          <w:tcPr>
            <w:tcW w:w="0" w:type="auto"/>
          </w:tcPr>
          <w:p w14:paraId="1D889B28" w14:textId="77777777" w:rsidR="004833C3" w:rsidRPr="004833C3" w:rsidRDefault="004833C3" w:rsidP="004833C3">
            <w:pPr>
              <w:rPr>
                <w:rFonts w:cstheme="minorHAnsi"/>
                <w:sz w:val="24"/>
                <w:szCs w:val="24"/>
              </w:rPr>
            </w:pPr>
            <w:r w:rsidRPr="004833C3">
              <w:rPr>
                <w:rFonts w:cstheme="minorHAnsi"/>
                <w:sz w:val="24"/>
                <w:szCs w:val="24"/>
              </w:rPr>
              <w:t>50</w:t>
            </w:r>
          </w:p>
        </w:tc>
        <w:tc>
          <w:tcPr>
            <w:tcW w:w="0" w:type="auto"/>
          </w:tcPr>
          <w:p w14:paraId="1CB51FF4"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𝛼</w:t>
            </w:r>
          </w:p>
        </w:tc>
        <w:tc>
          <w:tcPr>
            <w:tcW w:w="0" w:type="auto"/>
          </w:tcPr>
          <w:p w14:paraId="6B97A5FC" w14:textId="77777777" w:rsidR="004833C3" w:rsidRPr="004833C3" w:rsidRDefault="004833C3" w:rsidP="004833C3">
            <w:pPr>
              <w:rPr>
                <w:rFonts w:cstheme="minorHAnsi"/>
                <w:sz w:val="24"/>
                <w:szCs w:val="24"/>
              </w:rPr>
            </w:pPr>
            <w:r w:rsidRPr="004833C3">
              <w:rPr>
                <w:rFonts w:cstheme="minorHAnsi"/>
                <w:sz w:val="24"/>
                <w:szCs w:val="24"/>
              </w:rPr>
              <w:t>0.5255</w:t>
            </w:r>
          </w:p>
        </w:tc>
        <w:tc>
          <w:tcPr>
            <w:tcW w:w="0" w:type="auto"/>
          </w:tcPr>
          <w:p w14:paraId="33C7A64A" w14:textId="77777777" w:rsidR="004833C3" w:rsidRPr="004833C3" w:rsidRDefault="004833C3" w:rsidP="004833C3">
            <w:pPr>
              <w:rPr>
                <w:rFonts w:cstheme="minorHAnsi"/>
                <w:sz w:val="24"/>
                <w:szCs w:val="24"/>
              </w:rPr>
            </w:pPr>
            <w:r w:rsidRPr="004833C3">
              <w:rPr>
                <w:rFonts w:cstheme="minorHAnsi"/>
                <w:sz w:val="24"/>
                <w:szCs w:val="24"/>
              </w:rPr>
              <w:t>0.0255</w:t>
            </w:r>
          </w:p>
        </w:tc>
        <w:tc>
          <w:tcPr>
            <w:tcW w:w="0" w:type="auto"/>
          </w:tcPr>
          <w:p w14:paraId="0D433489" w14:textId="77777777" w:rsidR="004833C3" w:rsidRPr="004833C3" w:rsidRDefault="004833C3" w:rsidP="004833C3">
            <w:pPr>
              <w:rPr>
                <w:rFonts w:cstheme="minorHAnsi"/>
                <w:sz w:val="24"/>
                <w:szCs w:val="24"/>
              </w:rPr>
            </w:pPr>
            <w:r w:rsidRPr="004833C3">
              <w:rPr>
                <w:rFonts w:cstheme="minorHAnsi"/>
                <w:sz w:val="24"/>
                <w:szCs w:val="24"/>
              </w:rPr>
              <w:t>0.0166</w:t>
            </w:r>
          </w:p>
        </w:tc>
        <w:tc>
          <w:tcPr>
            <w:tcW w:w="0" w:type="auto"/>
          </w:tcPr>
          <w:p w14:paraId="66432277" w14:textId="77777777" w:rsidR="004833C3" w:rsidRPr="004833C3" w:rsidRDefault="004833C3" w:rsidP="004833C3">
            <w:pPr>
              <w:rPr>
                <w:rFonts w:cstheme="minorHAnsi"/>
                <w:sz w:val="24"/>
                <w:szCs w:val="24"/>
              </w:rPr>
            </w:pPr>
            <w:r w:rsidRPr="004833C3">
              <w:rPr>
                <w:rFonts w:cstheme="minorHAnsi"/>
                <w:sz w:val="24"/>
                <w:szCs w:val="24"/>
              </w:rPr>
              <w:t>1.5857</w:t>
            </w:r>
          </w:p>
        </w:tc>
        <w:tc>
          <w:tcPr>
            <w:tcW w:w="0" w:type="auto"/>
          </w:tcPr>
          <w:p w14:paraId="388E2000" w14:textId="77777777" w:rsidR="004833C3" w:rsidRPr="004833C3" w:rsidRDefault="004833C3" w:rsidP="004833C3">
            <w:pPr>
              <w:rPr>
                <w:rFonts w:cstheme="minorHAnsi"/>
                <w:sz w:val="24"/>
                <w:szCs w:val="24"/>
              </w:rPr>
            </w:pPr>
            <w:r w:rsidRPr="004833C3">
              <w:rPr>
                <w:rFonts w:cstheme="minorHAnsi"/>
                <w:sz w:val="24"/>
                <w:szCs w:val="24"/>
              </w:rPr>
              <w:t>0.0857</w:t>
            </w:r>
          </w:p>
        </w:tc>
        <w:tc>
          <w:tcPr>
            <w:tcW w:w="0" w:type="auto"/>
          </w:tcPr>
          <w:p w14:paraId="3F6E61A3" w14:textId="77777777" w:rsidR="004833C3" w:rsidRPr="004833C3" w:rsidRDefault="004833C3" w:rsidP="004833C3">
            <w:pPr>
              <w:rPr>
                <w:rFonts w:cstheme="minorHAnsi"/>
                <w:sz w:val="24"/>
                <w:szCs w:val="24"/>
              </w:rPr>
            </w:pPr>
            <w:r w:rsidRPr="004833C3">
              <w:rPr>
                <w:rFonts w:cstheme="minorHAnsi"/>
                <w:sz w:val="24"/>
                <w:szCs w:val="24"/>
              </w:rPr>
              <w:t>0.1570</w:t>
            </w:r>
          </w:p>
        </w:tc>
      </w:tr>
      <w:tr w:rsidR="004833C3" w:rsidRPr="004833C3" w14:paraId="3FBF75ED" w14:textId="77777777" w:rsidTr="00B64B91">
        <w:trPr>
          <w:trHeight w:val="235"/>
        </w:trPr>
        <w:tc>
          <w:tcPr>
            <w:tcW w:w="0" w:type="auto"/>
          </w:tcPr>
          <w:p w14:paraId="2B175700" w14:textId="77777777" w:rsidR="004833C3" w:rsidRPr="004833C3" w:rsidRDefault="004833C3" w:rsidP="004833C3">
            <w:pPr>
              <w:rPr>
                <w:rFonts w:cstheme="minorHAnsi"/>
                <w:sz w:val="24"/>
                <w:szCs w:val="24"/>
              </w:rPr>
            </w:pPr>
          </w:p>
        </w:tc>
        <w:tc>
          <w:tcPr>
            <w:tcW w:w="0" w:type="auto"/>
          </w:tcPr>
          <w:p w14:paraId="3971634E"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𝛽</w:t>
            </w:r>
          </w:p>
        </w:tc>
        <w:tc>
          <w:tcPr>
            <w:tcW w:w="0" w:type="auto"/>
          </w:tcPr>
          <w:p w14:paraId="4DFB8C0A" w14:textId="77777777" w:rsidR="004833C3" w:rsidRPr="004833C3" w:rsidRDefault="004833C3" w:rsidP="004833C3">
            <w:pPr>
              <w:rPr>
                <w:rFonts w:cstheme="minorHAnsi"/>
                <w:sz w:val="24"/>
                <w:szCs w:val="24"/>
              </w:rPr>
            </w:pPr>
            <w:r w:rsidRPr="004833C3">
              <w:rPr>
                <w:rFonts w:cstheme="minorHAnsi"/>
                <w:sz w:val="24"/>
                <w:szCs w:val="24"/>
              </w:rPr>
              <w:t>2.1000</w:t>
            </w:r>
          </w:p>
        </w:tc>
        <w:tc>
          <w:tcPr>
            <w:tcW w:w="0" w:type="auto"/>
          </w:tcPr>
          <w:p w14:paraId="46383A44" w14:textId="77777777" w:rsidR="004833C3" w:rsidRPr="004833C3" w:rsidRDefault="004833C3" w:rsidP="004833C3">
            <w:pPr>
              <w:rPr>
                <w:rFonts w:cstheme="minorHAnsi"/>
                <w:sz w:val="24"/>
                <w:szCs w:val="24"/>
              </w:rPr>
            </w:pPr>
            <w:r w:rsidRPr="004833C3">
              <w:rPr>
                <w:rFonts w:cstheme="minorHAnsi"/>
                <w:sz w:val="24"/>
                <w:szCs w:val="24"/>
              </w:rPr>
              <w:t>0.0999</w:t>
            </w:r>
          </w:p>
        </w:tc>
        <w:tc>
          <w:tcPr>
            <w:tcW w:w="0" w:type="auto"/>
          </w:tcPr>
          <w:p w14:paraId="76202C59" w14:textId="77777777" w:rsidR="004833C3" w:rsidRPr="004833C3" w:rsidRDefault="004833C3" w:rsidP="004833C3">
            <w:pPr>
              <w:rPr>
                <w:rFonts w:cstheme="minorHAnsi"/>
                <w:sz w:val="24"/>
                <w:szCs w:val="24"/>
              </w:rPr>
            </w:pPr>
            <w:r w:rsidRPr="004833C3">
              <w:rPr>
                <w:rFonts w:cstheme="minorHAnsi"/>
                <w:sz w:val="24"/>
                <w:szCs w:val="24"/>
              </w:rPr>
              <w:t>0.2580</w:t>
            </w:r>
          </w:p>
        </w:tc>
        <w:tc>
          <w:tcPr>
            <w:tcW w:w="0" w:type="auto"/>
          </w:tcPr>
          <w:p w14:paraId="4B5256E1" w14:textId="77777777" w:rsidR="004833C3" w:rsidRPr="004833C3" w:rsidRDefault="004833C3" w:rsidP="004833C3">
            <w:pPr>
              <w:rPr>
                <w:rFonts w:cstheme="minorHAnsi"/>
                <w:sz w:val="24"/>
                <w:szCs w:val="24"/>
              </w:rPr>
            </w:pPr>
            <w:r w:rsidRPr="004833C3">
              <w:rPr>
                <w:rFonts w:cstheme="minorHAnsi"/>
                <w:sz w:val="24"/>
                <w:szCs w:val="24"/>
              </w:rPr>
              <w:t>1.5514</w:t>
            </w:r>
          </w:p>
        </w:tc>
        <w:tc>
          <w:tcPr>
            <w:tcW w:w="0" w:type="auto"/>
          </w:tcPr>
          <w:p w14:paraId="30DBDC04" w14:textId="77777777" w:rsidR="004833C3" w:rsidRPr="004833C3" w:rsidRDefault="004833C3" w:rsidP="004833C3">
            <w:pPr>
              <w:rPr>
                <w:rFonts w:cstheme="minorHAnsi"/>
                <w:sz w:val="24"/>
                <w:szCs w:val="24"/>
              </w:rPr>
            </w:pPr>
            <w:r w:rsidRPr="004833C3">
              <w:rPr>
                <w:rFonts w:cstheme="minorHAnsi"/>
                <w:sz w:val="24"/>
                <w:szCs w:val="24"/>
              </w:rPr>
              <w:t>0.0514</w:t>
            </w:r>
          </w:p>
        </w:tc>
        <w:tc>
          <w:tcPr>
            <w:tcW w:w="0" w:type="auto"/>
          </w:tcPr>
          <w:p w14:paraId="7D945CF7" w14:textId="77777777" w:rsidR="004833C3" w:rsidRPr="004833C3" w:rsidRDefault="004833C3" w:rsidP="004833C3">
            <w:pPr>
              <w:rPr>
                <w:rFonts w:cstheme="minorHAnsi"/>
                <w:sz w:val="24"/>
                <w:szCs w:val="24"/>
              </w:rPr>
            </w:pPr>
            <w:r w:rsidRPr="004833C3">
              <w:rPr>
                <w:rFonts w:cstheme="minorHAnsi"/>
                <w:sz w:val="24"/>
                <w:szCs w:val="24"/>
              </w:rPr>
              <w:t>0.0849</w:t>
            </w:r>
          </w:p>
        </w:tc>
      </w:tr>
      <w:tr w:rsidR="004833C3" w:rsidRPr="004833C3" w14:paraId="3F9FB035" w14:textId="77777777" w:rsidTr="00B64B91">
        <w:trPr>
          <w:trHeight w:val="234"/>
        </w:trPr>
        <w:tc>
          <w:tcPr>
            <w:tcW w:w="0" w:type="auto"/>
          </w:tcPr>
          <w:p w14:paraId="2F1BEB3A" w14:textId="77777777" w:rsidR="004833C3" w:rsidRPr="004833C3" w:rsidRDefault="004833C3" w:rsidP="004833C3">
            <w:pPr>
              <w:rPr>
                <w:rFonts w:cstheme="minorHAnsi"/>
                <w:sz w:val="24"/>
                <w:szCs w:val="24"/>
              </w:rPr>
            </w:pPr>
          </w:p>
        </w:tc>
        <w:tc>
          <w:tcPr>
            <w:tcW w:w="0" w:type="auto"/>
          </w:tcPr>
          <w:p w14:paraId="5D1BD9A6" w14:textId="77777777" w:rsidR="004833C3" w:rsidRPr="004833C3" w:rsidRDefault="004833C3" w:rsidP="004833C3">
            <w:pPr>
              <w:rPr>
                <w:rFonts w:cstheme="minorHAnsi"/>
                <w:sz w:val="24"/>
                <w:szCs w:val="24"/>
              </w:rPr>
            </w:pPr>
            <w:r w:rsidRPr="004833C3">
              <w:rPr>
                <w:rFonts w:ascii="Cambria Math" w:hAnsi="Cambria Math" w:cs="Cambria Math"/>
                <w:sz w:val="24"/>
                <w:szCs w:val="24"/>
              </w:rPr>
              <w:t>𝜃</w:t>
            </w:r>
          </w:p>
        </w:tc>
        <w:tc>
          <w:tcPr>
            <w:tcW w:w="0" w:type="auto"/>
          </w:tcPr>
          <w:p w14:paraId="10799D62" w14:textId="77777777" w:rsidR="004833C3" w:rsidRPr="004833C3" w:rsidRDefault="004833C3" w:rsidP="004833C3">
            <w:pPr>
              <w:rPr>
                <w:rFonts w:cstheme="minorHAnsi"/>
                <w:sz w:val="24"/>
                <w:szCs w:val="24"/>
              </w:rPr>
            </w:pPr>
            <w:r w:rsidRPr="004833C3">
              <w:rPr>
                <w:rFonts w:cstheme="minorHAnsi"/>
                <w:sz w:val="24"/>
                <w:szCs w:val="24"/>
              </w:rPr>
              <w:t>0.5737</w:t>
            </w:r>
          </w:p>
        </w:tc>
        <w:tc>
          <w:tcPr>
            <w:tcW w:w="0" w:type="auto"/>
          </w:tcPr>
          <w:p w14:paraId="2497778B" w14:textId="77777777" w:rsidR="004833C3" w:rsidRPr="004833C3" w:rsidRDefault="004833C3" w:rsidP="004833C3">
            <w:pPr>
              <w:rPr>
                <w:rFonts w:cstheme="minorHAnsi"/>
                <w:sz w:val="24"/>
                <w:szCs w:val="24"/>
              </w:rPr>
            </w:pPr>
            <w:r w:rsidRPr="004833C3">
              <w:rPr>
                <w:rFonts w:cstheme="minorHAnsi"/>
                <w:sz w:val="24"/>
                <w:szCs w:val="24"/>
              </w:rPr>
              <w:t>0.0737</w:t>
            </w:r>
          </w:p>
        </w:tc>
        <w:tc>
          <w:tcPr>
            <w:tcW w:w="0" w:type="auto"/>
          </w:tcPr>
          <w:p w14:paraId="61D1D926" w14:textId="77777777" w:rsidR="004833C3" w:rsidRPr="004833C3" w:rsidRDefault="004833C3" w:rsidP="004833C3">
            <w:pPr>
              <w:rPr>
                <w:rFonts w:cstheme="minorHAnsi"/>
                <w:sz w:val="24"/>
                <w:szCs w:val="24"/>
              </w:rPr>
            </w:pPr>
            <w:r w:rsidRPr="004833C3">
              <w:rPr>
                <w:rFonts w:cstheme="minorHAnsi"/>
                <w:sz w:val="24"/>
                <w:szCs w:val="24"/>
              </w:rPr>
              <w:t>0.1805</w:t>
            </w:r>
          </w:p>
        </w:tc>
        <w:tc>
          <w:tcPr>
            <w:tcW w:w="0" w:type="auto"/>
          </w:tcPr>
          <w:p w14:paraId="4A8475D9" w14:textId="77777777" w:rsidR="004833C3" w:rsidRPr="004833C3" w:rsidRDefault="004833C3" w:rsidP="004833C3">
            <w:pPr>
              <w:rPr>
                <w:rFonts w:cstheme="minorHAnsi"/>
                <w:sz w:val="24"/>
                <w:szCs w:val="24"/>
              </w:rPr>
            </w:pPr>
            <w:r w:rsidRPr="004833C3">
              <w:rPr>
                <w:rFonts w:cstheme="minorHAnsi"/>
                <w:sz w:val="24"/>
                <w:szCs w:val="24"/>
              </w:rPr>
              <w:t>0.5770</w:t>
            </w:r>
          </w:p>
        </w:tc>
        <w:tc>
          <w:tcPr>
            <w:tcW w:w="0" w:type="auto"/>
          </w:tcPr>
          <w:p w14:paraId="56A9E703" w14:textId="77777777" w:rsidR="004833C3" w:rsidRPr="004833C3" w:rsidRDefault="004833C3" w:rsidP="004833C3">
            <w:pPr>
              <w:rPr>
                <w:rFonts w:cstheme="minorHAnsi"/>
                <w:sz w:val="24"/>
                <w:szCs w:val="24"/>
              </w:rPr>
            </w:pPr>
            <w:r w:rsidRPr="004833C3">
              <w:rPr>
                <w:rFonts w:cstheme="minorHAnsi"/>
                <w:sz w:val="24"/>
                <w:szCs w:val="24"/>
              </w:rPr>
              <w:t>0.0770</w:t>
            </w:r>
          </w:p>
        </w:tc>
        <w:tc>
          <w:tcPr>
            <w:tcW w:w="0" w:type="auto"/>
          </w:tcPr>
          <w:p w14:paraId="4F104E7B" w14:textId="77777777" w:rsidR="004833C3" w:rsidRPr="004833C3" w:rsidRDefault="004833C3" w:rsidP="004833C3">
            <w:pPr>
              <w:rPr>
                <w:rFonts w:cstheme="minorHAnsi"/>
                <w:sz w:val="24"/>
                <w:szCs w:val="24"/>
              </w:rPr>
            </w:pPr>
            <w:r w:rsidRPr="004833C3">
              <w:rPr>
                <w:rFonts w:cstheme="minorHAnsi"/>
                <w:sz w:val="24"/>
                <w:szCs w:val="24"/>
              </w:rPr>
              <w:t>0.1049</w:t>
            </w:r>
          </w:p>
        </w:tc>
      </w:tr>
      <w:tr w:rsidR="004833C3" w:rsidRPr="004833C3" w14:paraId="5722DC93" w14:textId="77777777" w:rsidTr="00B64B91">
        <w:trPr>
          <w:trHeight w:val="234"/>
        </w:trPr>
        <w:tc>
          <w:tcPr>
            <w:tcW w:w="0" w:type="auto"/>
          </w:tcPr>
          <w:p w14:paraId="2F149048" w14:textId="77777777" w:rsidR="004833C3" w:rsidRPr="004833C3" w:rsidRDefault="004833C3" w:rsidP="004833C3">
            <w:pPr>
              <w:rPr>
                <w:rFonts w:cstheme="minorHAnsi"/>
                <w:sz w:val="24"/>
                <w:szCs w:val="24"/>
              </w:rPr>
            </w:pPr>
            <w:r w:rsidRPr="004833C3">
              <w:rPr>
                <w:rFonts w:cstheme="minorHAnsi"/>
                <w:sz w:val="24"/>
                <w:szCs w:val="24"/>
              </w:rPr>
              <w:t>100</w:t>
            </w:r>
          </w:p>
        </w:tc>
        <w:tc>
          <w:tcPr>
            <w:tcW w:w="0" w:type="auto"/>
          </w:tcPr>
          <w:p w14:paraId="42EFF425"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𝛼</w:t>
            </w:r>
          </w:p>
        </w:tc>
        <w:tc>
          <w:tcPr>
            <w:tcW w:w="0" w:type="auto"/>
          </w:tcPr>
          <w:p w14:paraId="0A760F0E" w14:textId="77777777" w:rsidR="004833C3" w:rsidRPr="004833C3" w:rsidRDefault="004833C3" w:rsidP="004833C3">
            <w:pPr>
              <w:rPr>
                <w:rFonts w:cstheme="minorHAnsi"/>
                <w:sz w:val="24"/>
                <w:szCs w:val="24"/>
              </w:rPr>
            </w:pPr>
            <w:r w:rsidRPr="004833C3">
              <w:rPr>
                <w:rFonts w:cstheme="minorHAnsi"/>
                <w:sz w:val="24"/>
                <w:szCs w:val="24"/>
              </w:rPr>
              <w:t>0.5132</w:t>
            </w:r>
          </w:p>
        </w:tc>
        <w:tc>
          <w:tcPr>
            <w:tcW w:w="0" w:type="auto"/>
          </w:tcPr>
          <w:p w14:paraId="6E2C36DE" w14:textId="77777777" w:rsidR="004833C3" w:rsidRPr="004833C3" w:rsidRDefault="004833C3" w:rsidP="004833C3">
            <w:pPr>
              <w:rPr>
                <w:rFonts w:cstheme="minorHAnsi"/>
                <w:sz w:val="24"/>
                <w:szCs w:val="24"/>
              </w:rPr>
            </w:pPr>
            <w:r w:rsidRPr="004833C3">
              <w:rPr>
                <w:rFonts w:cstheme="minorHAnsi"/>
                <w:sz w:val="24"/>
                <w:szCs w:val="24"/>
              </w:rPr>
              <w:t>0.0132</w:t>
            </w:r>
          </w:p>
        </w:tc>
        <w:tc>
          <w:tcPr>
            <w:tcW w:w="0" w:type="auto"/>
          </w:tcPr>
          <w:p w14:paraId="3141D7FD" w14:textId="77777777" w:rsidR="004833C3" w:rsidRPr="004833C3" w:rsidRDefault="004833C3" w:rsidP="004833C3">
            <w:pPr>
              <w:rPr>
                <w:rFonts w:cstheme="minorHAnsi"/>
                <w:sz w:val="24"/>
                <w:szCs w:val="24"/>
              </w:rPr>
            </w:pPr>
            <w:r w:rsidRPr="004833C3">
              <w:rPr>
                <w:rFonts w:cstheme="minorHAnsi"/>
                <w:sz w:val="24"/>
                <w:szCs w:val="24"/>
              </w:rPr>
              <w:t>0.0076</w:t>
            </w:r>
          </w:p>
        </w:tc>
        <w:tc>
          <w:tcPr>
            <w:tcW w:w="0" w:type="auto"/>
          </w:tcPr>
          <w:p w14:paraId="4607C9C5" w14:textId="77777777" w:rsidR="004833C3" w:rsidRPr="004833C3" w:rsidRDefault="004833C3" w:rsidP="004833C3">
            <w:pPr>
              <w:rPr>
                <w:rFonts w:cstheme="minorHAnsi"/>
                <w:sz w:val="24"/>
                <w:szCs w:val="24"/>
              </w:rPr>
            </w:pPr>
            <w:r w:rsidRPr="004833C3">
              <w:rPr>
                <w:rFonts w:cstheme="minorHAnsi"/>
                <w:sz w:val="24"/>
                <w:szCs w:val="24"/>
              </w:rPr>
              <w:t>1.5447</w:t>
            </w:r>
          </w:p>
        </w:tc>
        <w:tc>
          <w:tcPr>
            <w:tcW w:w="0" w:type="auto"/>
          </w:tcPr>
          <w:p w14:paraId="33D461A2" w14:textId="77777777" w:rsidR="004833C3" w:rsidRPr="004833C3" w:rsidRDefault="004833C3" w:rsidP="004833C3">
            <w:pPr>
              <w:rPr>
                <w:rFonts w:cstheme="minorHAnsi"/>
                <w:sz w:val="24"/>
                <w:szCs w:val="24"/>
              </w:rPr>
            </w:pPr>
            <w:r w:rsidRPr="004833C3">
              <w:rPr>
                <w:rFonts w:cstheme="minorHAnsi"/>
                <w:sz w:val="24"/>
                <w:szCs w:val="24"/>
              </w:rPr>
              <w:t>0.0447</w:t>
            </w:r>
          </w:p>
        </w:tc>
        <w:tc>
          <w:tcPr>
            <w:tcW w:w="0" w:type="auto"/>
          </w:tcPr>
          <w:p w14:paraId="75B2603C" w14:textId="77777777" w:rsidR="004833C3" w:rsidRPr="004833C3" w:rsidRDefault="004833C3" w:rsidP="004833C3">
            <w:pPr>
              <w:rPr>
                <w:rFonts w:cstheme="minorHAnsi"/>
                <w:sz w:val="24"/>
                <w:szCs w:val="24"/>
              </w:rPr>
            </w:pPr>
            <w:r w:rsidRPr="004833C3">
              <w:rPr>
                <w:rFonts w:cstheme="minorHAnsi"/>
                <w:sz w:val="24"/>
                <w:szCs w:val="24"/>
              </w:rPr>
              <w:t>0.0691</w:t>
            </w:r>
          </w:p>
        </w:tc>
      </w:tr>
      <w:tr w:rsidR="004833C3" w:rsidRPr="004833C3" w14:paraId="314F5111" w14:textId="77777777" w:rsidTr="00B64B91">
        <w:trPr>
          <w:trHeight w:val="234"/>
        </w:trPr>
        <w:tc>
          <w:tcPr>
            <w:tcW w:w="0" w:type="auto"/>
          </w:tcPr>
          <w:p w14:paraId="6F74DA20" w14:textId="77777777" w:rsidR="004833C3" w:rsidRPr="004833C3" w:rsidRDefault="004833C3" w:rsidP="004833C3">
            <w:pPr>
              <w:rPr>
                <w:rFonts w:cstheme="minorHAnsi"/>
                <w:sz w:val="24"/>
                <w:szCs w:val="24"/>
              </w:rPr>
            </w:pPr>
          </w:p>
        </w:tc>
        <w:tc>
          <w:tcPr>
            <w:tcW w:w="0" w:type="auto"/>
          </w:tcPr>
          <w:p w14:paraId="70E0FEF3"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𝛽</w:t>
            </w:r>
          </w:p>
        </w:tc>
        <w:tc>
          <w:tcPr>
            <w:tcW w:w="0" w:type="auto"/>
          </w:tcPr>
          <w:p w14:paraId="02A19DE7" w14:textId="77777777" w:rsidR="004833C3" w:rsidRPr="004833C3" w:rsidRDefault="004833C3" w:rsidP="004833C3">
            <w:pPr>
              <w:rPr>
                <w:rFonts w:cstheme="minorHAnsi"/>
                <w:sz w:val="24"/>
                <w:szCs w:val="24"/>
              </w:rPr>
            </w:pPr>
            <w:r w:rsidRPr="004833C3">
              <w:rPr>
                <w:rFonts w:cstheme="minorHAnsi"/>
                <w:sz w:val="24"/>
                <w:szCs w:val="24"/>
              </w:rPr>
              <w:t>2.0522</w:t>
            </w:r>
          </w:p>
        </w:tc>
        <w:tc>
          <w:tcPr>
            <w:tcW w:w="0" w:type="auto"/>
          </w:tcPr>
          <w:p w14:paraId="0D335082" w14:textId="77777777" w:rsidR="004833C3" w:rsidRPr="004833C3" w:rsidRDefault="004833C3" w:rsidP="004833C3">
            <w:pPr>
              <w:rPr>
                <w:rFonts w:cstheme="minorHAnsi"/>
                <w:sz w:val="24"/>
                <w:szCs w:val="24"/>
              </w:rPr>
            </w:pPr>
            <w:r w:rsidRPr="004833C3">
              <w:rPr>
                <w:rFonts w:cstheme="minorHAnsi"/>
                <w:sz w:val="24"/>
                <w:szCs w:val="24"/>
              </w:rPr>
              <w:t>0.0522</w:t>
            </w:r>
          </w:p>
        </w:tc>
        <w:tc>
          <w:tcPr>
            <w:tcW w:w="0" w:type="auto"/>
          </w:tcPr>
          <w:p w14:paraId="04A43771" w14:textId="77777777" w:rsidR="004833C3" w:rsidRPr="004833C3" w:rsidRDefault="004833C3" w:rsidP="004833C3">
            <w:pPr>
              <w:rPr>
                <w:rFonts w:cstheme="minorHAnsi"/>
                <w:sz w:val="24"/>
                <w:szCs w:val="24"/>
              </w:rPr>
            </w:pPr>
            <w:r w:rsidRPr="004833C3">
              <w:rPr>
                <w:rFonts w:cstheme="minorHAnsi"/>
                <w:sz w:val="24"/>
                <w:szCs w:val="24"/>
              </w:rPr>
              <w:t>0.1186</w:t>
            </w:r>
          </w:p>
        </w:tc>
        <w:tc>
          <w:tcPr>
            <w:tcW w:w="0" w:type="auto"/>
          </w:tcPr>
          <w:p w14:paraId="2AEF949A" w14:textId="77777777" w:rsidR="004833C3" w:rsidRPr="004833C3" w:rsidRDefault="004833C3" w:rsidP="004833C3">
            <w:pPr>
              <w:rPr>
                <w:rFonts w:cstheme="minorHAnsi"/>
                <w:sz w:val="24"/>
                <w:szCs w:val="24"/>
              </w:rPr>
            </w:pPr>
            <w:r w:rsidRPr="004833C3">
              <w:rPr>
                <w:rFonts w:cstheme="minorHAnsi"/>
                <w:sz w:val="24"/>
                <w:szCs w:val="24"/>
              </w:rPr>
              <w:t>1.5235</w:t>
            </w:r>
          </w:p>
        </w:tc>
        <w:tc>
          <w:tcPr>
            <w:tcW w:w="0" w:type="auto"/>
          </w:tcPr>
          <w:p w14:paraId="4424A91F" w14:textId="77777777" w:rsidR="004833C3" w:rsidRPr="004833C3" w:rsidRDefault="004833C3" w:rsidP="004833C3">
            <w:pPr>
              <w:rPr>
                <w:rFonts w:cstheme="minorHAnsi"/>
                <w:sz w:val="24"/>
                <w:szCs w:val="24"/>
              </w:rPr>
            </w:pPr>
            <w:r w:rsidRPr="004833C3">
              <w:rPr>
                <w:rFonts w:cstheme="minorHAnsi"/>
                <w:sz w:val="24"/>
                <w:szCs w:val="24"/>
              </w:rPr>
              <w:t>0.0234</w:t>
            </w:r>
          </w:p>
        </w:tc>
        <w:tc>
          <w:tcPr>
            <w:tcW w:w="0" w:type="auto"/>
          </w:tcPr>
          <w:p w14:paraId="4D78E0A7" w14:textId="77777777" w:rsidR="004833C3" w:rsidRPr="004833C3" w:rsidRDefault="004833C3" w:rsidP="004833C3">
            <w:pPr>
              <w:rPr>
                <w:rFonts w:cstheme="minorHAnsi"/>
                <w:sz w:val="24"/>
                <w:szCs w:val="24"/>
              </w:rPr>
            </w:pPr>
            <w:r w:rsidRPr="004833C3">
              <w:rPr>
                <w:rFonts w:cstheme="minorHAnsi"/>
                <w:sz w:val="24"/>
                <w:szCs w:val="24"/>
              </w:rPr>
              <w:t>0.0396</w:t>
            </w:r>
          </w:p>
        </w:tc>
      </w:tr>
      <w:tr w:rsidR="004833C3" w:rsidRPr="004833C3" w14:paraId="2659CC20" w14:textId="77777777" w:rsidTr="00B64B91">
        <w:trPr>
          <w:trHeight w:val="234"/>
        </w:trPr>
        <w:tc>
          <w:tcPr>
            <w:tcW w:w="0" w:type="auto"/>
          </w:tcPr>
          <w:p w14:paraId="4AE5D051" w14:textId="77777777" w:rsidR="004833C3" w:rsidRPr="004833C3" w:rsidRDefault="004833C3" w:rsidP="004833C3">
            <w:pPr>
              <w:rPr>
                <w:rFonts w:cstheme="minorHAnsi"/>
                <w:sz w:val="24"/>
                <w:szCs w:val="24"/>
              </w:rPr>
            </w:pPr>
          </w:p>
        </w:tc>
        <w:tc>
          <w:tcPr>
            <w:tcW w:w="0" w:type="auto"/>
          </w:tcPr>
          <w:p w14:paraId="6D7596C7" w14:textId="77777777" w:rsidR="004833C3" w:rsidRPr="004833C3" w:rsidRDefault="004833C3" w:rsidP="004833C3">
            <w:pPr>
              <w:rPr>
                <w:rFonts w:cstheme="minorHAnsi"/>
                <w:sz w:val="24"/>
                <w:szCs w:val="24"/>
              </w:rPr>
            </w:pPr>
            <w:r w:rsidRPr="004833C3">
              <w:rPr>
                <w:rFonts w:ascii="Cambria Math" w:hAnsi="Cambria Math" w:cs="Cambria Math"/>
                <w:sz w:val="24"/>
                <w:szCs w:val="24"/>
              </w:rPr>
              <w:t>𝜃</w:t>
            </w:r>
          </w:p>
        </w:tc>
        <w:tc>
          <w:tcPr>
            <w:tcW w:w="0" w:type="auto"/>
          </w:tcPr>
          <w:p w14:paraId="53264AF3" w14:textId="77777777" w:rsidR="004833C3" w:rsidRPr="004833C3" w:rsidRDefault="004833C3" w:rsidP="004833C3">
            <w:pPr>
              <w:rPr>
                <w:rFonts w:cstheme="minorHAnsi"/>
                <w:sz w:val="24"/>
                <w:szCs w:val="24"/>
              </w:rPr>
            </w:pPr>
            <w:r w:rsidRPr="004833C3">
              <w:rPr>
                <w:rFonts w:cstheme="minorHAnsi"/>
                <w:sz w:val="24"/>
                <w:szCs w:val="24"/>
              </w:rPr>
              <w:t>0.5330</w:t>
            </w:r>
          </w:p>
        </w:tc>
        <w:tc>
          <w:tcPr>
            <w:tcW w:w="0" w:type="auto"/>
          </w:tcPr>
          <w:p w14:paraId="7F163373" w14:textId="77777777" w:rsidR="004833C3" w:rsidRPr="004833C3" w:rsidRDefault="004833C3" w:rsidP="004833C3">
            <w:pPr>
              <w:rPr>
                <w:rFonts w:cstheme="minorHAnsi"/>
                <w:sz w:val="24"/>
                <w:szCs w:val="24"/>
              </w:rPr>
            </w:pPr>
            <w:r w:rsidRPr="004833C3">
              <w:rPr>
                <w:rFonts w:cstheme="minorHAnsi"/>
                <w:sz w:val="24"/>
                <w:szCs w:val="24"/>
              </w:rPr>
              <w:t>0.0330</w:t>
            </w:r>
          </w:p>
        </w:tc>
        <w:tc>
          <w:tcPr>
            <w:tcW w:w="0" w:type="auto"/>
          </w:tcPr>
          <w:p w14:paraId="11C0C78E" w14:textId="77777777" w:rsidR="004833C3" w:rsidRPr="004833C3" w:rsidRDefault="004833C3" w:rsidP="004833C3">
            <w:pPr>
              <w:rPr>
                <w:rFonts w:cstheme="minorHAnsi"/>
                <w:sz w:val="24"/>
                <w:szCs w:val="24"/>
              </w:rPr>
            </w:pPr>
            <w:r w:rsidRPr="004833C3">
              <w:rPr>
                <w:rFonts w:cstheme="minorHAnsi"/>
                <w:sz w:val="24"/>
                <w:szCs w:val="24"/>
              </w:rPr>
              <w:t>0.0248</w:t>
            </w:r>
          </w:p>
        </w:tc>
        <w:tc>
          <w:tcPr>
            <w:tcW w:w="0" w:type="auto"/>
          </w:tcPr>
          <w:p w14:paraId="2BB440F8" w14:textId="77777777" w:rsidR="004833C3" w:rsidRPr="004833C3" w:rsidRDefault="004833C3" w:rsidP="004833C3">
            <w:pPr>
              <w:rPr>
                <w:rFonts w:cstheme="minorHAnsi"/>
                <w:sz w:val="24"/>
                <w:szCs w:val="24"/>
              </w:rPr>
            </w:pPr>
            <w:r w:rsidRPr="004833C3">
              <w:rPr>
                <w:rFonts w:cstheme="minorHAnsi"/>
                <w:sz w:val="24"/>
                <w:szCs w:val="24"/>
              </w:rPr>
              <w:t>0.5346</w:t>
            </w:r>
          </w:p>
        </w:tc>
        <w:tc>
          <w:tcPr>
            <w:tcW w:w="0" w:type="auto"/>
          </w:tcPr>
          <w:p w14:paraId="3D2D2E47" w14:textId="77777777" w:rsidR="004833C3" w:rsidRPr="004833C3" w:rsidRDefault="004833C3" w:rsidP="004833C3">
            <w:pPr>
              <w:rPr>
                <w:rFonts w:cstheme="minorHAnsi"/>
                <w:sz w:val="24"/>
                <w:szCs w:val="24"/>
              </w:rPr>
            </w:pPr>
            <w:r w:rsidRPr="004833C3">
              <w:rPr>
                <w:rFonts w:cstheme="minorHAnsi"/>
                <w:sz w:val="24"/>
                <w:szCs w:val="24"/>
              </w:rPr>
              <w:t>0.0346</w:t>
            </w:r>
          </w:p>
        </w:tc>
        <w:tc>
          <w:tcPr>
            <w:tcW w:w="0" w:type="auto"/>
          </w:tcPr>
          <w:p w14:paraId="09553EE0" w14:textId="77777777" w:rsidR="004833C3" w:rsidRPr="004833C3" w:rsidRDefault="004833C3" w:rsidP="004833C3">
            <w:pPr>
              <w:rPr>
                <w:rFonts w:cstheme="minorHAnsi"/>
                <w:sz w:val="24"/>
                <w:szCs w:val="24"/>
              </w:rPr>
            </w:pPr>
            <w:r w:rsidRPr="004833C3">
              <w:rPr>
                <w:rFonts w:cstheme="minorHAnsi"/>
                <w:sz w:val="24"/>
                <w:szCs w:val="24"/>
              </w:rPr>
              <w:t>0.0229</w:t>
            </w:r>
          </w:p>
        </w:tc>
      </w:tr>
      <w:tr w:rsidR="004833C3" w:rsidRPr="004833C3" w14:paraId="34DD555B" w14:textId="77777777" w:rsidTr="00B64B91">
        <w:trPr>
          <w:trHeight w:val="234"/>
        </w:trPr>
        <w:tc>
          <w:tcPr>
            <w:tcW w:w="0" w:type="auto"/>
          </w:tcPr>
          <w:p w14:paraId="2A6ACC2E" w14:textId="77777777" w:rsidR="004833C3" w:rsidRPr="004833C3" w:rsidRDefault="004833C3" w:rsidP="004833C3">
            <w:pPr>
              <w:rPr>
                <w:rFonts w:cstheme="minorHAnsi"/>
                <w:sz w:val="24"/>
                <w:szCs w:val="24"/>
              </w:rPr>
            </w:pPr>
            <w:r w:rsidRPr="004833C3">
              <w:rPr>
                <w:rFonts w:cstheme="minorHAnsi"/>
                <w:sz w:val="24"/>
                <w:szCs w:val="24"/>
              </w:rPr>
              <w:t>150</w:t>
            </w:r>
          </w:p>
        </w:tc>
        <w:tc>
          <w:tcPr>
            <w:tcW w:w="0" w:type="auto"/>
          </w:tcPr>
          <w:p w14:paraId="5E27D54E"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𝛼</w:t>
            </w:r>
          </w:p>
        </w:tc>
        <w:tc>
          <w:tcPr>
            <w:tcW w:w="0" w:type="auto"/>
          </w:tcPr>
          <w:p w14:paraId="392EEDF3" w14:textId="77777777" w:rsidR="004833C3" w:rsidRPr="004833C3" w:rsidRDefault="004833C3" w:rsidP="004833C3">
            <w:pPr>
              <w:rPr>
                <w:rFonts w:cstheme="minorHAnsi"/>
                <w:sz w:val="24"/>
                <w:szCs w:val="24"/>
              </w:rPr>
            </w:pPr>
            <w:r w:rsidRPr="004833C3">
              <w:rPr>
                <w:rFonts w:cstheme="minorHAnsi"/>
                <w:sz w:val="24"/>
                <w:szCs w:val="24"/>
              </w:rPr>
              <w:t>0.5094</w:t>
            </w:r>
          </w:p>
        </w:tc>
        <w:tc>
          <w:tcPr>
            <w:tcW w:w="0" w:type="auto"/>
          </w:tcPr>
          <w:p w14:paraId="586B4A3C" w14:textId="77777777" w:rsidR="004833C3" w:rsidRPr="004833C3" w:rsidRDefault="004833C3" w:rsidP="004833C3">
            <w:pPr>
              <w:rPr>
                <w:rFonts w:cstheme="minorHAnsi"/>
                <w:sz w:val="24"/>
                <w:szCs w:val="24"/>
              </w:rPr>
            </w:pPr>
            <w:r w:rsidRPr="004833C3">
              <w:rPr>
                <w:rFonts w:cstheme="minorHAnsi"/>
                <w:sz w:val="24"/>
                <w:szCs w:val="24"/>
              </w:rPr>
              <w:t>0.0094</w:t>
            </w:r>
          </w:p>
        </w:tc>
        <w:tc>
          <w:tcPr>
            <w:tcW w:w="0" w:type="auto"/>
          </w:tcPr>
          <w:p w14:paraId="270BBA2A" w14:textId="77777777" w:rsidR="004833C3" w:rsidRPr="004833C3" w:rsidRDefault="004833C3" w:rsidP="004833C3">
            <w:pPr>
              <w:rPr>
                <w:rFonts w:cstheme="minorHAnsi"/>
                <w:sz w:val="24"/>
                <w:szCs w:val="24"/>
              </w:rPr>
            </w:pPr>
            <w:r w:rsidRPr="004833C3">
              <w:rPr>
                <w:rFonts w:cstheme="minorHAnsi"/>
                <w:sz w:val="24"/>
                <w:szCs w:val="24"/>
              </w:rPr>
              <w:t>0.0048</w:t>
            </w:r>
          </w:p>
        </w:tc>
        <w:tc>
          <w:tcPr>
            <w:tcW w:w="0" w:type="auto"/>
          </w:tcPr>
          <w:p w14:paraId="07F192FC" w14:textId="77777777" w:rsidR="004833C3" w:rsidRPr="004833C3" w:rsidRDefault="004833C3" w:rsidP="004833C3">
            <w:pPr>
              <w:rPr>
                <w:rFonts w:cstheme="minorHAnsi"/>
                <w:sz w:val="24"/>
                <w:szCs w:val="24"/>
              </w:rPr>
            </w:pPr>
            <w:r w:rsidRPr="004833C3">
              <w:rPr>
                <w:rFonts w:cstheme="minorHAnsi"/>
                <w:sz w:val="24"/>
                <w:szCs w:val="24"/>
              </w:rPr>
              <w:t>1.5279</w:t>
            </w:r>
          </w:p>
        </w:tc>
        <w:tc>
          <w:tcPr>
            <w:tcW w:w="0" w:type="auto"/>
          </w:tcPr>
          <w:p w14:paraId="59A08A16" w14:textId="77777777" w:rsidR="004833C3" w:rsidRPr="004833C3" w:rsidRDefault="004833C3" w:rsidP="004833C3">
            <w:pPr>
              <w:rPr>
                <w:rFonts w:cstheme="minorHAnsi"/>
                <w:sz w:val="24"/>
                <w:szCs w:val="24"/>
              </w:rPr>
            </w:pPr>
            <w:r w:rsidRPr="004833C3">
              <w:rPr>
                <w:rFonts w:cstheme="minorHAnsi"/>
                <w:sz w:val="24"/>
                <w:szCs w:val="24"/>
              </w:rPr>
              <w:t>0.0279</w:t>
            </w:r>
          </w:p>
        </w:tc>
        <w:tc>
          <w:tcPr>
            <w:tcW w:w="0" w:type="auto"/>
          </w:tcPr>
          <w:p w14:paraId="7EDE6533" w14:textId="77777777" w:rsidR="004833C3" w:rsidRPr="004833C3" w:rsidRDefault="004833C3" w:rsidP="004833C3">
            <w:pPr>
              <w:rPr>
                <w:rFonts w:cstheme="minorHAnsi"/>
                <w:sz w:val="24"/>
                <w:szCs w:val="24"/>
              </w:rPr>
            </w:pPr>
            <w:r w:rsidRPr="004833C3">
              <w:rPr>
                <w:rFonts w:cstheme="minorHAnsi"/>
                <w:sz w:val="24"/>
                <w:szCs w:val="24"/>
              </w:rPr>
              <w:t>0.0438</w:t>
            </w:r>
          </w:p>
        </w:tc>
      </w:tr>
      <w:tr w:rsidR="004833C3" w:rsidRPr="004833C3" w14:paraId="79543473" w14:textId="77777777" w:rsidTr="00B64B91">
        <w:trPr>
          <w:trHeight w:val="232"/>
        </w:trPr>
        <w:tc>
          <w:tcPr>
            <w:tcW w:w="0" w:type="auto"/>
          </w:tcPr>
          <w:p w14:paraId="2A205967" w14:textId="77777777" w:rsidR="004833C3" w:rsidRPr="004833C3" w:rsidRDefault="004833C3" w:rsidP="004833C3">
            <w:pPr>
              <w:rPr>
                <w:rFonts w:cstheme="minorHAnsi"/>
                <w:sz w:val="24"/>
                <w:szCs w:val="24"/>
              </w:rPr>
            </w:pPr>
          </w:p>
        </w:tc>
        <w:tc>
          <w:tcPr>
            <w:tcW w:w="0" w:type="auto"/>
          </w:tcPr>
          <w:p w14:paraId="361299FD"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𝛽</w:t>
            </w:r>
          </w:p>
        </w:tc>
        <w:tc>
          <w:tcPr>
            <w:tcW w:w="0" w:type="auto"/>
          </w:tcPr>
          <w:p w14:paraId="02AA4306" w14:textId="77777777" w:rsidR="004833C3" w:rsidRPr="004833C3" w:rsidRDefault="004833C3" w:rsidP="004833C3">
            <w:pPr>
              <w:rPr>
                <w:rFonts w:cstheme="minorHAnsi"/>
                <w:sz w:val="24"/>
                <w:szCs w:val="24"/>
              </w:rPr>
            </w:pPr>
            <w:r w:rsidRPr="004833C3">
              <w:rPr>
                <w:rFonts w:cstheme="minorHAnsi"/>
                <w:sz w:val="24"/>
                <w:szCs w:val="24"/>
              </w:rPr>
              <w:t>2.0363</w:t>
            </w:r>
          </w:p>
        </w:tc>
        <w:tc>
          <w:tcPr>
            <w:tcW w:w="0" w:type="auto"/>
          </w:tcPr>
          <w:p w14:paraId="58D9F4ED" w14:textId="77777777" w:rsidR="004833C3" w:rsidRPr="004833C3" w:rsidRDefault="004833C3" w:rsidP="004833C3">
            <w:pPr>
              <w:rPr>
                <w:rFonts w:cstheme="minorHAnsi"/>
                <w:sz w:val="24"/>
                <w:szCs w:val="24"/>
              </w:rPr>
            </w:pPr>
            <w:r w:rsidRPr="004833C3">
              <w:rPr>
                <w:rFonts w:cstheme="minorHAnsi"/>
                <w:sz w:val="24"/>
                <w:szCs w:val="24"/>
              </w:rPr>
              <w:t>0.0363</w:t>
            </w:r>
          </w:p>
        </w:tc>
        <w:tc>
          <w:tcPr>
            <w:tcW w:w="0" w:type="auto"/>
          </w:tcPr>
          <w:p w14:paraId="3C960756" w14:textId="77777777" w:rsidR="004833C3" w:rsidRPr="004833C3" w:rsidRDefault="004833C3" w:rsidP="004833C3">
            <w:pPr>
              <w:rPr>
                <w:rFonts w:cstheme="minorHAnsi"/>
                <w:sz w:val="24"/>
                <w:szCs w:val="24"/>
              </w:rPr>
            </w:pPr>
            <w:r w:rsidRPr="004833C3">
              <w:rPr>
                <w:rFonts w:cstheme="minorHAnsi"/>
                <w:sz w:val="24"/>
                <w:szCs w:val="24"/>
              </w:rPr>
              <w:t>0.0750</w:t>
            </w:r>
          </w:p>
        </w:tc>
        <w:tc>
          <w:tcPr>
            <w:tcW w:w="0" w:type="auto"/>
          </w:tcPr>
          <w:p w14:paraId="62A4338D" w14:textId="77777777" w:rsidR="004833C3" w:rsidRPr="004833C3" w:rsidRDefault="004833C3" w:rsidP="004833C3">
            <w:pPr>
              <w:rPr>
                <w:rFonts w:cstheme="minorHAnsi"/>
                <w:sz w:val="24"/>
                <w:szCs w:val="24"/>
              </w:rPr>
            </w:pPr>
            <w:r w:rsidRPr="004833C3">
              <w:rPr>
                <w:rFonts w:cstheme="minorHAnsi"/>
                <w:sz w:val="24"/>
                <w:szCs w:val="24"/>
              </w:rPr>
              <w:t>1.5163</w:t>
            </w:r>
          </w:p>
        </w:tc>
        <w:tc>
          <w:tcPr>
            <w:tcW w:w="0" w:type="auto"/>
          </w:tcPr>
          <w:p w14:paraId="505A82BC" w14:textId="77777777" w:rsidR="004833C3" w:rsidRPr="004833C3" w:rsidRDefault="004833C3" w:rsidP="004833C3">
            <w:pPr>
              <w:rPr>
                <w:rFonts w:cstheme="minorHAnsi"/>
                <w:sz w:val="24"/>
                <w:szCs w:val="24"/>
              </w:rPr>
            </w:pPr>
            <w:r w:rsidRPr="004833C3">
              <w:rPr>
                <w:rFonts w:cstheme="minorHAnsi"/>
                <w:sz w:val="24"/>
                <w:szCs w:val="24"/>
              </w:rPr>
              <w:t>0.0163</w:t>
            </w:r>
          </w:p>
        </w:tc>
        <w:tc>
          <w:tcPr>
            <w:tcW w:w="0" w:type="auto"/>
          </w:tcPr>
          <w:p w14:paraId="3B565052" w14:textId="77777777" w:rsidR="004833C3" w:rsidRPr="004833C3" w:rsidRDefault="004833C3" w:rsidP="004833C3">
            <w:pPr>
              <w:rPr>
                <w:rFonts w:cstheme="minorHAnsi"/>
                <w:sz w:val="24"/>
                <w:szCs w:val="24"/>
              </w:rPr>
            </w:pPr>
            <w:r w:rsidRPr="004833C3">
              <w:rPr>
                <w:rFonts w:cstheme="minorHAnsi"/>
                <w:sz w:val="24"/>
                <w:szCs w:val="24"/>
              </w:rPr>
              <w:t>0.0260</w:t>
            </w:r>
          </w:p>
        </w:tc>
      </w:tr>
      <w:tr w:rsidR="004833C3" w:rsidRPr="004833C3" w14:paraId="0A0F9872" w14:textId="77777777" w:rsidTr="00B64B91">
        <w:trPr>
          <w:trHeight w:val="234"/>
        </w:trPr>
        <w:tc>
          <w:tcPr>
            <w:tcW w:w="0" w:type="auto"/>
          </w:tcPr>
          <w:p w14:paraId="2E6D17BD" w14:textId="77777777" w:rsidR="004833C3" w:rsidRPr="004833C3" w:rsidRDefault="004833C3" w:rsidP="004833C3">
            <w:pPr>
              <w:rPr>
                <w:rFonts w:cstheme="minorHAnsi"/>
                <w:sz w:val="24"/>
                <w:szCs w:val="24"/>
              </w:rPr>
            </w:pPr>
          </w:p>
        </w:tc>
        <w:tc>
          <w:tcPr>
            <w:tcW w:w="0" w:type="auto"/>
          </w:tcPr>
          <w:p w14:paraId="2A348028" w14:textId="77777777" w:rsidR="004833C3" w:rsidRPr="004833C3" w:rsidRDefault="004833C3" w:rsidP="004833C3">
            <w:pPr>
              <w:rPr>
                <w:rFonts w:cstheme="minorHAnsi"/>
                <w:sz w:val="24"/>
                <w:szCs w:val="24"/>
              </w:rPr>
            </w:pPr>
            <w:r w:rsidRPr="004833C3">
              <w:rPr>
                <w:rFonts w:ascii="Cambria Math" w:hAnsi="Cambria Math" w:cs="Cambria Math"/>
                <w:sz w:val="24"/>
                <w:szCs w:val="24"/>
              </w:rPr>
              <w:t>𝜃</w:t>
            </w:r>
          </w:p>
        </w:tc>
        <w:tc>
          <w:tcPr>
            <w:tcW w:w="0" w:type="auto"/>
          </w:tcPr>
          <w:p w14:paraId="3B2557D9" w14:textId="77777777" w:rsidR="004833C3" w:rsidRPr="004833C3" w:rsidRDefault="004833C3" w:rsidP="004833C3">
            <w:pPr>
              <w:rPr>
                <w:rFonts w:cstheme="minorHAnsi"/>
                <w:sz w:val="24"/>
                <w:szCs w:val="24"/>
              </w:rPr>
            </w:pPr>
            <w:r w:rsidRPr="004833C3">
              <w:rPr>
                <w:rFonts w:cstheme="minorHAnsi"/>
                <w:sz w:val="24"/>
                <w:szCs w:val="24"/>
              </w:rPr>
              <w:t>0.5220</w:t>
            </w:r>
          </w:p>
        </w:tc>
        <w:tc>
          <w:tcPr>
            <w:tcW w:w="0" w:type="auto"/>
          </w:tcPr>
          <w:p w14:paraId="22A7E717" w14:textId="77777777" w:rsidR="004833C3" w:rsidRPr="004833C3" w:rsidRDefault="004833C3" w:rsidP="004833C3">
            <w:pPr>
              <w:rPr>
                <w:rFonts w:cstheme="minorHAnsi"/>
                <w:sz w:val="24"/>
                <w:szCs w:val="24"/>
              </w:rPr>
            </w:pPr>
            <w:r w:rsidRPr="004833C3">
              <w:rPr>
                <w:rFonts w:cstheme="minorHAnsi"/>
                <w:sz w:val="24"/>
                <w:szCs w:val="24"/>
              </w:rPr>
              <w:t>0.0220</w:t>
            </w:r>
          </w:p>
        </w:tc>
        <w:tc>
          <w:tcPr>
            <w:tcW w:w="0" w:type="auto"/>
          </w:tcPr>
          <w:p w14:paraId="1E592D3B" w14:textId="77777777" w:rsidR="004833C3" w:rsidRPr="004833C3" w:rsidRDefault="004833C3" w:rsidP="004833C3">
            <w:pPr>
              <w:rPr>
                <w:rFonts w:cstheme="minorHAnsi"/>
                <w:sz w:val="24"/>
                <w:szCs w:val="24"/>
              </w:rPr>
            </w:pPr>
            <w:r w:rsidRPr="004833C3">
              <w:rPr>
                <w:rFonts w:cstheme="minorHAnsi"/>
                <w:sz w:val="24"/>
                <w:szCs w:val="24"/>
              </w:rPr>
              <w:t>0.0134</w:t>
            </w:r>
          </w:p>
        </w:tc>
        <w:tc>
          <w:tcPr>
            <w:tcW w:w="0" w:type="auto"/>
          </w:tcPr>
          <w:p w14:paraId="5E28FC09" w14:textId="77777777" w:rsidR="004833C3" w:rsidRPr="004833C3" w:rsidRDefault="004833C3" w:rsidP="004833C3">
            <w:pPr>
              <w:rPr>
                <w:rFonts w:cstheme="minorHAnsi"/>
                <w:sz w:val="24"/>
                <w:szCs w:val="24"/>
              </w:rPr>
            </w:pPr>
            <w:r w:rsidRPr="004833C3">
              <w:rPr>
                <w:rFonts w:cstheme="minorHAnsi"/>
                <w:sz w:val="24"/>
                <w:szCs w:val="24"/>
              </w:rPr>
              <w:t>0.5212</w:t>
            </w:r>
          </w:p>
        </w:tc>
        <w:tc>
          <w:tcPr>
            <w:tcW w:w="0" w:type="auto"/>
          </w:tcPr>
          <w:p w14:paraId="6559C9AC" w14:textId="77777777" w:rsidR="004833C3" w:rsidRPr="004833C3" w:rsidRDefault="004833C3" w:rsidP="004833C3">
            <w:pPr>
              <w:rPr>
                <w:rFonts w:cstheme="minorHAnsi"/>
                <w:sz w:val="24"/>
                <w:szCs w:val="24"/>
              </w:rPr>
            </w:pPr>
            <w:r w:rsidRPr="004833C3">
              <w:rPr>
                <w:rFonts w:cstheme="minorHAnsi"/>
                <w:sz w:val="24"/>
                <w:szCs w:val="24"/>
              </w:rPr>
              <w:t>0.0212</w:t>
            </w:r>
          </w:p>
        </w:tc>
        <w:tc>
          <w:tcPr>
            <w:tcW w:w="0" w:type="auto"/>
          </w:tcPr>
          <w:p w14:paraId="409AB49C" w14:textId="77777777" w:rsidR="004833C3" w:rsidRPr="004833C3" w:rsidRDefault="004833C3" w:rsidP="004833C3">
            <w:pPr>
              <w:rPr>
                <w:rFonts w:cstheme="minorHAnsi"/>
                <w:sz w:val="24"/>
                <w:szCs w:val="24"/>
              </w:rPr>
            </w:pPr>
            <w:r w:rsidRPr="004833C3">
              <w:rPr>
                <w:rFonts w:cstheme="minorHAnsi"/>
                <w:sz w:val="24"/>
                <w:szCs w:val="24"/>
              </w:rPr>
              <w:t>0.0128</w:t>
            </w:r>
          </w:p>
        </w:tc>
      </w:tr>
      <w:tr w:rsidR="004833C3" w:rsidRPr="004833C3" w14:paraId="3CD703E2" w14:textId="77777777" w:rsidTr="00B64B91">
        <w:trPr>
          <w:trHeight w:val="234"/>
        </w:trPr>
        <w:tc>
          <w:tcPr>
            <w:tcW w:w="0" w:type="auto"/>
          </w:tcPr>
          <w:p w14:paraId="32943796" w14:textId="77777777" w:rsidR="004833C3" w:rsidRPr="004833C3" w:rsidRDefault="004833C3" w:rsidP="004833C3">
            <w:pPr>
              <w:rPr>
                <w:rFonts w:cstheme="minorHAnsi"/>
                <w:sz w:val="24"/>
                <w:szCs w:val="24"/>
              </w:rPr>
            </w:pPr>
            <w:r w:rsidRPr="004833C3">
              <w:rPr>
                <w:rFonts w:cstheme="minorHAnsi"/>
                <w:sz w:val="24"/>
                <w:szCs w:val="24"/>
              </w:rPr>
              <w:t>200</w:t>
            </w:r>
          </w:p>
        </w:tc>
        <w:tc>
          <w:tcPr>
            <w:tcW w:w="0" w:type="auto"/>
          </w:tcPr>
          <w:p w14:paraId="7B254BBB"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𝛼</w:t>
            </w:r>
          </w:p>
        </w:tc>
        <w:tc>
          <w:tcPr>
            <w:tcW w:w="0" w:type="auto"/>
          </w:tcPr>
          <w:p w14:paraId="60D747C2" w14:textId="77777777" w:rsidR="004833C3" w:rsidRPr="004833C3" w:rsidRDefault="004833C3" w:rsidP="004833C3">
            <w:pPr>
              <w:rPr>
                <w:rFonts w:cstheme="minorHAnsi"/>
                <w:sz w:val="24"/>
                <w:szCs w:val="24"/>
              </w:rPr>
            </w:pPr>
            <w:r w:rsidRPr="004833C3">
              <w:rPr>
                <w:rFonts w:cstheme="minorHAnsi"/>
                <w:sz w:val="24"/>
                <w:szCs w:val="24"/>
              </w:rPr>
              <w:t>0.5075</w:t>
            </w:r>
          </w:p>
        </w:tc>
        <w:tc>
          <w:tcPr>
            <w:tcW w:w="0" w:type="auto"/>
          </w:tcPr>
          <w:p w14:paraId="3DE8BD03" w14:textId="77777777" w:rsidR="004833C3" w:rsidRPr="004833C3" w:rsidRDefault="004833C3" w:rsidP="004833C3">
            <w:pPr>
              <w:rPr>
                <w:rFonts w:cstheme="minorHAnsi"/>
                <w:sz w:val="24"/>
                <w:szCs w:val="24"/>
              </w:rPr>
            </w:pPr>
            <w:r w:rsidRPr="004833C3">
              <w:rPr>
                <w:rFonts w:cstheme="minorHAnsi"/>
                <w:sz w:val="24"/>
                <w:szCs w:val="24"/>
              </w:rPr>
              <w:t>0.0075</w:t>
            </w:r>
          </w:p>
        </w:tc>
        <w:tc>
          <w:tcPr>
            <w:tcW w:w="0" w:type="auto"/>
          </w:tcPr>
          <w:p w14:paraId="24A7E645" w14:textId="77777777" w:rsidR="004833C3" w:rsidRPr="004833C3" w:rsidRDefault="004833C3" w:rsidP="004833C3">
            <w:pPr>
              <w:rPr>
                <w:rFonts w:cstheme="minorHAnsi"/>
                <w:sz w:val="24"/>
                <w:szCs w:val="24"/>
              </w:rPr>
            </w:pPr>
            <w:r w:rsidRPr="004833C3">
              <w:rPr>
                <w:rFonts w:cstheme="minorHAnsi"/>
                <w:sz w:val="24"/>
                <w:szCs w:val="24"/>
              </w:rPr>
              <w:t>0.0037</w:t>
            </w:r>
          </w:p>
        </w:tc>
        <w:tc>
          <w:tcPr>
            <w:tcW w:w="0" w:type="auto"/>
          </w:tcPr>
          <w:p w14:paraId="5839B829" w14:textId="77777777" w:rsidR="004833C3" w:rsidRPr="004833C3" w:rsidRDefault="004833C3" w:rsidP="004833C3">
            <w:pPr>
              <w:rPr>
                <w:rFonts w:cstheme="minorHAnsi"/>
                <w:sz w:val="24"/>
                <w:szCs w:val="24"/>
              </w:rPr>
            </w:pPr>
            <w:r w:rsidRPr="004833C3">
              <w:rPr>
                <w:rFonts w:cstheme="minorHAnsi"/>
                <w:sz w:val="24"/>
                <w:szCs w:val="24"/>
              </w:rPr>
              <w:t>1.5158</w:t>
            </w:r>
          </w:p>
        </w:tc>
        <w:tc>
          <w:tcPr>
            <w:tcW w:w="0" w:type="auto"/>
          </w:tcPr>
          <w:p w14:paraId="395AE798" w14:textId="77777777" w:rsidR="004833C3" w:rsidRPr="004833C3" w:rsidRDefault="004833C3" w:rsidP="004833C3">
            <w:pPr>
              <w:rPr>
                <w:rFonts w:cstheme="minorHAnsi"/>
                <w:sz w:val="24"/>
                <w:szCs w:val="24"/>
              </w:rPr>
            </w:pPr>
            <w:r w:rsidRPr="004833C3">
              <w:rPr>
                <w:rFonts w:cstheme="minorHAnsi"/>
                <w:sz w:val="24"/>
                <w:szCs w:val="24"/>
              </w:rPr>
              <w:t>0.0158</w:t>
            </w:r>
          </w:p>
        </w:tc>
        <w:tc>
          <w:tcPr>
            <w:tcW w:w="0" w:type="auto"/>
          </w:tcPr>
          <w:p w14:paraId="6F737EDE" w14:textId="77777777" w:rsidR="004833C3" w:rsidRPr="004833C3" w:rsidRDefault="004833C3" w:rsidP="004833C3">
            <w:pPr>
              <w:rPr>
                <w:rFonts w:cstheme="minorHAnsi"/>
                <w:sz w:val="24"/>
                <w:szCs w:val="24"/>
              </w:rPr>
            </w:pPr>
            <w:r w:rsidRPr="004833C3">
              <w:rPr>
                <w:rFonts w:cstheme="minorHAnsi"/>
                <w:sz w:val="24"/>
                <w:szCs w:val="24"/>
              </w:rPr>
              <w:t>0.0312</w:t>
            </w:r>
          </w:p>
        </w:tc>
      </w:tr>
      <w:tr w:rsidR="004833C3" w:rsidRPr="004833C3" w14:paraId="604E9481" w14:textId="77777777" w:rsidTr="00B64B91">
        <w:trPr>
          <w:trHeight w:val="234"/>
        </w:trPr>
        <w:tc>
          <w:tcPr>
            <w:tcW w:w="0" w:type="auto"/>
          </w:tcPr>
          <w:p w14:paraId="1FBCCB0C" w14:textId="77777777" w:rsidR="004833C3" w:rsidRPr="004833C3" w:rsidRDefault="004833C3" w:rsidP="004833C3">
            <w:pPr>
              <w:rPr>
                <w:rFonts w:cstheme="minorHAnsi"/>
                <w:sz w:val="24"/>
                <w:szCs w:val="24"/>
              </w:rPr>
            </w:pPr>
          </w:p>
        </w:tc>
        <w:tc>
          <w:tcPr>
            <w:tcW w:w="0" w:type="auto"/>
          </w:tcPr>
          <w:p w14:paraId="28C64BF3" w14:textId="77777777" w:rsidR="004833C3" w:rsidRPr="004833C3" w:rsidRDefault="004833C3" w:rsidP="004833C3">
            <w:pPr>
              <w:rPr>
                <w:rFonts w:cstheme="minorHAnsi"/>
                <w:sz w:val="24"/>
                <w:szCs w:val="24"/>
              </w:rPr>
            </w:pPr>
            <w:r w:rsidRPr="004833C3">
              <w:rPr>
                <w:rFonts w:ascii="Cambria Math" w:hAnsi="Cambria Math" w:cs="Cambria Math"/>
                <w:sz w:val="24"/>
                <w:szCs w:val="24"/>
              </w:rPr>
              <w:t>𝛽</w:t>
            </w:r>
          </w:p>
        </w:tc>
        <w:tc>
          <w:tcPr>
            <w:tcW w:w="0" w:type="auto"/>
          </w:tcPr>
          <w:p w14:paraId="5A5C72C8" w14:textId="77777777" w:rsidR="004833C3" w:rsidRPr="004833C3" w:rsidRDefault="004833C3" w:rsidP="004833C3">
            <w:pPr>
              <w:rPr>
                <w:rFonts w:cstheme="minorHAnsi"/>
                <w:sz w:val="24"/>
                <w:szCs w:val="24"/>
              </w:rPr>
            </w:pPr>
            <w:r w:rsidRPr="004833C3">
              <w:rPr>
                <w:rFonts w:cstheme="minorHAnsi"/>
                <w:sz w:val="24"/>
                <w:szCs w:val="24"/>
              </w:rPr>
              <w:t>2.0313</w:t>
            </w:r>
          </w:p>
        </w:tc>
        <w:tc>
          <w:tcPr>
            <w:tcW w:w="0" w:type="auto"/>
          </w:tcPr>
          <w:p w14:paraId="27AC43C4" w14:textId="77777777" w:rsidR="004833C3" w:rsidRPr="004833C3" w:rsidRDefault="004833C3" w:rsidP="004833C3">
            <w:pPr>
              <w:rPr>
                <w:rFonts w:cstheme="minorHAnsi"/>
                <w:sz w:val="24"/>
                <w:szCs w:val="24"/>
              </w:rPr>
            </w:pPr>
            <w:r w:rsidRPr="004833C3">
              <w:rPr>
                <w:rFonts w:cstheme="minorHAnsi"/>
                <w:sz w:val="24"/>
                <w:szCs w:val="24"/>
              </w:rPr>
              <w:t>0.0313</w:t>
            </w:r>
          </w:p>
        </w:tc>
        <w:tc>
          <w:tcPr>
            <w:tcW w:w="0" w:type="auto"/>
          </w:tcPr>
          <w:p w14:paraId="16B07944" w14:textId="77777777" w:rsidR="004833C3" w:rsidRPr="004833C3" w:rsidRDefault="004833C3" w:rsidP="004833C3">
            <w:pPr>
              <w:rPr>
                <w:rFonts w:cstheme="minorHAnsi"/>
                <w:sz w:val="24"/>
                <w:szCs w:val="24"/>
              </w:rPr>
            </w:pPr>
            <w:r w:rsidRPr="004833C3">
              <w:rPr>
                <w:rFonts w:cstheme="minorHAnsi"/>
                <w:sz w:val="24"/>
                <w:szCs w:val="24"/>
              </w:rPr>
              <w:t>0.0570</w:t>
            </w:r>
          </w:p>
        </w:tc>
        <w:tc>
          <w:tcPr>
            <w:tcW w:w="0" w:type="auto"/>
          </w:tcPr>
          <w:p w14:paraId="0B28EEFD" w14:textId="77777777" w:rsidR="004833C3" w:rsidRPr="004833C3" w:rsidRDefault="004833C3" w:rsidP="004833C3">
            <w:pPr>
              <w:rPr>
                <w:rFonts w:cstheme="minorHAnsi"/>
                <w:sz w:val="24"/>
                <w:szCs w:val="24"/>
              </w:rPr>
            </w:pPr>
            <w:r w:rsidRPr="004833C3">
              <w:rPr>
                <w:rFonts w:cstheme="minorHAnsi"/>
                <w:sz w:val="24"/>
                <w:szCs w:val="24"/>
              </w:rPr>
              <w:t>1.5103</w:t>
            </w:r>
          </w:p>
        </w:tc>
        <w:tc>
          <w:tcPr>
            <w:tcW w:w="0" w:type="auto"/>
          </w:tcPr>
          <w:p w14:paraId="3C6505C0" w14:textId="77777777" w:rsidR="004833C3" w:rsidRPr="004833C3" w:rsidRDefault="004833C3" w:rsidP="004833C3">
            <w:pPr>
              <w:rPr>
                <w:rFonts w:cstheme="minorHAnsi"/>
                <w:sz w:val="24"/>
                <w:szCs w:val="24"/>
              </w:rPr>
            </w:pPr>
            <w:r w:rsidRPr="004833C3">
              <w:rPr>
                <w:rFonts w:cstheme="minorHAnsi"/>
                <w:sz w:val="24"/>
                <w:szCs w:val="24"/>
              </w:rPr>
              <w:t>0.0103</w:t>
            </w:r>
          </w:p>
        </w:tc>
        <w:tc>
          <w:tcPr>
            <w:tcW w:w="0" w:type="auto"/>
          </w:tcPr>
          <w:p w14:paraId="0A9A662D" w14:textId="77777777" w:rsidR="004833C3" w:rsidRPr="004833C3" w:rsidRDefault="004833C3" w:rsidP="004833C3">
            <w:pPr>
              <w:rPr>
                <w:rFonts w:cstheme="minorHAnsi"/>
                <w:sz w:val="24"/>
                <w:szCs w:val="24"/>
              </w:rPr>
            </w:pPr>
            <w:r w:rsidRPr="004833C3">
              <w:rPr>
                <w:rFonts w:cstheme="minorHAnsi"/>
                <w:sz w:val="24"/>
                <w:szCs w:val="24"/>
              </w:rPr>
              <w:t>0.0188</w:t>
            </w:r>
          </w:p>
        </w:tc>
      </w:tr>
      <w:tr w:rsidR="004833C3" w:rsidRPr="004833C3" w14:paraId="50A179EA" w14:textId="77777777" w:rsidTr="00B64B91">
        <w:trPr>
          <w:trHeight w:val="234"/>
        </w:trPr>
        <w:tc>
          <w:tcPr>
            <w:tcW w:w="0" w:type="auto"/>
          </w:tcPr>
          <w:p w14:paraId="41A3EFA1" w14:textId="77777777" w:rsidR="004833C3" w:rsidRPr="004833C3" w:rsidRDefault="004833C3" w:rsidP="004833C3">
            <w:pPr>
              <w:rPr>
                <w:rFonts w:cstheme="minorHAnsi"/>
                <w:sz w:val="24"/>
                <w:szCs w:val="24"/>
              </w:rPr>
            </w:pPr>
          </w:p>
        </w:tc>
        <w:tc>
          <w:tcPr>
            <w:tcW w:w="0" w:type="auto"/>
          </w:tcPr>
          <w:p w14:paraId="492CDA5D" w14:textId="77777777" w:rsidR="004833C3" w:rsidRPr="004833C3" w:rsidRDefault="004833C3" w:rsidP="004833C3">
            <w:pPr>
              <w:rPr>
                <w:rFonts w:cstheme="minorHAnsi"/>
                <w:sz w:val="24"/>
                <w:szCs w:val="24"/>
              </w:rPr>
            </w:pPr>
            <w:r w:rsidRPr="004833C3">
              <w:rPr>
                <w:rFonts w:ascii="Cambria Math" w:hAnsi="Cambria Math" w:cs="Cambria Math"/>
                <w:sz w:val="24"/>
                <w:szCs w:val="24"/>
              </w:rPr>
              <w:t>𝜃</w:t>
            </w:r>
          </w:p>
        </w:tc>
        <w:tc>
          <w:tcPr>
            <w:tcW w:w="0" w:type="auto"/>
          </w:tcPr>
          <w:p w14:paraId="58C20AAF" w14:textId="77777777" w:rsidR="004833C3" w:rsidRPr="004833C3" w:rsidRDefault="004833C3" w:rsidP="004833C3">
            <w:pPr>
              <w:rPr>
                <w:rFonts w:cstheme="minorHAnsi"/>
                <w:sz w:val="24"/>
                <w:szCs w:val="24"/>
              </w:rPr>
            </w:pPr>
            <w:r w:rsidRPr="004833C3">
              <w:rPr>
                <w:rFonts w:cstheme="minorHAnsi"/>
                <w:sz w:val="24"/>
                <w:szCs w:val="24"/>
              </w:rPr>
              <w:t>0.5168</w:t>
            </w:r>
          </w:p>
        </w:tc>
        <w:tc>
          <w:tcPr>
            <w:tcW w:w="0" w:type="auto"/>
          </w:tcPr>
          <w:p w14:paraId="2720C0CE" w14:textId="77777777" w:rsidR="004833C3" w:rsidRPr="004833C3" w:rsidRDefault="004833C3" w:rsidP="004833C3">
            <w:pPr>
              <w:rPr>
                <w:rFonts w:cstheme="minorHAnsi"/>
                <w:sz w:val="24"/>
                <w:szCs w:val="24"/>
              </w:rPr>
            </w:pPr>
            <w:r w:rsidRPr="004833C3">
              <w:rPr>
                <w:rFonts w:cstheme="minorHAnsi"/>
                <w:sz w:val="24"/>
                <w:szCs w:val="24"/>
              </w:rPr>
              <w:t>0.0168</w:t>
            </w:r>
          </w:p>
        </w:tc>
        <w:tc>
          <w:tcPr>
            <w:tcW w:w="0" w:type="auto"/>
          </w:tcPr>
          <w:p w14:paraId="2E916186" w14:textId="77777777" w:rsidR="004833C3" w:rsidRPr="004833C3" w:rsidRDefault="004833C3" w:rsidP="004833C3">
            <w:pPr>
              <w:rPr>
                <w:rFonts w:cstheme="minorHAnsi"/>
                <w:sz w:val="24"/>
                <w:szCs w:val="24"/>
              </w:rPr>
            </w:pPr>
            <w:r w:rsidRPr="004833C3">
              <w:rPr>
                <w:rFonts w:cstheme="minorHAnsi"/>
                <w:sz w:val="24"/>
                <w:szCs w:val="24"/>
              </w:rPr>
              <w:t>0.0095</w:t>
            </w:r>
          </w:p>
        </w:tc>
        <w:tc>
          <w:tcPr>
            <w:tcW w:w="0" w:type="auto"/>
          </w:tcPr>
          <w:p w14:paraId="1A571E7C" w14:textId="77777777" w:rsidR="004833C3" w:rsidRPr="004833C3" w:rsidRDefault="004833C3" w:rsidP="004833C3">
            <w:pPr>
              <w:rPr>
                <w:rFonts w:cstheme="minorHAnsi"/>
                <w:sz w:val="24"/>
                <w:szCs w:val="24"/>
              </w:rPr>
            </w:pPr>
            <w:r w:rsidRPr="004833C3">
              <w:rPr>
                <w:rFonts w:cstheme="minorHAnsi"/>
                <w:sz w:val="24"/>
                <w:szCs w:val="24"/>
              </w:rPr>
              <w:t>0.5129</w:t>
            </w:r>
          </w:p>
        </w:tc>
        <w:tc>
          <w:tcPr>
            <w:tcW w:w="0" w:type="auto"/>
          </w:tcPr>
          <w:p w14:paraId="1B39357E" w14:textId="77777777" w:rsidR="004833C3" w:rsidRPr="004833C3" w:rsidRDefault="004833C3" w:rsidP="004833C3">
            <w:pPr>
              <w:rPr>
                <w:rFonts w:cstheme="minorHAnsi"/>
                <w:sz w:val="24"/>
                <w:szCs w:val="24"/>
              </w:rPr>
            </w:pPr>
            <w:r w:rsidRPr="004833C3">
              <w:rPr>
                <w:rFonts w:cstheme="minorHAnsi"/>
                <w:sz w:val="24"/>
                <w:szCs w:val="24"/>
              </w:rPr>
              <w:t>0.0129</w:t>
            </w:r>
          </w:p>
        </w:tc>
        <w:tc>
          <w:tcPr>
            <w:tcW w:w="0" w:type="auto"/>
          </w:tcPr>
          <w:p w14:paraId="7CC5F052" w14:textId="77777777" w:rsidR="004833C3" w:rsidRPr="004833C3" w:rsidRDefault="004833C3" w:rsidP="004833C3">
            <w:pPr>
              <w:rPr>
                <w:rFonts w:cstheme="minorHAnsi"/>
                <w:sz w:val="24"/>
                <w:szCs w:val="24"/>
              </w:rPr>
            </w:pPr>
            <w:r w:rsidRPr="004833C3">
              <w:rPr>
                <w:rFonts w:cstheme="minorHAnsi"/>
                <w:sz w:val="24"/>
                <w:szCs w:val="24"/>
              </w:rPr>
              <w:t>0.0085</w:t>
            </w:r>
          </w:p>
        </w:tc>
      </w:tr>
    </w:tbl>
    <w:p w14:paraId="30585805" w14:textId="77777777" w:rsidR="000F66D1" w:rsidRPr="00F54CAB" w:rsidRDefault="000F66D1" w:rsidP="00032F9B">
      <w:pPr>
        <w:rPr>
          <w:rFonts w:cstheme="minorHAnsi"/>
          <w:sz w:val="24"/>
          <w:szCs w:val="24"/>
        </w:rPr>
      </w:pPr>
    </w:p>
    <w:p w14:paraId="34A19558" w14:textId="77777777" w:rsidR="00221287" w:rsidRDefault="00221287" w:rsidP="001557EE">
      <w:pPr>
        <w:pStyle w:val="Heading1"/>
        <w:sectPr w:rsidR="00221287" w:rsidSect="00085417">
          <w:pgSz w:w="15840" w:h="12240" w:orient="landscape"/>
          <w:pgMar w:top="1080" w:right="1080" w:bottom="1080" w:left="1080" w:header="720" w:footer="720" w:gutter="0"/>
          <w:cols w:space="720"/>
          <w:docGrid w:linePitch="360"/>
        </w:sectPr>
      </w:pPr>
    </w:p>
    <w:p w14:paraId="04F61035" w14:textId="77777777" w:rsidR="004833C3" w:rsidRPr="004833C3" w:rsidRDefault="004833C3" w:rsidP="001557EE">
      <w:pPr>
        <w:pStyle w:val="Heading1"/>
      </w:pPr>
      <w:r w:rsidRPr="004833C3">
        <w:t>7. Real Life Applications</w:t>
      </w:r>
    </w:p>
    <w:p w14:paraId="6ED88044" w14:textId="77777777" w:rsidR="004833C3" w:rsidRPr="004833C3" w:rsidRDefault="004833C3" w:rsidP="004833C3">
      <w:pPr>
        <w:rPr>
          <w:rFonts w:cstheme="minorHAnsi"/>
          <w:sz w:val="24"/>
          <w:szCs w:val="24"/>
        </w:rPr>
      </w:pPr>
      <w:r w:rsidRPr="004833C3">
        <w:rPr>
          <w:rFonts w:cstheme="minorHAnsi"/>
          <w:sz w:val="24"/>
          <w:szCs w:val="24"/>
        </w:rPr>
        <w:t xml:space="preserve">In this section, we have provided two applications using real data sets to illustrate efficiency of the new proposal. The first data set taken from Murthy </w:t>
      </w:r>
      <w:r w:rsidRPr="004833C3">
        <w:rPr>
          <w:rFonts w:cstheme="minorHAnsi"/>
          <w:i/>
          <w:iCs/>
          <w:sz w:val="24"/>
          <w:szCs w:val="24"/>
        </w:rPr>
        <w:t xml:space="preserve">et al. </w:t>
      </w:r>
      <w:r w:rsidRPr="004833C3">
        <w:rPr>
          <w:rFonts w:cstheme="minorHAnsi"/>
          <w:sz w:val="24"/>
          <w:szCs w:val="24"/>
        </w:rPr>
        <w:t xml:space="preserve">(2004) representing the failure times, while the second data set taken from the website: </w:t>
      </w:r>
      <w:hyperlink r:id="rId18" w:history="1">
        <w:r w:rsidRPr="004833C3">
          <w:rPr>
            <w:rStyle w:val="Hyperlink"/>
            <w:rFonts w:cstheme="minorHAnsi"/>
            <w:sz w:val="24"/>
            <w:szCs w:val="24"/>
          </w:rPr>
          <w:t>http://www.ceramics.nist.gov/srd/summary/ftmain.htm</w:t>
        </w:r>
      </w:hyperlink>
      <w:r w:rsidRPr="004833C3">
        <w:rPr>
          <w:rFonts w:cstheme="minorHAnsi"/>
          <w:sz w:val="24"/>
          <w:szCs w:val="24"/>
        </w:rPr>
        <w:t xml:space="preserve"> representing the fracture toughness of Alumina (Al2O3). For the interest of readers, we have provided the data in Table 2, and summarized in Table 3, as follows</w:t>
      </w:r>
    </w:p>
    <w:p w14:paraId="4E2BB4A8" w14:textId="375E3846" w:rsidR="00405210" w:rsidRPr="00405210" w:rsidRDefault="00405210" w:rsidP="0065224A">
      <w:pPr>
        <w:spacing w:after="0"/>
        <w:rPr>
          <w:rFonts w:cstheme="minorHAnsi"/>
          <w:sz w:val="24"/>
          <w:szCs w:val="24"/>
        </w:rPr>
      </w:pPr>
      <w:r w:rsidRPr="00405210">
        <w:rPr>
          <w:rFonts w:cstheme="minorHAnsi"/>
          <w:b/>
          <w:bCs/>
          <w:sz w:val="24"/>
          <w:szCs w:val="24"/>
        </w:rPr>
        <w:t xml:space="preserve">Table 2: </w:t>
      </w:r>
      <w:r w:rsidRPr="00405210">
        <w:rPr>
          <w:rFonts w:cstheme="minorHAnsi"/>
          <w:sz w:val="24"/>
          <w:szCs w:val="24"/>
        </w:rPr>
        <w:t>Failure times and fracture toughness data sets.</w:t>
      </w:r>
    </w:p>
    <w:tbl>
      <w:tblPr>
        <w:tblStyle w:val="TableGrid"/>
        <w:tblW w:w="0" w:type="auto"/>
        <w:tblLook w:val="0020" w:firstRow="1" w:lastRow="0" w:firstColumn="0" w:lastColumn="0" w:noHBand="0" w:noVBand="0"/>
      </w:tblPr>
      <w:tblGrid>
        <w:gridCol w:w="1795"/>
        <w:gridCol w:w="8275"/>
      </w:tblGrid>
      <w:tr w:rsidR="00405210" w:rsidRPr="00405210" w14:paraId="01DF5EFD" w14:textId="77777777" w:rsidTr="00B64B91">
        <w:trPr>
          <w:trHeight w:val="1401"/>
        </w:trPr>
        <w:tc>
          <w:tcPr>
            <w:tcW w:w="1795" w:type="dxa"/>
          </w:tcPr>
          <w:p w14:paraId="0D0E1F13" w14:textId="77777777" w:rsidR="00405210" w:rsidRPr="00405210" w:rsidRDefault="00405210" w:rsidP="00221287">
            <w:pPr>
              <w:kinsoku w:val="0"/>
              <w:overflowPunct w:val="0"/>
              <w:autoSpaceDE w:val="0"/>
              <w:autoSpaceDN w:val="0"/>
              <w:adjustRightInd w:val="0"/>
              <w:spacing w:before="157" w:line="256" w:lineRule="auto"/>
              <w:ind w:right="201"/>
              <w:rPr>
                <w:rFonts w:cstheme="minorHAnsi"/>
                <w:sz w:val="24"/>
                <w:szCs w:val="24"/>
              </w:rPr>
            </w:pPr>
            <w:r w:rsidRPr="00405210">
              <w:rPr>
                <w:rFonts w:cstheme="minorHAnsi"/>
                <w:sz w:val="24"/>
                <w:szCs w:val="24"/>
              </w:rPr>
              <w:t>Data 1 Failure times data</w:t>
            </w:r>
          </w:p>
        </w:tc>
        <w:tc>
          <w:tcPr>
            <w:tcW w:w="8275" w:type="dxa"/>
          </w:tcPr>
          <w:p w14:paraId="71CADB5D" w14:textId="77777777" w:rsidR="00405210" w:rsidRPr="00405210" w:rsidRDefault="00405210" w:rsidP="00405210">
            <w:pPr>
              <w:kinsoku w:val="0"/>
              <w:overflowPunct w:val="0"/>
              <w:autoSpaceDE w:val="0"/>
              <w:autoSpaceDN w:val="0"/>
              <w:adjustRightInd w:val="0"/>
              <w:spacing w:before="2"/>
              <w:ind w:left="222"/>
              <w:rPr>
                <w:rFonts w:cstheme="minorHAnsi"/>
                <w:sz w:val="24"/>
                <w:szCs w:val="24"/>
              </w:rPr>
            </w:pPr>
            <w:r w:rsidRPr="00405210">
              <w:rPr>
                <w:rFonts w:cstheme="minorHAnsi"/>
                <w:sz w:val="24"/>
                <w:szCs w:val="24"/>
              </w:rPr>
              <w:t>0.036, 0.058, 0.061, 0.074, 0.078, 0.086, 0.102, 0.103, 0.114, 0.116,</w:t>
            </w:r>
            <w:r w:rsidRPr="00405210">
              <w:rPr>
                <w:rFonts w:cstheme="minorHAnsi"/>
                <w:spacing w:val="31"/>
                <w:sz w:val="24"/>
                <w:szCs w:val="24"/>
              </w:rPr>
              <w:t xml:space="preserve"> </w:t>
            </w:r>
            <w:r w:rsidRPr="00405210">
              <w:rPr>
                <w:rFonts w:cstheme="minorHAnsi"/>
                <w:sz w:val="24"/>
                <w:szCs w:val="24"/>
              </w:rPr>
              <w:t>0.148,</w:t>
            </w:r>
          </w:p>
          <w:p w14:paraId="0E4E7939" w14:textId="77777777" w:rsidR="00405210" w:rsidRPr="00405210" w:rsidRDefault="00405210" w:rsidP="00405210">
            <w:pPr>
              <w:kinsoku w:val="0"/>
              <w:overflowPunct w:val="0"/>
              <w:autoSpaceDE w:val="0"/>
              <w:autoSpaceDN w:val="0"/>
              <w:adjustRightInd w:val="0"/>
              <w:spacing w:before="18"/>
              <w:ind w:left="222"/>
              <w:rPr>
                <w:rFonts w:cstheme="minorHAnsi"/>
                <w:sz w:val="24"/>
                <w:szCs w:val="24"/>
              </w:rPr>
            </w:pPr>
            <w:r w:rsidRPr="00405210">
              <w:rPr>
                <w:rFonts w:cstheme="minorHAnsi"/>
                <w:sz w:val="24"/>
                <w:szCs w:val="24"/>
              </w:rPr>
              <w:t>0.183, 0.192, 0.254, 0.262, 0.379, 0.381, 0.538, 0.570, 0.574, 0.590,</w:t>
            </w:r>
            <w:r w:rsidRPr="00405210">
              <w:rPr>
                <w:rFonts w:cstheme="minorHAnsi"/>
                <w:spacing w:val="26"/>
                <w:sz w:val="24"/>
                <w:szCs w:val="24"/>
              </w:rPr>
              <w:t xml:space="preserve"> </w:t>
            </w:r>
            <w:r w:rsidRPr="00405210">
              <w:rPr>
                <w:rFonts w:cstheme="minorHAnsi"/>
                <w:sz w:val="24"/>
                <w:szCs w:val="24"/>
              </w:rPr>
              <w:t>0.618,</w:t>
            </w:r>
          </w:p>
          <w:p w14:paraId="738D2BB0" w14:textId="77777777" w:rsidR="00405210" w:rsidRPr="00405210" w:rsidRDefault="00405210" w:rsidP="00405210">
            <w:pPr>
              <w:kinsoku w:val="0"/>
              <w:overflowPunct w:val="0"/>
              <w:autoSpaceDE w:val="0"/>
              <w:autoSpaceDN w:val="0"/>
              <w:adjustRightInd w:val="0"/>
              <w:spacing w:before="17"/>
              <w:ind w:left="222"/>
              <w:rPr>
                <w:rFonts w:cstheme="minorHAnsi"/>
                <w:sz w:val="24"/>
                <w:szCs w:val="24"/>
              </w:rPr>
            </w:pPr>
            <w:r w:rsidRPr="00405210">
              <w:rPr>
                <w:rFonts w:cstheme="minorHAnsi"/>
                <w:sz w:val="24"/>
                <w:szCs w:val="24"/>
              </w:rPr>
              <w:t>0.645, 0.961, 1.228, 1.600, 2.006, 2.054, 2.804, 3.058, 3.076, 3.147,</w:t>
            </w:r>
            <w:r w:rsidRPr="00405210">
              <w:rPr>
                <w:rFonts w:cstheme="minorHAnsi"/>
                <w:spacing w:val="26"/>
                <w:sz w:val="24"/>
                <w:szCs w:val="24"/>
              </w:rPr>
              <w:t xml:space="preserve"> </w:t>
            </w:r>
            <w:r w:rsidRPr="00405210">
              <w:rPr>
                <w:rFonts w:cstheme="minorHAnsi"/>
                <w:sz w:val="24"/>
                <w:szCs w:val="24"/>
              </w:rPr>
              <w:t>3.625,</w:t>
            </w:r>
          </w:p>
          <w:p w14:paraId="09D1F0AF" w14:textId="77777777" w:rsidR="00405210" w:rsidRPr="00405210" w:rsidRDefault="00405210" w:rsidP="00405210">
            <w:pPr>
              <w:kinsoku w:val="0"/>
              <w:overflowPunct w:val="0"/>
              <w:autoSpaceDE w:val="0"/>
              <w:autoSpaceDN w:val="0"/>
              <w:adjustRightInd w:val="0"/>
              <w:spacing w:before="19"/>
              <w:ind w:left="222"/>
              <w:rPr>
                <w:rFonts w:cstheme="minorHAnsi"/>
                <w:sz w:val="24"/>
                <w:szCs w:val="24"/>
              </w:rPr>
            </w:pPr>
            <w:r w:rsidRPr="00405210">
              <w:rPr>
                <w:rFonts w:cstheme="minorHAnsi"/>
                <w:sz w:val="24"/>
                <w:szCs w:val="24"/>
              </w:rPr>
              <w:t>3.704,</w:t>
            </w:r>
            <w:r w:rsidRPr="00405210">
              <w:rPr>
                <w:rFonts w:cstheme="minorHAnsi"/>
                <w:spacing w:val="39"/>
                <w:sz w:val="24"/>
                <w:szCs w:val="24"/>
              </w:rPr>
              <w:t xml:space="preserve"> </w:t>
            </w:r>
            <w:r w:rsidRPr="00405210">
              <w:rPr>
                <w:rFonts w:cstheme="minorHAnsi"/>
                <w:sz w:val="24"/>
                <w:szCs w:val="24"/>
              </w:rPr>
              <w:t>3.931,</w:t>
            </w:r>
            <w:r w:rsidRPr="00405210">
              <w:rPr>
                <w:rFonts w:cstheme="minorHAnsi"/>
                <w:spacing w:val="39"/>
                <w:sz w:val="24"/>
                <w:szCs w:val="24"/>
              </w:rPr>
              <w:t xml:space="preserve"> </w:t>
            </w:r>
            <w:r w:rsidRPr="00405210">
              <w:rPr>
                <w:rFonts w:cstheme="minorHAnsi"/>
                <w:sz w:val="24"/>
                <w:szCs w:val="24"/>
              </w:rPr>
              <w:t>4.073,</w:t>
            </w:r>
            <w:r w:rsidRPr="00405210">
              <w:rPr>
                <w:rFonts w:cstheme="minorHAnsi"/>
                <w:spacing w:val="39"/>
                <w:sz w:val="24"/>
                <w:szCs w:val="24"/>
              </w:rPr>
              <w:t xml:space="preserve"> </w:t>
            </w:r>
            <w:r w:rsidRPr="00405210">
              <w:rPr>
                <w:rFonts w:cstheme="minorHAnsi"/>
                <w:sz w:val="24"/>
                <w:szCs w:val="24"/>
              </w:rPr>
              <w:t>4.393,</w:t>
            </w:r>
            <w:r w:rsidRPr="00405210">
              <w:rPr>
                <w:rFonts w:cstheme="minorHAnsi"/>
                <w:spacing w:val="36"/>
                <w:sz w:val="24"/>
                <w:szCs w:val="24"/>
              </w:rPr>
              <w:t xml:space="preserve"> </w:t>
            </w:r>
            <w:r w:rsidRPr="00405210">
              <w:rPr>
                <w:rFonts w:cstheme="minorHAnsi"/>
                <w:sz w:val="24"/>
                <w:szCs w:val="24"/>
              </w:rPr>
              <w:t>4.534,</w:t>
            </w:r>
            <w:r w:rsidRPr="00405210">
              <w:rPr>
                <w:rFonts w:cstheme="minorHAnsi"/>
                <w:spacing w:val="39"/>
                <w:sz w:val="24"/>
                <w:szCs w:val="24"/>
              </w:rPr>
              <w:t xml:space="preserve"> </w:t>
            </w:r>
            <w:r w:rsidRPr="00405210">
              <w:rPr>
                <w:rFonts w:cstheme="minorHAnsi"/>
                <w:sz w:val="24"/>
                <w:szCs w:val="24"/>
              </w:rPr>
              <w:t>4.893,</w:t>
            </w:r>
            <w:r w:rsidRPr="00405210">
              <w:rPr>
                <w:rFonts w:cstheme="minorHAnsi"/>
                <w:spacing w:val="39"/>
                <w:sz w:val="24"/>
                <w:szCs w:val="24"/>
              </w:rPr>
              <w:t xml:space="preserve"> </w:t>
            </w:r>
            <w:r w:rsidRPr="00405210">
              <w:rPr>
                <w:rFonts w:cstheme="minorHAnsi"/>
                <w:sz w:val="24"/>
                <w:szCs w:val="24"/>
              </w:rPr>
              <w:t>6.274,</w:t>
            </w:r>
            <w:r w:rsidRPr="00405210">
              <w:rPr>
                <w:rFonts w:cstheme="minorHAnsi"/>
                <w:spacing w:val="39"/>
                <w:sz w:val="24"/>
                <w:szCs w:val="24"/>
              </w:rPr>
              <w:t xml:space="preserve"> </w:t>
            </w:r>
            <w:r w:rsidRPr="00405210">
              <w:rPr>
                <w:rFonts w:cstheme="minorHAnsi"/>
                <w:sz w:val="24"/>
                <w:szCs w:val="24"/>
              </w:rPr>
              <w:t>6.816,</w:t>
            </w:r>
            <w:r w:rsidRPr="00405210">
              <w:rPr>
                <w:rFonts w:cstheme="minorHAnsi"/>
                <w:spacing w:val="36"/>
                <w:sz w:val="24"/>
                <w:szCs w:val="24"/>
              </w:rPr>
              <w:t xml:space="preserve"> </w:t>
            </w:r>
            <w:r w:rsidRPr="00405210">
              <w:rPr>
                <w:rFonts w:cstheme="minorHAnsi"/>
                <w:sz w:val="24"/>
                <w:szCs w:val="24"/>
              </w:rPr>
              <w:t>7.896,</w:t>
            </w:r>
            <w:r w:rsidRPr="00405210">
              <w:rPr>
                <w:rFonts w:cstheme="minorHAnsi"/>
                <w:spacing w:val="39"/>
                <w:sz w:val="24"/>
                <w:szCs w:val="24"/>
              </w:rPr>
              <w:t xml:space="preserve"> </w:t>
            </w:r>
            <w:r w:rsidRPr="00405210">
              <w:rPr>
                <w:rFonts w:cstheme="minorHAnsi"/>
                <w:sz w:val="24"/>
                <w:szCs w:val="24"/>
              </w:rPr>
              <w:t>7.904,</w:t>
            </w:r>
            <w:r w:rsidRPr="00405210">
              <w:rPr>
                <w:rFonts w:cstheme="minorHAnsi"/>
                <w:spacing w:val="39"/>
                <w:sz w:val="24"/>
                <w:szCs w:val="24"/>
              </w:rPr>
              <w:t xml:space="preserve"> </w:t>
            </w:r>
            <w:r w:rsidRPr="00405210">
              <w:rPr>
                <w:rFonts w:cstheme="minorHAnsi"/>
                <w:sz w:val="24"/>
                <w:szCs w:val="24"/>
              </w:rPr>
              <w:t>8.022,</w:t>
            </w:r>
          </w:p>
          <w:p w14:paraId="560B12DC" w14:textId="77777777" w:rsidR="00405210" w:rsidRPr="00405210" w:rsidRDefault="00405210" w:rsidP="00405210">
            <w:pPr>
              <w:kinsoku w:val="0"/>
              <w:overflowPunct w:val="0"/>
              <w:autoSpaceDE w:val="0"/>
              <w:autoSpaceDN w:val="0"/>
              <w:adjustRightInd w:val="0"/>
              <w:spacing w:before="18"/>
              <w:ind w:left="222"/>
              <w:rPr>
                <w:rFonts w:cstheme="minorHAnsi"/>
                <w:sz w:val="24"/>
                <w:szCs w:val="24"/>
              </w:rPr>
            </w:pPr>
            <w:r w:rsidRPr="00405210">
              <w:rPr>
                <w:rFonts w:cstheme="minorHAnsi"/>
                <w:sz w:val="24"/>
                <w:szCs w:val="24"/>
              </w:rPr>
              <w:t>9.337, 10.940, 11.020, 13.880, 14.730, 15.080</w:t>
            </w:r>
          </w:p>
        </w:tc>
      </w:tr>
      <w:tr w:rsidR="00405210" w:rsidRPr="00405210" w14:paraId="3750346F" w14:textId="77777777" w:rsidTr="00B64B91">
        <w:trPr>
          <w:trHeight w:val="1898"/>
        </w:trPr>
        <w:tc>
          <w:tcPr>
            <w:tcW w:w="1795" w:type="dxa"/>
          </w:tcPr>
          <w:p w14:paraId="00435949" w14:textId="77777777" w:rsidR="00405210" w:rsidRPr="00405210" w:rsidRDefault="00405210" w:rsidP="00221287">
            <w:pPr>
              <w:kinsoku w:val="0"/>
              <w:overflowPunct w:val="0"/>
              <w:autoSpaceDE w:val="0"/>
              <w:autoSpaceDN w:val="0"/>
              <w:adjustRightInd w:val="0"/>
              <w:spacing w:before="157" w:line="256" w:lineRule="auto"/>
              <w:ind w:right="318"/>
              <w:rPr>
                <w:rFonts w:cstheme="minorHAnsi"/>
                <w:sz w:val="24"/>
                <w:szCs w:val="24"/>
              </w:rPr>
            </w:pPr>
            <w:r w:rsidRPr="00405210">
              <w:rPr>
                <w:rFonts w:cstheme="minorHAnsi"/>
                <w:sz w:val="24"/>
                <w:szCs w:val="24"/>
              </w:rPr>
              <w:t>Data 2 Alumina (Al2O3)</w:t>
            </w:r>
          </w:p>
        </w:tc>
        <w:tc>
          <w:tcPr>
            <w:tcW w:w="8275" w:type="dxa"/>
          </w:tcPr>
          <w:p w14:paraId="32C4EE35" w14:textId="77777777" w:rsidR="00405210" w:rsidRPr="00405210" w:rsidRDefault="00405210" w:rsidP="00405210">
            <w:pPr>
              <w:kinsoku w:val="0"/>
              <w:overflowPunct w:val="0"/>
              <w:autoSpaceDE w:val="0"/>
              <w:autoSpaceDN w:val="0"/>
              <w:adjustRightInd w:val="0"/>
              <w:ind w:left="222"/>
              <w:rPr>
                <w:rFonts w:cstheme="minorHAnsi"/>
                <w:sz w:val="24"/>
                <w:szCs w:val="24"/>
              </w:rPr>
            </w:pPr>
            <w:r w:rsidRPr="00405210">
              <w:rPr>
                <w:rFonts w:cstheme="minorHAnsi"/>
                <w:sz w:val="24"/>
                <w:szCs w:val="24"/>
              </w:rPr>
              <w:t>5.5,</w:t>
            </w:r>
            <w:r w:rsidRPr="00405210">
              <w:rPr>
                <w:rFonts w:cstheme="minorHAnsi"/>
                <w:spacing w:val="9"/>
                <w:sz w:val="24"/>
                <w:szCs w:val="24"/>
              </w:rPr>
              <w:t xml:space="preserve"> </w:t>
            </w:r>
            <w:r w:rsidRPr="00405210">
              <w:rPr>
                <w:rFonts w:cstheme="minorHAnsi"/>
                <w:sz w:val="24"/>
                <w:szCs w:val="24"/>
              </w:rPr>
              <w:t>5,</w:t>
            </w:r>
            <w:r w:rsidRPr="00405210">
              <w:rPr>
                <w:rFonts w:cstheme="minorHAnsi"/>
                <w:spacing w:val="11"/>
                <w:sz w:val="24"/>
                <w:szCs w:val="24"/>
              </w:rPr>
              <w:t xml:space="preserve"> </w:t>
            </w:r>
            <w:r w:rsidRPr="00405210">
              <w:rPr>
                <w:rFonts w:cstheme="minorHAnsi"/>
                <w:sz w:val="24"/>
                <w:szCs w:val="24"/>
              </w:rPr>
              <w:t>4.9,</w:t>
            </w:r>
            <w:r w:rsidRPr="00405210">
              <w:rPr>
                <w:rFonts w:cstheme="minorHAnsi"/>
                <w:spacing w:val="9"/>
                <w:sz w:val="24"/>
                <w:szCs w:val="24"/>
              </w:rPr>
              <w:t xml:space="preserve"> </w:t>
            </w:r>
            <w:r w:rsidRPr="00405210">
              <w:rPr>
                <w:rFonts w:cstheme="minorHAnsi"/>
                <w:sz w:val="24"/>
                <w:szCs w:val="24"/>
              </w:rPr>
              <w:t>6.4,</w:t>
            </w:r>
            <w:r w:rsidRPr="00405210">
              <w:rPr>
                <w:rFonts w:cstheme="minorHAnsi"/>
                <w:spacing w:val="10"/>
                <w:sz w:val="24"/>
                <w:szCs w:val="24"/>
              </w:rPr>
              <w:t xml:space="preserve"> </w:t>
            </w:r>
            <w:r w:rsidRPr="00405210">
              <w:rPr>
                <w:rFonts w:cstheme="minorHAnsi"/>
                <w:sz w:val="24"/>
                <w:szCs w:val="24"/>
              </w:rPr>
              <w:t>5.1,</w:t>
            </w:r>
            <w:r w:rsidRPr="00405210">
              <w:rPr>
                <w:rFonts w:cstheme="minorHAnsi"/>
                <w:spacing w:val="11"/>
                <w:sz w:val="24"/>
                <w:szCs w:val="24"/>
              </w:rPr>
              <w:t xml:space="preserve"> </w:t>
            </w:r>
            <w:r w:rsidRPr="00405210">
              <w:rPr>
                <w:rFonts w:cstheme="minorHAnsi"/>
                <w:sz w:val="24"/>
                <w:szCs w:val="24"/>
              </w:rPr>
              <w:t>5.2,</w:t>
            </w:r>
            <w:r w:rsidRPr="00405210">
              <w:rPr>
                <w:rFonts w:cstheme="minorHAnsi"/>
                <w:spacing w:val="9"/>
                <w:sz w:val="24"/>
                <w:szCs w:val="24"/>
              </w:rPr>
              <w:t xml:space="preserve"> </w:t>
            </w:r>
            <w:r w:rsidRPr="00405210">
              <w:rPr>
                <w:rFonts w:cstheme="minorHAnsi"/>
                <w:sz w:val="24"/>
                <w:szCs w:val="24"/>
              </w:rPr>
              <w:t>5.2,</w:t>
            </w:r>
            <w:r w:rsidRPr="00405210">
              <w:rPr>
                <w:rFonts w:cstheme="minorHAnsi"/>
                <w:spacing w:val="7"/>
                <w:sz w:val="24"/>
                <w:szCs w:val="24"/>
              </w:rPr>
              <w:t xml:space="preserve"> </w:t>
            </w:r>
            <w:r w:rsidRPr="00405210">
              <w:rPr>
                <w:rFonts w:cstheme="minorHAnsi"/>
                <w:sz w:val="24"/>
                <w:szCs w:val="24"/>
              </w:rPr>
              <w:t>5,</w:t>
            </w:r>
            <w:r w:rsidRPr="00405210">
              <w:rPr>
                <w:rFonts w:cstheme="minorHAnsi"/>
                <w:spacing w:val="11"/>
                <w:sz w:val="24"/>
                <w:szCs w:val="24"/>
              </w:rPr>
              <w:t xml:space="preserve"> </w:t>
            </w:r>
            <w:r w:rsidRPr="00405210">
              <w:rPr>
                <w:rFonts w:cstheme="minorHAnsi"/>
                <w:sz w:val="24"/>
                <w:szCs w:val="24"/>
              </w:rPr>
              <w:t>4.7,</w:t>
            </w:r>
            <w:r w:rsidRPr="00405210">
              <w:rPr>
                <w:rFonts w:cstheme="minorHAnsi"/>
                <w:spacing w:val="11"/>
                <w:sz w:val="24"/>
                <w:szCs w:val="24"/>
              </w:rPr>
              <w:t xml:space="preserve"> </w:t>
            </w:r>
            <w:r w:rsidRPr="00405210">
              <w:rPr>
                <w:rFonts w:cstheme="minorHAnsi"/>
                <w:sz w:val="24"/>
                <w:szCs w:val="24"/>
              </w:rPr>
              <w:t>4,</w:t>
            </w:r>
            <w:r w:rsidRPr="00405210">
              <w:rPr>
                <w:rFonts w:cstheme="minorHAnsi"/>
                <w:spacing w:val="12"/>
                <w:sz w:val="24"/>
                <w:szCs w:val="24"/>
              </w:rPr>
              <w:t xml:space="preserve"> </w:t>
            </w:r>
            <w:r w:rsidRPr="00405210">
              <w:rPr>
                <w:rFonts w:cstheme="minorHAnsi"/>
                <w:sz w:val="24"/>
                <w:szCs w:val="24"/>
              </w:rPr>
              <w:t>4.5,</w:t>
            </w:r>
            <w:r w:rsidRPr="00405210">
              <w:rPr>
                <w:rFonts w:cstheme="minorHAnsi"/>
                <w:spacing w:val="9"/>
                <w:sz w:val="24"/>
                <w:szCs w:val="24"/>
              </w:rPr>
              <w:t xml:space="preserve"> </w:t>
            </w:r>
            <w:r w:rsidRPr="00405210">
              <w:rPr>
                <w:rFonts w:cstheme="minorHAnsi"/>
                <w:sz w:val="24"/>
                <w:szCs w:val="24"/>
              </w:rPr>
              <w:t>4.2,</w:t>
            </w:r>
            <w:r w:rsidRPr="00405210">
              <w:rPr>
                <w:rFonts w:cstheme="minorHAnsi"/>
                <w:spacing w:val="9"/>
                <w:sz w:val="24"/>
                <w:szCs w:val="24"/>
              </w:rPr>
              <w:t xml:space="preserve"> </w:t>
            </w:r>
            <w:r w:rsidRPr="00405210">
              <w:rPr>
                <w:rFonts w:cstheme="minorHAnsi"/>
                <w:sz w:val="24"/>
                <w:szCs w:val="24"/>
              </w:rPr>
              <w:t>4.1,</w:t>
            </w:r>
            <w:r w:rsidRPr="00405210">
              <w:rPr>
                <w:rFonts w:cstheme="minorHAnsi"/>
                <w:spacing w:val="11"/>
                <w:sz w:val="24"/>
                <w:szCs w:val="24"/>
              </w:rPr>
              <w:t xml:space="preserve"> </w:t>
            </w:r>
            <w:r w:rsidRPr="00405210">
              <w:rPr>
                <w:rFonts w:cstheme="minorHAnsi"/>
                <w:sz w:val="24"/>
                <w:szCs w:val="24"/>
              </w:rPr>
              <w:t>4.56,</w:t>
            </w:r>
            <w:r w:rsidRPr="00405210">
              <w:rPr>
                <w:rFonts w:cstheme="minorHAnsi"/>
                <w:spacing w:val="10"/>
                <w:sz w:val="24"/>
                <w:szCs w:val="24"/>
              </w:rPr>
              <w:t xml:space="preserve"> </w:t>
            </w:r>
            <w:r w:rsidRPr="00405210">
              <w:rPr>
                <w:rFonts w:cstheme="minorHAnsi"/>
                <w:sz w:val="24"/>
                <w:szCs w:val="24"/>
              </w:rPr>
              <w:t>5.01,</w:t>
            </w:r>
            <w:r w:rsidRPr="00405210">
              <w:rPr>
                <w:rFonts w:cstheme="minorHAnsi"/>
                <w:spacing w:val="9"/>
                <w:sz w:val="24"/>
                <w:szCs w:val="24"/>
              </w:rPr>
              <w:t xml:space="preserve"> </w:t>
            </w:r>
            <w:r w:rsidRPr="00405210">
              <w:rPr>
                <w:rFonts w:cstheme="minorHAnsi"/>
                <w:sz w:val="24"/>
                <w:szCs w:val="24"/>
              </w:rPr>
              <w:t>4.7,</w:t>
            </w:r>
            <w:r w:rsidRPr="00405210">
              <w:rPr>
                <w:rFonts w:cstheme="minorHAnsi"/>
                <w:spacing w:val="9"/>
                <w:sz w:val="24"/>
                <w:szCs w:val="24"/>
              </w:rPr>
              <w:t xml:space="preserve"> </w:t>
            </w:r>
            <w:r w:rsidRPr="00405210">
              <w:rPr>
                <w:rFonts w:cstheme="minorHAnsi"/>
                <w:sz w:val="24"/>
                <w:szCs w:val="24"/>
              </w:rPr>
              <w:t>3.13,</w:t>
            </w:r>
            <w:r w:rsidRPr="00405210">
              <w:rPr>
                <w:rFonts w:cstheme="minorHAnsi"/>
                <w:spacing w:val="10"/>
                <w:sz w:val="24"/>
                <w:szCs w:val="24"/>
              </w:rPr>
              <w:t xml:space="preserve"> </w:t>
            </w:r>
            <w:r w:rsidRPr="00405210">
              <w:rPr>
                <w:rFonts w:cstheme="minorHAnsi"/>
                <w:sz w:val="24"/>
                <w:szCs w:val="24"/>
              </w:rPr>
              <w:t>3.12,</w:t>
            </w:r>
          </w:p>
          <w:p w14:paraId="47F332EF" w14:textId="77777777" w:rsidR="00405210" w:rsidRPr="00405210" w:rsidRDefault="00405210" w:rsidP="00405210">
            <w:pPr>
              <w:kinsoku w:val="0"/>
              <w:overflowPunct w:val="0"/>
              <w:autoSpaceDE w:val="0"/>
              <w:autoSpaceDN w:val="0"/>
              <w:adjustRightInd w:val="0"/>
              <w:spacing w:before="20"/>
              <w:ind w:left="222"/>
              <w:rPr>
                <w:rFonts w:cstheme="minorHAnsi"/>
                <w:sz w:val="24"/>
                <w:szCs w:val="24"/>
              </w:rPr>
            </w:pPr>
            <w:r w:rsidRPr="00405210">
              <w:rPr>
                <w:rFonts w:cstheme="minorHAnsi"/>
                <w:sz w:val="24"/>
                <w:szCs w:val="24"/>
              </w:rPr>
              <w:t>2.68,</w:t>
            </w:r>
            <w:r w:rsidRPr="00405210">
              <w:rPr>
                <w:rFonts w:cstheme="minorHAnsi"/>
                <w:spacing w:val="15"/>
                <w:sz w:val="24"/>
                <w:szCs w:val="24"/>
              </w:rPr>
              <w:t xml:space="preserve"> </w:t>
            </w:r>
            <w:r w:rsidRPr="00405210">
              <w:rPr>
                <w:rFonts w:cstheme="minorHAnsi"/>
                <w:sz w:val="24"/>
                <w:szCs w:val="24"/>
              </w:rPr>
              <w:t>2.77,</w:t>
            </w:r>
            <w:r w:rsidRPr="00405210">
              <w:rPr>
                <w:rFonts w:cstheme="minorHAnsi"/>
                <w:spacing w:val="18"/>
                <w:sz w:val="24"/>
                <w:szCs w:val="24"/>
              </w:rPr>
              <w:t xml:space="preserve"> </w:t>
            </w:r>
            <w:r w:rsidRPr="00405210">
              <w:rPr>
                <w:rFonts w:cstheme="minorHAnsi"/>
                <w:sz w:val="24"/>
                <w:szCs w:val="24"/>
              </w:rPr>
              <w:t>2.7,</w:t>
            </w:r>
            <w:r w:rsidRPr="00405210">
              <w:rPr>
                <w:rFonts w:cstheme="minorHAnsi"/>
                <w:spacing w:val="19"/>
                <w:sz w:val="24"/>
                <w:szCs w:val="24"/>
              </w:rPr>
              <w:t xml:space="preserve"> </w:t>
            </w:r>
            <w:r w:rsidRPr="00405210">
              <w:rPr>
                <w:rFonts w:cstheme="minorHAnsi"/>
                <w:sz w:val="24"/>
                <w:szCs w:val="24"/>
              </w:rPr>
              <w:t>2.36,</w:t>
            </w:r>
            <w:r w:rsidRPr="00405210">
              <w:rPr>
                <w:rFonts w:cstheme="minorHAnsi"/>
                <w:spacing w:val="18"/>
                <w:sz w:val="24"/>
                <w:szCs w:val="24"/>
              </w:rPr>
              <w:t xml:space="preserve"> </w:t>
            </w:r>
            <w:r w:rsidRPr="00405210">
              <w:rPr>
                <w:rFonts w:cstheme="minorHAnsi"/>
                <w:sz w:val="24"/>
                <w:szCs w:val="24"/>
              </w:rPr>
              <w:t>4.38,</w:t>
            </w:r>
            <w:r w:rsidRPr="00405210">
              <w:rPr>
                <w:rFonts w:cstheme="minorHAnsi"/>
                <w:spacing w:val="16"/>
                <w:sz w:val="24"/>
                <w:szCs w:val="24"/>
              </w:rPr>
              <w:t xml:space="preserve"> </w:t>
            </w:r>
            <w:r w:rsidRPr="00405210">
              <w:rPr>
                <w:rFonts w:cstheme="minorHAnsi"/>
                <w:sz w:val="24"/>
                <w:szCs w:val="24"/>
              </w:rPr>
              <w:t>5.73,</w:t>
            </w:r>
            <w:r w:rsidRPr="00405210">
              <w:rPr>
                <w:rFonts w:cstheme="minorHAnsi"/>
                <w:spacing w:val="18"/>
                <w:sz w:val="24"/>
                <w:szCs w:val="24"/>
              </w:rPr>
              <w:t xml:space="preserve"> </w:t>
            </w:r>
            <w:r w:rsidRPr="00405210">
              <w:rPr>
                <w:rFonts w:cstheme="minorHAnsi"/>
                <w:sz w:val="24"/>
                <w:szCs w:val="24"/>
              </w:rPr>
              <w:t>4.35,</w:t>
            </w:r>
            <w:r w:rsidRPr="00405210">
              <w:rPr>
                <w:rFonts w:cstheme="minorHAnsi"/>
                <w:spacing w:val="16"/>
                <w:sz w:val="24"/>
                <w:szCs w:val="24"/>
              </w:rPr>
              <w:t xml:space="preserve"> </w:t>
            </w:r>
            <w:r w:rsidRPr="00405210">
              <w:rPr>
                <w:rFonts w:cstheme="minorHAnsi"/>
                <w:sz w:val="24"/>
                <w:szCs w:val="24"/>
              </w:rPr>
              <w:t>6.81,</w:t>
            </w:r>
            <w:r w:rsidRPr="00405210">
              <w:rPr>
                <w:rFonts w:cstheme="minorHAnsi"/>
                <w:spacing w:val="18"/>
                <w:sz w:val="24"/>
                <w:szCs w:val="24"/>
              </w:rPr>
              <w:t xml:space="preserve"> </w:t>
            </w:r>
            <w:r w:rsidRPr="00405210">
              <w:rPr>
                <w:rFonts w:cstheme="minorHAnsi"/>
                <w:sz w:val="24"/>
                <w:szCs w:val="24"/>
              </w:rPr>
              <w:t>1.91,</w:t>
            </w:r>
            <w:r w:rsidRPr="00405210">
              <w:rPr>
                <w:rFonts w:cstheme="minorHAnsi"/>
                <w:spacing w:val="16"/>
                <w:sz w:val="24"/>
                <w:szCs w:val="24"/>
              </w:rPr>
              <w:t xml:space="preserve"> </w:t>
            </w:r>
            <w:r w:rsidRPr="00405210">
              <w:rPr>
                <w:rFonts w:cstheme="minorHAnsi"/>
                <w:sz w:val="24"/>
                <w:szCs w:val="24"/>
              </w:rPr>
              <w:t>2.66,</w:t>
            </w:r>
            <w:r w:rsidRPr="00405210">
              <w:rPr>
                <w:rFonts w:cstheme="minorHAnsi"/>
                <w:spacing w:val="16"/>
                <w:sz w:val="24"/>
                <w:szCs w:val="24"/>
              </w:rPr>
              <w:t xml:space="preserve"> </w:t>
            </w:r>
            <w:r w:rsidRPr="00405210">
              <w:rPr>
                <w:rFonts w:cstheme="minorHAnsi"/>
                <w:sz w:val="24"/>
                <w:szCs w:val="24"/>
              </w:rPr>
              <w:t>2.61,</w:t>
            </w:r>
            <w:r w:rsidRPr="00405210">
              <w:rPr>
                <w:rFonts w:cstheme="minorHAnsi"/>
                <w:spacing w:val="18"/>
                <w:sz w:val="24"/>
                <w:szCs w:val="24"/>
              </w:rPr>
              <w:t xml:space="preserve"> </w:t>
            </w:r>
            <w:r w:rsidRPr="00405210">
              <w:rPr>
                <w:rFonts w:cstheme="minorHAnsi"/>
                <w:sz w:val="24"/>
                <w:szCs w:val="24"/>
              </w:rPr>
              <w:t>1.68,</w:t>
            </w:r>
            <w:r w:rsidRPr="00405210">
              <w:rPr>
                <w:rFonts w:cstheme="minorHAnsi"/>
                <w:spacing w:val="16"/>
                <w:sz w:val="24"/>
                <w:szCs w:val="24"/>
              </w:rPr>
              <w:t xml:space="preserve"> </w:t>
            </w:r>
            <w:r w:rsidRPr="00405210">
              <w:rPr>
                <w:rFonts w:cstheme="minorHAnsi"/>
                <w:sz w:val="24"/>
                <w:szCs w:val="24"/>
              </w:rPr>
              <w:t>2.04,</w:t>
            </w:r>
            <w:r w:rsidRPr="00405210">
              <w:rPr>
                <w:rFonts w:cstheme="minorHAnsi"/>
                <w:spacing w:val="18"/>
                <w:sz w:val="24"/>
                <w:szCs w:val="24"/>
              </w:rPr>
              <w:t xml:space="preserve"> </w:t>
            </w:r>
            <w:r w:rsidRPr="00405210">
              <w:rPr>
                <w:rFonts w:cstheme="minorHAnsi"/>
                <w:sz w:val="24"/>
                <w:szCs w:val="24"/>
              </w:rPr>
              <w:t>2.08,</w:t>
            </w:r>
          </w:p>
          <w:p w14:paraId="57F5CE38" w14:textId="77777777" w:rsidR="00405210" w:rsidRPr="00405210" w:rsidRDefault="00405210" w:rsidP="00405210">
            <w:pPr>
              <w:kinsoku w:val="0"/>
              <w:overflowPunct w:val="0"/>
              <w:autoSpaceDE w:val="0"/>
              <w:autoSpaceDN w:val="0"/>
              <w:adjustRightInd w:val="0"/>
              <w:spacing w:before="17"/>
              <w:ind w:left="222"/>
              <w:rPr>
                <w:rFonts w:cstheme="minorHAnsi"/>
                <w:sz w:val="24"/>
                <w:szCs w:val="24"/>
              </w:rPr>
            </w:pPr>
            <w:r w:rsidRPr="00405210">
              <w:rPr>
                <w:rFonts w:cstheme="minorHAnsi"/>
                <w:sz w:val="24"/>
                <w:szCs w:val="24"/>
              </w:rPr>
              <w:t>2.13,</w:t>
            </w:r>
            <w:r w:rsidRPr="00405210">
              <w:rPr>
                <w:rFonts w:cstheme="minorHAnsi"/>
                <w:spacing w:val="-8"/>
                <w:sz w:val="24"/>
                <w:szCs w:val="24"/>
              </w:rPr>
              <w:t xml:space="preserve"> </w:t>
            </w:r>
            <w:r w:rsidRPr="00405210">
              <w:rPr>
                <w:rFonts w:cstheme="minorHAnsi"/>
                <w:sz w:val="24"/>
                <w:szCs w:val="24"/>
              </w:rPr>
              <w:t>3.8,</w:t>
            </w:r>
            <w:r w:rsidRPr="00405210">
              <w:rPr>
                <w:rFonts w:cstheme="minorHAnsi"/>
                <w:spacing w:val="-8"/>
                <w:sz w:val="24"/>
                <w:szCs w:val="24"/>
              </w:rPr>
              <w:t xml:space="preserve"> </w:t>
            </w:r>
            <w:r w:rsidRPr="00405210">
              <w:rPr>
                <w:rFonts w:cstheme="minorHAnsi"/>
                <w:sz w:val="24"/>
                <w:szCs w:val="24"/>
              </w:rPr>
              <w:t>3.73,</w:t>
            </w:r>
            <w:r w:rsidRPr="00405210">
              <w:rPr>
                <w:rFonts w:cstheme="minorHAnsi"/>
                <w:spacing w:val="-8"/>
                <w:sz w:val="24"/>
                <w:szCs w:val="24"/>
              </w:rPr>
              <w:t xml:space="preserve"> </w:t>
            </w:r>
            <w:r w:rsidRPr="00405210">
              <w:rPr>
                <w:rFonts w:cstheme="minorHAnsi"/>
                <w:sz w:val="24"/>
                <w:szCs w:val="24"/>
              </w:rPr>
              <w:t>3.71,</w:t>
            </w:r>
            <w:r w:rsidRPr="00405210">
              <w:rPr>
                <w:rFonts w:cstheme="minorHAnsi"/>
                <w:spacing w:val="-7"/>
                <w:sz w:val="24"/>
                <w:szCs w:val="24"/>
              </w:rPr>
              <w:t xml:space="preserve"> </w:t>
            </w:r>
            <w:r w:rsidRPr="00405210">
              <w:rPr>
                <w:rFonts w:cstheme="minorHAnsi"/>
                <w:sz w:val="24"/>
                <w:szCs w:val="24"/>
              </w:rPr>
              <w:t>3.28,</w:t>
            </w:r>
            <w:r w:rsidRPr="00405210">
              <w:rPr>
                <w:rFonts w:cstheme="minorHAnsi"/>
                <w:spacing w:val="-8"/>
                <w:sz w:val="24"/>
                <w:szCs w:val="24"/>
              </w:rPr>
              <w:t xml:space="preserve"> </w:t>
            </w:r>
            <w:r w:rsidRPr="00405210">
              <w:rPr>
                <w:rFonts w:cstheme="minorHAnsi"/>
                <w:sz w:val="24"/>
                <w:szCs w:val="24"/>
              </w:rPr>
              <w:t>3.9,</w:t>
            </w:r>
            <w:r w:rsidRPr="00405210">
              <w:rPr>
                <w:rFonts w:cstheme="minorHAnsi"/>
                <w:spacing w:val="-8"/>
                <w:sz w:val="24"/>
                <w:szCs w:val="24"/>
              </w:rPr>
              <w:t xml:space="preserve"> </w:t>
            </w:r>
            <w:r w:rsidRPr="00405210">
              <w:rPr>
                <w:rFonts w:cstheme="minorHAnsi"/>
                <w:sz w:val="24"/>
                <w:szCs w:val="24"/>
              </w:rPr>
              <w:t>4,</w:t>
            </w:r>
            <w:r w:rsidRPr="00405210">
              <w:rPr>
                <w:rFonts w:cstheme="minorHAnsi"/>
                <w:spacing w:val="-7"/>
                <w:sz w:val="24"/>
                <w:szCs w:val="24"/>
              </w:rPr>
              <w:t xml:space="preserve"> </w:t>
            </w:r>
            <w:r w:rsidRPr="00405210">
              <w:rPr>
                <w:rFonts w:cstheme="minorHAnsi"/>
                <w:sz w:val="24"/>
                <w:szCs w:val="24"/>
              </w:rPr>
              <w:t>3.8,</w:t>
            </w:r>
            <w:r w:rsidRPr="00405210">
              <w:rPr>
                <w:rFonts w:cstheme="minorHAnsi"/>
                <w:spacing w:val="-8"/>
                <w:sz w:val="24"/>
                <w:szCs w:val="24"/>
              </w:rPr>
              <w:t xml:space="preserve"> </w:t>
            </w:r>
            <w:r w:rsidRPr="00405210">
              <w:rPr>
                <w:rFonts w:cstheme="minorHAnsi"/>
                <w:sz w:val="24"/>
                <w:szCs w:val="24"/>
              </w:rPr>
              <w:t>4.1,</w:t>
            </w:r>
            <w:r w:rsidRPr="00405210">
              <w:rPr>
                <w:rFonts w:cstheme="minorHAnsi"/>
                <w:spacing w:val="-8"/>
                <w:sz w:val="24"/>
                <w:szCs w:val="24"/>
              </w:rPr>
              <w:t xml:space="preserve"> </w:t>
            </w:r>
            <w:r w:rsidRPr="00405210">
              <w:rPr>
                <w:rFonts w:cstheme="minorHAnsi"/>
                <w:sz w:val="24"/>
                <w:szCs w:val="24"/>
              </w:rPr>
              <w:t>3.9,</w:t>
            </w:r>
            <w:r w:rsidRPr="00405210">
              <w:rPr>
                <w:rFonts w:cstheme="minorHAnsi"/>
                <w:spacing w:val="-7"/>
                <w:sz w:val="24"/>
                <w:szCs w:val="24"/>
              </w:rPr>
              <w:t xml:space="preserve"> </w:t>
            </w:r>
            <w:r w:rsidRPr="00405210">
              <w:rPr>
                <w:rFonts w:cstheme="minorHAnsi"/>
                <w:sz w:val="24"/>
                <w:szCs w:val="24"/>
              </w:rPr>
              <w:t>4.05,</w:t>
            </w:r>
            <w:r w:rsidRPr="00405210">
              <w:rPr>
                <w:rFonts w:cstheme="minorHAnsi"/>
                <w:spacing w:val="-8"/>
                <w:sz w:val="24"/>
                <w:szCs w:val="24"/>
              </w:rPr>
              <w:t xml:space="preserve"> </w:t>
            </w:r>
            <w:r w:rsidRPr="00405210">
              <w:rPr>
                <w:rFonts w:cstheme="minorHAnsi"/>
                <w:sz w:val="24"/>
                <w:szCs w:val="24"/>
              </w:rPr>
              <w:t>4,</w:t>
            </w:r>
            <w:r w:rsidRPr="00405210">
              <w:rPr>
                <w:rFonts w:cstheme="minorHAnsi"/>
                <w:spacing w:val="-8"/>
                <w:sz w:val="24"/>
                <w:szCs w:val="24"/>
              </w:rPr>
              <w:t xml:space="preserve"> </w:t>
            </w:r>
            <w:r w:rsidRPr="00405210">
              <w:rPr>
                <w:rFonts w:cstheme="minorHAnsi"/>
                <w:sz w:val="24"/>
                <w:szCs w:val="24"/>
              </w:rPr>
              <w:t>3.95,</w:t>
            </w:r>
            <w:r w:rsidRPr="00405210">
              <w:rPr>
                <w:rFonts w:cstheme="minorHAnsi"/>
                <w:spacing w:val="-7"/>
                <w:sz w:val="24"/>
                <w:szCs w:val="24"/>
              </w:rPr>
              <w:t xml:space="preserve"> </w:t>
            </w:r>
            <w:r w:rsidRPr="00405210">
              <w:rPr>
                <w:rFonts w:cstheme="minorHAnsi"/>
                <w:sz w:val="24"/>
                <w:szCs w:val="24"/>
              </w:rPr>
              <w:t>4,</w:t>
            </w:r>
            <w:r w:rsidRPr="00405210">
              <w:rPr>
                <w:rFonts w:cstheme="minorHAnsi"/>
                <w:spacing w:val="-8"/>
                <w:sz w:val="24"/>
                <w:szCs w:val="24"/>
              </w:rPr>
              <w:t xml:space="preserve"> </w:t>
            </w:r>
            <w:r w:rsidRPr="00405210">
              <w:rPr>
                <w:rFonts w:cstheme="minorHAnsi"/>
                <w:sz w:val="24"/>
                <w:szCs w:val="24"/>
              </w:rPr>
              <w:t>4.5,</w:t>
            </w:r>
            <w:r w:rsidRPr="00405210">
              <w:rPr>
                <w:rFonts w:cstheme="minorHAnsi"/>
                <w:spacing w:val="-8"/>
                <w:sz w:val="24"/>
                <w:szCs w:val="24"/>
              </w:rPr>
              <w:t xml:space="preserve"> </w:t>
            </w:r>
            <w:r w:rsidRPr="00405210">
              <w:rPr>
                <w:rFonts w:cstheme="minorHAnsi"/>
                <w:sz w:val="24"/>
                <w:szCs w:val="24"/>
              </w:rPr>
              <w:t>4.5,</w:t>
            </w:r>
            <w:r w:rsidRPr="00405210">
              <w:rPr>
                <w:rFonts w:cstheme="minorHAnsi"/>
                <w:spacing w:val="-7"/>
                <w:sz w:val="24"/>
                <w:szCs w:val="24"/>
              </w:rPr>
              <w:t xml:space="preserve"> </w:t>
            </w:r>
            <w:r w:rsidRPr="00405210">
              <w:rPr>
                <w:rFonts w:cstheme="minorHAnsi"/>
                <w:sz w:val="24"/>
                <w:szCs w:val="24"/>
              </w:rPr>
              <w:t>4.2,</w:t>
            </w:r>
            <w:r w:rsidRPr="00405210">
              <w:rPr>
                <w:rFonts w:cstheme="minorHAnsi"/>
                <w:spacing w:val="-8"/>
                <w:sz w:val="24"/>
                <w:szCs w:val="24"/>
              </w:rPr>
              <w:t xml:space="preserve"> </w:t>
            </w:r>
            <w:r w:rsidRPr="00405210">
              <w:rPr>
                <w:rFonts w:cstheme="minorHAnsi"/>
                <w:sz w:val="24"/>
                <w:szCs w:val="24"/>
              </w:rPr>
              <w:t>4.55,</w:t>
            </w:r>
          </w:p>
          <w:p w14:paraId="0BF51A8E" w14:textId="77777777" w:rsidR="00405210" w:rsidRPr="00405210" w:rsidRDefault="00405210" w:rsidP="00405210">
            <w:pPr>
              <w:kinsoku w:val="0"/>
              <w:overflowPunct w:val="0"/>
              <w:autoSpaceDE w:val="0"/>
              <w:autoSpaceDN w:val="0"/>
              <w:adjustRightInd w:val="0"/>
              <w:spacing w:before="19"/>
              <w:ind w:left="222"/>
              <w:rPr>
                <w:rFonts w:cstheme="minorHAnsi"/>
                <w:sz w:val="24"/>
                <w:szCs w:val="24"/>
              </w:rPr>
            </w:pPr>
            <w:r w:rsidRPr="00405210">
              <w:rPr>
                <w:rFonts w:cstheme="minorHAnsi"/>
                <w:sz w:val="24"/>
                <w:szCs w:val="24"/>
              </w:rPr>
              <w:t>4.65,</w:t>
            </w:r>
            <w:r w:rsidRPr="00405210">
              <w:rPr>
                <w:rFonts w:cstheme="minorHAnsi"/>
                <w:spacing w:val="-5"/>
                <w:sz w:val="24"/>
                <w:szCs w:val="24"/>
              </w:rPr>
              <w:t xml:space="preserve"> </w:t>
            </w:r>
            <w:r w:rsidRPr="00405210">
              <w:rPr>
                <w:rFonts w:cstheme="minorHAnsi"/>
                <w:sz w:val="24"/>
                <w:szCs w:val="24"/>
              </w:rPr>
              <w:t>4.1,</w:t>
            </w:r>
            <w:r w:rsidRPr="00405210">
              <w:rPr>
                <w:rFonts w:cstheme="minorHAnsi"/>
                <w:spacing w:val="-4"/>
                <w:sz w:val="24"/>
                <w:szCs w:val="24"/>
              </w:rPr>
              <w:t xml:space="preserve"> </w:t>
            </w:r>
            <w:r w:rsidRPr="00405210">
              <w:rPr>
                <w:rFonts w:cstheme="minorHAnsi"/>
                <w:sz w:val="24"/>
                <w:szCs w:val="24"/>
              </w:rPr>
              <w:t>4.25,</w:t>
            </w:r>
            <w:r w:rsidRPr="00405210">
              <w:rPr>
                <w:rFonts w:cstheme="minorHAnsi"/>
                <w:spacing w:val="-4"/>
                <w:sz w:val="24"/>
                <w:szCs w:val="24"/>
              </w:rPr>
              <w:t xml:space="preserve"> </w:t>
            </w:r>
            <w:r w:rsidRPr="00405210">
              <w:rPr>
                <w:rFonts w:cstheme="minorHAnsi"/>
                <w:sz w:val="24"/>
                <w:szCs w:val="24"/>
              </w:rPr>
              <w:t>4.3,</w:t>
            </w:r>
            <w:r w:rsidRPr="00405210">
              <w:rPr>
                <w:rFonts w:cstheme="minorHAnsi"/>
                <w:spacing w:val="-4"/>
                <w:sz w:val="24"/>
                <w:szCs w:val="24"/>
              </w:rPr>
              <w:t xml:space="preserve"> </w:t>
            </w:r>
            <w:r w:rsidRPr="00405210">
              <w:rPr>
                <w:rFonts w:cstheme="minorHAnsi"/>
                <w:sz w:val="24"/>
                <w:szCs w:val="24"/>
              </w:rPr>
              <w:t>4.5,</w:t>
            </w:r>
            <w:r w:rsidRPr="00405210">
              <w:rPr>
                <w:rFonts w:cstheme="minorHAnsi"/>
                <w:spacing w:val="-4"/>
                <w:sz w:val="24"/>
                <w:szCs w:val="24"/>
              </w:rPr>
              <w:t xml:space="preserve"> </w:t>
            </w:r>
            <w:r w:rsidRPr="00405210">
              <w:rPr>
                <w:rFonts w:cstheme="minorHAnsi"/>
                <w:sz w:val="24"/>
                <w:szCs w:val="24"/>
              </w:rPr>
              <w:t>4.7,</w:t>
            </w:r>
            <w:r w:rsidRPr="00405210">
              <w:rPr>
                <w:rFonts w:cstheme="minorHAnsi"/>
                <w:spacing w:val="-4"/>
                <w:sz w:val="24"/>
                <w:szCs w:val="24"/>
              </w:rPr>
              <w:t xml:space="preserve"> </w:t>
            </w:r>
            <w:r w:rsidRPr="00405210">
              <w:rPr>
                <w:rFonts w:cstheme="minorHAnsi"/>
                <w:sz w:val="24"/>
                <w:szCs w:val="24"/>
              </w:rPr>
              <w:t>5.15,</w:t>
            </w:r>
            <w:r w:rsidRPr="00405210">
              <w:rPr>
                <w:rFonts w:cstheme="minorHAnsi"/>
                <w:spacing w:val="-4"/>
                <w:sz w:val="24"/>
                <w:szCs w:val="24"/>
              </w:rPr>
              <w:t xml:space="preserve"> </w:t>
            </w:r>
            <w:r w:rsidRPr="00405210">
              <w:rPr>
                <w:rFonts w:cstheme="minorHAnsi"/>
                <w:sz w:val="24"/>
                <w:szCs w:val="24"/>
              </w:rPr>
              <w:t>4.3,</w:t>
            </w:r>
            <w:r w:rsidRPr="00405210">
              <w:rPr>
                <w:rFonts w:cstheme="minorHAnsi"/>
                <w:spacing w:val="-5"/>
                <w:sz w:val="24"/>
                <w:szCs w:val="24"/>
              </w:rPr>
              <w:t xml:space="preserve"> </w:t>
            </w:r>
            <w:r w:rsidRPr="00405210">
              <w:rPr>
                <w:rFonts w:cstheme="minorHAnsi"/>
                <w:sz w:val="24"/>
                <w:szCs w:val="24"/>
              </w:rPr>
              <w:t>4.5,</w:t>
            </w:r>
            <w:r w:rsidRPr="00405210">
              <w:rPr>
                <w:rFonts w:cstheme="minorHAnsi"/>
                <w:spacing w:val="-4"/>
                <w:sz w:val="24"/>
                <w:szCs w:val="24"/>
              </w:rPr>
              <w:t xml:space="preserve"> </w:t>
            </w:r>
            <w:r w:rsidRPr="00405210">
              <w:rPr>
                <w:rFonts w:cstheme="minorHAnsi"/>
                <w:sz w:val="24"/>
                <w:szCs w:val="24"/>
              </w:rPr>
              <w:t>4.9,</w:t>
            </w:r>
            <w:r w:rsidRPr="00405210">
              <w:rPr>
                <w:rFonts w:cstheme="minorHAnsi"/>
                <w:spacing w:val="-4"/>
                <w:sz w:val="24"/>
                <w:szCs w:val="24"/>
              </w:rPr>
              <w:t xml:space="preserve"> </w:t>
            </w:r>
            <w:r w:rsidRPr="00405210">
              <w:rPr>
                <w:rFonts w:cstheme="minorHAnsi"/>
                <w:sz w:val="24"/>
                <w:szCs w:val="24"/>
              </w:rPr>
              <w:t>5,</w:t>
            </w:r>
            <w:r w:rsidRPr="00405210">
              <w:rPr>
                <w:rFonts w:cstheme="minorHAnsi"/>
                <w:spacing w:val="-4"/>
                <w:sz w:val="24"/>
                <w:szCs w:val="24"/>
              </w:rPr>
              <w:t xml:space="preserve"> </w:t>
            </w:r>
            <w:r w:rsidRPr="00405210">
              <w:rPr>
                <w:rFonts w:cstheme="minorHAnsi"/>
                <w:sz w:val="24"/>
                <w:szCs w:val="24"/>
              </w:rPr>
              <w:t>5.35,</w:t>
            </w:r>
            <w:r w:rsidRPr="00405210">
              <w:rPr>
                <w:rFonts w:cstheme="minorHAnsi"/>
                <w:spacing w:val="-4"/>
                <w:sz w:val="24"/>
                <w:szCs w:val="24"/>
              </w:rPr>
              <w:t xml:space="preserve"> </w:t>
            </w:r>
            <w:r w:rsidRPr="00405210">
              <w:rPr>
                <w:rFonts w:cstheme="minorHAnsi"/>
                <w:sz w:val="24"/>
                <w:szCs w:val="24"/>
              </w:rPr>
              <w:t>5.15,</w:t>
            </w:r>
            <w:r w:rsidRPr="00405210">
              <w:rPr>
                <w:rFonts w:cstheme="minorHAnsi"/>
                <w:spacing w:val="-7"/>
                <w:sz w:val="24"/>
                <w:szCs w:val="24"/>
              </w:rPr>
              <w:t xml:space="preserve"> </w:t>
            </w:r>
            <w:r w:rsidRPr="00405210">
              <w:rPr>
                <w:rFonts w:cstheme="minorHAnsi"/>
                <w:sz w:val="24"/>
                <w:szCs w:val="24"/>
              </w:rPr>
              <w:t>5.25,</w:t>
            </w:r>
            <w:r w:rsidRPr="00405210">
              <w:rPr>
                <w:rFonts w:cstheme="minorHAnsi"/>
                <w:spacing w:val="-4"/>
                <w:sz w:val="24"/>
                <w:szCs w:val="24"/>
              </w:rPr>
              <w:t xml:space="preserve"> </w:t>
            </w:r>
            <w:r w:rsidRPr="00405210">
              <w:rPr>
                <w:rFonts w:cstheme="minorHAnsi"/>
                <w:sz w:val="24"/>
                <w:szCs w:val="24"/>
              </w:rPr>
              <w:t>5.8,</w:t>
            </w:r>
            <w:r w:rsidRPr="00405210">
              <w:rPr>
                <w:rFonts w:cstheme="minorHAnsi"/>
                <w:spacing w:val="-5"/>
                <w:sz w:val="24"/>
                <w:szCs w:val="24"/>
              </w:rPr>
              <w:t xml:space="preserve"> </w:t>
            </w:r>
            <w:r w:rsidRPr="00405210">
              <w:rPr>
                <w:rFonts w:cstheme="minorHAnsi"/>
                <w:sz w:val="24"/>
                <w:szCs w:val="24"/>
              </w:rPr>
              <w:t>5.85,</w:t>
            </w:r>
            <w:r w:rsidRPr="00405210">
              <w:rPr>
                <w:rFonts w:cstheme="minorHAnsi"/>
                <w:spacing w:val="-4"/>
                <w:sz w:val="24"/>
                <w:szCs w:val="24"/>
              </w:rPr>
              <w:t xml:space="preserve"> </w:t>
            </w:r>
            <w:r w:rsidRPr="00405210">
              <w:rPr>
                <w:rFonts w:cstheme="minorHAnsi"/>
                <w:sz w:val="24"/>
                <w:szCs w:val="24"/>
              </w:rPr>
              <w:t>5.9,</w:t>
            </w:r>
          </w:p>
          <w:p w14:paraId="550875C1" w14:textId="77777777" w:rsidR="00405210" w:rsidRPr="00405210" w:rsidRDefault="00405210" w:rsidP="00405210">
            <w:pPr>
              <w:kinsoku w:val="0"/>
              <w:overflowPunct w:val="0"/>
              <w:autoSpaceDE w:val="0"/>
              <w:autoSpaceDN w:val="0"/>
              <w:adjustRightInd w:val="0"/>
              <w:spacing w:before="18"/>
              <w:ind w:left="222"/>
              <w:rPr>
                <w:rFonts w:cstheme="minorHAnsi"/>
                <w:sz w:val="24"/>
                <w:szCs w:val="24"/>
              </w:rPr>
            </w:pPr>
            <w:r w:rsidRPr="00405210">
              <w:rPr>
                <w:rFonts w:cstheme="minorHAnsi"/>
                <w:sz w:val="24"/>
                <w:szCs w:val="24"/>
              </w:rPr>
              <w:t>5.75, 6.25, 6.05, 5.9, 3.6, 4.1, 4.5, 5.3, 4.85, 5.3, 5.45, 5.1, 5.3, 5.2, 5.3,</w:t>
            </w:r>
            <w:r w:rsidRPr="00405210">
              <w:rPr>
                <w:rFonts w:cstheme="minorHAnsi"/>
                <w:spacing w:val="23"/>
                <w:sz w:val="24"/>
                <w:szCs w:val="24"/>
              </w:rPr>
              <w:t xml:space="preserve"> </w:t>
            </w:r>
            <w:r w:rsidRPr="00405210">
              <w:rPr>
                <w:rFonts w:cstheme="minorHAnsi"/>
                <w:sz w:val="24"/>
                <w:szCs w:val="24"/>
              </w:rPr>
              <w:t>5.25,</w:t>
            </w:r>
          </w:p>
          <w:p w14:paraId="409A417C" w14:textId="77777777" w:rsidR="00405210" w:rsidRPr="00405210" w:rsidRDefault="00405210" w:rsidP="00405210">
            <w:pPr>
              <w:kinsoku w:val="0"/>
              <w:overflowPunct w:val="0"/>
              <w:autoSpaceDE w:val="0"/>
              <w:autoSpaceDN w:val="0"/>
              <w:adjustRightInd w:val="0"/>
              <w:spacing w:before="17"/>
              <w:ind w:left="222"/>
              <w:rPr>
                <w:rFonts w:cstheme="minorHAnsi"/>
                <w:sz w:val="24"/>
                <w:szCs w:val="24"/>
              </w:rPr>
            </w:pPr>
            <w:r w:rsidRPr="00405210">
              <w:rPr>
                <w:rFonts w:cstheme="minorHAnsi"/>
                <w:sz w:val="24"/>
                <w:szCs w:val="24"/>
              </w:rPr>
              <w:t>4.75,</w:t>
            </w:r>
            <w:r w:rsidRPr="00405210">
              <w:rPr>
                <w:rFonts w:cstheme="minorHAnsi"/>
                <w:spacing w:val="6"/>
                <w:sz w:val="24"/>
                <w:szCs w:val="24"/>
              </w:rPr>
              <w:t xml:space="preserve"> </w:t>
            </w:r>
            <w:r w:rsidRPr="00405210">
              <w:rPr>
                <w:rFonts w:cstheme="minorHAnsi"/>
                <w:sz w:val="24"/>
                <w:szCs w:val="24"/>
              </w:rPr>
              <w:t>4.5,</w:t>
            </w:r>
            <w:r w:rsidRPr="00405210">
              <w:rPr>
                <w:rFonts w:cstheme="minorHAnsi"/>
                <w:spacing w:val="6"/>
                <w:sz w:val="24"/>
                <w:szCs w:val="24"/>
              </w:rPr>
              <w:t xml:space="preserve"> </w:t>
            </w:r>
            <w:r w:rsidRPr="00405210">
              <w:rPr>
                <w:rFonts w:cstheme="minorHAnsi"/>
                <w:sz w:val="24"/>
                <w:szCs w:val="24"/>
              </w:rPr>
              <w:t>4.2,</w:t>
            </w:r>
            <w:r w:rsidRPr="00405210">
              <w:rPr>
                <w:rFonts w:cstheme="minorHAnsi"/>
                <w:spacing w:val="6"/>
                <w:sz w:val="24"/>
                <w:szCs w:val="24"/>
              </w:rPr>
              <w:t xml:space="preserve"> </w:t>
            </w:r>
            <w:r w:rsidRPr="00405210">
              <w:rPr>
                <w:rFonts w:cstheme="minorHAnsi"/>
                <w:sz w:val="24"/>
                <w:szCs w:val="24"/>
              </w:rPr>
              <w:t>4,</w:t>
            </w:r>
            <w:r w:rsidRPr="00405210">
              <w:rPr>
                <w:rFonts w:cstheme="minorHAnsi"/>
                <w:spacing w:val="9"/>
                <w:sz w:val="24"/>
                <w:szCs w:val="24"/>
              </w:rPr>
              <w:t xml:space="preserve"> </w:t>
            </w:r>
            <w:r w:rsidRPr="00405210">
              <w:rPr>
                <w:rFonts w:cstheme="minorHAnsi"/>
                <w:sz w:val="24"/>
                <w:szCs w:val="24"/>
              </w:rPr>
              <w:t>4.15,</w:t>
            </w:r>
            <w:r w:rsidRPr="00405210">
              <w:rPr>
                <w:rFonts w:cstheme="minorHAnsi"/>
                <w:spacing w:val="6"/>
                <w:sz w:val="24"/>
                <w:szCs w:val="24"/>
              </w:rPr>
              <w:t xml:space="preserve"> </w:t>
            </w:r>
            <w:r w:rsidRPr="00405210">
              <w:rPr>
                <w:rFonts w:cstheme="minorHAnsi"/>
                <w:sz w:val="24"/>
                <w:szCs w:val="24"/>
              </w:rPr>
              <w:t>4.25,</w:t>
            </w:r>
            <w:r w:rsidRPr="00405210">
              <w:rPr>
                <w:rFonts w:cstheme="minorHAnsi"/>
                <w:spacing w:val="9"/>
                <w:sz w:val="24"/>
                <w:szCs w:val="24"/>
              </w:rPr>
              <w:t xml:space="preserve"> </w:t>
            </w:r>
            <w:r w:rsidRPr="00405210">
              <w:rPr>
                <w:rFonts w:cstheme="minorHAnsi"/>
                <w:sz w:val="24"/>
                <w:szCs w:val="24"/>
              </w:rPr>
              <w:t>4.3,</w:t>
            </w:r>
            <w:r w:rsidRPr="00405210">
              <w:rPr>
                <w:rFonts w:cstheme="minorHAnsi"/>
                <w:spacing w:val="10"/>
                <w:sz w:val="24"/>
                <w:szCs w:val="24"/>
              </w:rPr>
              <w:t xml:space="preserve"> </w:t>
            </w:r>
            <w:r w:rsidRPr="00405210">
              <w:rPr>
                <w:rFonts w:cstheme="minorHAnsi"/>
                <w:sz w:val="24"/>
                <w:szCs w:val="24"/>
              </w:rPr>
              <w:t>3.75,</w:t>
            </w:r>
            <w:r w:rsidRPr="00405210">
              <w:rPr>
                <w:rFonts w:cstheme="minorHAnsi"/>
                <w:spacing w:val="9"/>
                <w:sz w:val="24"/>
                <w:szCs w:val="24"/>
              </w:rPr>
              <w:t xml:space="preserve"> </w:t>
            </w:r>
            <w:r w:rsidRPr="00405210">
              <w:rPr>
                <w:rFonts w:cstheme="minorHAnsi"/>
                <w:sz w:val="24"/>
                <w:szCs w:val="24"/>
              </w:rPr>
              <w:t>3.95,</w:t>
            </w:r>
            <w:r w:rsidRPr="00405210">
              <w:rPr>
                <w:rFonts w:cstheme="minorHAnsi"/>
                <w:spacing w:val="6"/>
                <w:sz w:val="24"/>
                <w:szCs w:val="24"/>
              </w:rPr>
              <w:t xml:space="preserve"> </w:t>
            </w:r>
            <w:r w:rsidRPr="00405210">
              <w:rPr>
                <w:rFonts w:cstheme="minorHAnsi"/>
                <w:sz w:val="24"/>
                <w:szCs w:val="24"/>
              </w:rPr>
              <w:t>3.51,</w:t>
            </w:r>
            <w:r w:rsidRPr="00405210">
              <w:rPr>
                <w:rFonts w:cstheme="minorHAnsi"/>
                <w:spacing w:val="9"/>
                <w:sz w:val="24"/>
                <w:szCs w:val="24"/>
              </w:rPr>
              <w:t xml:space="preserve"> </w:t>
            </w:r>
            <w:r w:rsidRPr="00405210">
              <w:rPr>
                <w:rFonts w:cstheme="minorHAnsi"/>
                <w:sz w:val="24"/>
                <w:szCs w:val="24"/>
              </w:rPr>
              <w:t>4.13,</w:t>
            </w:r>
            <w:r w:rsidRPr="00405210">
              <w:rPr>
                <w:rFonts w:cstheme="minorHAnsi"/>
                <w:spacing w:val="6"/>
                <w:sz w:val="24"/>
                <w:szCs w:val="24"/>
              </w:rPr>
              <w:t xml:space="preserve"> </w:t>
            </w:r>
            <w:r w:rsidRPr="00405210">
              <w:rPr>
                <w:rFonts w:cstheme="minorHAnsi"/>
                <w:sz w:val="24"/>
                <w:szCs w:val="24"/>
              </w:rPr>
              <w:t>5.4,5,</w:t>
            </w:r>
            <w:r w:rsidRPr="00405210">
              <w:rPr>
                <w:rFonts w:cstheme="minorHAnsi"/>
                <w:spacing w:val="9"/>
                <w:sz w:val="24"/>
                <w:szCs w:val="24"/>
              </w:rPr>
              <w:t xml:space="preserve"> </w:t>
            </w:r>
            <w:r w:rsidRPr="00405210">
              <w:rPr>
                <w:rFonts w:cstheme="minorHAnsi"/>
                <w:sz w:val="24"/>
                <w:szCs w:val="24"/>
              </w:rPr>
              <w:t>2.1,</w:t>
            </w:r>
            <w:r w:rsidRPr="00405210">
              <w:rPr>
                <w:rFonts w:cstheme="minorHAnsi"/>
                <w:spacing w:val="9"/>
                <w:sz w:val="24"/>
                <w:szCs w:val="24"/>
              </w:rPr>
              <w:t xml:space="preserve"> </w:t>
            </w:r>
            <w:r w:rsidRPr="00405210">
              <w:rPr>
                <w:rFonts w:cstheme="minorHAnsi"/>
                <w:sz w:val="24"/>
                <w:szCs w:val="24"/>
              </w:rPr>
              <w:t>4.6,</w:t>
            </w:r>
            <w:r w:rsidRPr="00405210">
              <w:rPr>
                <w:rFonts w:cstheme="minorHAnsi"/>
                <w:spacing w:val="9"/>
                <w:sz w:val="24"/>
                <w:szCs w:val="24"/>
              </w:rPr>
              <w:t xml:space="preserve"> </w:t>
            </w:r>
            <w:r w:rsidRPr="00405210">
              <w:rPr>
                <w:rFonts w:cstheme="minorHAnsi"/>
                <w:sz w:val="24"/>
                <w:szCs w:val="24"/>
              </w:rPr>
              <w:t>3.2,</w:t>
            </w:r>
            <w:r w:rsidRPr="00405210">
              <w:rPr>
                <w:rFonts w:cstheme="minorHAnsi"/>
                <w:spacing w:val="10"/>
                <w:sz w:val="24"/>
                <w:szCs w:val="24"/>
              </w:rPr>
              <w:t xml:space="preserve"> </w:t>
            </w:r>
            <w:r w:rsidRPr="00405210">
              <w:rPr>
                <w:rFonts w:cstheme="minorHAnsi"/>
                <w:sz w:val="24"/>
                <w:szCs w:val="24"/>
              </w:rPr>
              <w:t>2.5,</w:t>
            </w:r>
          </w:p>
          <w:p w14:paraId="78CEF9C0" w14:textId="77777777" w:rsidR="00405210" w:rsidRPr="00405210" w:rsidRDefault="00405210" w:rsidP="00405210">
            <w:pPr>
              <w:kinsoku w:val="0"/>
              <w:overflowPunct w:val="0"/>
              <w:autoSpaceDE w:val="0"/>
              <w:autoSpaceDN w:val="0"/>
              <w:adjustRightInd w:val="0"/>
              <w:spacing w:before="19"/>
              <w:ind w:left="222"/>
              <w:rPr>
                <w:rFonts w:cstheme="minorHAnsi"/>
                <w:sz w:val="24"/>
                <w:szCs w:val="24"/>
              </w:rPr>
            </w:pPr>
            <w:r w:rsidRPr="00405210">
              <w:rPr>
                <w:rFonts w:cstheme="minorHAnsi"/>
                <w:sz w:val="24"/>
                <w:szCs w:val="24"/>
              </w:rPr>
              <w:t>4.1, 3.5, 3.2, 3.3, 4.6, 4.3, 4.3, 4.5, 5.5, 4.6, 4.9, 4.3, 3, 3.4, 3.7, 4.4, 4.9, 4.9, 5</w:t>
            </w:r>
          </w:p>
        </w:tc>
      </w:tr>
    </w:tbl>
    <w:p w14:paraId="64DE8CF2" w14:textId="77777777" w:rsidR="004833C3" w:rsidRPr="00F54CAB" w:rsidRDefault="004833C3" w:rsidP="00032F9B">
      <w:pPr>
        <w:rPr>
          <w:rFonts w:cstheme="minorHAnsi"/>
          <w:sz w:val="24"/>
          <w:szCs w:val="24"/>
        </w:rPr>
      </w:pPr>
    </w:p>
    <w:p w14:paraId="4BB6ADBF" w14:textId="77777777" w:rsidR="00405210" w:rsidRPr="00405210" w:rsidRDefault="00405210" w:rsidP="0065224A">
      <w:pPr>
        <w:spacing w:after="0"/>
        <w:rPr>
          <w:rFonts w:cstheme="minorHAnsi"/>
          <w:sz w:val="24"/>
          <w:szCs w:val="24"/>
        </w:rPr>
      </w:pPr>
      <w:r w:rsidRPr="00405210">
        <w:rPr>
          <w:rFonts w:cstheme="minorHAnsi"/>
          <w:b/>
          <w:bCs/>
          <w:sz w:val="24"/>
          <w:szCs w:val="24"/>
        </w:rPr>
        <w:t xml:space="preserve">Table 3: </w:t>
      </w:r>
      <w:r w:rsidRPr="00405210">
        <w:rPr>
          <w:rFonts w:cstheme="minorHAnsi"/>
          <w:sz w:val="24"/>
          <w:szCs w:val="24"/>
        </w:rPr>
        <w:t>Descriptive measures of the data given in table 1.</w:t>
      </w:r>
    </w:p>
    <w:tbl>
      <w:tblPr>
        <w:tblStyle w:val="TableGrid"/>
        <w:tblW w:w="0" w:type="auto"/>
        <w:tblLook w:val="0020" w:firstRow="1" w:lastRow="0" w:firstColumn="0" w:lastColumn="0" w:noHBand="0" w:noVBand="0"/>
      </w:tblPr>
      <w:tblGrid>
        <w:gridCol w:w="2064"/>
        <w:gridCol w:w="885"/>
        <w:gridCol w:w="1363"/>
        <w:gridCol w:w="963"/>
        <w:gridCol w:w="885"/>
        <w:gridCol w:w="1398"/>
        <w:gridCol w:w="1007"/>
      </w:tblGrid>
      <w:tr w:rsidR="005A3E62" w:rsidRPr="005A3E62" w14:paraId="6EDE7EE4" w14:textId="77777777" w:rsidTr="00B64B91">
        <w:trPr>
          <w:trHeight w:val="407"/>
        </w:trPr>
        <w:tc>
          <w:tcPr>
            <w:tcW w:w="0" w:type="auto"/>
          </w:tcPr>
          <w:p w14:paraId="675ECFC0" w14:textId="77777777" w:rsidR="005A3E62" w:rsidRPr="005A3E62" w:rsidRDefault="005A3E62" w:rsidP="005A3E62">
            <w:pPr>
              <w:rPr>
                <w:rFonts w:cstheme="minorHAnsi"/>
                <w:sz w:val="24"/>
                <w:szCs w:val="24"/>
              </w:rPr>
            </w:pPr>
            <w:r w:rsidRPr="005A3E62">
              <w:rPr>
                <w:rFonts w:cstheme="minorHAnsi"/>
                <w:sz w:val="24"/>
                <w:szCs w:val="24"/>
              </w:rPr>
              <w:t>Summary Statistics</w:t>
            </w:r>
          </w:p>
        </w:tc>
        <w:tc>
          <w:tcPr>
            <w:tcW w:w="0" w:type="auto"/>
          </w:tcPr>
          <w:p w14:paraId="3B54ECAA" w14:textId="77777777" w:rsidR="005A3E62" w:rsidRPr="005A3E62" w:rsidRDefault="005A3E62" w:rsidP="005A3E62">
            <w:pPr>
              <w:rPr>
                <w:rFonts w:cstheme="minorHAnsi"/>
                <w:sz w:val="24"/>
                <w:szCs w:val="24"/>
              </w:rPr>
            </w:pPr>
            <w:r w:rsidRPr="005A3E62">
              <w:rPr>
                <w:rFonts w:cstheme="minorHAnsi"/>
                <w:sz w:val="24"/>
                <w:szCs w:val="24"/>
              </w:rPr>
              <w:t>Min.</w:t>
            </w:r>
          </w:p>
        </w:tc>
        <w:tc>
          <w:tcPr>
            <w:tcW w:w="0" w:type="auto"/>
          </w:tcPr>
          <w:p w14:paraId="44080F86" w14:textId="77777777" w:rsidR="005A3E62" w:rsidRPr="005A3E62" w:rsidRDefault="005A3E62" w:rsidP="005A3E62">
            <w:pPr>
              <w:rPr>
                <w:rFonts w:cstheme="minorHAnsi"/>
                <w:sz w:val="24"/>
                <w:szCs w:val="24"/>
              </w:rPr>
            </w:pPr>
            <w:r w:rsidRPr="005A3E62">
              <w:rPr>
                <w:rFonts w:cstheme="minorHAnsi"/>
                <w:sz w:val="24"/>
                <w:szCs w:val="24"/>
              </w:rPr>
              <w:t>1st Quartile</w:t>
            </w:r>
          </w:p>
        </w:tc>
        <w:tc>
          <w:tcPr>
            <w:tcW w:w="0" w:type="auto"/>
          </w:tcPr>
          <w:p w14:paraId="04485263" w14:textId="77777777" w:rsidR="005A3E62" w:rsidRPr="005A3E62" w:rsidRDefault="005A3E62" w:rsidP="005A3E62">
            <w:pPr>
              <w:rPr>
                <w:rFonts w:cstheme="minorHAnsi"/>
                <w:sz w:val="24"/>
                <w:szCs w:val="24"/>
              </w:rPr>
            </w:pPr>
            <w:r w:rsidRPr="005A3E62">
              <w:rPr>
                <w:rFonts w:cstheme="minorHAnsi"/>
                <w:sz w:val="24"/>
                <w:szCs w:val="24"/>
              </w:rPr>
              <w:t>Median</w:t>
            </w:r>
          </w:p>
        </w:tc>
        <w:tc>
          <w:tcPr>
            <w:tcW w:w="0" w:type="auto"/>
          </w:tcPr>
          <w:p w14:paraId="658D571C" w14:textId="77777777" w:rsidR="005A3E62" w:rsidRPr="005A3E62" w:rsidRDefault="005A3E62" w:rsidP="005A3E62">
            <w:pPr>
              <w:rPr>
                <w:rFonts w:cstheme="minorHAnsi"/>
                <w:sz w:val="24"/>
                <w:szCs w:val="24"/>
              </w:rPr>
            </w:pPr>
            <w:r w:rsidRPr="005A3E62">
              <w:rPr>
                <w:rFonts w:cstheme="minorHAnsi"/>
                <w:sz w:val="24"/>
                <w:szCs w:val="24"/>
              </w:rPr>
              <w:t>Mean</w:t>
            </w:r>
          </w:p>
        </w:tc>
        <w:tc>
          <w:tcPr>
            <w:tcW w:w="0" w:type="auto"/>
          </w:tcPr>
          <w:p w14:paraId="7A53C162" w14:textId="77777777" w:rsidR="005A3E62" w:rsidRPr="005A3E62" w:rsidRDefault="005A3E62" w:rsidP="005A3E62">
            <w:pPr>
              <w:rPr>
                <w:rFonts w:cstheme="minorHAnsi"/>
                <w:sz w:val="24"/>
                <w:szCs w:val="24"/>
              </w:rPr>
            </w:pPr>
            <w:r w:rsidRPr="005A3E62">
              <w:rPr>
                <w:rFonts w:cstheme="minorHAnsi"/>
                <w:sz w:val="24"/>
                <w:szCs w:val="24"/>
              </w:rPr>
              <w:t>3rd Quartile</w:t>
            </w:r>
          </w:p>
        </w:tc>
        <w:tc>
          <w:tcPr>
            <w:tcW w:w="0" w:type="auto"/>
          </w:tcPr>
          <w:p w14:paraId="7A2EC23C" w14:textId="77777777" w:rsidR="005A3E62" w:rsidRPr="005A3E62" w:rsidRDefault="005A3E62" w:rsidP="005A3E62">
            <w:pPr>
              <w:rPr>
                <w:rFonts w:cstheme="minorHAnsi"/>
                <w:sz w:val="24"/>
                <w:szCs w:val="24"/>
              </w:rPr>
            </w:pPr>
            <w:r w:rsidRPr="005A3E62">
              <w:rPr>
                <w:rFonts w:cstheme="minorHAnsi"/>
                <w:sz w:val="24"/>
                <w:szCs w:val="24"/>
              </w:rPr>
              <w:t>Max.</w:t>
            </w:r>
          </w:p>
        </w:tc>
      </w:tr>
      <w:tr w:rsidR="005A3E62" w:rsidRPr="005A3E62" w14:paraId="1CBB4D4A" w14:textId="77777777" w:rsidTr="00B64B91">
        <w:trPr>
          <w:trHeight w:val="323"/>
        </w:trPr>
        <w:tc>
          <w:tcPr>
            <w:tcW w:w="0" w:type="auto"/>
          </w:tcPr>
          <w:p w14:paraId="68B6DDD9" w14:textId="77777777" w:rsidR="005A3E62" w:rsidRPr="005A3E62" w:rsidRDefault="005A3E62" w:rsidP="005A3E62">
            <w:pPr>
              <w:rPr>
                <w:rFonts w:cstheme="minorHAnsi"/>
                <w:sz w:val="24"/>
                <w:szCs w:val="24"/>
              </w:rPr>
            </w:pPr>
            <w:r w:rsidRPr="005A3E62">
              <w:rPr>
                <w:rFonts w:cstheme="minorHAnsi"/>
                <w:sz w:val="24"/>
                <w:szCs w:val="24"/>
              </w:rPr>
              <w:t>Data 1</w:t>
            </w:r>
          </w:p>
        </w:tc>
        <w:tc>
          <w:tcPr>
            <w:tcW w:w="0" w:type="auto"/>
          </w:tcPr>
          <w:p w14:paraId="4A69B2C3" w14:textId="77777777" w:rsidR="005A3E62" w:rsidRPr="005A3E62" w:rsidRDefault="005A3E62" w:rsidP="005A3E62">
            <w:pPr>
              <w:rPr>
                <w:rFonts w:cstheme="minorHAnsi"/>
                <w:sz w:val="24"/>
                <w:szCs w:val="24"/>
              </w:rPr>
            </w:pPr>
            <w:r w:rsidRPr="005A3E62">
              <w:rPr>
                <w:rFonts w:cstheme="minorHAnsi"/>
                <w:sz w:val="24"/>
                <w:szCs w:val="24"/>
              </w:rPr>
              <w:t>0.0360</w:t>
            </w:r>
          </w:p>
        </w:tc>
        <w:tc>
          <w:tcPr>
            <w:tcW w:w="0" w:type="auto"/>
          </w:tcPr>
          <w:p w14:paraId="53FBB004" w14:textId="77777777" w:rsidR="005A3E62" w:rsidRPr="005A3E62" w:rsidRDefault="005A3E62" w:rsidP="005A3E62">
            <w:pPr>
              <w:rPr>
                <w:rFonts w:cstheme="minorHAnsi"/>
                <w:sz w:val="24"/>
                <w:szCs w:val="24"/>
              </w:rPr>
            </w:pPr>
            <w:r w:rsidRPr="005A3E62">
              <w:rPr>
                <w:rFonts w:cstheme="minorHAnsi"/>
                <w:sz w:val="24"/>
                <w:szCs w:val="24"/>
              </w:rPr>
              <w:t>0.2075</w:t>
            </w:r>
          </w:p>
        </w:tc>
        <w:tc>
          <w:tcPr>
            <w:tcW w:w="0" w:type="auto"/>
          </w:tcPr>
          <w:p w14:paraId="799C66BC" w14:textId="77777777" w:rsidR="005A3E62" w:rsidRPr="005A3E62" w:rsidRDefault="005A3E62" w:rsidP="005A3E62">
            <w:pPr>
              <w:rPr>
                <w:rFonts w:cstheme="minorHAnsi"/>
                <w:sz w:val="24"/>
                <w:szCs w:val="24"/>
              </w:rPr>
            </w:pPr>
            <w:r w:rsidRPr="005A3E62">
              <w:rPr>
                <w:rFonts w:cstheme="minorHAnsi"/>
                <w:sz w:val="24"/>
                <w:szCs w:val="24"/>
              </w:rPr>
              <w:t>1.4140</w:t>
            </w:r>
          </w:p>
        </w:tc>
        <w:tc>
          <w:tcPr>
            <w:tcW w:w="0" w:type="auto"/>
          </w:tcPr>
          <w:p w14:paraId="001E3FF9" w14:textId="77777777" w:rsidR="005A3E62" w:rsidRPr="005A3E62" w:rsidRDefault="005A3E62" w:rsidP="005A3E62">
            <w:pPr>
              <w:rPr>
                <w:rFonts w:cstheme="minorHAnsi"/>
                <w:sz w:val="24"/>
                <w:szCs w:val="24"/>
              </w:rPr>
            </w:pPr>
            <w:r w:rsidRPr="005A3E62">
              <w:rPr>
                <w:rFonts w:cstheme="minorHAnsi"/>
                <w:sz w:val="24"/>
                <w:szCs w:val="24"/>
              </w:rPr>
              <w:t>3.3430</w:t>
            </w:r>
          </w:p>
        </w:tc>
        <w:tc>
          <w:tcPr>
            <w:tcW w:w="0" w:type="auto"/>
          </w:tcPr>
          <w:p w14:paraId="2388E8BC" w14:textId="77777777" w:rsidR="005A3E62" w:rsidRPr="005A3E62" w:rsidRDefault="005A3E62" w:rsidP="005A3E62">
            <w:pPr>
              <w:rPr>
                <w:rFonts w:cstheme="minorHAnsi"/>
                <w:sz w:val="24"/>
                <w:szCs w:val="24"/>
              </w:rPr>
            </w:pPr>
            <w:r w:rsidRPr="005A3E62">
              <w:rPr>
                <w:rFonts w:cstheme="minorHAnsi"/>
                <w:sz w:val="24"/>
                <w:szCs w:val="24"/>
              </w:rPr>
              <w:t>4.4990</w:t>
            </w:r>
          </w:p>
        </w:tc>
        <w:tc>
          <w:tcPr>
            <w:tcW w:w="0" w:type="auto"/>
          </w:tcPr>
          <w:p w14:paraId="56552D65" w14:textId="77777777" w:rsidR="005A3E62" w:rsidRPr="005A3E62" w:rsidRDefault="005A3E62" w:rsidP="005A3E62">
            <w:pPr>
              <w:rPr>
                <w:rFonts w:cstheme="minorHAnsi"/>
                <w:sz w:val="24"/>
                <w:szCs w:val="24"/>
              </w:rPr>
            </w:pPr>
            <w:r w:rsidRPr="005A3E62">
              <w:rPr>
                <w:rFonts w:cstheme="minorHAnsi"/>
                <w:sz w:val="24"/>
                <w:szCs w:val="24"/>
              </w:rPr>
              <w:t>15.0800</w:t>
            </w:r>
          </w:p>
        </w:tc>
      </w:tr>
      <w:tr w:rsidR="005A3E62" w:rsidRPr="005A3E62" w14:paraId="4C639132" w14:textId="77777777" w:rsidTr="00B64B91">
        <w:trPr>
          <w:trHeight w:val="314"/>
        </w:trPr>
        <w:tc>
          <w:tcPr>
            <w:tcW w:w="0" w:type="auto"/>
          </w:tcPr>
          <w:p w14:paraId="5890E24E" w14:textId="77777777" w:rsidR="005A3E62" w:rsidRPr="005A3E62" w:rsidRDefault="005A3E62" w:rsidP="005A3E62">
            <w:pPr>
              <w:rPr>
                <w:rFonts w:cstheme="minorHAnsi"/>
                <w:sz w:val="24"/>
                <w:szCs w:val="24"/>
              </w:rPr>
            </w:pPr>
            <w:r w:rsidRPr="005A3E62">
              <w:rPr>
                <w:rFonts w:cstheme="minorHAnsi"/>
                <w:sz w:val="24"/>
                <w:szCs w:val="24"/>
              </w:rPr>
              <w:t>Data 2</w:t>
            </w:r>
          </w:p>
        </w:tc>
        <w:tc>
          <w:tcPr>
            <w:tcW w:w="0" w:type="auto"/>
          </w:tcPr>
          <w:p w14:paraId="49469CAF" w14:textId="77777777" w:rsidR="005A3E62" w:rsidRPr="005A3E62" w:rsidRDefault="005A3E62" w:rsidP="005A3E62">
            <w:pPr>
              <w:rPr>
                <w:rFonts w:cstheme="minorHAnsi"/>
                <w:sz w:val="24"/>
                <w:szCs w:val="24"/>
              </w:rPr>
            </w:pPr>
            <w:r w:rsidRPr="005A3E62">
              <w:rPr>
                <w:rFonts w:cstheme="minorHAnsi"/>
                <w:sz w:val="24"/>
                <w:szCs w:val="24"/>
              </w:rPr>
              <w:t>1.680</w:t>
            </w:r>
          </w:p>
        </w:tc>
        <w:tc>
          <w:tcPr>
            <w:tcW w:w="0" w:type="auto"/>
          </w:tcPr>
          <w:p w14:paraId="34F5B0F4" w14:textId="77777777" w:rsidR="005A3E62" w:rsidRPr="005A3E62" w:rsidRDefault="005A3E62" w:rsidP="005A3E62">
            <w:pPr>
              <w:rPr>
                <w:rFonts w:cstheme="minorHAnsi"/>
                <w:sz w:val="24"/>
                <w:szCs w:val="24"/>
              </w:rPr>
            </w:pPr>
            <w:r w:rsidRPr="005A3E62">
              <w:rPr>
                <w:rFonts w:cstheme="minorHAnsi"/>
                <w:sz w:val="24"/>
                <w:szCs w:val="24"/>
              </w:rPr>
              <w:t>3.850</w:t>
            </w:r>
          </w:p>
        </w:tc>
        <w:tc>
          <w:tcPr>
            <w:tcW w:w="0" w:type="auto"/>
          </w:tcPr>
          <w:p w14:paraId="50925024" w14:textId="77777777" w:rsidR="005A3E62" w:rsidRPr="005A3E62" w:rsidRDefault="005A3E62" w:rsidP="005A3E62">
            <w:pPr>
              <w:rPr>
                <w:rFonts w:cstheme="minorHAnsi"/>
                <w:sz w:val="24"/>
                <w:szCs w:val="24"/>
              </w:rPr>
            </w:pPr>
            <w:r w:rsidRPr="005A3E62">
              <w:rPr>
                <w:rFonts w:cstheme="minorHAnsi"/>
                <w:sz w:val="24"/>
                <w:szCs w:val="24"/>
              </w:rPr>
              <w:t>4.380</w:t>
            </w:r>
          </w:p>
        </w:tc>
        <w:tc>
          <w:tcPr>
            <w:tcW w:w="0" w:type="auto"/>
          </w:tcPr>
          <w:p w14:paraId="18194435" w14:textId="77777777" w:rsidR="005A3E62" w:rsidRPr="005A3E62" w:rsidRDefault="005A3E62" w:rsidP="005A3E62">
            <w:pPr>
              <w:rPr>
                <w:rFonts w:cstheme="minorHAnsi"/>
                <w:sz w:val="24"/>
                <w:szCs w:val="24"/>
              </w:rPr>
            </w:pPr>
            <w:r w:rsidRPr="005A3E62">
              <w:rPr>
                <w:rFonts w:cstheme="minorHAnsi"/>
                <w:sz w:val="24"/>
                <w:szCs w:val="24"/>
              </w:rPr>
              <w:t>4.325</w:t>
            </w:r>
          </w:p>
        </w:tc>
        <w:tc>
          <w:tcPr>
            <w:tcW w:w="0" w:type="auto"/>
          </w:tcPr>
          <w:p w14:paraId="1C5A518A" w14:textId="77777777" w:rsidR="005A3E62" w:rsidRPr="005A3E62" w:rsidRDefault="005A3E62" w:rsidP="005A3E62">
            <w:pPr>
              <w:rPr>
                <w:rFonts w:cstheme="minorHAnsi"/>
                <w:sz w:val="24"/>
                <w:szCs w:val="24"/>
              </w:rPr>
            </w:pPr>
            <w:r w:rsidRPr="005A3E62">
              <w:rPr>
                <w:rFonts w:cstheme="minorHAnsi"/>
                <w:sz w:val="24"/>
                <w:szCs w:val="24"/>
              </w:rPr>
              <w:t>5.000</w:t>
            </w:r>
          </w:p>
        </w:tc>
        <w:tc>
          <w:tcPr>
            <w:tcW w:w="0" w:type="auto"/>
          </w:tcPr>
          <w:p w14:paraId="4FF6DC05" w14:textId="77777777" w:rsidR="005A3E62" w:rsidRPr="005A3E62" w:rsidRDefault="005A3E62" w:rsidP="005A3E62">
            <w:pPr>
              <w:rPr>
                <w:rFonts w:cstheme="minorHAnsi"/>
                <w:sz w:val="24"/>
                <w:szCs w:val="24"/>
              </w:rPr>
            </w:pPr>
            <w:r w:rsidRPr="005A3E62">
              <w:rPr>
                <w:rFonts w:cstheme="minorHAnsi"/>
                <w:sz w:val="24"/>
                <w:szCs w:val="24"/>
              </w:rPr>
              <w:t>6.810</w:t>
            </w:r>
          </w:p>
        </w:tc>
      </w:tr>
    </w:tbl>
    <w:p w14:paraId="4576FDF7" w14:textId="77777777" w:rsidR="00405210" w:rsidRPr="00F54CAB" w:rsidRDefault="00405210" w:rsidP="00032F9B">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221287" w14:paraId="6961D0BB" w14:textId="77777777" w:rsidTr="00F431C5">
        <w:tc>
          <w:tcPr>
            <w:tcW w:w="0" w:type="auto"/>
          </w:tcPr>
          <w:p w14:paraId="5A4870E5" w14:textId="75FAD349" w:rsidR="00221287" w:rsidRDefault="00F431C5" w:rsidP="005A3E62">
            <w:pPr>
              <w:rPr>
                <w:rFonts w:cstheme="minorHAnsi"/>
                <w:b/>
                <w:bCs/>
                <w:sz w:val="24"/>
                <w:szCs w:val="24"/>
              </w:rPr>
            </w:pPr>
            <w:r w:rsidRPr="00F431C5">
              <w:rPr>
                <w:rFonts w:cstheme="minorHAnsi"/>
                <w:b/>
                <w:bCs/>
                <w:noProof/>
                <w:sz w:val="24"/>
                <w:szCs w:val="24"/>
              </w:rPr>
              <w:drawing>
                <wp:inline distT="0" distB="0" distL="0" distR="0" wp14:anchorId="0170F27F" wp14:editId="2D173E14">
                  <wp:extent cx="1828800" cy="1463040"/>
                  <wp:effectExtent l="0" t="0" r="0" b="3810"/>
                  <wp:docPr id="78" name="Picture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a:extLst>
                              <a:ext uri="{C183D7F6-B498-43B3-948B-1728B52AA6E4}">
                                <adec:decorative xmlns:adec="http://schemas.microsoft.com/office/drawing/2017/decorative" val="1"/>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28800" cy="1463040"/>
                          </a:xfrm>
                          <a:prstGeom prst="rect">
                            <a:avLst/>
                          </a:prstGeom>
                          <a:noFill/>
                          <a:ln>
                            <a:noFill/>
                          </a:ln>
                        </pic:spPr>
                      </pic:pic>
                    </a:graphicData>
                  </a:graphic>
                </wp:inline>
              </w:drawing>
            </w:r>
          </w:p>
        </w:tc>
        <w:tc>
          <w:tcPr>
            <w:tcW w:w="0" w:type="auto"/>
          </w:tcPr>
          <w:p w14:paraId="281FDCAE" w14:textId="3EC0EC68" w:rsidR="00221287" w:rsidRDefault="00F431C5" w:rsidP="005A3E62">
            <w:pPr>
              <w:rPr>
                <w:rFonts w:cstheme="minorHAnsi"/>
                <w:b/>
                <w:bCs/>
                <w:sz w:val="24"/>
                <w:szCs w:val="24"/>
              </w:rPr>
            </w:pPr>
            <w:r w:rsidRPr="00F431C5">
              <w:rPr>
                <w:rFonts w:cstheme="minorHAnsi"/>
                <w:b/>
                <w:bCs/>
                <w:noProof/>
                <w:sz w:val="24"/>
                <w:szCs w:val="24"/>
              </w:rPr>
              <w:drawing>
                <wp:inline distT="0" distB="0" distL="0" distR="0" wp14:anchorId="1FD6C998" wp14:editId="6FB542C7">
                  <wp:extent cx="1828800" cy="1591056"/>
                  <wp:effectExtent l="0" t="0" r="0" b="9525"/>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0" cy="1591056"/>
                          </a:xfrm>
                          <a:prstGeom prst="rect">
                            <a:avLst/>
                          </a:prstGeom>
                          <a:noFill/>
                          <a:ln>
                            <a:noFill/>
                          </a:ln>
                        </pic:spPr>
                      </pic:pic>
                    </a:graphicData>
                  </a:graphic>
                </wp:inline>
              </w:drawing>
            </w:r>
          </w:p>
        </w:tc>
      </w:tr>
    </w:tbl>
    <w:p w14:paraId="03689B0B" w14:textId="308DA1FD" w:rsidR="005A3E62" w:rsidRPr="005A3E62" w:rsidRDefault="005A3E62" w:rsidP="005A3E62">
      <w:pPr>
        <w:rPr>
          <w:rFonts w:cstheme="minorHAnsi"/>
          <w:sz w:val="24"/>
          <w:szCs w:val="24"/>
        </w:rPr>
      </w:pPr>
      <w:r w:rsidRPr="005A3E62">
        <w:rPr>
          <w:rFonts w:cstheme="minorHAnsi"/>
          <w:b/>
          <w:bCs/>
          <w:sz w:val="24"/>
          <w:szCs w:val="24"/>
        </w:rPr>
        <w:t xml:space="preserve">Figure 5: </w:t>
      </w:r>
      <w:r w:rsidRPr="005A3E62">
        <w:rPr>
          <w:rFonts w:cstheme="minorHAnsi"/>
          <w:sz w:val="24"/>
          <w:szCs w:val="24"/>
        </w:rPr>
        <w:t>Box plots of the data given in table 1.</w:t>
      </w:r>
    </w:p>
    <w:p w14:paraId="5F10B116" w14:textId="77777777" w:rsidR="005A3E62" w:rsidRPr="005A3E62" w:rsidRDefault="005A3E62" w:rsidP="005A3E62">
      <w:pPr>
        <w:rPr>
          <w:rFonts w:cstheme="minorHAnsi"/>
          <w:sz w:val="24"/>
          <w:szCs w:val="24"/>
        </w:rPr>
      </w:pPr>
      <w:r w:rsidRPr="005A3E62">
        <w:rPr>
          <w:rFonts w:cstheme="minorHAnsi"/>
          <w:sz w:val="24"/>
          <w:szCs w:val="24"/>
        </w:rPr>
        <w:t xml:space="preserve">We compare the efficiency of the new proposal to some well-known lifetime distributions, </w:t>
      </w:r>
      <w:proofErr w:type="gramStart"/>
      <w:r w:rsidRPr="005A3E62">
        <w:rPr>
          <w:rFonts w:cstheme="minorHAnsi"/>
          <w:sz w:val="24"/>
          <w:szCs w:val="24"/>
        </w:rPr>
        <w:t>namely;</w:t>
      </w:r>
      <w:proofErr w:type="gramEnd"/>
      <w:r w:rsidRPr="005A3E62">
        <w:rPr>
          <w:rFonts w:cstheme="minorHAnsi"/>
          <w:sz w:val="24"/>
          <w:szCs w:val="24"/>
        </w:rPr>
        <w:t xml:space="preserve"> generalized linear exponential (GLE), exponentiated generalized linear exponential (Ex-GLE), exponential Lomax (EL), alpha power exponential (APE) and alpha power transformed Weibull (APTW) distributions. The </w:t>
      </w:r>
      <w:proofErr w:type="spellStart"/>
      <w:r w:rsidRPr="005A3E62">
        <w:rPr>
          <w:rFonts w:cstheme="minorHAnsi"/>
          <w:sz w:val="24"/>
          <w:szCs w:val="24"/>
        </w:rPr>
        <w:t>cdfs</w:t>
      </w:r>
      <w:proofErr w:type="spellEnd"/>
      <w:r w:rsidRPr="005A3E62">
        <w:rPr>
          <w:rFonts w:cstheme="minorHAnsi"/>
          <w:sz w:val="24"/>
          <w:szCs w:val="24"/>
        </w:rPr>
        <w:t xml:space="preserve"> of the other fitted models are</w:t>
      </w:r>
    </w:p>
    <w:p w14:paraId="1E668CC2" w14:textId="77777777" w:rsidR="005A3E62" w:rsidRPr="005A3E62" w:rsidRDefault="005A3E62" w:rsidP="005A3E62">
      <w:pPr>
        <w:rPr>
          <w:rFonts w:cstheme="minorHAnsi"/>
          <w:sz w:val="24"/>
          <w:szCs w:val="24"/>
        </w:rPr>
      </w:pPr>
    </w:p>
    <w:p w14:paraId="5F32BA4D" w14:textId="77777777" w:rsidR="005A3E62" w:rsidRPr="005A3E62" w:rsidRDefault="005A3E62" w:rsidP="005A3E62">
      <w:pPr>
        <w:rPr>
          <w:rFonts w:cstheme="minorHAnsi"/>
          <w:sz w:val="24"/>
          <w:szCs w:val="24"/>
        </w:rPr>
      </w:pPr>
      <w:r w:rsidRPr="005A3E62">
        <w:rPr>
          <w:rFonts w:cstheme="minorHAnsi"/>
          <w:sz w:val="24"/>
          <w:szCs w:val="24"/>
        </w:rPr>
        <w:t xml:space="preserve">Generalized linear exponential of Mahmoud and </w:t>
      </w:r>
      <w:proofErr w:type="spellStart"/>
      <w:r w:rsidRPr="005A3E62">
        <w:rPr>
          <w:rFonts w:cstheme="minorHAnsi"/>
          <w:sz w:val="24"/>
          <w:szCs w:val="24"/>
        </w:rPr>
        <w:t>Alam</w:t>
      </w:r>
      <w:proofErr w:type="spellEnd"/>
      <w:r w:rsidRPr="005A3E62">
        <w:rPr>
          <w:rFonts w:cstheme="minorHAnsi"/>
          <w:sz w:val="24"/>
          <w:szCs w:val="24"/>
        </w:rPr>
        <w:t xml:space="preserve"> (2010)</w:t>
      </w:r>
    </w:p>
    <w:p w14:paraId="0E9747EC" w14:textId="136E0356" w:rsidR="005A3E62" w:rsidRPr="005A3E62" w:rsidRDefault="00E55588" w:rsidP="005A3E62">
      <w:pPr>
        <w:rPr>
          <w:rFonts w:cstheme="minorHAnsi"/>
          <w:sz w:val="24"/>
          <w:szCs w:val="24"/>
        </w:rPr>
      </w:pPr>
      <m:oMathPara>
        <m:oMath>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theme="minorHAnsi"/>
                      <w:i/>
                      <w:sz w:val="24"/>
                      <w:szCs w:val="24"/>
                      <w:vertAlign w:val="superscript"/>
                    </w:rPr>
                  </m:ctrlPr>
                </m:sSupPr>
                <m:e>
                  <m:d>
                    <m:dPr>
                      <m:ctrlPr>
                        <w:rPr>
                          <w:rFonts w:ascii="Cambria Math" w:hAnsi="Cambria Math" w:cstheme="minorHAnsi"/>
                          <w:i/>
                          <w:sz w:val="24"/>
                          <w:szCs w:val="24"/>
                          <w:vertAlign w:val="superscript"/>
                        </w:rPr>
                      </m:ctrlPr>
                    </m:dPr>
                    <m:e>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αx</m:t>
                          </m:r>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Cambria Math"/>
                          <w:sz w:val="24"/>
                          <w:szCs w:val="24"/>
                        </w:rPr>
                        <m:t>βx</m:t>
                      </m:r>
                      <m:ctrlPr>
                        <w:rPr>
                          <w:rFonts w:ascii="Cambria Math" w:hAnsi="Cambria Math" w:cstheme="minorHAnsi"/>
                          <w:i/>
                          <w:sz w:val="24"/>
                          <w:szCs w:val="24"/>
                        </w:rPr>
                      </m:ctrlPr>
                    </m:e>
                  </m:d>
                </m:e>
                <m:sup>
                  <m:r>
                    <w:rPr>
                      <w:rFonts w:ascii="Cambria Math" w:hAnsi="Cambria Math" w:cs="Cambria Math"/>
                      <w:sz w:val="24"/>
                      <w:szCs w:val="24"/>
                    </w:rPr>
                    <m:t>θ</m:t>
                  </m:r>
                </m:sup>
              </m:sSup>
            </m:sup>
          </m:sSup>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θ &gt; 0.</m:t>
          </m:r>
        </m:oMath>
      </m:oMathPara>
    </w:p>
    <w:p w14:paraId="5CAED743" w14:textId="77777777" w:rsidR="005A3E62" w:rsidRPr="005A3E62" w:rsidRDefault="005A3E62" w:rsidP="005A3E62">
      <w:pPr>
        <w:rPr>
          <w:rFonts w:cstheme="minorHAnsi"/>
          <w:sz w:val="24"/>
          <w:szCs w:val="24"/>
        </w:rPr>
      </w:pPr>
      <w:r w:rsidRPr="005A3E62">
        <w:rPr>
          <w:rFonts w:cstheme="minorHAnsi"/>
          <w:sz w:val="24"/>
          <w:szCs w:val="24"/>
        </w:rPr>
        <w:t xml:space="preserve">Exponentiated generalized linear exponential by </w:t>
      </w:r>
      <w:proofErr w:type="spellStart"/>
      <w:r w:rsidRPr="005A3E62">
        <w:rPr>
          <w:rFonts w:cstheme="minorHAnsi"/>
          <w:sz w:val="24"/>
          <w:szCs w:val="24"/>
        </w:rPr>
        <w:t>Sarhanet</w:t>
      </w:r>
      <w:proofErr w:type="spellEnd"/>
      <w:r w:rsidRPr="005A3E62">
        <w:rPr>
          <w:rFonts w:cstheme="minorHAnsi"/>
          <w:sz w:val="24"/>
          <w:szCs w:val="24"/>
        </w:rPr>
        <w:t xml:space="preserve"> al. (2013)</w:t>
      </w:r>
    </w:p>
    <w:p w14:paraId="70770B45" w14:textId="7D120C55" w:rsidR="005A3E62" w:rsidRPr="005A3E62" w:rsidRDefault="00E55588" w:rsidP="005A3E62">
      <w:pPr>
        <w:rPr>
          <w:rFonts w:cstheme="minorHAnsi"/>
          <w:sz w:val="24"/>
          <w:szCs w:val="24"/>
        </w:rPr>
      </w:pPr>
      <m:oMathPara>
        <m:oMath>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vertAlign w:val="superscript"/>
                        </w:rPr>
                        <m:t>-</m:t>
                      </m:r>
                      <m:sSup>
                        <m:sSupPr>
                          <m:ctrlPr>
                            <w:rPr>
                              <w:rFonts w:ascii="Cambria Math" w:hAnsi="Cambria Math" w:cstheme="minorHAnsi"/>
                              <w:i/>
                              <w:sz w:val="24"/>
                              <w:szCs w:val="24"/>
                              <w:vertAlign w:val="superscript"/>
                            </w:rPr>
                          </m:ctrlPr>
                        </m:sSupPr>
                        <m:e>
                          <m:d>
                            <m:dPr>
                              <m:ctrlPr>
                                <w:rPr>
                                  <w:rFonts w:ascii="Cambria Math" w:hAnsi="Cambria Math" w:cstheme="minorHAnsi"/>
                                  <w:i/>
                                  <w:sz w:val="24"/>
                                  <w:szCs w:val="24"/>
                                  <w:vertAlign w:val="superscript"/>
                                </w:rPr>
                              </m:ctrlPr>
                            </m:dPr>
                            <m:e>
                              <m:sSup>
                                <m:sSupPr>
                                  <m:ctrlPr>
                                    <w:rPr>
                                      <w:rFonts w:ascii="Cambria Math" w:hAnsi="Cambria Math" w:cs="Cambria Math"/>
                                      <w:i/>
                                      <w:sz w:val="24"/>
                                      <w:szCs w:val="24"/>
                                      <w:vertAlign w:val="superscript"/>
                                    </w:rPr>
                                  </m:ctrlPr>
                                </m:sSupPr>
                                <m:e>
                                  <m:r>
                                    <w:rPr>
                                      <w:rFonts w:ascii="Cambria Math" w:hAnsi="Cambria Math" w:cs="Cambria Math"/>
                                      <w:sz w:val="24"/>
                                      <w:szCs w:val="24"/>
                                      <w:vertAlign w:val="superscript"/>
                                    </w:rPr>
                                    <m:t>αx</m:t>
                                  </m:r>
                                </m:e>
                                <m:sup>
                                  <m:r>
                                    <w:rPr>
                                      <w:rFonts w:ascii="Cambria Math" w:hAnsi="Cambria Math" w:cstheme="minorHAnsi"/>
                                      <w:sz w:val="24"/>
                                      <w:szCs w:val="24"/>
                                    </w:rPr>
                                    <m:t>2</m:t>
                                  </m:r>
                                </m:sup>
                              </m:sSup>
                              <m:r>
                                <w:rPr>
                                  <w:rFonts w:ascii="Cambria Math" w:hAnsi="Cambria Math" w:cstheme="minorHAnsi"/>
                                  <w:sz w:val="24"/>
                                  <w:szCs w:val="24"/>
                                </w:rPr>
                                <m:t>+</m:t>
                              </m:r>
                              <m:r>
                                <w:rPr>
                                  <w:rFonts w:ascii="Cambria Math" w:hAnsi="Cambria Math" w:cs="Cambria Math"/>
                                  <w:sz w:val="24"/>
                                  <w:szCs w:val="24"/>
                                </w:rPr>
                                <m:t>βx</m:t>
                              </m:r>
                              <m:ctrlPr>
                                <w:rPr>
                                  <w:rFonts w:ascii="Cambria Math" w:hAnsi="Cambria Math" w:cstheme="minorHAnsi"/>
                                  <w:i/>
                                  <w:sz w:val="24"/>
                                  <w:szCs w:val="24"/>
                                </w:rPr>
                              </m:ctrlPr>
                            </m:e>
                          </m:d>
                        </m:e>
                        <m:sup>
                          <m:r>
                            <w:rPr>
                              <w:rFonts w:ascii="Cambria Math" w:hAnsi="Cambria Math" w:cs="Cambria Math"/>
                              <w:sz w:val="24"/>
                              <w:szCs w:val="24"/>
                            </w:rPr>
                            <m:t>θ</m:t>
                          </m:r>
                        </m:sup>
                      </m:sSup>
                    </m:sup>
                  </m:sSup>
                </m:e>
              </m:d>
            </m:e>
            <m:sup>
              <m:r>
                <w:rPr>
                  <w:rFonts w:ascii="Cambria Math" w:hAnsi="Cambria Math" w:cs="Cambria Math"/>
                  <w:sz w:val="24"/>
                  <w:szCs w:val="24"/>
                </w:rPr>
                <m:t>λ</m:t>
              </m:r>
            </m:sup>
          </m:sSup>
          <m:r>
            <w:rPr>
              <w:rFonts w:ascii="Cambria Math" w:hAnsi="Cambria Math" w:cs="Cambria Math"/>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θ, </m:t>
          </m:r>
          <m:r>
            <w:rPr>
              <w:rFonts w:ascii="Cambria Math" w:hAnsi="Cambria Math" w:cs="Cambria Math"/>
              <w:sz w:val="24"/>
              <w:szCs w:val="24"/>
            </w:rPr>
            <m:t>λ</m:t>
          </m:r>
          <m:r>
            <w:rPr>
              <w:rFonts w:ascii="Cambria Math" w:hAnsi="Cambria Math" w:cstheme="minorHAnsi"/>
              <w:sz w:val="24"/>
              <w:szCs w:val="24"/>
            </w:rPr>
            <m:t xml:space="preserve"> &gt; 0.</m:t>
          </m:r>
        </m:oMath>
      </m:oMathPara>
    </w:p>
    <w:p w14:paraId="6373BF7C" w14:textId="3737EDDF" w:rsidR="006854A9" w:rsidRPr="006854A9" w:rsidRDefault="006854A9" w:rsidP="006854A9">
      <w:pPr>
        <w:rPr>
          <w:rFonts w:cstheme="minorHAnsi"/>
          <w:sz w:val="24"/>
          <w:szCs w:val="24"/>
        </w:rPr>
      </w:pPr>
      <w:r w:rsidRPr="006854A9">
        <w:rPr>
          <w:rFonts w:cstheme="minorHAnsi"/>
          <w:sz w:val="24"/>
          <w:szCs w:val="24"/>
        </w:rPr>
        <w:t>Exponential Lomax studied proposed by El-</w:t>
      </w:r>
      <w:proofErr w:type="spellStart"/>
      <w:r w:rsidRPr="006854A9">
        <w:rPr>
          <w:rFonts w:cstheme="minorHAnsi"/>
          <w:sz w:val="24"/>
          <w:szCs w:val="24"/>
        </w:rPr>
        <w:t>Bassiouny</w:t>
      </w:r>
      <w:proofErr w:type="spellEnd"/>
      <w:r w:rsidRPr="006854A9">
        <w:rPr>
          <w:rFonts w:cstheme="minorHAnsi"/>
          <w:sz w:val="24"/>
          <w:szCs w:val="24"/>
        </w:rPr>
        <w:t xml:space="preserve"> et al. (2015)</w:t>
      </w:r>
      <w:r w:rsidR="00AD68F3">
        <w:rPr>
          <w:rFonts w:cstheme="minorHAnsi"/>
          <w:sz w:val="24"/>
          <w:szCs w:val="24"/>
        </w:rPr>
        <w:t xml:space="preserve"> </w:t>
      </w:r>
      <m:oMath>
        <m:r>
          <w:rPr>
            <w:rFonts w:ascii="Cambria Math" w:hAnsi="Cambria Math" w:cs="Cambria Math"/>
            <w:sz w:val="24"/>
            <w:szCs w:val="24"/>
          </w:rPr>
          <m:t>G</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 xml:space="preserve">= 1 - </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Cambria Math"/>
                <w:sz w:val="24"/>
                <w:szCs w:val="24"/>
              </w:rPr>
              <m:t>-0</m:t>
            </m:r>
            <m:sSup>
              <m:sSupPr>
                <m:ctrlPr>
                  <w:rPr>
                    <w:rFonts w:ascii="Cambria Math" w:hAnsi="Cambria Math" w:cs="Cambria Math"/>
                    <w:i/>
                    <w:sz w:val="24"/>
                    <w:szCs w:val="24"/>
                  </w:rPr>
                </m:ctrlPr>
              </m:sSupPr>
              <m:e>
                <m:d>
                  <m:dPr>
                    <m:ctrlPr>
                      <w:rPr>
                        <w:rFonts w:ascii="Cambria Math" w:hAnsi="Cambria Math" w:cs="Cambria Math"/>
                        <w:i/>
                        <w:sz w:val="24"/>
                        <w:szCs w:val="24"/>
                      </w:rPr>
                    </m:ctrlPr>
                  </m:dPr>
                  <m:e>
                    <m:f>
                      <m:fPr>
                        <m:ctrlPr>
                          <w:rPr>
                            <w:rFonts w:ascii="Cambria Math" w:hAnsi="Cambria Math" w:cs="Cambria Math"/>
                            <w:i/>
                            <w:sz w:val="24"/>
                            <w:szCs w:val="24"/>
                          </w:rPr>
                        </m:ctrlPr>
                      </m:fPr>
                      <m:num>
                        <m:r>
                          <w:rPr>
                            <w:rFonts w:ascii="Cambria Math" w:hAnsi="Cambria Math" w:cs="Cambria Math"/>
                            <w:sz w:val="24"/>
                            <w:szCs w:val="24"/>
                          </w:rPr>
                          <m:t>β</m:t>
                        </m:r>
                      </m:num>
                      <m:den>
                        <m:r>
                          <w:rPr>
                            <w:rFonts w:ascii="Cambria Math" w:hAnsi="Cambria Math" w:cs="Cambria Math"/>
                            <w:sz w:val="24"/>
                            <w:szCs w:val="24"/>
                          </w:rPr>
                          <m:t>x+β</m:t>
                        </m:r>
                      </m:den>
                    </m:f>
                  </m:e>
                </m:d>
              </m:e>
              <m:sup>
                <m:r>
                  <w:rPr>
                    <w:rFonts w:ascii="Cambria Math" w:hAnsi="Cambria Math" w:cs="Cambria Math"/>
                    <w:sz w:val="24"/>
                    <w:szCs w:val="24"/>
                  </w:rPr>
                  <m:t>-α</m:t>
                </m:r>
              </m:sup>
            </m:sSup>
            <m:r>
              <w:rPr>
                <w:rFonts w:ascii="Cambria Math" w:hAnsi="Cambria Math" w:cs="Cambria Math"/>
                <w:sz w:val="24"/>
                <w:szCs w:val="24"/>
              </w:rPr>
              <m:t>,</m:t>
            </m:r>
          </m:sup>
        </m:sSup>
        <m:r>
          <w:rPr>
            <w:rFonts w:ascii="Cambria Math" w:hAnsi="Cambria Math" w:cs="Cambria Math"/>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m:t>
        </m:r>
        <m:r>
          <w:rPr>
            <w:rFonts w:ascii="Cambria Math" w:hAnsi="Cambria Math" w:cs="Cambria Math"/>
            <w:sz w:val="24"/>
            <w:szCs w:val="24"/>
          </w:rPr>
          <m:t>θ</m:t>
        </m:r>
        <m:r>
          <w:rPr>
            <w:rFonts w:ascii="Cambria Math" w:hAnsi="Cambria Math" w:cstheme="minorHAnsi"/>
            <w:sz w:val="24"/>
            <w:szCs w:val="24"/>
          </w:rPr>
          <m:t xml:space="preserve"> &gt; 0</m:t>
        </m:r>
      </m:oMath>
      <w:r w:rsidRPr="006854A9">
        <w:rPr>
          <w:rFonts w:cstheme="minorHAnsi"/>
          <w:sz w:val="24"/>
          <w:szCs w:val="24"/>
        </w:rPr>
        <w:t>.</w:t>
      </w:r>
    </w:p>
    <w:p w14:paraId="29B7978A" w14:textId="20A6134D" w:rsidR="00C03822" w:rsidRPr="006854A9" w:rsidRDefault="006854A9" w:rsidP="006854A9">
      <w:pPr>
        <w:rPr>
          <w:rFonts w:cstheme="minorHAnsi"/>
          <w:sz w:val="24"/>
          <w:szCs w:val="24"/>
        </w:rPr>
      </w:pPr>
      <w:r w:rsidRPr="006854A9">
        <w:rPr>
          <w:rFonts w:cstheme="minorHAnsi"/>
          <w:sz w:val="24"/>
          <w:szCs w:val="24"/>
        </w:rPr>
        <w:t>Alpha power exponential studied by Mahdavi and Kundu (2017)</w:t>
      </w:r>
    </w:p>
    <w:p w14:paraId="3634440F" w14:textId="11B52211" w:rsidR="006854A9" w:rsidRPr="006854A9" w:rsidRDefault="0093574E" w:rsidP="006854A9">
      <w:pPr>
        <w:rPr>
          <w:rFonts w:cstheme="minorHAnsi"/>
          <w:sz w:val="24"/>
          <w:szCs w:val="24"/>
        </w:rPr>
      </w:pPr>
      <m:oMathPara>
        <m:oMath>
          <m:r>
            <w:rPr>
              <w:rFonts w:ascii="Cambria Math" w:hAnsi="Cambria Math" w:cstheme="minorHAnsi"/>
              <w:sz w:val="24"/>
              <w:szCs w:val="24"/>
            </w:rPr>
            <m:t>G(x)=</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α</m:t>
                  </m:r>
                </m:e>
                <m:sup>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βx</m:t>
                      </m:r>
                    </m:sup>
                  </m:sSup>
                  <m:r>
                    <w:rPr>
                      <w:rFonts w:ascii="Cambria Math" w:hAnsi="Cambria Math" w:cstheme="minorHAnsi"/>
                      <w:sz w:val="24"/>
                      <w:szCs w:val="24"/>
                    </w:rPr>
                    <m:t xml:space="preserve">)  </m:t>
                  </m:r>
                </m:sup>
              </m:sSup>
              <m:r>
                <w:rPr>
                  <w:rFonts w:ascii="Cambria Math" w:hAnsi="Cambria Math" w:cstheme="minorHAnsi"/>
                  <w:sz w:val="24"/>
                  <w:szCs w:val="24"/>
                </w:rPr>
                <m:t>- 1</m:t>
              </m:r>
            </m:num>
            <m:den>
              <m:r>
                <w:rPr>
                  <w:rFonts w:ascii="Cambria Math" w:hAnsi="Cambria Math" w:cstheme="minorHAnsi"/>
                  <w:sz w:val="24"/>
                  <w:szCs w:val="24"/>
                </w:rPr>
                <m:t>α</m:t>
              </m:r>
              <m:r>
                <w:rPr>
                  <w:rFonts w:ascii="Cambria Math" w:hAnsi="Cambria Math" w:cstheme="minorHAnsi"/>
                  <w:sz w:val="24"/>
                  <w:szCs w:val="24"/>
                </w:rPr>
                <m:t>- 1</m:t>
              </m:r>
            </m:den>
          </m:f>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theme="minorHAnsi"/>
              <w:sz w:val="24"/>
              <w:szCs w:val="24"/>
            </w:rPr>
            <m:t xml:space="preserve"> &gt; 0, </m:t>
          </m:r>
          <m:r>
            <w:rPr>
              <w:rFonts w:ascii="Cambria Math" w:hAnsi="Cambria Math" w:cs="Cambria Math"/>
              <w:sz w:val="24"/>
              <w:szCs w:val="24"/>
            </w:rPr>
            <m:t>α</m:t>
          </m:r>
          <m:r>
            <w:rPr>
              <w:rFonts w:ascii="Cambria Math" w:hAnsi="Cambria Math" w:cstheme="minorHAnsi"/>
              <w:sz w:val="24"/>
              <w:szCs w:val="24"/>
            </w:rPr>
            <m:t xml:space="preserve"> ≠ 1.</m:t>
          </m:r>
        </m:oMath>
      </m:oMathPara>
    </w:p>
    <w:p w14:paraId="1BEB3F66" w14:textId="66E5CAC6" w:rsidR="0093574E" w:rsidRPr="006854A9" w:rsidRDefault="006854A9" w:rsidP="006854A9">
      <w:pPr>
        <w:rPr>
          <w:rFonts w:cstheme="minorHAnsi"/>
          <w:sz w:val="24"/>
          <w:szCs w:val="24"/>
        </w:rPr>
      </w:pPr>
      <w:r w:rsidRPr="006854A9">
        <w:rPr>
          <w:rFonts w:cstheme="minorHAnsi"/>
          <w:sz w:val="24"/>
          <w:szCs w:val="24"/>
        </w:rPr>
        <w:t>Alpha power transformed Weibull introduced by Dey et al. (2017)</w:t>
      </w:r>
    </w:p>
    <w:p w14:paraId="6C786CAC" w14:textId="7DB97CAF" w:rsidR="00DE30C5" w:rsidRDefault="00DE30C5" w:rsidP="006854A9">
      <w:pPr>
        <w:rPr>
          <w:rFonts w:cstheme="minorHAnsi"/>
          <w:sz w:val="24"/>
          <w:szCs w:val="24"/>
        </w:rPr>
      </w:pPr>
      <m:oMathPara>
        <m:oMath>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α</m:t>
                  </m:r>
                </m:e>
                <m:sup>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Cambria Math"/>
                              <w:i/>
                              <w:sz w:val="24"/>
                              <w:szCs w:val="24"/>
                            </w:rPr>
                          </m:ctrlPr>
                        </m:sSupPr>
                        <m:e>
                          <m:r>
                            <w:rPr>
                              <w:rFonts w:ascii="Cambria Math" w:hAnsi="Cambria Math" w:cs="Cambria Math"/>
                              <w:sz w:val="24"/>
                              <w:szCs w:val="24"/>
                            </w:rPr>
                            <m:t>e</m:t>
                          </m:r>
                        </m:e>
                        <m:sup>
                          <m:r>
                            <w:rPr>
                              <w:rFonts w:ascii="Cambria Math" w:hAnsi="Cambria Math" w:cstheme="minorHAnsi"/>
                              <w:sz w:val="24"/>
                              <w:szCs w:val="24"/>
                            </w:rPr>
                            <m:t>-</m:t>
                          </m:r>
                          <m:r>
                            <w:rPr>
                              <w:rFonts w:ascii="Cambria Math" w:hAnsi="Cambria Math" w:cs="Cambria Math"/>
                              <w:sz w:val="24"/>
                              <w:szCs w:val="24"/>
                            </w:rPr>
                            <m:t>β</m:t>
                          </m:r>
                          <m:sSup>
                            <m:sSupPr>
                              <m:ctrlPr>
                                <w:rPr>
                                  <w:rFonts w:ascii="Cambria Math" w:hAnsi="Cambria Math" w:cs="Cambria Math"/>
                                  <w:i/>
                                  <w:sz w:val="24"/>
                                  <w:szCs w:val="24"/>
                                </w:rPr>
                              </m:ctrlPr>
                            </m:sSupPr>
                            <m:e>
                              <m:r>
                                <w:rPr>
                                  <w:rFonts w:ascii="Cambria Math" w:hAnsi="Cambria Math" w:cs="Cambria Math"/>
                                  <w:sz w:val="24"/>
                                  <w:szCs w:val="24"/>
                                </w:rPr>
                                <m:t>x</m:t>
                              </m:r>
                            </m:e>
                            <m:sup>
                              <m:r>
                                <w:rPr>
                                  <w:rFonts w:ascii="Cambria Math" w:hAnsi="Cambria Math" w:cs="Cambria Math"/>
                                  <w:sz w:val="24"/>
                                  <w:szCs w:val="24"/>
                                </w:rPr>
                                <m:t>θ</m:t>
                              </m:r>
                            </m:sup>
                          </m:sSup>
                        </m:sup>
                      </m:sSup>
                    </m:e>
                  </m:d>
                  <m:r>
                    <w:rPr>
                      <w:rFonts w:ascii="Cambria Math" w:hAnsi="Cambria Math" w:cstheme="minorHAnsi"/>
                      <w:sz w:val="24"/>
                      <w:szCs w:val="24"/>
                    </w:rPr>
                    <m:t xml:space="preserve"> </m:t>
                  </m:r>
                </m:sup>
              </m:sSup>
              <m:r>
                <w:rPr>
                  <w:rFonts w:ascii="Cambria Math" w:hAnsi="Cambria Math" w:cstheme="minorHAnsi"/>
                  <w:sz w:val="24"/>
                  <w:szCs w:val="24"/>
                </w:rPr>
                <m:t>- 1</m:t>
              </m:r>
            </m:num>
            <m:den>
              <m:r>
                <w:rPr>
                  <w:rFonts w:ascii="Cambria Math" w:hAnsi="Cambria Math" w:cstheme="minorHAnsi"/>
                  <w:sz w:val="24"/>
                  <w:szCs w:val="24"/>
                </w:rPr>
                <m:t>α</m:t>
              </m:r>
              <m:r>
                <w:rPr>
                  <w:rFonts w:ascii="Cambria Math" w:hAnsi="Cambria Math" w:cstheme="minorHAnsi"/>
                  <w:sz w:val="24"/>
                  <w:szCs w:val="24"/>
                </w:rPr>
                <m:t>- 1</m:t>
              </m:r>
            </m:den>
          </m:f>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α</m:t>
          </m:r>
          <m:r>
            <w:rPr>
              <w:rFonts w:ascii="Cambria Math" w:hAnsi="Cambria Math" w:cstheme="minorHAnsi"/>
              <w:sz w:val="24"/>
              <w:szCs w:val="24"/>
            </w:rPr>
            <m:t xml:space="preserve">, </m:t>
          </m:r>
          <m:r>
            <w:rPr>
              <w:rFonts w:ascii="Cambria Math" w:hAnsi="Cambria Math" w:cs="Cambria Math"/>
              <w:sz w:val="24"/>
              <w:szCs w:val="24"/>
            </w:rPr>
            <m:t>β</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theme="minorHAnsi"/>
              <w:sz w:val="24"/>
              <w:szCs w:val="24"/>
            </w:rPr>
            <m:t>θ</m:t>
          </m:r>
          <m:r>
            <w:rPr>
              <w:rFonts w:ascii="Cambria Math" w:hAnsi="Cambria Math" w:cstheme="minorHAnsi"/>
              <w:sz w:val="24"/>
              <w:szCs w:val="24"/>
            </w:rPr>
            <m:t xml:space="preserve">&gt; 0, </m:t>
          </m:r>
          <m:r>
            <w:rPr>
              <w:rFonts w:ascii="Cambria Math" w:hAnsi="Cambria Math" w:cs="Cambria Math"/>
              <w:sz w:val="24"/>
              <w:szCs w:val="24"/>
            </w:rPr>
            <m:t>α</m:t>
          </m:r>
          <m:r>
            <w:rPr>
              <w:rFonts w:ascii="Cambria Math" w:hAnsi="Cambria Math" w:cstheme="minorHAnsi"/>
              <w:sz w:val="24"/>
              <w:szCs w:val="24"/>
            </w:rPr>
            <m:t xml:space="preserve"> ≠ 1.</m:t>
          </m:r>
        </m:oMath>
      </m:oMathPara>
    </w:p>
    <w:p w14:paraId="55A51975" w14:textId="77777777" w:rsidR="006854A9" w:rsidRPr="006854A9" w:rsidRDefault="006854A9" w:rsidP="006854A9">
      <w:pPr>
        <w:rPr>
          <w:rFonts w:cstheme="minorHAnsi"/>
          <w:sz w:val="24"/>
          <w:szCs w:val="24"/>
        </w:rPr>
      </w:pPr>
      <w:r w:rsidRPr="006854A9">
        <w:rPr>
          <w:rFonts w:cstheme="minorHAnsi"/>
          <w:sz w:val="24"/>
          <w:szCs w:val="24"/>
        </w:rPr>
        <w:t xml:space="preserve">To show the goodness of fit of the fitted models, we consider the analytical measures including Kolmogorov–Smirnov (KS) statistic, Anderson Darling (AD) statistic, Cramer-Von-Misses (CM) statistic, log-likelihood (LL), Akaike Information Criterion (AIC), Bayesian information criterion (BIC), corrected Akaike information criterion (CAIC) and Hannan-Quinn information criterion (HQIC). The analytical measure </w:t>
      </w:r>
      <w:proofErr w:type="gramStart"/>
      <w:r w:rsidRPr="006854A9">
        <w:rPr>
          <w:rFonts w:cstheme="minorHAnsi"/>
          <w:sz w:val="24"/>
          <w:szCs w:val="24"/>
        </w:rPr>
        <w:t>are</w:t>
      </w:r>
      <w:proofErr w:type="gramEnd"/>
      <w:r w:rsidRPr="006854A9">
        <w:rPr>
          <w:rFonts w:cstheme="minorHAnsi"/>
          <w:sz w:val="24"/>
          <w:szCs w:val="24"/>
        </w:rPr>
        <w:t xml:space="preserve"> given in Table 4, 5, 6 and 7 shows that the suggested method provides best fit than the other fitted distributions.</w:t>
      </w:r>
    </w:p>
    <w:p w14:paraId="0FD21C07" w14:textId="4A43FD3D" w:rsidR="006854A9" w:rsidRPr="006854A9" w:rsidRDefault="006854A9" w:rsidP="00FE7C5F">
      <w:pPr>
        <w:spacing w:after="0"/>
        <w:rPr>
          <w:rFonts w:cstheme="minorHAnsi"/>
          <w:sz w:val="24"/>
          <w:szCs w:val="24"/>
        </w:rPr>
      </w:pPr>
      <w:r w:rsidRPr="006854A9">
        <w:rPr>
          <w:rFonts w:cstheme="minorHAnsi"/>
          <w:b/>
          <w:bCs/>
          <w:sz w:val="24"/>
          <w:szCs w:val="24"/>
        </w:rPr>
        <w:t xml:space="preserve">Table 4: </w:t>
      </w:r>
      <w:r w:rsidRPr="006854A9">
        <w:rPr>
          <w:rFonts w:cstheme="minorHAnsi"/>
          <w:sz w:val="24"/>
          <w:szCs w:val="24"/>
        </w:rPr>
        <w:t>Maximum likelihood estimates and their respective standard errors in the parenthesis for data 1.</w:t>
      </w:r>
    </w:p>
    <w:tbl>
      <w:tblPr>
        <w:tblStyle w:val="TableGrid"/>
        <w:tblW w:w="0" w:type="auto"/>
        <w:tblLayout w:type="fixed"/>
        <w:tblLook w:val="0020" w:firstRow="1" w:lastRow="0" w:firstColumn="0" w:lastColumn="0" w:noHBand="0" w:noVBand="0"/>
      </w:tblPr>
      <w:tblGrid>
        <w:gridCol w:w="1123"/>
        <w:gridCol w:w="1630"/>
        <w:gridCol w:w="1630"/>
        <w:gridCol w:w="1630"/>
        <w:gridCol w:w="1630"/>
      </w:tblGrid>
      <w:tr w:rsidR="00467808" w:rsidRPr="006854A9" w14:paraId="2B63C914" w14:textId="77777777" w:rsidTr="00B64B91">
        <w:trPr>
          <w:trHeight w:val="431"/>
        </w:trPr>
        <w:tc>
          <w:tcPr>
            <w:tcW w:w="1123" w:type="dxa"/>
          </w:tcPr>
          <w:p w14:paraId="0A8A0114" w14:textId="77777777" w:rsidR="00467808" w:rsidRPr="006854A9" w:rsidRDefault="00467808" w:rsidP="00322AAF">
            <w:pPr>
              <w:pStyle w:val="NoSpacing"/>
            </w:pPr>
            <w:r w:rsidRPr="006854A9">
              <w:t>Dist.</w:t>
            </w:r>
          </w:p>
        </w:tc>
        <w:tc>
          <w:tcPr>
            <w:tcW w:w="1630" w:type="dxa"/>
          </w:tcPr>
          <w:p w14:paraId="0D40E91C" w14:textId="013C10B8" w:rsidR="00467808" w:rsidRPr="006854A9" w:rsidRDefault="00467808" w:rsidP="00322AAF">
            <w:pPr>
              <w:pStyle w:val="NoSpacing"/>
              <w:rPr>
                <w:position w:val="4"/>
              </w:rPr>
            </w:pPr>
            <m:oMathPara>
              <m:oMath>
                <m:acc>
                  <m:accPr>
                    <m:ctrlPr>
                      <w:rPr>
                        <w:rFonts w:ascii="Cambria Math" w:hAnsi="Cambria Math" w:cs="Cambria Math"/>
                        <w:i/>
                      </w:rPr>
                    </m:ctrlPr>
                  </m:accPr>
                  <m:e>
                    <m:r>
                      <w:rPr>
                        <w:rFonts w:ascii="Cambria Math" w:hAnsi="Cambria Math" w:cs="Cambria Math"/>
                      </w:rPr>
                      <m:t>α</m:t>
                    </m:r>
                  </m:e>
                </m:acc>
              </m:oMath>
            </m:oMathPara>
          </w:p>
        </w:tc>
        <w:tc>
          <w:tcPr>
            <w:tcW w:w="1630" w:type="dxa"/>
          </w:tcPr>
          <w:p w14:paraId="0E3B9883" w14:textId="6B9518A1" w:rsidR="00467808" w:rsidRPr="006854A9" w:rsidRDefault="00467808" w:rsidP="00322AAF">
            <w:pPr>
              <w:pStyle w:val="NoSpacing"/>
              <w:rPr>
                <w:position w:val="4"/>
              </w:rPr>
            </w:pPr>
            <m:oMathPara>
              <m:oMath>
                <m:acc>
                  <m:accPr>
                    <m:ctrlPr>
                      <w:rPr>
                        <w:rFonts w:ascii="Cambria Math" w:hAnsi="Cambria Math" w:cs="Cambria Math"/>
                        <w:i/>
                      </w:rPr>
                    </m:ctrlPr>
                  </m:accPr>
                  <m:e>
                    <m:r>
                      <w:rPr>
                        <w:rFonts w:ascii="Cambria Math" w:hAnsi="Cambria Math" w:cs="Cambria Math"/>
                      </w:rPr>
                      <m:t>β</m:t>
                    </m:r>
                  </m:e>
                </m:acc>
              </m:oMath>
            </m:oMathPara>
          </w:p>
        </w:tc>
        <w:tc>
          <w:tcPr>
            <w:tcW w:w="1630" w:type="dxa"/>
          </w:tcPr>
          <w:p w14:paraId="1F569C0E" w14:textId="52949B0B" w:rsidR="00467808" w:rsidRPr="006854A9" w:rsidRDefault="00467808" w:rsidP="00322AAF">
            <w:pPr>
              <w:pStyle w:val="NoSpacing"/>
              <w:rPr>
                <w:position w:val="4"/>
              </w:rPr>
            </w:pPr>
            <m:oMathPara>
              <m:oMath>
                <m:acc>
                  <m:accPr>
                    <m:ctrlPr>
                      <w:rPr>
                        <w:rFonts w:ascii="Cambria Math" w:hAnsi="Cambria Math" w:cs="Cambria Math"/>
                        <w:i/>
                      </w:rPr>
                    </m:ctrlPr>
                  </m:accPr>
                  <m:e>
                    <m:r>
                      <w:rPr>
                        <w:rFonts w:ascii="Cambria Math" w:hAnsi="Cambria Math" w:cs="Cambria Math"/>
                      </w:rPr>
                      <m:t>θ</m:t>
                    </m:r>
                  </m:e>
                </m:acc>
              </m:oMath>
            </m:oMathPara>
          </w:p>
        </w:tc>
        <w:tc>
          <w:tcPr>
            <w:tcW w:w="1630" w:type="dxa"/>
          </w:tcPr>
          <w:p w14:paraId="6B580925" w14:textId="77A88720" w:rsidR="00467808" w:rsidRPr="006854A9" w:rsidRDefault="00467808" w:rsidP="00322AAF">
            <w:pPr>
              <w:pStyle w:val="NoSpacing"/>
              <w:rPr>
                <w:position w:val="4"/>
              </w:rPr>
            </w:pPr>
            <m:oMathPara>
              <m:oMath>
                <m:acc>
                  <m:accPr>
                    <m:ctrlPr>
                      <w:rPr>
                        <w:rFonts w:ascii="Cambria Math" w:hAnsi="Cambria Math" w:cs="Cambria Math"/>
                        <w:i/>
                      </w:rPr>
                    </m:ctrlPr>
                  </m:accPr>
                  <m:e>
                    <m:r>
                      <w:rPr>
                        <w:rFonts w:ascii="Cambria Math" w:hAnsi="Cambria Math" w:cs="Cambria Math"/>
                      </w:rPr>
                      <m:t>λ</m:t>
                    </m:r>
                  </m:e>
                </m:acc>
              </m:oMath>
            </m:oMathPara>
          </w:p>
        </w:tc>
      </w:tr>
      <w:tr w:rsidR="00467808" w:rsidRPr="006854A9" w14:paraId="080F72E5" w14:textId="77777777" w:rsidTr="00B64B91">
        <w:trPr>
          <w:trHeight w:val="654"/>
        </w:trPr>
        <w:tc>
          <w:tcPr>
            <w:tcW w:w="1123" w:type="dxa"/>
          </w:tcPr>
          <w:p w14:paraId="7A962835" w14:textId="77777777" w:rsidR="00467808" w:rsidRPr="006854A9" w:rsidRDefault="00467808" w:rsidP="00322AAF">
            <w:pPr>
              <w:pStyle w:val="NoSpacing"/>
            </w:pPr>
            <w:r w:rsidRPr="006854A9">
              <w:t>OGNHE</w:t>
            </w:r>
          </w:p>
        </w:tc>
        <w:tc>
          <w:tcPr>
            <w:tcW w:w="1630" w:type="dxa"/>
          </w:tcPr>
          <w:p w14:paraId="2C6F8283" w14:textId="77777777" w:rsidR="00467808" w:rsidRDefault="00467808" w:rsidP="00322AAF">
            <w:pPr>
              <w:pStyle w:val="NoSpacing"/>
            </w:pPr>
            <w:r w:rsidRPr="006854A9">
              <w:t>0.481</w:t>
            </w:r>
          </w:p>
          <w:p w14:paraId="3DD462A9" w14:textId="582C0959" w:rsidR="00467808" w:rsidRPr="006854A9" w:rsidRDefault="00467808" w:rsidP="00322AAF">
            <w:pPr>
              <w:pStyle w:val="NoSpacing"/>
            </w:pPr>
            <w:r w:rsidRPr="006854A9">
              <w:t xml:space="preserve">(0.4013) </w:t>
            </w:r>
          </w:p>
        </w:tc>
        <w:tc>
          <w:tcPr>
            <w:tcW w:w="1630" w:type="dxa"/>
          </w:tcPr>
          <w:p w14:paraId="5524C4E1" w14:textId="77777777" w:rsidR="00467808" w:rsidRDefault="00467808" w:rsidP="00322AAF">
            <w:pPr>
              <w:pStyle w:val="NoSpacing"/>
            </w:pPr>
            <w:r w:rsidRPr="006854A9">
              <w:t>0.497</w:t>
            </w:r>
          </w:p>
          <w:p w14:paraId="29892F77" w14:textId="1A29EAE3" w:rsidR="00467808" w:rsidRPr="006854A9" w:rsidRDefault="00467808" w:rsidP="00322AAF">
            <w:pPr>
              <w:pStyle w:val="NoSpacing"/>
            </w:pPr>
            <w:r w:rsidRPr="006854A9">
              <w:t xml:space="preserve">(0.0632) </w:t>
            </w:r>
          </w:p>
        </w:tc>
        <w:tc>
          <w:tcPr>
            <w:tcW w:w="1630" w:type="dxa"/>
          </w:tcPr>
          <w:p w14:paraId="46449AF7" w14:textId="77777777" w:rsidR="00467808" w:rsidRDefault="00467808" w:rsidP="00322AAF">
            <w:pPr>
              <w:pStyle w:val="NoSpacing"/>
            </w:pPr>
            <w:r w:rsidRPr="006854A9">
              <w:t>0.148</w:t>
            </w:r>
          </w:p>
          <w:p w14:paraId="0EEEAD78" w14:textId="1582640A" w:rsidR="00467808" w:rsidRPr="006854A9" w:rsidRDefault="00467808" w:rsidP="00322AAF">
            <w:pPr>
              <w:pStyle w:val="NoSpacing"/>
            </w:pPr>
            <w:r w:rsidRPr="006854A9">
              <w:t>(0.0859)</w:t>
            </w:r>
          </w:p>
        </w:tc>
        <w:tc>
          <w:tcPr>
            <w:tcW w:w="1630" w:type="dxa"/>
          </w:tcPr>
          <w:p w14:paraId="7E07B09D" w14:textId="0756D72B" w:rsidR="00467808" w:rsidRPr="006854A9" w:rsidRDefault="00467808" w:rsidP="00322AAF">
            <w:pPr>
              <w:pStyle w:val="NoSpacing"/>
            </w:pPr>
          </w:p>
        </w:tc>
      </w:tr>
      <w:tr w:rsidR="00467808" w:rsidRPr="006854A9" w14:paraId="5729D346" w14:textId="77777777" w:rsidTr="00B64B91">
        <w:trPr>
          <w:trHeight w:val="657"/>
        </w:trPr>
        <w:tc>
          <w:tcPr>
            <w:tcW w:w="1123" w:type="dxa"/>
          </w:tcPr>
          <w:p w14:paraId="409316FB" w14:textId="77777777" w:rsidR="00467808" w:rsidRPr="006854A9" w:rsidRDefault="00467808" w:rsidP="00322AAF">
            <w:pPr>
              <w:pStyle w:val="NoSpacing"/>
            </w:pPr>
            <w:r w:rsidRPr="006854A9">
              <w:t>GLE</w:t>
            </w:r>
          </w:p>
        </w:tc>
        <w:tc>
          <w:tcPr>
            <w:tcW w:w="1630" w:type="dxa"/>
          </w:tcPr>
          <w:p w14:paraId="01A003D5" w14:textId="77777777" w:rsidR="00467808" w:rsidRDefault="00467808" w:rsidP="00322AAF">
            <w:pPr>
              <w:pStyle w:val="NoSpacing"/>
            </w:pPr>
            <w:r w:rsidRPr="006854A9">
              <w:t xml:space="preserve">0.015 </w:t>
            </w:r>
          </w:p>
          <w:p w14:paraId="751C4BC3" w14:textId="36CD6B74" w:rsidR="00467808" w:rsidRPr="006854A9" w:rsidRDefault="00467808" w:rsidP="00322AAF">
            <w:pPr>
              <w:pStyle w:val="NoSpacing"/>
            </w:pPr>
            <w:r w:rsidRPr="006854A9">
              <w:t>(0.018)</w:t>
            </w:r>
          </w:p>
        </w:tc>
        <w:tc>
          <w:tcPr>
            <w:tcW w:w="1630" w:type="dxa"/>
          </w:tcPr>
          <w:p w14:paraId="3638A98E" w14:textId="77777777" w:rsidR="00467808" w:rsidRDefault="00467808" w:rsidP="00322AAF">
            <w:pPr>
              <w:pStyle w:val="NoSpacing"/>
            </w:pPr>
            <w:r w:rsidRPr="006854A9">
              <w:t>0.535</w:t>
            </w:r>
          </w:p>
          <w:p w14:paraId="17539E41" w14:textId="77A2A8F5" w:rsidR="00467808" w:rsidRPr="006854A9" w:rsidRDefault="00467808" w:rsidP="00322AAF">
            <w:pPr>
              <w:pStyle w:val="NoSpacing"/>
            </w:pPr>
            <w:r w:rsidRPr="006854A9">
              <w:t xml:space="preserve">(0.1170) </w:t>
            </w:r>
          </w:p>
        </w:tc>
        <w:tc>
          <w:tcPr>
            <w:tcW w:w="1630" w:type="dxa"/>
          </w:tcPr>
          <w:p w14:paraId="73C9CAB8" w14:textId="77777777" w:rsidR="00467808" w:rsidRDefault="00467808" w:rsidP="00322AAF">
            <w:pPr>
              <w:pStyle w:val="NoSpacing"/>
            </w:pPr>
            <w:r w:rsidRPr="006854A9">
              <w:t>0.589</w:t>
            </w:r>
          </w:p>
          <w:p w14:paraId="7DEAEFF6" w14:textId="0E15C240" w:rsidR="00467808" w:rsidRPr="006854A9" w:rsidRDefault="00467808" w:rsidP="00322AAF">
            <w:pPr>
              <w:pStyle w:val="NoSpacing"/>
            </w:pPr>
            <w:r w:rsidRPr="006854A9">
              <w:t>(0.0915)</w:t>
            </w:r>
          </w:p>
        </w:tc>
        <w:tc>
          <w:tcPr>
            <w:tcW w:w="1630" w:type="dxa"/>
          </w:tcPr>
          <w:p w14:paraId="2EE9B74D" w14:textId="7F7DC74C" w:rsidR="00467808" w:rsidRPr="006854A9" w:rsidRDefault="00467808" w:rsidP="00322AAF">
            <w:pPr>
              <w:pStyle w:val="NoSpacing"/>
            </w:pPr>
          </w:p>
        </w:tc>
      </w:tr>
      <w:tr w:rsidR="00467808" w:rsidRPr="006854A9" w14:paraId="70E225DD" w14:textId="77777777" w:rsidTr="00B64B91">
        <w:trPr>
          <w:trHeight w:val="657"/>
        </w:trPr>
        <w:tc>
          <w:tcPr>
            <w:tcW w:w="1123" w:type="dxa"/>
          </w:tcPr>
          <w:p w14:paraId="26085B07" w14:textId="77777777" w:rsidR="00467808" w:rsidRPr="006854A9" w:rsidRDefault="00467808" w:rsidP="00322AAF">
            <w:pPr>
              <w:pStyle w:val="NoSpacing"/>
            </w:pPr>
            <w:r w:rsidRPr="006854A9">
              <w:t>APTW</w:t>
            </w:r>
          </w:p>
        </w:tc>
        <w:tc>
          <w:tcPr>
            <w:tcW w:w="1630" w:type="dxa"/>
          </w:tcPr>
          <w:p w14:paraId="56084FC5" w14:textId="77777777" w:rsidR="00467808" w:rsidRDefault="00467808" w:rsidP="00322AAF">
            <w:pPr>
              <w:pStyle w:val="NoSpacing"/>
            </w:pPr>
            <w:r w:rsidRPr="006854A9">
              <w:t xml:space="preserve">0.798 </w:t>
            </w:r>
          </w:p>
          <w:p w14:paraId="75DA1AF8" w14:textId="35A6AB59" w:rsidR="00467808" w:rsidRPr="006854A9" w:rsidRDefault="00467808" w:rsidP="00322AAF">
            <w:pPr>
              <w:pStyle w:val="NoSpacing"/>
            </w:pPr>
            <w:r w:rsidRPr="006854A9">
              <w:t>(1.164)</w:t>
            </w:r>
          </w:p>
        </w:tc>
        <w:tc>
          <w:tcPr>
            <w:tcW w:w="1630" w:type="dxa"/>
          </w:tcPr>
          <w:p w14:paraId="7755E7B3" w14:textId="77777777" w:rsidR="00467808" w:rsidRDefault="00467808" w:rsidP="00322AAF">
            <w:pPr>
              <w:pStyle w:val="NoSpacing"/>
            </w:pPr>
            <w:r w:rsidRPr="006854A9">
              <w:t xml:space="preserve">0.500 </w:t>
            </w:r>
          </w:p>
          <w:p w14:paraId="17D26E61" w14:textId="71878713" w:rsidR="00467808" w:rsidRPr="006854A9" w:rsidRDefault="00467808" w:rsidP="00322AAF">
            <w:pPr>
              <w:pStyle w:val="NoSpacing"/>
            </w:pPr>
            <w:r w:rsidRPr="006854A9">
              <w:t xml:space="preserve">(0.2626) </w:t>
            </w:r>
          </w:p>
        </w:tc>
        <w:tc>
          <w:tcPr>
            <w:tcW w:w="1630" w:type="dxa"/>
          </w:tcPr>
          <w:p w14:paraId="2F38D82A" w14:textId="77777777" w:rsidR="00467808" w:rsidRDefault="00467808" w:rsidP="00322AAF">
            <w:pPr>
              <w:pStyle w:val="NoSpacing"/>
            </w:pPr>
            <w:r w:rsidRPr="006854A9">
              <w:t>0.669</w:t>
            </w:r>
          </w:p>
          <w:p w14:paraId="7EE13DE0" w14:textId="3A3C1D32" w:rsidR="00467808" w:rsidRPr="006854A9" w:rsidRDefault="00467808" w:rsidP="00322AAF">
            <w:pPr>
              <w:pStyle w:val="NoSpacing"/>
            </w:pPr>
            <w:r w:rsidRPr="006854A9">
              <w:t>(0.1146)</w:t>
            </w:r>
          </w:p>
        </w:tc>
        <w:tc>
          <w:tcPr>
            <w:tcW w:w="1630" w:type="dxa"/>
          </w:tcPr>
          <w:p w14:paraId="676A378E" w14:textId="61FF3CF5" w:rsidR="00467808" w:rsidRPr="006854A9" w:rsidRDefault="00467808" w:rsidP="00322AAF">
            <w:pPr>
              <w:pStyle w:val="NoSpacing"/>
            </w:pPr>
          </w:p>
        </w:tc>
      </w:tr>
      <w:tr w:rsidR="00467808" w:rsidRPr="006854A9" w14:paraId="0CFB5722" w14:textId="77777777" w:rsidTr="00B64B91">
        <w:trPr>
          <w:trHeight w:val="654"/>
        </w:trPr>
        <w:tc>
          <w:tcPr>
            <w:tcW w:w="1123" w:type="dxa"/>
          </w:tcPr>
          <w:p w14:paraId="035475AF" w14:textId="77777777" w:rsidR="00467808" w:rsidRPr="006854A9" w:rsidRDefault="00467808" w:rsidP="00322AAF">
            <w:pPr>
              <w:pStyle w:val="NoSpacing"/>
            </w:pPr>
            <w:r w:rsidRPr="006854A9">
              <w:t>Ex-GLE</w:t>
            </w:r>
          </w:p>
        </w:tc>
        <w:tc>
          <w:tcPr>
            <w:tcW w:w="1630" w:type="dxa"/>
          </w:tcPr>
          <w:p w14:paraId="64C58F77" w14:textId="77777777" w:rsidR="00467808" w:rsidRDefault="00467808" w:rsidP="00322AAF">
            <w:pPr>
              <w:pStyle w:val="NoSpacing"/>
            </w:pPr>
            <w:r w:rsidRPr="006854A9">
              <w:t>6.578</w:t>
            </w:r>
          </w:p>
          <w:p w14:paraId="41AC4BEE" w14:textId="14E9B4B0" w:rsidR="00467808" w:rsidRPr="006854A9" w:rsidRDefault="00467808" w:rsidP="00322AAF">
            <w:pPr>
              <w:pStyle w:val="NoSpacing"/>
            </w:pPr>
            <w:r w:rsidRPr="006854A9">
              <w:t xml:space="preserve">(10.829) </w:t>
            </w:r>
            <w:r w:rsidRPr="006854A9">
              <w:t xml:space="preserve"> </w:t>
            </w:r>
          </w:p>
        </w:tc>
        <w:tc>
          <w:tcPr>
            <w:tcW w:w="1630" w:type="dxa"/>
          </w:tcPr>
          <w:p w14:paraId="3A847FAF" w14:textId="77777777" w:rsidR="00467808" w:rsidRDefault="00467808" w:rsidP="00322AAF">
            <w:pPr>
              <w:pStyle w:val="NoSpacing"/>
            </w:pPr>
            <w:r w:rsidRPr="006854A9">
              <w:t>0.688</w:t>
            </w:r>
          </w:p>
          <w:p w14:paraId="63479B81" w14:textId="1A61F1C3" w:rsidR="00467808" w:rsidRPr="006854A9" w:rsidRDefault="00467808" w:rsidP="00322AAF">
            <w:pPr>
              <w:pStyle w:val="NoSpacing"/>
            </w:pPr>
            <w:r w:rsidRPr="006854A9">
              <w:t xml:space="preserve">(1.462) </w:t>
            </w:r>
          </w:p>
        </w:tc>
        <w:tc>
          <w:tcPr>
            <w:tcW w:w="1630" w:type="dxa"/>
          </w:tcPr>
          <w:p w14:paraId="4B38C32D" w14:textId="77777777" w:rsidR="00467808" w:rsidRDefault="00467808" w:rsidP="00322AAF">
            <w:pPr>
              <w:pStyle w:val="NoSpacing"/>
            </w:pPr>
            <w:r w:rsidRPr="006854A9">
              <w:t xml:space="preserve">0.274 </w:t>
            </w:r>
          </w:p>
          <w:p w14:paraId="4D259B00" w14:textId="08233F1C" w:rsidR="00467808" w:rsidRPr="006854A9" w:rsidRDefault="00467808" w:rsidP="00322AAF">
            <w:pPr>
              <w:pStyle w:val="NoSpacing"/>
            </w:pPr>
            <w:r w:rsidRPr="006854A9">
              <w:t>(0.0758)</w:t>
            </w:r>
          </w:p>
        </w:tc>
        <w:tc>
          <w:tcPr>
            <w:tcW w:w="1630" w:type="dxa"/>
          </w:tcPr>
          <w:p w14:paraId="51527331" w14:textId="77777777" w:rsidR="00467808" w:rsidRDefault="00467808" w:rsidP="00322AAF">
            <w:pPr>
              <w:pStyle w:val="NoSpacing"/>
            </w:pPr>
            <w:r w:rsidRPr="006854A9">
              <w:t>4.287</w:t>
            </w:r>
            <w:r w:rsidRPr="006854A9">
              <w:t xml:space="preserve"> </w:t>
            </w:r>
          </w:p>
          <w:p w14:paraId="01A75F30" w14:textId="5BA4836A" w:rsidR="00467808" w:rsidRPr="006854A9" w:rsidRDefault="00467808" w:rsidP="00322AAF">
            <w:pPr>
              <w:pStyle w:val="NoSpacing"/>
            </w:pPr>
            <w:r w:rsidRPr="006854A9">
              <w:t>(2.5937)</w:t>
            </w:r>
          </w:p>
        </w:tc>
      </w:tr>
      <w:tr w:rsidR="00467808" w:rsidRPr="006854A9" w14:paraId="6E3D1CC8" w14:textId="77777777" w:rsidTr="00B64B91">
        <w:trPr>
          <w:trHeight w:val="657"/>
        </w:trPr>
        <w:tc>
          <w:tcPr>
            <w:tcW w:w="1123" w:type="dxa"/>
          </w:tcPr>
          <w:p w14:paraId="3EEA4998" w14:textId="77777777" w:rsidR="00467808" w:rsidRPr="006854A9" w:rsidRDefault="00467808" w:rsidP="00322AAF">
            <w:pPr>
              <w:pStyle w:val="NoSpacing"/>
            </w:pPr>
            <w:r w:rsidRPr="006854A9">
              <w:t>EL</w:t>
            </w:r>
          </w:p>
        </w:tc>
        <w:tc>
          <w:tcPr>
            <w:tcW w:w="1630" w:type="dxa"/>
          </w:tcPr>
          <w:p w14:paraId="0919ACCB" w14:textId="77777777" w:rsidR="00467808" w:rsidRDefault="00467808" w:rsidP="00322AAF">
            <w:pPr>
              <w:pStyle w:val="NoSpacing"/>
            </w:pPr>
            <w:r w:rsidRPr="006854A9">
              <w:t xml:space="preserve">0.609 </w:t>
            </w:r>
          </w:p>
          <w:p w14:paraId="5747EA39" w14:textId="7480B7D7" w:rsidR="00467808" w:rsidRPr="006854A9" w:rsidRDefault="00467808" w:rsidP="00322AAF">
            <w:pPr>
              <w:pStyle w:val="NoSpacing"/>
            </w:pPr>
            <w:r w:rsidRPr="006854A9">
              <w:t xml:space="preserve">(0.0647) </w:t>
            </w:r>
          </w:p>
        </w:tc>
        <w:tc>
          <w:tcPr>
            <w:tcW w:w="1630" w:type="dxa"/>
          </w:tcPr>
          <w:p w14:paraId="1E2B4A18" w14:textId="77777777" w:rsidR="00467808" w:rsidRDefault="00467808" w:rsidP="00322AAF">
            <w:pPr>
              <w:pStyle w:val="NoSpacing"/>
            </w:pPr>
            <w:r w:rsidRPr="006854A9">
              <w:t>0.0037</w:t>
            </w:r>
          </w:p>
          <w:p w14:paraId="133F9E56" w14:textId="76F13280" w:rsidR="00467808" w:rsidRPr="006854A9" w:rsidRDefault="00467808" w:rsidP="00322AAF">
            <w:pPr>
              <w:pStyle w:val="NoSpacing"/>
            </w:pPr>
            <w:r w:rsidRPr="006854A9">
              <w:t xml:space="preserve">(0.00146) </w:t>
            </w:r>
          </w:p>
        </w:tc>
        <w:tc>
          <w:tcPr>
            <w:tcW w:w="1630" w:type="dxa"/>
          </w:tcPr>
          <w:p w14:paraId="39036D86" w14:textId="77777777" w:rsidR="00467808" w:rsidRDefault="00467808" w:rsidP="00322AAF">
            <w:pPr>
              <w:pStyle w:val="NoSpacing"/>
            </w:pPr>
            <w:r w:rsidRPr="006854A9">
              <w:t>0.190</w:t>
            </w:r>
            <w:r w:rsidRPr="006854A9">
              <w:t xml:space="preserve"> </w:t>
            </w:r>
          </w:p>
          <w:p w14:paraId="0AAA0244" w14:textId="7DC63C47" w:rsidR="00467808" w:rsidRPr="006854A9" w:rsidRDefault="00467808" w:rsidP="00322AAF">
            <w:pPr>
              <w:pStyle w:val="NoSpacing"/>
            </w:pPr>
            <w:r w:rsidRPr="006854A9">
              <w:t>(0.0095)</w:t>
            </w:r>
          </w:p>
        </w:tc>
        <w:tc>
          <w:tcPr>
            <w:tcW w:w="1630" w:type="dxa"/>
          </w:tcPr>
          <w:p w14:paraId="151F5644" w14:textId="0BF00D6C" w:rsidR="00467808" w:rsidRPr="006854A9" w:rsidRDefault="00467808" w:rsidP="00322AAF">
            <w:pPr>
              <w:pStyle w:val="NoSpacing"/>
            </w:pPr>
          </w:p>
        </w:tc>
      </w:tr>
      <w:tr w:rsidR="00467808" w:rsidRPr="006854A9" w14:paraId="642830BB" w14:textId="77777777" w:rsidTr="00B64B91">
        <w:trPr>
          <w:trHeight w:val="657"/>
        </w:trPr>
        <w:tc>
          <w:tcPr>
            <w:tcW w:w="1123" w:type="dxa"/>
          </w:tcPr>
          <w:p w14:paraId="68949103" w14:textId="77777777" w:rsidR="00467808" w:rsidRPr="006854A9" w:rsidRDefault="00467808" w:rsidP="00322AAF">
            <w:pPr>
              <w:pStyle w:val="NoSpacing"/>
            </w:pPr>
            <w:r w:rsidRPr="006854A9">
              <w:t>APTE</w:t>
            </w:r>
          </w:p>
        </w:tc>
        <w:tc>
          <w:tcPr>
            <w:tcW w:w="1630" w:type="dxa"/>
          </w:tcPr>
          <w:p w14:paraId="4808CF25" w14:textId="77777777" w:rsidR="00467808" w:rsidRDefault="00467808" w:rsidP="00322AAF">
            <w:pPr>
              <w:pStyle w:val="NoSpacing"/>
            </w:pPr>
            <w:r w:rsidRPr="006854A9">
              <w:t>0.531</w:t>
            </w:r>
          </w:p>
          <w:p w14:paraId="466F8F7D" w14:textId="36E34632" w:rsidR="00467808" w:rsidRPr="006854A9" w:rsidRDefault="00467808" w:rsidP="00322AAF">
            <w:pPr>
              <w:pStyle w:val="NoSpacing"/>
            </w:pPr>
            <w:r w:rsidRPr="006854A9">
              <w:t xml:space="preserve">(0.1336) </w:t>
            </w:r>
            <w:r w:rsidRPr="006854A9">
              <w:t xml:space="preserve"> </w:t>
            </w:r>
          </w:p>
        </w:tc>
        <w:tc>
          <w:tcPr>
            <w:tcW w:w="1630" w:type="dxa"/>
          </w:tcPr>
          <w:p w14:paraId="786EFF87" w14:textId="77777777" w:rsidR="00467808" w:rsidRDefault="00467808" w:rsidP="00322AAF">
            <w:pPr>
              <w:pStyle w:val="NoSpacing"/>
            </w:pPr>
            <w:r w:rsidRPr="006854A9">
              <w:t>0.589</w:t>
            </w:r>
            <w:r w:rsidRPr="006854A9">
              <w:t xml:space="preserve"> </w:t>
            </w:r>
          </w:p>
          <w:p w14:paraId="726AE706" w14:textId="6A3B1A5B" w:rsidR="00467808" w:rsidRPr="006854A9" w:rsidRDefault="00467808" w:rsidP="00322AAF">
            <w:pPr>
              <w:pStyle w:val="NoSpacing"/>
            </w:pPr>
            <w:r w:rsidRPr="006854A9">
              <w:t>(0.0629)</w:t>
            </w:r>
          </w:p>
        </w:tc>
        <w:tc>
          <w:tcPr>
            <w:tcW w:w="1630" w:type="dxa"/>
          </w:tcPr>
          <w:p w14:paraId="0A2DC3E6" w14:textId="77777777" w:rsidR="00467808" w:rsidRPr="006854A9" w:rsidRDefault="00467808" w:rsidP="00322AAF">
            <w:pPr>
              <w:pStyle w:val="NoSpacing"/>
            </w:pPr>
          </w:p>
        </w:tc>
        <w:tc>
          <w:tcPr>
            <w:tcW w:w="1630" w:type="dxa"/>
          </w:tcPr>
          <w:p w14:paraId="650DF977" w14:textId="6E9F5ACA" w:rsidR="00467808" w:rsidRPr="006854A9" w:rsidRDefault="00467808" w:rsidP="00322AAF">
            <w:pPr>
              <w:pStyle w:val="NoSpacing"/>
            </w:pPr>
          </w:p>
        </w:tc>
      </w:tr>
    </w:tbl>
    <w:p w14:paraId="72A2BC4E" w14:textId="77777777" w:rsidR="00B9396F" w:rsidRPr="00F54CAB" w:rsidRDefault="00B9396F" w:rsidP="00032F9B">
      <w:pPr>
        <w:rPr>
          <w:rFonts w:cstheme="minorHAnsi"/>
          <w:sz w:val="24"/>
          <w:szCs w:val="24"/>
        </w:rPr>
      </w:pPr>
    </w:p>
    <w:p w14:paraId="1FA85203" w14:textId="66BB231B" w:rsidR="00B179F6" w:rsidRPr="00B179F6" w:rsidRDefault="00B179F6" w:rsidP="00FE7C5F">
      <w:pPr>
        <w:spacing w:after="0"/>
        <w:rPr>
          <w:rFonts w:cstheme="minorHAnsi"/>
          <w:sz w:val="24"/>
          <w:szCs w:val="24"/>
        </w:rPr>
      </w:pPr>
      <w:r w:rsidRPr="00B179F6">
        <w:rPr>
          <w:rFonts w:cstheme="minorHAnsi"/>
          <w:b/>
          <w:bCs/>
          <w:sz w:val="24"/>
          <w:szCs w:val="24"/>
        </w:rPr>
        <w:t xml:space="preserve">Table 5: </w:t>
      </w:r>
      <w:r w:rsidRPr="00B179F6">
        <w:rPr>
          <w:rFonts w:cstheme="minorHAnsi"/>
          <w:sz w:val="24"/>
          <w:szCs w:val="24"/>
        </w:rPr>
        <w:t>Analytical results of the proposed and other competing models for data 1.</w:t>
      </w:r>
    </w:p>
    <w:tbl>
      <w:tblPr>
        <w:tblStyle w:val="TableGrid"/>
        <w:tblW w:w="0" w:type="auto"/>
        <w:tblLook w:val="0020" w:firstRow="1" w:lastRow="0" w:firstColumn="0" w:lastColumn="0" w:noHBand="0" w:noVBand="0"/>
      </w:tblPr>
      <w:tblGrid>
        <w:gridCol w:w="887"/>
        <w:gridCol w:w="718"/>
        <w:gridCol w:w="718"/>
        <w:gridCol w:w="718"/>
        <w:gridCol w:w="830"/>
        <w:gridCol w:w="830"/>
        <w:gridCol w:w="830"/>
        <w:gridCol w:w="830"/>
        <w:gridCol w:w="830"/>
      </w:tblGrid>
      <w:tr w:rsidR="00B179F6" w:rsidRPr="00B179F6" w14:paraId="1EBD3D14" w14:textId="77777777" w:rsidTr="00B64B91">
        <w:trPr>
          <w:trHeight w:val="258"/>
        </w:trPr>
        <w:tc>
          <w:tcPr>
            <w:tcW w:w="0" w:type="auto"/>
          </w:tcPr>
          <w:p w14:paraId="175EF5F7" w14:textId="77777777" w:rsidR="00B179F6" w:rsidRPr="00B179F6" w:rsidRDefault="00B179F6" w:rsidP="00FE7C5F">
            <w:pPr>
              <w:pStyle w:val="NoSpacing"/>
            </w:pPr>
            <w:r w:rsidRPr="00B179F6">
              <w:t>Dist.</w:t>
            </w:r>
          </w:p>
        </w:tc>
        <w:tc>
          <w:tcPr>
            <w:tcW w:w="0" w:type="auto"/>
          </w:tcPr>
          <w:p w14:paraId="310EB30A" w14:textId="77777777" w:rsidR="00B179F6" w:rsidRPr="00B179F6" w:rsidRDefault="00B179F6" w:rsidP="00FE7C5F">
            <w:pPr>
              <w:pStyle w:val="NoSpacing"/>
            </w:pPr>
            <w:r w:rsidRPr="00B179F6">
              <w:t>KS</w:t>
            </w:r>
          </w:p>
        </w:tc>
        <w:tc>
          <w:tcPr>
            <w:tcW w:w="0" w:type="auto"/>
          </w:tcPr>
          <w:p w14:paraId="1BF743DA" w14:textId="77777777" w:rsidR="00B179F6" w:rsidRPr="00B179F6" w:rsidRDefault="00B179F6" w:rsidP="00FE7C5F">
            <w:pPr>
              <w:pStyle w:val="NoSpacing"/>
            </w:pPr>
            <w:r w:rsidRPr="00B179F6">
              <w:t>AD</w:t>
            </w:r>
          </w:p>
        </w:tc>
        <w:tc>
          <w:tcPr>
            <w:tcW w:w="0" w:type="auto"/>
          </w:tcPr>
          <w:p w14:paraId="77F2C507" w14:textId="77777777" w:rsidR="00B179F6" w:rsidRPr="00B179F6" w:rsidRDefault="00B179F6" w:rsidP="00FE7C5F">
            <w:pPr>
              <w:pStyle w:val="NoSpacing"/>
            </w:pPr>
            <w:r w:rsidRPr="00B179F6">
              <w:t>CM</w:t>
            </w:r>
          </w:p>
        </w:tc>
        <w:tc>
          <w:tcPr>
            <w:tcW w:w="0" w:type="auto"/>
          </w:tcPr>
          <w:p w14:paraId="377D9EA5" w14:textId="77777777" w:rsidR="00B179F6" w:rsidRPr="00B179F6" w:rsidRDefault="00B179F6" w:rsidP="00FE7C5F">
            <w:pPr>
              <w:pStyle w:val="NoSpacing"/>
            </w:pPr>
            <w:r w:rsidRPr="00B179F6">
              <w:t>LL</w:t>
            </w:r>
          </w:p>
        </w:tc>
        <w:tc>
          <w:tcPr>
            <w:tcW w:w="0" w:type="auto"/>
          </w:tcPr>
          <w:p w14:paraId="693BF894" w14:textId="77777777" w:rsidR="00B179F6" w:rsidRPr="00B179F6" w:rsidRDefault="00B179F6" w:rsidP="00FE7C5F">
            <w:pPr>
              <w:pStyle w:val="NoSpacing"/>
            </w:pPr>
            <w:r w:rsidRPr="00B179F6">
              <w:t>AIC</w:t>
            </w:r>
          </w:p>
        </w:tc>
        <w:tc>
          <w:tcPr>
            <w:tcW w:w="0" w:type="auto"/>
          </w:tcPr>
          <w:p w14:paraId="3CBC4166" w14:textId="77777777" w:rsidR="00B179F6" w:rsidRPr="00B179F6" w:rsidRDefault="00B179F6" w:rsidP="00FE7C5F">
            <w:pPr>
              <w:pStyle w:val="NoSpacing"/>
            </w:pPr>
            <w:r w:rsidRPr="00B179F6">
              <w:t>BIC</w:t>
            </w:r>
          </w:p>
        </w:tc>
        <w:tc>
          <w:tcPr>
            <w:tcW w:w="0" w:type="auto"/>
          </w:tcPr>
          <w:p w14:paraId="1D25B4A8" w14:textId="77777777" w:rsidR="00B179F6" w:rsidRPr="00B179F6" w:rsidRDefault="00B179F6" w:rsidP="00FE7C5F">
            <w:pPr>
              <w:pStyle w:val="NoSpacing"/>
            </w:pPr>
            <w:r w:rsidRPr="00B179F6">
              <w:t>CIAC</w:t>
            </w:r>
          </w:p>
        </w:tc>
        <w:tc>
          <w:tcPr>
            <w:tcW w:w="0" w:type="auto"/>
          </w:tcPr>
          <w:p w14:paraId="4A905943" w14:textId="77777777" w:rsidR="00B179F6" w:rsidRPr="00B179F6" w:rsidRDefault="00B179F6" w:rsidP="00FE7C5F">
            <w:pPr>
              <w:pStyle w:val="NoSpacing"/>
            </w:pPr>
            <w:r w:rsidRPr="00B179F6">
              <w:t>HQIC</w:t>
            </w:r>
          </w:p>
        </w:tc>
      </w:tr>
      <w:tr w:rsidR="00B179F6" w:rsidRPr="00B179F6" w14:paraId="61475CE4" w14:textId="77777777" w:rsidTr="00B64B91">
        <w:trPr>
          <w:trHeight w:val="235"/>
        </w:trPr>
        <w:tc>
          <w:tcPr>
            <w:tcW w:w="0" w:type="auto"/>
          </w:tcPr>
          <w:p w14:paraId="5CDCE4A8" w14:textId="77777777" w:rsidR="00B179F6" w:rsidRPr="00B179F6" w:rsidRDefault="00B179F6" w:rsidP="00FE7C5F">
            <w:pPr>
              <w:pStyle w:val="NoSpacing"/>
            </w:pPr>
            <w:r w:rsidRPr="00B179F6">
              <w:t>OGNHE</w:t>
            </w:r>
          </w:p>
        </w:tc>
        <w:tc>
          <w:tcPr>
            <w:tcW w:w="0" w:type="auto"/>
          </w:tcPr>
          <w:p w14:paraId="213CEA4F" w14:textId="77777777" w:rsidR="00B179F6" w:rsidRPr="00B179F6" w:rsidRDefault="00B179F6" w:rsidP="00FE7C5F">
            <w:pPr>
              <w:pStyle w:val="NoSpacing"/>
            </w:pPr>
            <w:r w:rsidRPr="00B179F6">
              <w:t>0.139</w:t>
            </w:r>
          </w:p>
        </w:tc>
        <w:tc>
          <w:tcPr>
            <w:tcW w:w="0" w:type="auto"/>
          </w:tcPr>
          <w:p w14:paraId="38F5940B" w14:textId="77777777" w:rsidR="00B179F6" w:rsidRPr="00B179F6" w:rsidRDefault="00B179F6" w:rsidP="00FE7C5F">
            <w:pPr>
              <w:pStyle w:val="NoSpacing"/>
            </w:pPr>
            <w:r w:rsidRPr="00B179F6">
              <w:t>0.871</w:t>
            </w:r>
          </w:p>
        </w:tc>
        <w:tc>
          <w:tcPr>
            <w:tcW w:w="0" w:type="auto"/>
          </w:tcPr>
          <w:p w14:paraId="403D3E71" w14:textId="77777777" w:rsidR="00B179F6" w:rsidRPr="00B179F6" w:rsidRDefault="00B179F6" w:rsidP="00FE7C5F">
            <w:pPr>
              <w:pStyle w:val="NoSpacing"/>
            </w:pPr>
            <w:r w:rsidRPr="00B179F6">
              <w:t>0.129</w:t>
            </w:r>
          </w:p>
        </w:tc>
        <w:tc>
          <w:tcPr>
            <w:tcW w:w="0" w:type="auto"/>
          </w:tcPr>
          <w:p w14:paraId="089143BB" w14:textId="77777777" w:rsidR="00B179F6" w:rsidRPr="00B179F6" w:rsidRDefault="00B179F6" w:rsidP="00FE7C5F">
            <w:pPr>
              <w:pStyle w:val="NoSpacing"/>
            </w:pPr>
            <w:r w:rsidRPr="00B179F6">
              <w:t>101.52</w:t>
            </w:r>
          </w:p>
        </w:tc>
        <w:tc>
          <w:tcPr>
            <w:tcW w:w="0" w:type="auto"/>
          </w:tcPr>
          <w:p w14:paraId="47E005C5" w14:textId="77777777" w:rsidR="00B179F6" w:rsidRPr="00B179F6" w:rsidRDefault="00B179F6" w:rsidP="00FE7C5F">
            <w:pPr>
              <w:pStyle w:val="NoSpacing"/>
            </w:pPr>
            <w:r w:rsidRPr="00B179F6">
              <w:t>209.05</w:t>
            </w:r>
          </w:p>
        </w:tc>
        <w:tc>
          <w:tcPr>
            <w:tcW w:w="0" w:type="auto"/>
          </w:tcPr>
          <w:p w14:paraId="784A302D" w14:textId="77777777" w:rsidR="00B179F6" w:rsidRPr="00B179F6" w:rsidRDefault="00B179F6" w:rsidP="00FE7C5F">
            <w:pPr>
              <w:pStyle w:val="NoSpacing"/>
            </w:pPr>
            <w:r w:rsidRPr="00B179F6">
              <w:t>214.79</w:t>
            </w:r>
          </w:p>
        </w:tc>
        <w:tc>
          <w:tcPr>
            <w:tcW w:w="0" w:type="auto"/>
          </w:tcPr>
          <w:p w14:paraId="512737D7" w14:textId="77777777" w:rsidR="00B179F6" w:rsidRPr="00B179F6" w:rsidRDefault="00B179F6" w:rsidP="00FE7C5F">
            <w:pPr>
              <w:pStyle w:val="NoSpacing"/>
            </w:pPr>
            <w:r w:rsidRPr="00B179F6">
              <w:t>209.57</w:t>
            </w:r>
          </w:p>
        </w:tc>
        <w:tc>
          <w:tcPr>
            <w:tcW w:w="0" w:type="auto"/>
          </w:tcPr>
          <w:p w14:paraId="689618EE" w14:textId="77777777" w:rsidR="00B179F6" w:rsidRPr="00B179F6" w:rsidRDefault="00B179F6" w:rsidP="00FE7C5F">
            <w:pPr>
              <w:pStyle w:val="NoSpacing"/>
            </w:pPr>
            <w:r w:rsidRPr="00B179F6">
              <w:t>211.24</w:t>
            </w:r>
          </w:p>
        </w:tc>
      </w:tr>
      <w:tr w:rsidR="00B179F6" w:rsidRPr="00B179F6" w14:paraId="56105B17" w14:textId="77777777" w:rsidTr="00B64B91">
        <w:trPr>
          <w:trHeight w:val="230"/>
        </w:trPr>
        <w:tc>
          <w:tcPr>
            <w:tcW w:w="0" w:type="auto"/>
          </w:tcPr>
          <w:p w14:paraId="09C38F64" w14:textId="77777777" w:rsidR="00B179F6" w:rsidRPr="00B179F6" w:rsidRDefault="00B179F6" w:rsidP="00FE7C5F">
            <w:pPr>
              <w:pStyle w:val="NoSpacing"/>
            </w:pPr>
            <w:r w:rsidRPr="00B179F6">
              <w:t>GLE</w:t>
            </w:r>
          </w:p>
        </w:tc>
        <w:tc>
          <w:tcPr>
            <w:tcW w:w="0" w:type="auto"/>
          </w:tcPr>
          <w:p w14:paraId="2E60ACC5" w14:textId="77777777" w:rsidR="00B179F6" w:rsidRPr="00B179F6" w:rsidRDefault="00B179F6" w:rsidP="00FE7C5F">
            <w:pPr>
              <w:pStyle w:val="NoSpacing"/>
            </w:pPr>
            <w:r w:rsidRPr="00B179F6">
              <w:t>0.122</w:t>
            </w:r>
          </w:p>
        </w:tc>
        <w:tc>
          <w:tcPr>
            <w:tcW w:w="0" w:type="auto"/>
          </w:tcPr>
          <w:p w14:paraId="4DD0D94F" w14:textId="77777777" w:rsidR="00B179F6" w:rsidRPr="00B179F6" w:rsidRDefault="00B179F6" w:rsidP="00FE7C5F">
            <w:pPr>
              <w:pStyle w:val="NoSpacing"/>
            </w:pPr>
            <w:r w:rsidRPr="00B179F6">
              <w:t>0.885</w:t>
            </w:r>
          </w:p>
        </w:tc>
        <w:tc>
          <w:tcPr>
            <w:tcW w:w="0" w:type="auto"/>
          </w:tcPr>
          <w:p w14:paraId="602D7A13" w14:textId="77777777" w:rsidR="00B179F6" w:rsidRPr="00B179F6" w:rsidRDefault="00B179F6" w:rsidP="00FE7C5F">
            <w:pPr>
              <w:pStyle w:val="NoSpacing"/>
            </w:pPr>
            <w:r w:rsidRPr="00B179F6">
              <w:t>0.131</w:t>
            </w:r>
          </w:p>
        </w:tc>
        <w:tc>
          <w:tcPr>
            <w:tcW w:w="0" w:type="auto"/>
          </w:tcPr>
          <w:p w14:paraId="4BB10497" w14:textId="77777777" w:rsidR="00B179F6" w:rsidRPr="00B179F6" w:rsidRDefault="00B179F6" w:rsidP="00FE7C5F">
            <w:pPr>
              <w:pStyle w:val="NoSpacing"/>
            </w:pPr>
            <w:r w:rsidRPr="00B179F6">
              <w:t>101.77</w:t>
            </w:r>
          </w:p>
        </w:tc>
        <w:tc>
          <w:tcPr>
            <w:tcW w:w="0" w:type="auto"/>
          </w:tcPr>
          <w:p w14:paraId="6109FEF4" w14:textId="77777777" w:rsidR="00B179F6" w:rsidRPr="00B179F6" w:rsidRDefault="00B179F6" w:rsidP="00FE7C5F">
            <w:pPr>
              <w:pStyle w:val="NoSpacing"/>
            </w:pPr>
            <w:r w:rsidRPr="00B179F6">
              <w:t>209.54</w:t>
            </w:r>
          </w:p>
        </w:tc>
        <w:tc>
          <w:tcPr>
            <w:tcW w:w="0" w:type="auto"/>
          </w:tcPr>
          <w:p w14:paraId="5786B845" w14:textId="77777777" w:rsidR="00B179F6" w:rsidRPr="00B179F6" w:rsidRDefault="00B179F6" w:rsidP="00FE7C5F">
            <w:pPr>
              <w:pStyle w:val="NoSpacing"/>
            </w:pPr>
            <w:r w:rsidRPr="00B179F6">
              <w:t>215.28</w:t>
            </w:r>
          </w:p>
        </w:tc>
        <w:tc>
          <w:tcPr>
            <w:tcW w:w="0" w:type="auto"/>
          </w:tcPr>
          <w:p w14:paraId="665822E7" w14:textId="77777777" w:rsidR="00B179F6" w:rsidRPr="00B179F6" w:rsidRDefault="00B179F6" w:rsidP="00FE7C5F">
            <w:pPr>
              <w:pStyle w:val="NoSpacing"/>
            </w:pPr>
            <w:r w:rsidRPr="00B179F6">
              <w:t>210.07</w:t>
            </w:r>
          </w:p>
        </w:tc>
        <w:tc>
          <w:tcPr>
            <w:tcW w:w="0" w:type="auto"/>
          </w:tcPr>
          <w:p w14:paraId="5E3FF113" w14:textId="77777777" w:rsidR="00B179F6" w:rsidRPr="00B179F6" w:rsidRDefault="00B179F6" w:rsidP="00FE7C5F">
            <w:pPr>
              <w:pStyle w:val="NoSpacing"/>
            </w:pPr>
            <w:r w:rsidRPr="00B179F6">
              <w:t>211.73</w:t>
            </w:r>
          </w:p>
        </w:tc>
      </w:tr>
      <w:tr w:rsidR="00B179F6" w:rsidRPr="00B179F6" w14:paraId="24D4B103" w14:textId="77777777" w:rsidTr="00B64B91">
        <w:trPr>
          <w:trHeight w:val="230"/>
        </w:trPr>
        <w:tc>
          <w:tcPr>
            <w:tcW w:w="0" w:type="auto"/>
          </w:tcPr>
          <w:p w14:paraId="4C835E7E" w14:textId="77777777" w:rsidR="00B179F6" w:rsidRPr="00B179F6" w:rsidRDefault="00B179F6" w:rsidP="00FE7C5F">
            <w:pPr>
              <w:pStyle w:val="NoSpacing"/>
            </w:pPr>
            <w:r w:rsidRPr="00B179F6">
              <w:t>APTW</w:t>
            </w:r>
          </w:p>
        </w:tc>
        <w:tc>
          <w:tcPr>
            <w:tcW w:w="0" w:type="auto"/>
          </w:tcPr>
          <w:p w14:paraId="66CCD925" w14:textId="77777777" w:rsidR="00B179F6" w:rsidRPr="00B179F6" w:rsidRDefault="00B179F6" w:rsidP="00FE7C5F">
            <w:pPr>
              <w:pStyle w:val="NoSpacing"/>
            </w:pPr>
            <w:r w:rsidRPr="00B179F6">
              <w:t>0.140</w:t>
            </w:r>
          </w:p>
        </w:tc>
        <w:tc>
          <w:tcPr>
            <w:tcW w:w="0" w:type="auto"/>
          </w:tcPr>
          <w:p w14:paraId="5BB34452" w14:textId="77777777" w:rsidR="00B179F6" w:rsidRPr="00B179F6" w:rsidRDefault="00B179F6" w:rsidP="00FE7C5F">
            <w:pPr>
              <w:pStyle w:val="NoSpacing"/>
            </w:pPr>
            <w:r w:rsidRPr="00B179F6">
              <w:t>0.892</w:t>
            </w:r>
          </w:p>
        </w:tc>
        <w:tc>
          <w:tcPr>
            <w:tcW w:w="0" w:type="auto"/>
          </w:tcPr>
          <w:p w14:paraId="0750DC81" w14:textId="77777777" w:rsidR="00B179F6" w:rsidRPr="00B179F6" w:rsidRDefault="00B179F6" w:rsidP="00FE7C5F">
            <w:pPr>
              <w:pStyle w:val="NoSpacing"/>
            </w:pPr>
            <w:r w:rsidRPr="00B179F6">
              <w:t>0.133</w:t>
            </w:r>
          </w:p>
        </w:tc>
        <w:tc>
          <w:tcPr>
            <w:tcW w:w="0" w:type="auto"/>
          </w:tcPr>
          <w:p w14:paraId="4427E4C1" w14:textId="77777777" w:rsidR="00B179F6" w:rsidRPr="00B179F6" w:rsidRDefault="00B179F6" w:rsidP="00FE7C5F">
            <w:pPr>
              <w:pStyle w:val="NoSpacing"/>
            </w:pPr>
            <w:r w:rsidRPr="00B179F6">
              <w:t>102.12</w:t>
            </w:r>
          </w:p>
        </w:tc>
        <w:tc>
          <w:tcPr>
            <w:tcW w:w="0" w:type="auto"/>
          </w:tcPr>
          <w:p w14:paraId="497F9A2D" w14:textId="77777777" w:rsidR="00B179F6" w:rsidRPr="00B179F6" w:rsidRDefault="00B179F6" w:rsidP="00FE7C5F">
            <w:pPr>
              <w:pStyle w:val="NoSpacing"/>
            </w:pPr>
            <w:r w:rsidRPr="00B179F6">
              <w:t>210.64</w:t>
            </w:r>
          </w:p>
        </w:tc>
        <w:tc>
          <w:tcPr>
            <w:tcW w:w="0" w:type="auto"/>
          </w:tcPr>
          <w:p w14:paraId="3F4A96ED" w14:textId="77777777" w:rsidR="00B179F6" w:rsidRPr="00B179F6" w:rsidRDefault="00B179F6" w:rsidP="00FE7C5F">
            <w:pPr>
              <w:pStyle w:val="NoSpacing"/>
            </w:pPr>
            <w:r w:rsidRPr="00B179F6">
              <w:t>216.38</w:t>
            </w:r>
          </w:p>
        </w:tc>
        <w:tc>
          <w:tcPr>
            <w:tcW w:w="0" w:type="auto"/>
          </w:tcPr>
          <w:p w14:paraId="2B8CCF20" w14:textId="77777777" w:rsidR="00B179F6" w:rsidRPr="00B179F6" w:rsidRDefault="00B179F6" w:rsidP="00FE7C5F">
            <w:pPr>
              <w:pStyle w:val="NoSpacing"/>
            </w:pPr>
            <w:r w:rsidRPr="00B179F6">
              <w:t>211.16</w:t>
            </w:r>
          </w:p>
        </w:tc>
        <w:tc>
          <w:tcPr>
            <w:tcW w:w="0" w:type="auto"/>
          </w:tcPr>
          <w:p w14:paraId="53F2CDF9" w14:textId="77777777" w:rsidR="00B179F6" w:rsidRPr="00B179F6" w:rsidRDefault="00B179F6" w:rsidP="00FE7C5F">
            <w:pPr>
              <w:pStyle w:val="NoSpacing"/>
            </w:pPr>
            <w:r w:rsidRPr="00B179F6">
              <w:t>212.83</w:t>
            </w:r>
          </w:p>
        </w:tc>
      </w:tr>
      <w:tr w:rsidR="00B179F6" w:rsidRPr="00B179F6" w14:paraId="0BF952E6" w14:textId="77777777" w:rsidTr="00B64B91">
        <w:trPr>
          <w:trHeight w:val="229"/>
        </w:trPr>
        <w:tc>
          <w:tcPr>
            <w:tcW w:w="0" w:type="auto"/>
          </w:tcPr>
          <w:p w14:paraId="0E97749E" w14:textId="77777777" w:rsidR="00B179F6" w:rsidRPr="00B179F6" w:rsidRDefault="00B179F6" w:rsidP="00FE7C5F">
            <w:pPr>
              <w:pStyle w:val="NoSpacing"/>
            </w:pPr>
            <w:r w:rsidRPr="00B179F6">
              <w:t>Ex-GLE</w:t>
            </w:r>
          </w:p>
        </w:tc>
        <w:tc>
          <w:tcPr>
            <w:tcW w:w="0" w:type="auto"/>
          </w:tcPr>
          <w:p w14:paraId="63619189" w14:textId="77777777" w:rsidR="00B179F6" w:rsidRPr="00B179F6" w:rsidRDefault="00B179F6" w:rsidP="00FE7C5F">
            <w:pPr>
              <w:pStyle w:val="NoSpacing"/>
            </w:pPr>
            <w:r w:rsidRPr="00B179F6">
              <w:t>0.115</w:t>
            </w:r>
          </w:p>
        </w:tc>
        <w:tc>
          <w:tcPr>
            <w:tcW w:w="0" w:type="auto"/>
          </w:tcPr>
          <w:p w14:paraId="31192131" w14:textId="77777777" w:rsidR="00B179F6" w:rsidRPr="00B179F6" w:rsidRDefault="00B179F6" w:rsidP="00FE7C5F">
            <w:pPr>
              <w:pStyle w:val="NoSpacing"/>
            </w:pPr>
            <w:r w:rsidRPr="00B179F6">
              <w:t>0.896</w:t>
            </w:r>
          </w:p>
        </w:tc>
        <w:tc>
          <w:tcPr>
            <w:tcW w:w="0" w:type="auto"/>
          </w:tcPr>
          <w:p w14:paraId="2C1B2846" w14:textId="77777777" w:rsidR="00B179F6" w:rsidRPr="00B179F6" w:rsidRDefault="00B179F6" w:rsidP="00FE7C5F">
            <w:pPr>
              <w:pStyle w:val="NoSpacing"/>
            </w:pPr>
            <w:r w:rsidRPr="00B179F6">
              <w:t>0.139</w:t>
            </w:r>
          </w:p>
        </w:tc>
        <w:tc>
          <w:tcPr>
            <w:tcW w:w="0" w:type="auto"/>
          </w:tcPr>
          <w:p w14:paraId="28E4C63F" w14:textId="77777777" w:rsidR="00B179F6" w:rsidRPr="00B179F6" w:rsidRDefault="00B179F6" w:rsidP="00FE7C5F">
            <w:pPr>
              <w:pStyle w:val="NoSpacing"/>
            </w:pPr>
            <w:r w:rsidRPr="00B179F6">
              <w:t>102.28</w:t>
            </w:r>
          </w:p>
        </w:tc>
        <w:tc>
          <w:tcPr>
            <w:tcW w:w="0" w:type="auto"/>
          </w:tcPr>
          <w:p w14:paraId="6B9616EE" w14:textId="77777777" w:rsidR="00B179F6" w:rsidRPr="00B179F6" w:rsidRDefault="00B179F6" w:rsidP="00FE7C5F">
            <w:pPr>
              <w:pStyle w:val="NoSpacing"/>
            </w:pPr>
            <w:r w:rsidRPr="00B179F6">
              <w:t>210.57</w:t>
            </w:r>
          </w:p>
        </w:tc>
        <w:tc>
          <w:tcPr>
            <w:tcW w:w="0" w:type="auto"/>
          </w:tcPr>
          <w:p w14:paraId="77FAA391" w14:textId="77777777" w:rsidR="00B179F6" w:rsidRPr="00B179F6" w:rsidRDefault="00B179F6" w:rsidP="00FE7C5F">
            <w:pPr>
              <w:pStyle w:val="NoSpacing"/>
            </w:pPr>
            <w:r w:rsidRPr="00B179F6">
              <w:t>217.22</w:t>
            </w:r>
          </w:p>
        </w:tc>
        <w:tc>
          <w:tcPr>
            <w:tcW w:w="0" w:type="auto"/>
          </w:tcPr>
          <w:p w14:paraId="6561DC4C" w14:textId="77777777" w:rsidR="00B179F6" w:rsidRPr="00B179F6" w:rsidRDefault="00B179F6" w:rsidP="00FE7C5F">
            <w:pPr>
              <w:pStyle w:val="NoSpacing"/>
            </w:pPr>
            <w:r w:rsidRPr="00B179F6">
              <w:t>211.46</w:t>
            </w:r>
          </w:p>
        </w:tc>
        <w:tc>
          <w:tcPr>
            <w:tcW w:w="0" w:type="auto"/>
          </w:tcPr>
          <w:p w14:paraId="764D3BBA" w14:textId="77777777" w:rsidR="00B179F6" w:rsidRPr="00B179F6" w:rsidRDefault="00B179F6" w:rsidP="00FE7C5F">
            <w:pPr>
              <w:pStyle w:val="NoSpacing"/>
            </w:pPr>
            <w:r w:rsidRPr="00B179F6">
              <w:t>213.48</w:t>
            </w:r>
          </w:p>
        </w:tc>
      </w:tr>
      <w:tr w:rsidR="00B179F6" w:rsidRPr="00B179F6" w14:paraId="0BBA8118" w14:textId="77777777" w:rsidTr="00B64B91">
        <w:trPr>
          <w:trHeight w:val="229"/>
        </w:trPr>
        <w:tc>
          <w:tcPr>
            <w:tcW w:w="0" w:type="auto"/>
          </w:tcPr>
          <w:p w14:paraId="76EDECA3" w14:textId="77777777" w:rsidR="00B179F6" w:rsidRPr="00B179F6" w:rsidRDefault="00B179F6" w:rsidP="00FE7C5F">
            <w:pPr>
              <w:pStyle w:val="NoSpacing"/>
            </w:pPr>
            <w:r w:rsidRPr="00B179F6">
              <w:t>EL</w:t>
            </w:r>
          </w:p>
        </w:tc>
        <w:tc>
          <w:tcPr>
            <w:tcW w:w="0" w:type="auto"/>
          </w:tcPr>
          <w:p w14:paraId="209C1411" w14:textId="77777777" w:rsidR="00B179F6" w:rsidRPr="00B179F6" w:rsidRDefault="00B179F6" w:rsidP="00FE7C5F">
            <w:pPr>
              <w:pStyle w:val="NoSpacing"/>
            </w:pPr>
            <w:r w:rsidRPr="00B179F6">
              <w:t>0.142</w:t>
            </w:r>
          </w:p>
        </w:tc>
        <w:tc>
          <w:tcPr>
            <w:tcW w:w="0" w:type="auto"/>
          </w:tcPr>
          <w:p w14:paraId="1EBA848E" w14:textId="77777777" w:rsidR="00B179F6" w:rsidRPr="00B179F6" w:rsidRDefault="00B179F6" w:rsidP="00FE7C5F">
            <w:pPr>
              <w:pStyle w:val="NoSpacing"/>
            </w:pPr>
            <w:r w:rsidRPr="00B179F6">
              <w:t>0.975</w:t>
            </w:r>
          </w:p>
        </w:tc>
        <w:tc>
          <w:tcPr>
            <w:tcW w:w="0" w:type="auto"/>
          </w:tcPr>
          <w:p w14:paraId="747BEDC9" w14:textId="77777777" w:rsidR="00B179F6" w:rsidRPr="00B179F6" w:rsidRDefault="00B179F6" w:rsidP="00FE7C5F">
            <w:pPr>
              <w:pStyle w:val="NoSpacing"/>
            </w:pPr>
            <w:r w:rsidRPr="00B179F6">
              <w:t>0.155</w:t>
            </w:r>
          </w:p>
        </w:tc>
        <w:tc>
          <w:tcPr>
            <w:tcW w:w="0" w:type="auto"/>
          </w:tcPr>
          <w:p w14:paraId="515E2CAF" w14:textId="77777777" w:rsidR="00B179F6" w:rsidRPr="00B179F6" w:rsidRDefault="00B179F6" w:rsidP="00FE7C5F">
            <w:pPr>
              <w:pStyle w:val="NoSpacing"/>
            </w:pPr>
            <w:r w:rsidRPr="00B179F6">
              <w:t>102.96</w:t>
            </w:r>
          </w:p>
        </w:tc>
        <w:tc>
          <w:tcPr>
            <w:tcW w:w="0" w:type="auto"/>
          </w:tcPr>
          <w:p w14:paraId="24E5085F" w14:textId="77777777" w:rsidR="00B179F6" w:rsidRPr="00B179F6" w:rsidRDefault="00B179F6" w:rsidP="00FE7C5F">
            <w:pPr>
              <w:pStyle w:val="NoSpacing"/>
            </w:pPr>
            <w:r w:rsidRPr="00B179F6">
              <w:t>211.93</w:t>
            </w:r>
          </w:p>
        </w:tc>
        <w:tc>
          <w:tcPr>
            <w:tcW w:w="0" w:type="auto"/>
          </w:tcPr>
          <w:p w14:paraId="017EF357" w14:textId="77777777" w:rsidR="00B179F6" w:rsidRPr="00B179F6" w:rsidRDefault="00B179F6" w:rsidP="00FE7C5F">
            <w:pPr>
              <w:pStyle w:val="NoSpacing"/>
            </w:pPr>
            <w:r w:rsidRPr="00B179F6">
              <w:t>217.66</w:t>
            </w:r>
          </w:p>
        </w:tc>
        <w:tc>
          <w:tcPr>
            <w:tcW w:w="0" w:type="auto"/>
          </w:tcPr>
          <w:p w14:paraId="7E4A0760" w14:textId="77777777" w:rsidR="00B179F6" w:rsidRPr="00B179F6" w:rsidRDefault="00B179F6" w:rsidP="00FE7C5F">
            <w:pPr>
              <w:pStyle w:val="NoSpacing"/>
            </w:pPr>
            <w:r w:rsidRPr="00B179F6">
              <w:t>212.45</w:t>
            </w:r>
          </w:p>
        </w:tc>
        <w:tc>
          <w:tcPr>
            <w:tcW w:w="0" w:type="auto"/>
          </w:tcPr>
          <w:p w14:paraId="7909E59C" w14:textId="77777777" w:rsidR="00B179F6" w:rsidRPr="00B179F6" w:rsidRDefault="00B179F6" w:rsidP="00FE7C5F">
            <w:pPr>
              <w:pStyle w:val="NoSpacing"/>
            </w:pPr>
            <w:r w:rsidRPr="00B179F6">
              <w:t>214.11</w:t>
            </w:r>
          </w:p>
        </w:tc>
      </w:tr>
      <w:tr w:rsidR="00B179F6" w:rsidRPr="00B179F6" w14:paraId="0385F10E" w14:textId="77777777" w:rsidTr="00B64B91">
        <w:trPr>
          <w:trHeight w:val="225"/>
        </w:trPr>
        <w:tc>
          <w:tcPr>
            <w:tcW w:w="0" w:type="auto"/>
          </w:tcPr>
          <w:p w14:paraId="0CF72D18" w14:textId="77777777" w:rsidR="00B179F6" w:rsidRPr="00B179F6" w:rsidRDefault="00B179F6" w:rsidP="00FE7C5F">
            <w:pPr>
              <w:pStyle w:val="NoSpacing"/>
            </w:pPr>
            <w:r w:rsidRPr="00B179F6">
              <w:t>APTE</w:t>
            </w:r>
          </w:p>
        </w:tc>
        <w:tc>
          <w:tcPr>
            <w:tcW w:w="0" w:type="auto"/>
          </w:tcPr>
          <w:p w14:paraId="0189AE1D" w14:textId="77777777" w:rsidR="00B179F6" w:rsidRPr="00B179F6" w:rsidRDefault="00B179F6" w:rsidP="00FE7C5F">
            <w:pPr>
              <w:pStyle w:val="NoSpacing"/>
            </w:pPr>
            <w:r w:rsidRPr="00B179F6">
              <w:t>0.220</w:t>
            </w:r>
          </w:p>
        </w:tc>
        <w:tc>
          <w:tcPr>
            <w:tcW w:w="0" w:type="auto"/>
          </w:tcPr>
          <w:p w14:paraId="19E95173" w14:textId="77777777" w:rsidR="00B179F6" w:rsidRPr="00B179F6" w:rsidRDefault="00B179F6" w:rsidP="00FE7C5F">
            <w:pPr>
              <w:pStyle w:val="NoSpacing"/>
            </w:pPr>
            <w:r w:rsidRPr="00B179F6">
              <w:t>1.027</w:t>
            </w:r>
          </w:p>
        </w:tc>
        <w:tc>
          <w:tcPr>
            <w:tcW w:w="0" w:type="auto"/>
          </w:tcPr>
          <w:p w14:paraId="26E66420" w14:textId="77777777" w:rsidR="00B179F6" w:rsidRPr="00B179F6" w:rsidRDefault="00B179F6" w:rsidP="00FE7C5F">
            <w:pPr>
              <w:pStyle w:val="NoSpacing"/>
            </w:pPr>
            <w:r w:rsidRPr="00B179F6">
              <w:t>0.165</w:t>
            </w:r>
          </w:p>
        </w:tc>
        <w:tc>
          <w:tcPr>
            <w:tcW w:w="0" w:type="auto"/>
          </w:tcPr>
          <w:p w14:paraId="6F9BD934" w14:textId="77777777" w:rsidR="00B179F6" w:rsidRPr="00B179F6" w:rsidRDefault="00B179F6" w:rsidP="00FE7C5F">
            <w:pPr>
              <w:pStyle w:val="NoSpacing"/>
            </w:pPr>
            <w:r w:rsidRPr="00B179F6">
              <w:t>107.09</w:t>
            </w:r>
          </w:p>
        </w:tc>
        <w:tc>
          <w:tcPr>
            <w:tcW w:w="0" w:type="auto"/>
          </w:tcPr>
          <w:p w14:paraId="48E8A394" w14:textId="77777777" w:rsidR="00B179F6" w:rsidRPr="00B179F6" w:rsidRDefault="00B179F6" w:rsidP="00FE7C5F">
            <w:pPr>
              <w:pStyle w:val="NoSpacing"/>
            </w:pPr>
            <w:r w:rsidRPr="00B179F6">
              <w:t>218.19</w:t>
            </w:r>
          </w:p>
        </w:tc>
        <w:tc>
          <w:tcPr>
            <w:tcW w:w="0" w:type="auto"/>
          </w:tcPr>
          <w:p w14:paraId="1FD8346B" w14:textId="77777777" w:rsidR="00B179F6" w:rsidRPr="00B179F6" w:rsidRDefault="00B179F6" w:rsidP="00FE7C5F">
            <w:pPr>
              <w:pStyle w:val="NoSpacing"/>
            </w:pPr>
            <w:r w:rsidRPr="00B179F6">
              <w:t>222.01</w:t>
            </w:r>
          </w:p>
        </w:tc>
        <w:tc>
          <w:tcPr>
            <w:tcW w:w="0" w:type="auto"/>
          </w:tcPr>
          <w:p w14:paraId="445FA392" w14:textId="77777777" w:rsidR="00B179F6" w:rsidRPr="00B179F6" w:rsidRDefault="00B179F6" w:rsidP="00FE7C5F">
            <w:pPr>
              <w:pStyle w:val="NoSpacing"/>
            </w:pPr>
            <w:r w:rsidRPr="00B179F6">
              <w:t>218.45</w:t>
            </w:r>
          </w:p>
        </w:tc>
        <w:tc>
          <w:tcPr>
            <w:tcW w:w="0" w:type="auto"/>
          </w:tcPr>
          <w:p w14:paraId="2412E272" w14:textId="77777777" w:rsidR="00B179F6" w:rsidRPr="00B179F6" w:rsidRDefault="00B179F6" w:rsidP="00FE7C5F">
            <w:pPr>
              <w:pStyle w:val="NoSpacing"/>
            </w:pPr>
            <w:r w:rsidRPr="00B179F6">
              <w:t>219.65</w:t>
            </w:r>
          </w:p>
        </w:tc>
      </w:tr>
    </w:tbl>
    <w:p w14:paraId="4BCB9443" w14:textId="77777777" w:rsidR="00B9396F" w:rsidRPr="00F54CAB" w:rsidRDefault="00B9396F" w:rsidP="00032F9B">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65224A" w14:paraId="451B763D" w14:textId="77777777" w:rsidTr="00196D7A">
        <w:tc>
          <w:tcPr>
            <w:tcW w:w="0" w:type="auto"/>
          </w:tcPr>
          <w:p w14:paraId="3C33553C" w14:textId="6CA6C771" w:rsidR="0065224A" w:rsidRDefault="00196D7A" w:rsidP="004B77E9">
            <w:pPr>
              <w:rPr>
                <w:rFonts w:cstheme="minorHAnsi"/>
                <w:b/>
                <w:bCs/>
                <w:sz w:val="24"/>
                <w:szCs w:val="24"/>
              </w:rPr>
            </w:pPr>
            <w:r w:rsidRPr="00196D7A">
              <w:rPr>
                <w:rFonts w:cstheme="minorHAnsi"/>
                <w:b/>
                <w:bCs/>
                <w:noProof/>
                <w:sz w:val="24"/>
                <w:szCs w:val="24"/>
              </w:rPr>
              <w:drawing>
                <wp:inline distT="0" distB="0" distL="0" distR="0" wp14:anchorId="215E9F83" wp14:editId="17CFD15E">
                  <wp:extent cx="1828800" cy="1508760"/>
                  <wp:effectExtent l="0" t="0" r="0" b="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8800" cy="1508760"/>
                          </a:xfrm>
                          <a:prstGeom prst="rect">
                            <a:avLst/>
                          </a:prstGeom>
                          <a:noFill/>
                          <a:ln>
                            <a:noFill/>
                          </a:ln>
                        </pic:spPr>
                      </pic:pic>
                    </a:graphicData>
                  </a:graphic>
                </wp:inline>
              </w:drawing>
            </w:r>
          </w:p>
        </w:tc>
        <w:tc>
          <w:tcPr>
            <w:tcW w:w="0" w:type="auto"/>
          </w:tcPr>
          <w:p w14:paraId="1859B903" w14:textId="44000999" w:rsidR="0065224A" w:rsidRDefault="00196D7A" w:rsidP="004B77E9">
            <w:pPr>
              <w:rPr>
                <w:rFonts w:cstheme="minorHAnsi"/>
                <w:b/>
                <w:bCs/>
                <w:sz w:val="24"/>
                <w:szCs w:val="24"/>
              </w:rPr>
            </w:pPr>
            <w:r w:rsidRPr="00196D7A">
              <w:rPr>
                <w:rFonts w:cstheme="minorHAnsi"/>
                <w:b/>
                <w:bCs/>
                <w:noProof/>
                <w:sz w:val="24"/>
                <w:szCs w:val="24"/>
              </w:rPr>
              <w:drawing>
                <wp:inline distT="0" distB="0" distL="0" distR="0" wp14:anchorId="2E66C372" wp14:editId="1A9FCD68">
                  <wp:extent cx="1828800" cy="1481328"/>
                  <wp:effectExtent l="0" t="0" r="0" b="5080"/>
                  <wp:docPr id="83" name="Picture 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a:extLst>
                              <a:ext uri="{C183D7F6-B498-43B3-948B-1728B52AA6E4}">
                                <adec:decorative xmlns:adec="http://schemas.microsoft.com/office/drawing/2017/decorative" val="1"/>
                              </a:ext>
                            </a:extLs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8800" cy="1481328"/>
                          </a:xfrm>
                          <a:prstGeom prst="rect">
                            <a:avLst/>
                          </a:prstGeom>
                          <a:noFill/>
                          <a:ln>
                            <a:noFill/>
                          </a:ln>
                        </pic:spPr>
                      </pic:pic>
                    </a:graphicData>
                  </a:graphic>
                </wp:inline>
              </w:drawing>
            </w:r>
          </w:p>
        </w:tc>
      </w:tr>
    </w:tbl>
    <w:p w14:paraId="7E9BC532" w14:textId="0776730F" w:rsidR="004B77E9" w:rsidRPr="004B77E9" w:rsidRDefault="004B77E9" w:rsidP="004B77E9">
      <w:pPr>
        <w:rPr>
          <w:rFonts w:cstheme="minorHAnsi"/>
          <w:sz w:val="24"/>
          <w:szCs w:val="24"/>
        </w:rPr>
      </w:pPr>
      <w:r w:rsidRPr="004B77E9">
        <w:rPr>
          <w:rFonts w:cstheme="minorHAnsi"/>
          <w:b/>
          <w:bCs/>
          <w:sz w:val="24"/>
          <w:szCs w:val="24"/>
        </w:rPr>
        <w:t xml:space="preserve">Figure 6: </w:t>
      </w:r>
      <w:r w:rsidRPr="004B77E9">
        <w:rPr>
          <w:rFonts w:cstheme="minorHAnsi"/>
          <w:sz w:val="24"/>
          <w:szCs w:val="24"/>
        </w:rPr>
        <w:t xml:space="preserve">Estimated pdfs and </w:t>
      </w:r>
      <w:proofErr w:type="spellStart"/>
      <w:r w:rsidRPr="004B77E9">
        <w:rPr>
          <w:rFonts w:cstheme="minorHAnsi"/>
          <w:sz w:val="24"/>
          <w:szCs w:val="24"/>
        </w:rPr>
        <w:t>cdfs</w:t>
      </w:r>
      <w:proofErr w:type="spellEnd"/>
      <w:r w:rsidRPr="004B77E9">
        <w:rPr>
          <w:rFonts w:cstheme="minorHAnsi"/>
          <w:sz w:val="24"/>
          <w:szCs w:val="24"/>
        </w:rPr>
        <w:t xml:space="preserve"> of the fitted models corresponding to data 1.</w:t>
      </w:r>
    </w:p>
    <w:p w14:paraId="3F2F31E3" w14:textId="5F44CF10" w:rsidR="0065224A" w:rsidRDefault="00322AAF" w:rsidP="004B77E9">
      <w:pPr>
        <w:rPr>
          <w:rFonts w:cstheme="minorHAnsi"/>
          <w:b/>
          <w:bCs/>
          <w:sz w:val="24"/>
          <w:szCs w:val="24"/>
        </w:rPr>
      </w:pPr>
      <w:r w:rsidRPr="00322AAF">
        <w:rPr>
          <w:rFonts w:cstheme="minorHAnsi"/>
          <w:b/>
          <w:bCs/>
          <w:noProof/>
          <w:sz w:val="24"/>
          <w:szCs w:val="24"/>
        </w:rPr>
        <w:drawing>
          <wp:inline distT="0" distB="0" distL="0" distR="0" wp14:anchorId="4F33EB3A" wp14:editId="7F97C27A">
            <wp:extent cx="3657600" cy="3346704"/>
            <wp:effectExtent l="0" t="0" r="0" b="6350"/>
            <wp:docPr id="84" name="Picture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3346704"/>
                    </a:xfrm>
                    <a:prstGeom prst="rect">
                      <a:avLst/>
                    </a:prstGeom>
                    <a:noFill/>
                    <a:ln>
                      <a:noFill/>
                    </a:ln>
                  </pic:spPr>
                </pic:pic>
              </a:graphicData>
            </a:graphic>
          </wp:inline>
        </w:drawing>
      </w:r>
    </w:p>
    <w:p w14:paraId="38E8FBE3" w14:textId="40E22842" w:rsidR="004B77E9" w:rsidRPr="004B77E9" w:rsidRDefault="004B77E9" w:rsidP="004B77E9">
      <w:pPr>
        <w:rPr>
          <w:rFonts w:cstheme="minorHAnsi"/>
          <w:sz w:val="24"/>
          <w:szCs w:val="24"/>
        </w:rPr>
      </w:pPr>
      <w:r w:rsidRPr="004B77E9">
        <w:rPr>
          <w:rFonts w:cstheme="minorHAnsi"/>
          <w:b/>
          <w:bCs/>
          <w:sz w:val="24"/>
          <w:szCs w:val="24"/>
        </w:rPr>
        <w:t xml:space="preserve">Figure 7: </w:t>
      </w:r>
      <w:r w:rsidRPr="004B77E9">
        <w:rPr>
          <w:rFonts w:cstheme="minorHAnsi"/>
          <w:sz w:val="24"/>
          <w:szCs w:val="24"/>
        </w:rPr>
        <w:t>PP plots of the fitted models corresponding to data 1.</w:t>
      </w:r>
    </w:p>
    <w:p w14:paraId="63256D3D" w14:textId="4D484E33" w:rsidR="004B77E9" w:rsidRPr="004B77E9" w:rsidRDefault="004B77E9" w:rsidP="00322AAF">
      <w:pPr>
        <w:spacing w:after="0"/>
        <w:rPr>
          <w:rFonts w:cstheme="minorHAnsi"/>
          <w:sz w:val="24"/>
          <w:szCs w:val="24"/>
        </w:rPr>
      </w:pPr>
      <w:r w:rsidRPr="004B77E9">
        <w:rPr>
          <w:rFonts w:cstheme="minorHAnsi"/>
          <w:b/>
          <w:bCs/>
          <w:sz w:val="24"/>
          <w:szCs w:val="24"/>
        </w:rPr>
        <w:t xml:space="preserve">Table 6: </w:t>
      </w:r>
      <w:r w:rsidRPr="004B77E9">
        <w:rPr>
          <w:rFonts w:cstheme="minorHAnsi"/>
          <w:sz w:val="24"/>
          <w:szCs w:val="24"/>
        </w:rPr>
        <w:t>Maximum likelihood estimates and their respective standard errors in the parenthesis for data 2.</w:t>
      </w:r>
    </w:p>
    <w:tbl>
      <w:tblPr>
        <w:tblStyle w:val="TableGrid"/>
        <w:tblW w:w="0" w:type="auto"/>
        <w:tblLook w:val="0020" w:firstRow="1" w:lastRow="0" w:firstColumn="0" w:lastColumn="0" w:noHBand="0" w:noVBand="0"/>
      </w:tblPr>
      <w:tblGrid>
        <w:gridCol w:w="887"/>
        <w:gridCol w:w="963"/>
        <w:gridCol w:w="963"/>
        <w:gridCol w:w="963"/>
        <w:gridCol w:w="963"/>
      </w:tblGrid>
      <w:tr w:rsidR="00322AAF" w:rsidRPr="004062ED" w14:paraId="6A109288" w14:textId="77777777" w:rsidTr="00B64B91">
        <w:trPr>
          <w:trHeight w:val="431"/>
        </w:trPr>
        <w:tc>
          <w:tcPr>
            <w:tcW w:w="0" w:type="auto"/>
          </w:tcPr>
          <w:p w14:paraId="2DDCA024" w14:textId="77777777" w:rsidR="00322AAF" w:rsidRPr="004062ED" w:rsidRDefault="00322AAF" w:rsidP="004062ED">
            <w:pPr>
              <w:pStyle w:val="NoSpacing"/>
            </w:pPr>
            <w:r w:rsidRPr="004062ED">
              <w:t>Dist.</w:t>
            </w:r>
          </w:p>
        </w:tc>
        <w:tc>
          <w:tcPr>
            <w:tcW w:w="0" w:type="auto"/>
          </w:tcPr>
          <w:p w14:paraId="0F9A68BF" w14:textId="5D2F6991" w:rsidR="00322AAF" w:rsidRPr="004062ED" w:rsidRDefault="00322AAF" w:rsidP="004062ED">
            <w:pPr>
              <w:pStyle w:val="NoSpacing"/>
            </w:pPr>
            <m:oMathPara>
              <m:oMath>
                <m:acc>
                  <m:accPr>
                    <m:ctrlPr>
                      <w:rPr>
                        <w:rFonts w:ascii="Cambria Math" w:hAnsi="Cambria Math"/>
                      </w:rPr>
                    </m:ctrlPr>
                  </m:accPr>
                  <m:e>
                    <m:r>
                      <w:rPr>
                        <w:rFonts w:ascii="Cambria Math" w:hAnsi="Cambria Math"/>
                      </w:rPr>
                      <m:t>α</m:t>
                    </m:r>
                  </m:e>
                </m:acc>
              </m:oMath>
            </m:oMathPara>
          </w:p>
        </w:tc>
        <w:tc>
          <w:tcPr>
            <w:tcW w:w="0" w:type="auto"/>
          </w:tcPr>
          <w:p w14:paraId="31B13071" w14:textId="7EF1CA85" w:rsidR="00322AAF" w:rsidRPr="004062ED" w:rsidRDefault="00322AAF" w:rsidP="004062ED">
            <w:pPr>
              <w:pStyle w:val="NoSpacing"/>
            </w:pPr>
            <m:oMathPara>
              <m:oMath>
                <m:acc>
                  <m:accPr>
                    <m:ctrlPr>
                      <w:rPr>
                        <w:rFonts w:ascii="Cambria Math" w:hAnsi="Cambria Math"/>
                      </w:rPr>
                    </m:ctrlPr>
                  </m:accPr>
                  <m:e>
                    <m:r>
                      <w:rPr>
                        <w:rFonts w:ascii="Cambria Math" w:hAnsi="Cambria Math"/>
                      </w:rPr>
                      <m:t>β</m:t>
                    </m:r>
                  </m:e>
                </m:acc>
              </m:oMath>
            </m:oMathPara>
          </w:p>
        </w:tc>
        <w:tc>
          <w:tcPr>
            <w:tcW w:w="0" w:type="auto"/>
          </w:tcPr>
          <w:p w14:paraId="759C3CB5" w14:textId="1CF35145" w:rsidR="00322AAF" w:rsidRPr="004062ED" w:rsidRDefault="00322AAF" w:rsidP="004062ED">
            <w:pPr>
              <w:pStyle w:val="NoSpacing"/>
            </w:pPr>
            <m:oMathPara>
              <m:oMath>
                <m:acc>
                  <m:accPr>
                    <m:ctrlPr>
                      <w:rPr>
                        <w:rFonts w:ascii="Cambria Math" w:hAnsi="Cambria Math"/>
                      </w:rPr>
                    </m:ctrlPr>
                  </m:accPr>
                  <m:e>
                    <m:r>
                      <w:rPr>
                        <w:rFonts w:ascii="Cambria Math" w:hAnsi="Cambria Math"/>
                      </w:rPr>
                      <m:t>θ</m:t>
                    </m:r>
                  </m:e>
                </m:acc>
              </m:oMath>
            </m:oMathPara>
          </w:p>
        </w:tc>
        <w:tc>
          <w:tcPr>
            <w:tcW w:w="0" w:type="auto"/>
          </w:tcPr>
          <w:p w14:paraId="03F85CE6" w14:textId="3D818EC5" w:rsidR="00322AAF" w:rsidRPr="004062ED" w:rsidRDefault="00322AAF" w:rsidP="004062ED">
            <w:pPr>
              <w:pStyle w:val="NoSpacing"/>
            </w:pPr>
            <m:oMathPara>
              <m:oMath>
                <m:acc>
                  <m:accPr>
                    <m:ctrlPr>
                      <w:rPr>
                        <w:rFonts w:ascii="Cambria Math" w:hAnsi="Cambria Math"/>
                      </w:rPr>
                    </m:ctrlPr>
                  </m:accPr>
                  <m:e>
                    <m:r>
                      <w:rPr>
                        <w:rFonts w:ascii="Cambria Math" w:hAnsi="Cambria Math"/>
                      </w:rPr>
                      <m:t>λ</m:t>
                    </m:r>
                  </m:e>
                </m:acc>
              </m:oMath>
            </m:oMathPara>
          </w:p>
        </w:tc>
      </w:tr>
      <w:tr w:rsidR="00322AAF" w:rsidRPr="004062ED" w14:paraId="7519F919" w14:textId="77777777" w:rsidTr="00B64B91">
        <w:trPr>
          <w:trHeight w:val="657"/>
        </w:trPr>
        <w:tc>
          <w:tcPr>
            <w:tcW w:w="0" w:type="auto"/>
          </w:tcPr>
          <w:p w14:paraId="5AD338B7" w14:textId="77777777" w:rsidR="00322AAF" w:rsidRPr="004062ED" w:rsidRDefault="00322AAF" w:rsidP="004062ED">
            <w:pPr>
              <w:pStyle w:val="NoSpacing"/>
            </w:pPr>
            <w:r w:rsidRPr="004062ED">
              <w:t>OGNHE</w:t>
            </w:r>
          </w:p>
        </w:tc>
        <w:tc>
          <w:tcPr>
            <w:tcW w:w="0" w:type="auto"/>
          </w:tcPr>
          <w:p w14:paraId="53E67541" w14:textId="77777777" w:rsidR="007F511E" w:rsidRPr="004062ED" w:rsidRDefault="00322AAF" w:rsidP="004062ED">
            <w:pPr>
              <w:pStyle w:val="NoSpacing"/>
            </w:pPr>
            <w:r w:rsidRPr="004062ED">
              <w:t>0.974</w:t>
            </w:r>
          </w:p>
          <w:p w14:paraId="6DEADC6D" w14:textId="3FF11F89" w:rsidR="00322AAF" w:rsidRPr="004062ED" w:rsidRDefault="007F511E" w:rsidP="004062ED">
            <w:pPr>
              <w:pStyle w:val="NoSpacing"/>
            </w:pPr>
            <w:r w:rsidRPr="004062ED">
              <w:t xml:space="preserve">(0.3625) </w:t>
            </w:r>
            <w:r w:rsidR="00322AAF" w:rsidRPr="004062ED">
              <w:t xml:space="preserve"> </w:t>
            </w:r>
          </w:p>
        </w:tc>
        <w:tc>
          <w:tcPr>
            <w:tcW w:w="0" w:type="auto"/>
          </w:tcPr>
          <w:p w14:paraId="68A04415" w14:textId="77777777" w:rsidR="007F511E" w:rsidRPr="004062ED" w:rsidRDefault="007F511E" w:rsidP="004062ED">
            <w:pPr>
              <w:pStyle w:val="NoSpacing"/>
            </w:pPr>
            <w:r w:rsidRPr="004062ED">
              <w:t xml:space="preserve">0.641 </w:t>
            </w:r>
            <w:r w:rsidR="00322AAF" w:rsidRPr="004062ED">
              <w:t xml:space="preserve"> </w:t>
            </w:r>
          </w:p>
          <w:p w14:paraId="1A4ABB25" w14:textId="601389F4" w:rsidR="00322AAF" w:rsidRPr="004062ED" w:rsidRDefault="00322AAF" w:rsidP="004062ED">
            <w:pPr>
              <w:pStyle w:val="NoSpacing"/>
            </w:pPr>
            <w:r w:rsidRPr="004062ED">
              <w:t xml:space="preserve">(0.4203) </w:t>
            </w:r>
          </w:p>
        </w:tc>
        <w:tc>
          <w:tcPr>
            <w:tcW w:w="0" w:type="auto"/>
          </w:tcPr>
          <w:p w14:paraId="08106362" w14:textId="77777777" w:rsidR="007F511E" w:rsidRPr="004062ED" w:rsidRDefault="007F511E" w:rsidP="004062ED">
            <w:pPr>
              <w:pStyle w:val="NoSpacing"/>
            </w:pPr>
            <w:r w:rsidRPr="004062ED">
              <w:t>0.1462</w:t>
            </w:r>
            <w:r w:rsidRPr="004062ED">
              <w:t xml:space="preserve"> </w:t>
            </w:r>
          </w:p>
          <w:p w14:paraId="3FFA49F1" w14:textId="6760CFCA" w:rsidR="00322AAF" w:rsidRPr="004062ED" w:rsidRDefault="007F511E" w:rsidP="004062ED">
            <w:pPr>
              <w:pStyle w:val="NoSpacing"/>
            </w:pPr>
            <w:r w:rsidRPr="004062ED">
              <w:t>(0.0159)</w:t>
            </w:r>
          </w:p>
        </w:tc>
        <w:tc>
          <w:tcPr>
            <w:tcW w:w="0" w:type="auto"/>
          </w:tcPr>
          <w:p w14:paraId="7BF15A16" w14:textId="0586AA95" w:rsidR="00322AAF" w:rsidRPr="004062ED" w:rsidRDefault="00322AAF" w:rsidP="004062ED">
            <w:pPr>
              <w:pStyle w:val="NoSpacing"/>
            </w:pPr>
          </w:p>
        </w:tc>
      </w:tr>
      <w:tr w:rsidR="00322AAF" w:rsidRPr="004062ED" w14:paraId="25902F71" w14:textId="77777777" w:rsidTr="00B64B91">
        <w:trPr>
          <w:trHeight w:val="654"/>
        </w:trPr>
        <w:tc>
          <w:tcPr>
            <w:tcW w:w="0" w:type="auto"/>
          </w:tcPr>
          <w:p w14:paraId="4E84CB83" w14:textId="77777777" w:rsidR="00322AAF" w:rsidRPr="004062ED" w:rsidRDefault="00322AAF" w:rsidP="004062ED">
            <w:pPr>
              <w:pStyle w:val="NoSpacing"/>
            </w:pPr>
            <w:r w:rsidRPr="004062ED">
              <w:t>GLE</w:t>
            </w:r>
          </w:p>
        </w:tc>
        <w:tc>
          <w:tcPr>
            <w:tcW w:w="0" w:type="auto"/>
          </w:tcPr>
          <w:p w14:paraId="663C935D" w14:textId="77777777" w:rsidR="007F511E" w:rsidRPr="004062ED" w:rsidRDefault="00322AAF" w:rsidP="004062ED">
            <w:pPr>
              <w:pStyle w:val="NoSpacing"/>
            </w:pPr>
            <w:r w:rsidRPr="004062ED">
              <w:t>0.0420</w:t>
            </w:r>
          </w:p>
          <w:p w14:paraId="22F15C6A" w14:textId="26BC2E94" w:rsidR="00322AAF" w:rsidRPr="004062ED" w:rsidRDefault="007F511E" w:rsidP="004062ED">
            <w:pPr>
              <w:pStyle w:val="NoSpacing"/>
            </w:pPr>
            <w:r w:rsidRPr="004062ED">
              <w:t xml:space="preserve">(0.5398) </w:t>
            </w:r>
            <w:r w:rsidR="00322AAF" w:rsidRPr="004062ED">
              <w:t xml:space="preserve"> </w:t>
            </w:r>
          </w:p>
        </w:tc>
        <w:tc>
          <w:tcPr>
            <w:tcW w:w="0" w:type="auto"/>
          </w:tcPr>
          <w:p w14:paraId="28C906F5" w14:textId="77777777" w:rsidR="007F511E" w:rsidRPr="004062ED" w:rsidRDefault="007F511E" w:rsidP="004062ED">
            <w:pPr>
              <w:pStyle w:val="NoSpacing"/>
            </w:pPr>
            <w:r w:rsidRPr="004062ED">
              <w:t xml:space="preserve">0.0542 </w:t>
            </w:r>
            <w:r w:rsidR="00322AAF" w:rsidRPr="004062ED">
              <w:t xml:space="preserve"> </w:t>
            </w:r>
          </w:p>
          <w:p w14:paraId="49622DFF" w14:textId="092342DE" w:rsidR="00322AAF" w:rsidRPr="004062ED" w:rsidRDefault="00322AAF" w:rsidP="004062ED">
            <w:pPr>
              <w:pStyle w:val="NoSpacing"/>
            </w:pPr>
            <w:r w:rsidRPr="004062ED">
              <w:t xml:space="preserve">(0.0118) </w:t>
            </w:r>
          </w:p>
        </w:tc>
        <w:tc>
          <w:tcPr>
            <w:tcW w:w="0" w:type="auto"/>
          </w:tcPr>
          <w:p w14:paraId="4E77700D" w14:textId="77777777" w:rsidR="007F511E" w:rsidRPr="004062ED" w:rsidRDefault="007F511E" w:rsidP="004062ED">
            <w:pPr>
              <w:pStyle w:val="NoSpacing"/>
            </w:pPr>
            <w:r w:rsidRPr="004062ED">
              <w:t>2.0655</w:t>
            </w:r>
            <w:r w:rsidRPr="004062ED">
              <w:t xml:space="preserve"> </w:t>
            </w:r>
          </w:p>
          <w:p w14:paraId="568B6368" w14:textId="551CD72B" w:rsidR="00322AAF" w:rsidRPr="004062ED" w:rsidRDefault="007F511E" w:rsidP="004062ED">
            <w:pPr>
              <w:pStyle w:val="NoSpacing"/>
            </w:pPr>
            <w:r w:rsidRPr="004062ED">
              <w:t>(0.3070)</w:t>
            </w:r>
          </w:p>
        </w:tc>
        <w:tc>
          <w:tcPr>
            <w:tcW w:w="0" w:type="auto"/>
          </w:tcPr>
          <w:p w14:paraId="6DEC83FB" w14:textId="490E6C6B" w:rsidR="00322AAF" w:rsidRPr="004062ED" w:rsidRDefault="00322AAF" w:rsidP="004062ED">
            <w:pPr>
              <w:pStyle w:val="NoSpacing"/>
            </w:pPr>
          </w:p>
        </w:tc>
      </w:tr>
      <w:tr w:rsidR="00322AAF" w:rsidRPr="004062ED" w14:paraId="24E2C034" w14:textId="77777777" w:rsidTr="00B64B91">
        <w:trPr>
          <w:trHeight w:val="657"/>
        </w:trPr>
        <w:tc>
          <w:tcPr>
            <w:tcW w:w="0" w:type="auto"/>
          </w:tcPr>
          <w:p w14:paraId="617358B1" w14:textId="77777777" w:rsidR="00322AAF" w:rsidRPr="004062ED" w:rsidRDefault="00322AAF" w:rsidP="004062ED">
            <w:pPr>
              <w:pStyle w:val="NoSpacing"/>
            </w:pPr>
            <w:r w:rsidRPr="004062ED">
              <w:t>APTW</w:t>
            </w:r>
          </w:p>
        </w:tc>
        <w:tc>
          <w:tcPr>
            <w:tcW w:w="0" w:type="auto"/>
          </w:tcPr>
          <w:p w14:paraId="4BD4C519" w14:textId="77777777" w:rsidR="007F511E" w:rsidRPr="004062ED" w:rsidRDefault="00322AAF" w:rsidP="004062ED">
            <w:pPr>
              <w:pStyle w:val="NoSpacing"/>
            </w:pPr>
            <w:r w:rsidRPr="004062ED">
              <w:t>2.3290</w:t>
            </w:r>
          </w:p>
          <w:p w14:paraId="74E28530" w14:textId="5573F691" w:rsidR="00322AAF" w:rsidRPr="004062ED" w:rsidRDefault="007F511E" w:rsidP="004062ED">
            <w:pPr>
              <w:pStyle w:val="NoSpacing"/>
            </w:pPr>
            <w:r w:rsidRPr="004062ED">
              <w:t xml:space="preserve">(0.7308) </w:t>
            </w:r>
            <w:r w:rsidR="00322AAF" w:rsidRPr="004062ED">
              <w:t xml:space="preserve"> </w:t>
            </w:r>
          </w:p>
        </w:tc>
        <w:tc>
          <w:tcPr>
            <w:tcW w:w="0" w:type="auto"/>
          </w:tcPr>
          <w:p w14:paraId="28D98E8A" w14:textId="77777777" w:rsidR="007F511E" w:rsidRPr="004062ED" w:rsidRDefault="007F511E" w:rsidP="004062ED">
            <w:pPr>
              <w:pStyle w:val="NoSpacing"/>
            </w:pPr>
            <w:r w:rsidRPr="004062ED">
              <w:t xml:space="preserve">0.0329 </w:t>
            </w:r>
            <w:r w:rsidR="00322AAF" w:rsidRPr="004062ED">
              <w:t xml:space="preserve"> </w:t>
            </w:r>
          </w:p>
          <w:p w14:paraId="17713EF6" w14:textId="599449A1" w:rsidR="00322AAF" w:rsidRPr="004062ED" w:rsidRDefault="00322AAF" w:rsidP="004062ED">
            <w:pPr>
              <w:pStyle w:val="NoSpacing"/>
            </w:pPr>
            <w:r w:rsidRPr="004062ED">
              <w:t xml:space="preserve">(0.0789) </w:t>
            </w:r>
          </w:p>
        </w:tc>
        <w:tc>
          <w:tcPr>
            <w:tcW w:w="0" w:type="auto"/>
          </w:tcPr>
          <w:p w14:paraId="7D752F10" w14:textId="77777777" w:rsidR="007F511E" w:rsidRPr="004062ED" w:rsidRDefault="007F511E" w:rsidP="004062ED">
            <w:pPr>
              <w:pStyle w:val="NoSpacing"/>
            </w:pPr>
            <w:r w:rsidRPr="004062ED">
              <w:t>3.9312</w:t>
            </w:r>
            <w:r w:rsidRPr="004062ED">
              <w:t xml:space="preserve"> </w:t>
            </w:r>
          </w:p>
          <w:p w14:paraId="6E892B39" w14:textId="2397466B" w:rsidR="00322AAF" w:rsidRPr="004062ED" w:rsidRDefault="007F511E" w:rsidP="004062ED">
            <w:pPr>
              <w:pStyle w:val="NoSpacing"/>
            </w:pPr>
            <w:r w:rsidRPr="004062ED">
              <w:t>(0.1318)</w:t>
            </w:r>
          </w:p>
        </w:tc>
        <w:tc>
          <w:tcPr>
            <w:tcW w:w="0" w:type="auto"/>
          </w:tcPr>
          <w:p w14:paraId="23D7B260" w14:textId="26293F61" w:rsidR="00322AAF" w:rsidRPr="004062ED" w:rsidRDefault="00322AAF" w:rsidP="004062ED">
            <w:pPr>
              <w:pStyle w:val="NoSpacing"/>
            </w:pPr>
          </w:p>
        </w:tc>
      </w:tr>
      <w:tr w:rsidR="00322AAF" w:rsidRPr="004062ED" w14:paraId="0EE99A97" w14:textId="77777777" w:rsidTr="00B64B91">
        <w:trPr>
          <w:trHeight w:val="654"/>
        </w:trPr>
        <w:tc>
          <w:tcPr>
            <w:tcW w:w="0" w:type="auto"/>
          </w:tcPr>
          <w:p w14:paraId="1C7931C2" w14:textId="77777777" w:rsidR="00322AAF" w:rsidRPr="004062ED" w:rsidRDefault="00322AAF" w:rsidP="004062ED">
            <w:pPr>
              <w:pStyle w:val="NoSpacing"/>
            </w:pPr>
            <w:r w:rsidRPr="004062ED">
              <w:t>Ex-GLE</w:t>
            </w:r>
          </w:p>
        </w:tc>
        <w:tc>
          <w:tcPr>
            <w:tcW w:w="0" w:type="auto"/>
          </w:tcPr>
          <w:p w14:paraId="7B8E1CFC" w14:textId="77777777" w:rsidR="007F511E" w:rsidRPr="004062ED" w:rsidRDefault="00322AAF" w:rsidP="004062ED">
            <w:pPr>
              <w:pStyle w:val="NoSpacing"/>
            </w:pPr>
            <w:r w:rsidRPr="004062ED">
              <w:t>0.0064</w:t>
            </w:r>
          </w:p>
          <w:p w14:paraId="1E9FC6EF" w14:textId="6987FE85" w:rsidR="00322AAF" w:rsidRPr="004062ED" w:rsidRDefault="007F511E" w:rsidP="004062ED">
            <w:pPr>
              <w:pStyle w:val="NoSpacing"/>
            </w:pPr>
            <w:r w:rsidRPr="004062ED">
              <w:t xml:space="preserve">(0.1245) </w:t>
            </w:r>
            <w:r w:rsidR="00322AAF" w:rsidRPr="004062ED">
              <w:t xml:space="preserve"> </w:t>
            </w:r>
          </w:p>
        </w:tc>
        <w:tc>
          <w:tcPr>
            <w:tcW w:w="0" w:type="auto"/>
          </w:tcPr>
          <w:p w14:paraId="2734163D" w14:textId="77777777" w:rsidR="007F511E" w:rsidRPr="004062ED" w:rsidRDefault="007F511E" w:rsidP="004062ED">
            <w:pPr>
              <w:pStyle w:val="NoSpacing"/>
            </w:pPr>
            <w:r w:rsidRPr="004062ED">
              <w:t xml:space="preserve">3.0452 </w:t>
            </w:r>
            <w:r w:rsidR="00322AAF" w:rsidRPr="004062ED">
              <w:t xml:space="preserve"> </w:t>
            </w:r>
          </w:p>
          <w:p w14:paraId="60F2BEE0" w14:textId="1D5028A5" w:rsidR="00322AAF" w:rsidRPr="004062ED" w:rsidRDefault="00322AAF" w:rsidP="004062ED">
            <w:pPr>
              <w:pStyle w:val="NoSpacing"/>
            </w:pPr>
            <w:r w:rsidRPr="004062ED">
              <w:t xml:space="preserve">(0.5231) </w:t>
            </w:r>
          </w:p>
        </w:tc>
        <w:tc>
          <w:tcPr>
            <w:tcW w:w="0" w:type="auto"/>
          </w:tcPr>
          <w:p w14:paraId="0464EBD8" w14:textId="77777777" w:rsidR="007F511E" w:rsidRPr="004062ED" w:rsidRDefault="007F511E" w:rsidP="004062ED">
            <w:pPr>
              <w:pStyle w:val="NoSpacing"/>
            </w:pPr>
            <w:r w:rsidRPr="004062ED">
              <w:t xml:space="preserve">2.3923 </w:t>
            </w:r>
          </w:p>
          <w:p w14:paraId="5B918AB0" w14:textId="5D7248EF" w:rsidR="00322AAF" w:rsidRPr="004062ED" w:rsidRDefault="007F511E" w:rsidP="004062ED">
            <w:pPr>
              <w:pStyle w:val="NoSpacing"/>
            </w:pPr>
            <w:r w:rsidRPr="004062ED">
              <w:t>(0.5983)</w:t>
            </w:r>
          </w:p>
        </w:tc>
        <w:tc>
          <w:tcPr>
            <w:tcW w:w="0" w:type="auto"/>
          </w:tcPr>
          <w:p w14:paraId="28572F6F" w14:textId="77777777" w:rsidR="007F511E" w:rsidRPr="004062ED" w:rsidRDefault="007F511E" w:rsidP="004062ED">
            <w:pPr>
              <w:pStyle w:val="NoSpacing"/>
            </w:pPr>
            <w:r w:rsidRPr="004062ED">
              <w:t>1.0535</w:t>
            </w:r>
            <w:r w:rsidRPr="004062ED">
              <w:t xml:space="preserve"> </w:t>
            </w:r>
          </w:p>
          <w:p w14:paraId="13D5DF70" w14:textId="35736E31" w:rsidR="00322AAF" w:rsidRPr="004062ED" w:rsidRDefault="007F511E" w:rsidP="004062ED">
            <w:pPr>
              <w:pStyle w:val="NoSpacing"/>
            </w:pPr>
            <w:r w:rsidRPr="004062ED">
              <w:t>(0.4834)</w:t>
            </w:r>
          </w:p>
        </w:tc>
      </w:tr>
      <w:tr w:rsidR="00322AAF" w:rsidRPr="004062ED" w14:paraId="3FA92EA5" w14:textId="77777777" w:rsidTr="00B64B91">
        <w:trPr>
          <w:trHeight w:val="657"/>
        </w:trPr>
        <w:tc>
          <w:tcPr>
            <w:tcW w:w="0" w:type="auto"/>
          </w:tcPr>
          <w:p w14:paraId="490CCAD5" w14:textId="77777777" w:rsidR="00322AAF" w:rsidRPr="004062ED" w:rsidRDefault="00322AAF" w:rsidP="004062ED">
            <w:pPr>
              <w:pStyle w:val="NoSpacing"/>
            </w:pPr>
            <w:r w:rsidRPr="004062ED">
              <w:t>EL</w:t>
            </w:r>
          </w:p>
        </w:tc>
        <w:tc>
          <w:tcPr>
            <w:tcW w:w="0" w:type="auto"/>
          </w:tcPr>
          <w:p w14:paraId="5AAC815E" w14:textId="77777777" w:rsidR="004062ED" w:rsidRPr="004062ED" w:rsidRDefault="00322AAF" w:rsidP="004062ED">
            <w:pPr>
              <w:pStyle w:val="NoSpacing"/>
            </w:pPr>
            <w:r w:rsidRPr="004062ED">
              <w:t>14.7402</w:t>
            </w:r>
          </w:p>
          <w:p w14:paraId="5DA88D90" w14:textId="1242C821" w:rsidR="00322AAF" w:rsidRPr="004062ED" w:rsidRDefault="004062ED" w:rsidP="004062ED">
            <w:pPr>
              <w:pStyle w:val="NoSpacing"/>
            </w:pPr>
            <w:r w:rsidRPr="004062ED">
              <w:t xml:space="preserve">(3.1329) </w:t>
            </w:r>
            <w:r w:rsidR="00322AAF" w:rsidRPr="004062ED">
              <w:t xml:space="preserve"> </w:t>
            </w:r>
          </w:p>
        </w:tc>
        <w:tc>
          <w:tcPr>
            <w:tcW w:w="0" w:type="auto"/>
          </w:tcPr>
          <w:p w14:paraId="08D6972A" w14:textId="77777777" w:rsidR="004062ED" w:rsidRPr="004062ED" w:rsidRDefault="004062ED" w:rsidP="004062ED">
            <w:pPr>
              <w:pStyle w:val="NoSpacing"/>
            </w:pPr>
            <w:r w:rsidRPr="004062ED">
              <w:t xml:space="preserve">9.8520 </w:t>
            </w:r>
            <w:r w:rsidR="00322AAF" w:rsidRPr="004062ED">
              <w:t xml:space="preserve"> </w:t>
            </w:r>
          </w:p>
          <w:p w14:paraId="1AE51DEC" w14:textId="14F151AA" w:rsidR="00322AAF" w:rsidRPr="004062ED" w:rsidRDefault="00322AAF" w:rsidP="004062ED">
            <w:pPr>
              <w:pStyle w:val="NoSpacing"/>
            </w:pPr>
            <w:r w:rsidRPr="004062ED">
              <w:t xml:space="preserve">(2.2892) </w:t>
            </w:r>
          </w:p>
        </w:tc>
        <w:tc>
          <w:tcPr>
            <w:tcW w:w="0" w:type="auto"/>
          </w:tcPr>
          <w:p w14:paraId="56EBE601" w14:textId="77777777" w:rsidR="004062ED" w:rsidRPr="004062ED" w:rsidRDefault="004062ED" w:rsidP="004062ED">
            <w:pPr>
              <w:pStyle w:val="NoSpacing"/>
            </w:pPr>
            <w:r w:rsidRPr="004062ED">
              <w:t>0.0039</w:t>
            </w:r>
            <w:r w:rsidRPr="004062ED">
              <w:t xml:space="preserve"> </w:t>
            </w:r>
          </w:p>
          <w:p w14:paraId="62B9A00D" w14:textId="2489D638" w:rsidR="00322AAF" w:rsidRPr="004062ED" w:rsidRDefault="004062ED" w:rsidP="004062ED">
            <w:pPr>
              <w:pStyle w:val="NoSpacing"/>
            </w:pPr>
            <w:r w:rsidRPr="004062ED">
              <w:t>(0.0059)</w:t>
            </w:r>
          </w:p>
        </w:tc>
        <w:tc>
          <w:tcPr>
            <w:tcW w:w="0" w:type="auto"/>
          </w:tcPr>
          <w:p w14:paraId="2352EF0B" w14:textId="0DF569B6" w:rsidR="00322AAF" w:rsidRPr="004062ED" w:rsidRDefault="00322AAF" w:rsidP="004062ED">
            <w:pPr>
              <w:pStyle w:val="NoSpacing"/>
            </w:pPr>
          </w:p>
        </w:tc>
      </w:tr>
      <w:tr w:rsidR="00322AAF" w:rsidRPr="004062ED" w14:paraId="30769150" w14:textId="77777777" w:rsidTr="00B64B91">
        <w:trPr>
          <w:trHeight w:val="657"/>
        </w:trPr>
        <w:tc>
          <w:tcPr>
            <w:tcW w:w="0" w:type="auto"/>
          </w:tcPr>
          <w:p w14:paraId="40BECBB5" w14:textId="77777777" w:rsidR="00322AAF" w:rsidRPr="004062ED" w:rsidRDefault="00322AAF" w:rsidP="004062ED">
            <w:pPr>
              <w:pStyle w:val="NoSpacing"/>
            </w:pPr>
            <w:r w:rsidRPr="004062ED">
              <w:t>APTE</w:t>
            </w:r>
          </w:p>
        </w:tc>
        <w:tc>
          <w:tcPr>
            <w:tcW w:w="0" w:type="auto"/>
          </w:tcPr>
          <w:p w14:paraId="774A349A" w14:textId="77777777" w:rsidR="004062ED" w:rsidRPr="004062ED" w:rsidRDefault="00322AAF" w:rsidP="004062ED">
            <w:pPr>
              <w:pStyle w:val="NoSpacing"/>
            </w:pPr>
            <w:r w:rsidRPr="004062ED">
              <w:t xml:space="preserve">21.442 </w:t>
            </w:r>
          </w:p>
          <w:p w14:paraId="5B9B0E89" w14:textId="7879E4C4" w:rsidR="00322AAF" w:rsidRPr="004062ED" w:rsidRDefault="004062ED" w:rsidP="004062ED">
            <w:pPr>
              <w:pStyle w:val="NoSpacing"/>
            </w:pPr>
            <w:r w:rsidRPr="004062ED">
              <w:t>(6.488)</w:t>
            </w:r>
          </w:p>
        </w:tc>
        <w:tc>
          <w:tcPr>
            <w:tcW w:w="0" w:type="auto"/>
          </w:tcPr>
          <w:p w14:paraId="0E0C2FBB" w14:textId="77777777" w:rsidR="004062ED" w:rsidRPr="004062ED" w:rsidRDefault="004062ED" w:rsidP="004062ED">
            <w:pPr>
              <w:pStyle w:val="NoSpacing"/>
            </w:pPr>
            <w:r w:rsidRPr="004062ED">
              <w:t>0.4295</w:t>
            </w:r>
            <w:r w:rsidRPr="004062ED">
              <w:t xml:space="preserve"> </w:t>
            </w:r>
          </w:p>
          <w:p w14:paraId="5F8E484E" w14:textId="74D0EC75" w:rsidR="00322AAF" w:rsidRPr="004062ED" w:rsidRDefault="00322AAF" w:rsidP="004062ED">
            <w:pPr>
              <w:pStyle w:val="NoSpacing"/>
            </w:pPr>
            <w:r w:rsidRPr="004062ED">
              <w:t>(3.0274)</w:t>
            </w:r>
          </w:p>
        </w:tc>
        <w:tc>
          <w:tcPr>
            <w:tcW w:w="0" w:type="auto"/>
          </w:tcPr>
          <w:p w14:paraId="7078CCFF" w14:textId="77777777" w:rsidR="00322AAF" w:rsidRPr="004062ED" w:rsidRDefault="00322AAF" w:rsidP="004062ED">
            <w:pPr>
              <w:pStyle w:val="NoSpacing"/>
            </w:pPr>
          </w:p>
        </w:tc>
        <w:tc>
          <w:tcPr>
            <w:tcW w:w="0" w:type="auto"/>
          </w:tcPr>
          <w:p w14:paraId="0E2EB230" w14:textId="7A2B05E6" w:rsidR="00322AAF" w:rsidRPr="004062ED" w:rsidRDefault="00322AAF" w:rsidP="004062ED">
            <w:pPr>
              <w:pStyle w:val="NoSpacing"/>
            </w:pPr>
          </w:p>
        </w:tc>
      </w:tr>
    </w:tbl>
    <w:p w14:paraId="188E333A" w14:textId="77777777" w:rsidR="00B179F6" w:rsidRPr="00F54CAB" w:rsidRDefault="00B179F6" w:rsidP="00032F9B">
      <w:pPr>
        <w:rPr>
          <w:rFonts w:cstheme="minorHAnsi"/>
          <w:sz w:val="24"/>
          <w:szCs w:val="24"/>
        </w:rPr>
      </w:pPr>
    </w:p>
    <w:p w14:paraId="5B88D5BF" w14:textId="77777777" w:rsidR="00B22C7C" w:rsidRPr="00B22C7C" w:rsidRDefault="00B22C7C" w:rsidP="004062ED">
      <w:pPr>
        <w:spacing w:after="0"/>
        <w:rPr>
          <w:rFonts w:cstheme="minorHAnsi"/>
          <w:sz w:val="24"/>
          <w:szCs w:val="24"/>
        </w:rPr>
      </w:pPr>
      <w:r w:rsidRPr="00B22C7C">
        <w:rPr>
          <w:rFonts w:cstheme="minorHAnsi"/>
          <w:b/>
          <w:bCs/>
          <w:sz w:val="24"/>
          <w:szCs w:val="24"/>
        </w:rPr>
        <w:t xml:space="preserve">Table 7: </w:t>
      </w:r>
      <w:r w:rsidRPr="00B22C7C">
        <w:rPr>
          <w:rFonts w:cstheme="minorHAnsi"/>
          <w:sz w:val="24"/>
          <w:szCs w:val="24"/>
        </w:rPr>
        <w:t>Analytical results of the proposed and other competing models for data 2.</w:t>
      </w:r>
    </w:p>
    <w:tbl>
      <w:tblPr>
        <w:tblStyle w:val="TableGrid"/>
        <w:tblW w:w="0" w:type="auto"/>
        <w:tblLook w:val="0020" w:firstRow="1" w:lastRow="0" w:firstColumn="0" w:lastColumn="0" w:noHBand="0" w:noVBand="0"/>
      </w:tblPr>
      <w:tblGrid>
        <w:gridCol w:w="948"/>
        <w:gridCol w:w="764"/>
        <w:gridCol w:w="764"/>
        <w:gridCol w:w="764"/>
        <w:gridCol w:w="885"/>
        <w:gridCol w:w="885"/>
        <w:gridCol w:w="885"/>
        <w:gridCol w:w="885"/>
        <w:gridCol w:w="885"/>
      </w:tblGrid>
      <w:tr w:rsidR="00B22C7C" w:rsidRPr="00B22C7C" w14:paraId="69AFFC80" w14:textId="77777777" w:rsidTr="00B64B91">
        <w:trPr>
          <w:trHeight w:val="258"/>
        </w:trPr>
        <w:tc>
          <w:tcPr>
            <w:tcW w:w="0" w:type="auto"/>
          </w:tcPr>
          <w:p w14:paraId="3858CF31" w14:textId="77777777" w:rsidR="00B22C7C" w:rsidRPr="00B22C7C" w:rsidRDefault="00B22C7C" w:rsidP="00B22C7C">
            <w:pPr>
              <w:rPr>
                <w:rFonts w:cstheme="minorHAnsi"/>
                <w:sz w:val="24"/>
                <w:szCs w:val="24"/>
              </w:rPr>
            </w:pPr>
            <w:r w:rsidRPr="00B22C7C">
              <w:rPr>
                <w:rFonts w:cstheme="minorHAnsi"/>
                <w:sz w:val="24"/>
                <w:szCs w:val="24"/>
              </w:rPr>
              <w:t>Dist.</w:t>
            </w:r>
          </w:p>
        </w:tc>
        <w:tc>
          <w:tcPr>
            <w:tcW w:w="0" w:type="auto"/>
          </w:tcPr>
          <w:p w14:paraId="42115FD8" w14:textId="77777777" w:rsidR="00B22C7C" w:rsidRPr="00B22C7C" w:rsidRDefault="00B22C7C" w:rsidP="00B22C7C">
            <w:pPr>
              <w:rPr>
                <w:rFonts w:cstheme="minorHAnsi"/>
                <w:sz w:val="24"/>
                <w:szCs w:val="24"/>
              </w:rPr>
            </w:pPr>
            <w:r w:rsidRPr="00B22C7C">
              <w:rPr>
                <w:rFonts w:cstheme="minorHAnsi"/>
                <w:sz w:val="24"/>
                <w:szCs w:val="24"/>
              </w:rPr>
              <w:t>KS</w:t>
            </w:r>
          </w:p>
        </w:tc>
        <w:tc>
          <w:tcPr>
            <w:tcW w:w="0" w:type="auto"/>
          </w:tcPr>
          <w:p w14:paraId="2F96C187" w14:textId="77777777" w:rsidR="00B22C7C" w:rsidRPr="00B22C7C" w:rsidRDefault="00B22C7C" w:rsidP="00B22C7C">
            <w:pPr>
              <w:rPr>
                <w:rFonts w:cstheme="minorHAnsi"/>
                <w:sz w:val="24"/>
                <w:szCs w:val="24"/>
              </w:rPr>
            </w:pPr>
            <w:r w:rsidRPr="00B22C7C">
              <w:rPr>
                <w:rFonts w:cstheme="minorHAnsi"/>
                <w:sz w:val="24"/>
                <w:szCs w:val="24"/>
              </w:rPr>
              <w:t>AD</w:t>
            </w:r>
          </w:p>
        </w:tc>
        <w:tc>
          <w:tcPr>
            <w:tcW w:w="0" w:type="auto"/>
          </w:tcPr>
          <w:p w14:paraId="458B2CA3" w14:textId="77777777" w:rsidR="00B22C7C" w:rsidRPr="00B22C7C" w:rsidRDefault="00B22C7C" w:rsidP="00B22C7C">
            <w:pPr>
              <w:rPr>
                <w:rFonts w:cstheme="minorHAnsi"/>
                <w:sz w:val="24"/>
                <w:szCs w:val="24"/>
              </w:rPr>
            </w:pPr>
            <w:r w:rsidRPr="00B22C7C">
              <w:rPr>
                <w:rFonts w:cstheme="minorHAnsi"/>
                <w:sz w:val="24"/>
                <w:szCs w:val="24"/>
              </w:rPr>
              <w:t>CM</w:t>
            </w:r>
          </w:p>
        </w:tc>
        <w:tc>
          <w:tcPr>
            <w:tcW w:w="0" w:type="auto"/>
          </w:tcPr>
          <w:p w14:paraId="073C45D4" w14:textId="77777777" w:rsidR="00B22C7C" w:rsidRPr="00B22C7C" w:rsidRDefault="00B22C7C" w:rsidP="00B22C7C">
            <w:pPr>
              <w:rPr>
                <w:rFonts w:cstheme="minorHAnsi"/>
                <w:sz w:val="24"/>
                <w:szCs w:val="24"/>
              </w:rPr>
            </w:pPr>
            <w:r w:rsidRPr="00B22C7C">
              <w:rPr>
                <w:rFonts w:cstheme="minorHAnsi"/>
                <w:sz w:val="24"/>
                <w:szCs w:val="24"/>
              </w:rPr>
              <w:t>LL</w:t>
            </w:r>
          </w:p>
        </w:tc>
        <w:tc>
          <w:tcPr>
            <w:tcW w:w="0" w:type="auto"/>
          </w:tcPr>
          <w:p w14:paraId="2E4F9CF9" w14:textId="77777777" w:rsidR="00B22C7C" w:rsidRPr="00B22C7C" w:rsidRDefault="00B22C7C" w:rsidP="00B22C7C">
            <w:pPr>
              <w:rPr>
                <w:rFonts w:cstheme="minorHAnsi"/>
                <w:sz w:val="24"/>
                <w:szCs w:val="24"/>
              </w:rPr>
            </w:pPr>
            <w:r w:rsidRPr="00B22C7C">
              <w:rPr>
                <w:rFonts w:cstheme="minorHAnsi"/>
                <w:sz w:val="24"/>
                <w:szCs w:val="24"/>
              </w:rPr>
              <w:t>AIC</w:t>
            </w:r>
          </w:p>
        </w:tc>
        <w:tc>
          <w:tcPr>
            <w:tcW w:w="0" w:type="auto"/>
          </w:tcPr>
          <w:p w14:paraId="3F45D6D2" w14:textId="77777777" w:rsidR="00B22C7C" w:rsidRPr="00B22C7C" w:rsidRDefault="00B22C7C" w:rsidP="00B22C7C">
            <w:pPr>
              <w:rPr>
                <w:rFonts w:cstheme="minorHAnsi"/>
                <w:sz w:val="24"/>
                <w:szCs w:val="24"/>
              </w:rPr>
            </w:pPr>
            <w:r w:rsidRPr="00B22C7C">
              <w:rPr>
                <w:rFonts w:cstheme="minorHAnsi"/>
                <w:sz w:val="24"/>
                <w:szCs w:val="24"/>
              </w:rPr>
              <w:t>BIC</w:t>
            </w:r>
          </w:p>
        </w:tc>
        <w:tc>
          <w:tcPr>
            <w:tcW w:w="0" w:type="auto"/>
          </w:tcPr>
          <w:p w14:paraId="754F125F" w14:textId="77777777" w:rsidR="00B22C7C" w:rsidRPr="00B22C7C" w:rsidRDefault="00B22C7C" w:rsidP="00B22C7C">
            <w:pPr>
              <w:rPr>
                <w:rFonts w:cstheme="minorHAnsi"/>
                <w:sz w:val="24"/>
                <w:szCs w:val="24"/>
              </w:rPr>
            </w:pPr>
            <w:r w:rsidRPr="00B22C7C">
              <w:rPr>
                <w:rFonts w:cstheme="minorHAnsi"/>
                <w:sz w:val="24"/>
                <w:szCs w:val="24"/>
              </w:rPr>
              <w:t>CIAC</w:t>
            </w:r>
          </w:p>
        </w:tc>
        <w:tc>
          <w:tcPr>
            <w:tcW w:w="0" w:type="auto"/>
          </w:tcPr>
          <w:p w14:paraId="7580CFC7" w14:textId="77777777" w:rsidR="00B22C7C" w:rsidRPr="00B22C7C" w:rsidRDefault="00B22C7C" w:rsidP="00B22C7C">
            <w:pPr>
              <w:rPr>
                <w:rFonts w:cstheme="minorHAnsi"/>
                <w:sz w:val="24"/>
                <w:szCs w:val="24"/>
              </w:rPr>
            </w:pPr>
            <w:r w:rsidRPr="00B22C7C">
              <w:rPr>
                <w:rFonts w:cstheme="minorHAnsi"/>
                <w:sz w:val="24"/>
                <w:szCs w:val="24"/>
              </w:rPr>
              <w:t>HQIC</w:t>
            </w:r>
          </w:p>
        </w:tc>
      </w:tr>
      <w:tr w:rsidR="00B22C7C" w:rsidRPr="00B22C7C" w14:paraId="21E0040A" w14:textId="77777777" w:rsidTr="00B64B91">
        <w:trPr>
          <w:trHeight w:val="234"/>
        </w:trPr>
        <w:tc>
          <w:tcPr>
            <w:tcW w:w="0" w:type="auto"/>
          </w:tcPr>
          <w:p w14:paraId="1F76BA68" w14:textId="77777777" w:rsidR="00B22C7C" w:rsidRPr="00B22C7C" w:rsidRDefault="00B22C7C" w:rsidP="00B22C7C">
            <w:pPr>
              <w:rPr>
                <w:rFonts w:cstheme="minorHAnsi"/>
                <w:sz w:val="24"/>
                <w:szCs w:val="24"/>
              </w:rPr>
            </w:pPr>
            <w:r w:rsidRPr="00B22C7C">
              <w:rPr>
                <w:rFonts w:cstheme="minorHAnsi"/>
                <w:sz w:val="24"/>
                <w:szCs w:val="24"/>
              </w:rPr>
              <w:t>OGNHE</w:t>
            </w:r>
          </w:p>
        </w:tc>
        <w:tc>
          <w:tcPr>
            <w:tcW w:w="0" w:type="auto"/>
          </w:tcPr>
          <w:p w14:paraId="28D9DD95" w14:textId="77777777" w:rsidR="00B22C7C" w:rsidRPr="00B22C7C" w:rsidRDefault="00B22C7C" w:rsidP="00B22C7C">
            <w:pPr>
              <w:rPr>
                <w:rFonts w:cstheme="minorHAnsi"/>
                <w:sz w:val="24"/>
                <w:szCs w:val="24"/>
              </w:rPr>
            </w:pPr>
            <w:r w:rsidRPr="00B22C7C">
              <w:rPr>
                <w:rFonts w:cstheme="minorHAnsi"/>
                <w:sz w:val="24"/>
                <w:szCs w:val="24"/>
              </w:rPr>
              <w:t>0.063</w:t>
            </w:r>
          </w:p>
        </w:tc>
        <w:tc>
          <w:tcPr>
            <w:tcW w:w="0" w:type="auto"/>
          </w:tcPr>
          <w:p w14:paraId="491660A4" w14:textId="77777777" w:rsidR="00B22C7C" w:rsidRPr="00B22C7C" w:rsidRDefault="00B22C7C" w:rsidP="00B22C7C">
            <w:pPr>
              <w:rPr>
                <w:rFonts w:cstheme="minorHAnsi"/>
                <w:sz w:val="24"/>
                <w:szCs w:val="24"/>
              </w:rPr>
            </w:pPr>
            <w:r w:rsidRPr="00B22C7C">
              <w:rPr>
                <w:rFonts w:cstheme="minorHAnsi"/>
                <w:sz w:val="24"/>
                <w:szCs w:val="24"/>
              </w:rPr>
              <w:t>0.473</w:t>
            </w:r>
          </w:p>
        </w:tc>
        <w:tc>
          <w:tcPr>
            <w:tcW w:w="0" w:type="auto"/>
          </w:tcPr>
          <w:p w14:paraId="7A86404D" w14:textId="77777777" w:rsidR="00B22C7C" w:rsidRPr="00B22C7C" w:rsidRDefault="00B22C7C" w:rsidP="00B22C7C">
            <w:pPr>
              <w:rPr>
                <w:rFonts w:cstheme="minorHAnsi"/>
                <w:sz w:val="24"/>
                <w:szCs w:val="24"/>
              </w:rPr>
            </w:pPr>
            <w:r w:rsidRPr="00B22C7C">
              <w:rPr>
                <w:rFonts w:cstheme="minorHAnsi"/>
                <w:sz w:val="24"/>
                <w:szCs w:val="24"/>
              </w:rPr>
              <w:t>0.078</w:t>
            </w:r>
          </w:p>
        </w:tc>
        <w:tc>
          <w:tcPr>
            <w:tcW w:w="0" w:type="auto"/>
          </w:tcPr>
          <w:p w14:paraId="0B5DCA2E" w14:textId="77777777" w:rsidR="00B22C7C" w:rsidRPr="00B22C7C" w:rsidRDefault="00B22C7C" w:rsidP="00B22C7C">
            <w:pPr>
              <w:rPr>
                <w:rFonts w:cstheme="minorHAnsi"/>
                <w:sz w:val="24"/>
                <w:szCs w:val="24"/>
              </w:rPr>
            </w:pPr>
            <w:r w:rsidRPr="00B22C7C">
              <w:rPr>
                <w:rFonts w:cstheme="minorHAnsi"/>
                <w:sz w:val="24"/>
                <w:szCs w:val="24"/>
              </w:rPr>
              <w:t>168.64</w:t>
            </w:r>
          </w:p>
        </w:tc>
        <w:tc>
          <w:tcPr>
            <w:tcW w:w="0" w:type="auto"/>
          </w:tcPr>
          <w:p w14:paraId="2821F219" w14:textId="77777777" w:rsidR="00B22C7C" w:rsidRPr="00B22C7C" w:rsidRDefault="00B22C7C" w:rsidP="00B22C7C">
            <w:pPr>
              <w:rPr>
                <w:rFonts w:cstheme="minorHAnsi"/>
                <w:sz w:val="24"/>
                <w:szCs w:val="24"/>
              </w:rPr>
            </w:pPr>
            <w:r w:rsidRPr="00B22C7C">
              <w:rPr>
                <w:rFonts w:cstheme="minorHAnsi"/>
                <w:sz w:val="24"/>
                <w:szCs w:val="24"/>
              </w:rPr>
              <w:t>343.28</w:t>
            </w:r>
          </w:p>
        </w:tc>
        <w:tc>
          <w:tcPr>
            <w:tcW w:w="0" w:type="auto"/>
          </w:tcPr>
          <w:p w14:paraId="39516314" w14:textId="77777777" w:rsidR="00B22C7C" w:rsidRPr="00B22C7C" w:rsidRDefault="00B22C7C" w:rsidP="00B22C7C">
            <w:pPr>
              <w:rPr>
                <w:rFonts w:cstheme="minorHAnsi"/>
                <w:sz w:val="24"/>
                <w:szCs w:val="24"/>
              </w:rPr>
            </w:pPr>
            <w:r w:rsidRPr="00B22C7C">
              <w:rPr>
                <w:rFonts w:cstheme="minorHAnsi"/>
                <w:sz w:val="24"/>
                <w:szCs w:val="24"/>
              </w:rPr>
              <w:t>351.62</w:t>
            </w:r>
          </w:p>
        </w:tc>
        <w:tc>
          <w:tcPr>
            <w:tcW w:w="0" w:type="auto"/>
          </w:tcPr>
          <w:p w14:paraId="0252C060" w14:textId="77777777" w:rsidR="00B22C7C" w:rsidRPr="00B22C7C" w:rsidRDefault="00B22C7C" w:rsidP="00B22C7C">
            <w:pPr>
              <w:rPr>
                <w:rFonts w:cstheme="minorHAnsi"/>
                <w:sz w:val="24"/>
                <w:szCs w:val="24"/>
              </w:rPr>
            </w:pPr>
            <w:r w:rsidRPr="00B22C7C">
              <w:rPr>
                <w:rFonts w:cstheme="minorHAnsi"/>
                <w:sz w:val="24"/>
                <w:szCs w:val="24"/>
              </w:rPr>
              <w:t>343.49</w:t>
            </w:r>
          </w:p>
        </w:tc>
        <w:tc>
          <w:tcPr>
            <w:tcW w:w="0" w:type="auto"/>
          </w:tcPr>
          <w:p w14:paraId="3BAAC8A4" w14:textId="77777777" w:rsidR="00B22C7C" w:rsidRPr="00B22C7C" w:rsidRDefault="00B22C7C" w:rsidP="00B22C7C">
            <w:pPr>
              <w:rPr>
                <w:rFonts w:cstheme="minorHAnsi"/>
                <w:sz w:val="24"/>
                <w:szCs w:val="24"/>
              </w:rPr>
            </w:pPr>
            <w:r w:rsidRPr="00B22C7C">
              <w:rPr>
                <w:rFonts w:cstheme="minorHAnsi"/>
                <w:sz w:val="24"/>
                <w:szCs w:val="24"/>
              </w:rPr>
              <w:t>346.67</w:t>
            </w:r>
          </w:p>
        </w:tc>
      </w:tr>
      <w:tr w:rsidR="00B22C7C" w:rsidRPr="00B22C7C" w14:paraId="3542B710" w14:textId="77777777" w:rsidTr="00B64B91">
        <w:trPr>
          <w:trHeight w:val="230"/>
        </w:trPr>
        <w:tc>
          <w:tcPr>
            <w:tcW w:w="0" w:type="auto"/>
          </w:tcPr>
          <w:p w14:paraId="2A07B08D" w14:textId="77777777" w:rsidR="00B22C7C" w:rsidRPr="00B22C7C" w:rsidRDefault="00B22C7C" w:rsidP="00B22C7C">
            <w:pPr>
              <w:rPr>
                <w:rFonts w:cstheme="minorHAnsi"/>
                <w:sz w:val="24"/>
                <w:szCs w:val="24"/>
              </w:rPr>
            </w:pPr>
            <w:r w:rsidRPr="00B22C7C">
              <w:rPr>
                <w:rFonts w:cstheme="minorHAnsi"/>
                <w:sz w:val="24"/>
                <w:szCs w:val="24"/>
              </w:rPr>
              <w:t>GLE</w:t>
            </w:r>
          </w:p>
        </w:tc>
        <w:tc>
          <w:tcPr>
            <w:tcW w:w="0" w:type="auto"/>
          </w:tcPr>
          <w:p w14:paraId="040CDE8D" w14:textId="77777777" w:rsidR="00B22C7C" w:rsidRPr="00B22C7C" w:rsidRDefault="00B22C7C" w:rsidP="00B22C7C">
            <w:pPr>
              <w:rPr>
                <w:rFonts w:cstheme="minorHAnsi"/>
                <w:sz w:val="24"/>
                <w:szCs w:val="24"/>
              </w:rPr>
            </w:pPr>
            <w:r w:rsidRPr="00B22C7C">
              <w:rPr>
                <w:rFonts w:cstheme="minorHAnsi"/>
                <w:sz w:val="24"/>
                <w:szCs w:val="24"/>
              </w:rPr>
              <w:t>0.092</w:t>
            </w:r>
          </w:p>
        </w:tc>
        <w:tc>
          <w:tcPr>
            <w:tcW w:w="0" w:type="auto"/>
          </w:tcPr>
          <w:p w14:paraId="7CC28C14" w14:textId="77777777" w:rsidR="00B22C7C" w:rsidRPr="00B22C7C" w:rsidRDefault="00B22C7C" w:rsidP="00B22C7C">
            <w:pPr>
              <w:rPr>
                <w:rFonts w:cstheme="minorHAnsi"/>
                <w:sz w:val="24"/>
                <w:szCs w:val="24"/>
              </w:rPr>
            </w:pPr>
            <w:r w:rsidRPr="00B22C7C">
              <w:rPr>
                <w:rFonts w:cstheme="minorHAnsi"/>
                <w:sz w:val="24"/>
                <w:szCs w:val="24"/>
              </w:rPr>
              <w:t>0.516</w:t>
            </w:r>
          </w:p>
        </w:tc>
        <w:tc>
          <w:tcPr>
            <w:tcW w:w="0" w:type="auto"/>
          </w:tcPr>
          <w:p w14:paraId="4E84D8B2" w14:textId="77777777" w:rsidR="00B22C7C" w:rsidRPr="00B22C7C" w:rsidRDefault="00B22C7C" w:rsidP="00B22C7C">
            <w:pPr>
              <w:rPr>
                <w:rFonts w:cstheme="minorHAnsi"/>
                <w:sz w:val="24"/>
                <w:szCs w:val="24"/>
              </w:rPr>
            </w:pPr>
            <w:r w:rsidRPr="00B22C7C">
              <w:rPr>
                <w:rFonts w:cstheme="minorHAnsi"/>
                <w:sz w:val="24"/>
                <w:szCs w:val="24"/>
              </w:rPr>
              <w:t>0.802</w:t>
            </w:r>
          </w:p>
        </w:tc>
        <w:tc>
          <w:tcPr>
            <w:tcW w:w="0" w:type="auto"/>
          </w:tcPr>
          <w:p w14:paraId="597A0133" w14:textId="77777777" w:rsidR="00B22C7C" w:rsidRPr="00B22C7C" w:rsidRDefault="00B22C7C" w:rsidP="00B22C7C">
            <w:pPr>
              <w:rPr>
                <w:rFonts w:cstheme="minorHAnsi"/>
                <w:sz w:val="24"/>
                <w:szCs w:val="24"/>
              </w:rPr>
            </w:pPr>
            <w:r w:rsidRPr="00B22C7C">
              <w:rPr>
                <w:rFonts w:cstheme="minorHAnsi"/>
                <w:sz w:val="24"/>
                <w:szCs w:val="24"/>
              </w:rPr>
              <w:t>168.70</w:t>
            </w:r>
          </w:p>
        </w:tc>
        <w:tc>
          <w:tcPr>
            <w:tcW w:w="0" w:type="auto"/>
          </w:tcPr>
          <w:p w14:paraId="388CE7E1" w14:textId="77777777" w:rsidR="00B22C7C" w:rsidRPr="00B22C7C" w:rsidRDefault="00B22C7C" w:rsidP="00B22C7C">
            <w:pPr>
              <w:rPr>
                <w:rFonts w:cstheme="minorHAnsi"/>
                <w:sz w:val="24"/>
                <w:szCs w:val="24"/>
              </w:rPr>
            </w:pPr>
            <w:r w:rsidRPr="00B22C7C">
              <w:rPr>
                <w:rFonts w:cstheme="minorHAnsi"/>
                <w:sz w:val="24"/>
                <w:szCs w:val="24"/>
              </w:rPr>
              <w:t>345.17</w:t>
            </w:r>
          </w:p>
        </w:tc>
        <w:tc>
          <w:tcPr>
            <w:tcW w:w="0" w:type="auto"/>
          </w:tcPr>
          <w:p w14:paraId="10A8813A" w14:textId="77777777" w:rsidR="00B22C7C" w:rsidRPr="00B22C7C" w:rsidRDefault="00B22C7C" w:rsidP="00B22C7C">
            <w:pPr>
              <w:rPr>
                <w:rFonts w:cstheme="minorHAnsi"/>
                <w:sz w:val="24"/>
                <w:szCs w:val="24"/>
              </w:rPr>
            </w:pPr>
            <w:r w:rsidRPr="00B22C7C">
              <w:rPr>
                <w:rFonts w:cstheme="minorHAnsi"/>
                <w:sz w:val="24"/>
                <w:szCs w:val="24"/>
              </w:rPr>
              <w:t>353.51</w:t>
            </w:r>
          </w:p>
        </w:tc>
        <w:tc>
          <w:tcPr>
            <w:tcW w:w="0" w:type="auto"/>
          </w:tcPr>
          <w:p w14:paraId="2B72436C" w14:textId="77777777" w:rsidR="00B22C7C" w:rsidRPr="00B22C7C" w:rsidRDefault="00B22C7C" w:rsidP="00B22C7C">
            <w:pPr>
              <w:rPr>
                <w:rFonts w:cstheme="minorHAnsi"/>
                <w:sz w:val="24"/>
                <w:szCs w:val="24"/>
              </w:rPr>
            </w:pPr>
            <w:r w:rsidRPr="00B22C7C">
              <w:rPr>
                <w:rFonts w:cstheme="minorHAnsi"/>
                <w:sz w:val="24"/>
                <w:szCs w:val="24"/>
              </w:rPr>
              <w:t>345.38</w:t>
            </w:r>
          </w:p>
        </w:tc>
        <w:tc>
          <w:tcPr>
            <w:tcW w:w="0" w:type="auto"/>
          </w:tcPr>
          <w:p w14:paraId="5991464C" w14:textId="77777777" w:rsidR="00B22C7C" w:rsidRPr="00B22C7C" w:rsidRDefault="00B22C7C" w:rsidP="00B22C7C">
            <w:pPr>
              <w:rPr>
                <w:rFonts w:cstheme="minorHAnsi"/>
                <w:sz w:val="24"/>
                <w:szCs w:val="24"/>
              </w:rPr>
            </w:pPr>
            <w:r w:rsidRPr="00B22C7C">
              <w:rPr>
                <w:rFonts w:cstheme="minorHAnsi"/>
                <w:sz w:val="24"/>
                <w:szCs w:val="24"/>
              </w:rPr>
              <w:t>348.56</w:t>
            </w:r>
          </w:p>
        </w:tc>
      </w:tr>
      <w:tr w:rsidR="00B22C7C" w:rsidRPr="00B22C7C" w14:paraId="3B18AA08" w14:textId="77777777" w:rsidTr="00B64B91">
        <w:trPr>
          <w:trHeight w:val="230"/>
        </w:trPr>
        <w:tc>
          <w:tcPr>
            <w:tcW w:w="0" w:type="auto"/>
          </w:tcPr>
          <w:p w14:paraId="5B75B867" w14:textId="77777777" w:rsidR="00B22C7C" w:rsidRPr="00B22C7C" w:rsidRDefault="00B22C7C" w:rsidP="00B22C7C">
            <w:pPr>
              <w:rPr>
                <w:rFonts w:cstheme="minorHAnsi"/>
                <w:sz w:val="24"/>
                <w:szCs w:val="24"/>
              </w:rPr>
            </w:pPr>
            <w:r w:rsidRPr="00B22C7C">
              <w:rPr>
                <w:rFonts w:cstheme="minorHAnsi"/>
                <w:sz w:val="24"/>
                <w:szCs w:val="24"/>
              </w:rPr>
              <w:t>APTW</w:t>
            </w:r>
          </w:p>
        </w:tc>
        <w:tc>
          <w:tcPr>
            <w:tcW w:w="0" w:type="auto"/>
          </w:tcPr>
          <w:p w14:paraId="4E302E38" w14:textId="77777777" w:rsidR="00B22C7C" w:rsidRPr="00B22C7C" w:rsidRDefault="00B22C7C" w:rsidP="00B22C7C">
            <w:pPr>
              <w:rPr>
                <w:rFonts w:cstheme="minorHAnsi"/>
                <w:sz w:val="24"/>
                <w:szCs w:val="24"/>
              </w:rPr>
            </w:pPr>
            <w:r w:rsidRPr="00B22C7C">
              <w:rPr>
                <w:rFonts w:cstheme="minorHAnsi"/>
                <w:sz w:val="24"/>
                <w:szCs w:val="24"/>
              </w:rPr>
              <w:t>0.144</w:t>
            </w:r>
          </w:p>
        </w:tc>
        <w:tc>
          <w:tcPr>
            <w:tcW w:w="0" w:type="auto"/>
          </w:tcPr>
          <w:p w14:paraId="2969FC47" w14:textId="77777777" w:rsidR="00B22C7C" w:rsidRPr="00B22C7C" w:rsidRDefault="00B22C7C" w:rsidP="00B22C7C">
            <w:pPr>
              <w:rPr>
                <w:rFonts w:cstheme="minorHAnsi"/>
                <w:sz w:val="24"/>
                <w:szCs w:val="24"/>
              </w:rPr>
            </w:pPr>
            <w:r w:rsidRPr="00B22C7C">
              <w:rPr>
                <w:rFonts w:cstheme="minorHAnsi"/>
                <w:sz w:val="24"/>
                <w:szCs w:val="24"/>
              </w:rPr>
              <w:t>0.573</w:t>
            </w:r>
          </w:p>
        </w:tc>
        <w:tc>
          <w:tcPr>
            <w:tcW w:w="0" w:type="auto"/>
          </w:tcPr>
          <w:p w14:paraId="61FFF2C7" w14:textId="77777777" w:rsidR="00B22C7C" w:rsidRPr="00B22C7C" w:rsidRDefault="00B22C7C" w:rsidP="00B22C7C">
            <w:pPr>
              <w:rPr>
                <w:rFonts w:cstheme="minorHAnsi"/>
                <w:sz w:val="24"/>
                <w:szCs w:val="24"/>
              </w:rPr>
            </w:pPr>
            <w:r w:rsidRPr="00B22C7C">
              <w:rPr>
                <w:rFonts w:cstheme="minorHAnsi"/>
                <w:sz w:val="24"/>
                <w:szCs w:val="24"/>
              </w:rPr>
              <w:t>0.087</w:t>
            </w:r>
          </w:p>
        </w:tc>
        <w:tc>
          <w:tcPr>
            <w:tcW w:w="0" w:type="auto"/>
          </w:tcPr>
          <w:p w14:paraId="3311A4F8" w14:textId="77777777" w:rsidR="00B22C7C" w:rsidRPr="00B22C7C" w:rsidRDefault="00B22C7C" w:rsidP="00B22C7C">
            <w:pPr>
              <w:rPr>
                <w:rFonts w:cstheme="minorHAnsi"/>
                <w:sz w:val="24"/>
                <w:szCs w:val="24"/>
              </w:rPr>
            </w:pPr>
            <w:r w:rsidRPr="00B22C7C">
              <w:rPr>
                <w:rFonts w:cstheme="minorHAnsi"/>
                <w:sz w:val="24"/>
                <w:szCs w:val="24"/>
              </w:rPr>
              <w:t>170.60</w:t>
            </w:r>
          </w:p>
        </w:tc>
        <w:tc>
          <w:tcPr>
            <w:tcW w:w="0" w:type="auto"/>
          </w:tcPr>
          <w:p w14:paraId="46F28E6B" w14:textId="77777777" w:rsidR="00B22C7C" w:rsidRPr="00B22C7C" w:rsidRDefault="00B22C7C" w:rsidP="00B22C7C">
            <w:pPr>
              <w:rPr>
                <w:rFonts w:cstheme="minorHAnsi"/>
                <w:sz w:val="24"/>
                <w:szCs w:val="24"/>
              </w:rPr>
            </w:pPr>
            <w:r w:rsidRPr="00B22C7C">
              <w:rPr>
                <w:rFonts w:cstheme="minorHAnsi"/>
                <w:sz w:val="24"/>
                <w:szCs w:val="24"/>
              </w:rPr>
              <w:t>347.21</w:t>
            </w:r>
          </w:p>
        </w:tc>
        <w:tc>
          <w:tcPr>
            <w:tcW w:w="0" w:type="auto"/>
          </w:tcPr>
          <w:p w14:paraId="624E6DEB" w14:textId="77777777" w:rsidR="00B22C7C" w:rsidRPr="00B22C7C" w:rsidRDefault="00B22C7C" w:rsidP="00B22C7C">
            <w:pPr>
              <w:rPr>
                <w:rFonts w:cstheme="minorHAnsi"/>
                <w:sz w:val="24"/>
                <w:szCs w:val="24"/>
              </w:rPr>
            </w:pPr>
            <w:r w:rsidRPr="00B22C7C">
              <w:rPr>
                <w:rFonts w:cstheme="minorHAnsi"/>
                <w:sz w:val="24"/>
                <w:szCs w:val="24"/>
              </w:rPr>
              <w:t>355.55</w:t>
            </w:r>
          </w:p>
        </w:tc>
        <w:tc>
          <w:tcPr>
            <w:tcW w:w="0" w:type="auto"/>
          </w:tcPr>
          <w:p w14:paraId="75DBC269" w14:textId="77777777" w:rsidR="00B22C7C" w:rsidRPr="00B22C7C" w:rsidRDefault="00B22C7C" w:rsidP="00B22C7C">
            <w:pPr>
              <w:rPr>
                <w:rFonts w:cstheme="minorHAnsi"/>
                <w:sz w:val="24"/>
                <w:szCs w:val="24"/>
              </w:rPr>
            </w:pPr>
            <w:r w:rsidRPr="00B22C7C">
              <w:rPr>
                <w:rFonts w:cstheme="minorHAnsi"/>
                <w:sz w:val="24"/>
                <w:szCs w:val="24"/>
              </w:rPr>
              <w:t>347.42</w:t>
            </w:r>
          </w:p>
        </w:tc>
        <w:tc>
          <w:tcPr>
            <w:tcW w:w="0" w:type="auto"/>
          </w:tcPr>
          <w:p w14:paraId="0ABE2185" w14:textId="77777777" w:rsidR="00B22C7C" w:rsidRPr="00B22C7C" w:rsidRDefault="00B22C7C" w:rsidP="00B22C7C">
            <w:pPr>
              <w:rPr>
                <w:rFonts w:cstheme="minorHAnsi"/>
                <w:sz w:val="24"/>
                <w:szCs w:val="24"/>
              </w:rPr>
            </w:pPr>
            <w:r w:rsidRPr="00B22C7C">
              <w:rPr>
                <w:rFonts w:cstheme="minorHAnsi"/>
                <w:sz w:val="24"/>
                <w:szCs w:val="24"/>
              </w:rPr>
              <w:t>350.60</w:t>
            </w:r>
          </w:p>
        </w:tc>
      </w:tr>
      <w:tr w:rsidR="00B22C7C" w:rsidRPr="00B22C7C" w14:paraId="59807311" w14:textId="77777777" w:rsidTr="00B64B91">
        <w:trPr>
          <w:trHeight w:val="229"/>
        </w:trPr>
        <w:tc>
          <w:tcPr>
            <w:tcW w:w="0" w:type="auto"/>
          </w:tcPr>
          <w:p w14:paraId="3C3FD005" w14:textId="77777777" w:rsidR="00B22C7C" w:rsidRPr="00B22C7C" w:rsidRDefault="00B22C7C" w:rsidP="00B22C7C">
            <w:pPr>
              <w:rPr>
                <w:rFonts w:cstheme="minorHAnsi"/>
                <w:sz w:val="24"/>
                <w:szCs w:val="24"/>
              </w:rPr>
            </w:pPr>
            <w:r w:rsidRPr="00B22C7C">
              <w:rPr>
                <w:rFonts w:cstheme="minorHAnsi"/>
                <w:sz w:val="24"/>
                <w:szCs w:val="24"/>
              </w:rPr>
              <w:t>Ex-GLE</w:t>
            </w:r>
          </w:p>
        </w:tc>
        <w:tc>
          <w:tcPr>
            <w:tcW w:w="0" w:type="auto"/>
          </w:tcPr>
          <w:p w14:paraId="771C24DB" w14:textId="77777777" w:rsidR="00B22C7C" w:rsidRPr="00B22C7C" w:rsidRDefault="00B22C7C" w:rsidP="00B22C7C">
            <w:pPr>
              <w:rPr>
                <w:rFonts w:cstheme="minorHAnsi"/>
                <w:sz w:val="24"/>
                <w:szCs w:val="24"/>
              </w:rPr>
            </w:pPr>
            <w:r w:rsidRPr="00B22C7C">
              <w:rPr>
                <w:rFonts w:cstheme="minorHAnsi"/>
                <w:sz w:val="24"/>
                <w:szCs w:val="24"/>
              </w:rPr>
              <w:t>0.087</w:t>
            </w:r>
          </w:p>
        </w:tc>
        <w:tc>
          <w:tcPr>
            <w:tcW w:w="0" w:type="auto"/>
          </w:tcPr>
          <w:p w14:paraId="0DBEEBFC" w14:textId="77777777" w:rsidR="00B22C7C" w:rsidRPr="00B22C7C" w:rsidRDefault="00B22C7C" w:rsidP="00B22C7C">
            <w:pPr>
              <w:rPr>
                <w:rFonts w:cstheme="minorHAnsi"/>
                <w:sz w:val="24"/>
                <w:szCs w:val="24"/>
              </w:rPr>
            </w:pPr>
            <w:r w:rsidRPr="00B22C7C">
              <w:rPr>
                <w:rFonts w:cstheme="minorHAnsi"/>
                <w:sz w:val="24"/>
                <w:szCs w:val="24"/>
              </w:rPr>
              <w:t>0.565</w:t>
            </w:r>
          </w:p>
        </w:tc>
        <w:tc>
          <w:tcPr>
            <w:tcW w:w="0" w:type="auto"/>
          </w:tcPr>
          <w:p w14:paraId="706FD0ED" w14:textId="77777777" w:rsidR="00B22C7C" w:rsidRPr="00B22C7C" w:rsidRDefault="00B22C7C" w:rsidP="00B22C7C">
            <w:pPr>
              <w:rPr>
                <w:rFonts w:cstheme="minorHAnsi"/>
                <w:sz w:val="24"/>
                <w:szCs w:val="24"/>
              </w:rPr>
            </w:pPr>
            <w:r w:rsidRPr="00B22C7C">
              <w:rPr>
                <w:rFonts w:cstheme="minorHAnsi"/>
                <w:sz w:val="24"/>
                <w:szCs w:val="24"/>
              </w:rPr>
              <w:t>0.084</w:t>
            </w:r>
          </w:p>
        </w:tc>
        <w:tc>
          <w:tcPr>
            <w:tcW w:w="0" w:type="auto"/>
          </w:tcPr>
          <w:p w14:paraId="0CAEFEA6" w14:textId="77777777" w:rsidR="00B22C7C" w:rsidRPr="00B22C7C" w:rsidRDefault="00B22C7C" w:rsidP="00B22C7C">
            <w:pPr>
              <w:rPr>
                <w:rFonts w:cstheme="minorHAnsi"/>
                <w:sz w:val="24"/>
                <w:szCs w:val="24"/>
              </w:rPr>
            </w:pPr>
            <w:r w:rsidRPr="00B22C7C">
              <w:rPr>
                <w:rFonts w:cstheme="minorHAnsi"/>
                <w:sz w:val="24"/>
                <w:szCs w:val="24"/>
              </w:rPr>
              <w:t>168.84</w:t>
            </w:r>
          </w:p>
        </w:tc>
        <w:tc>
          <w:tcPr>
            <w:tcW w:w="0" w:type="auto"/>
          </w:tcPr>
          <w:p w14:paraId="306BE52C" w14:textId="77777777" w:rsidR="00B22C7C" w:rsidRPr="00B22C7C" w:rsidRDefault="00B22C7C" w:rsidP="00B22C7C">
            <w:pPr>
              <w:rPr>
                <w:rFonts w:cstheme="minorHAnsi"/>
                <w:sz w:val="24"/>
                <w:szCs w:val="24"/>
              </w:rPr>
            </w:pPr>
            <w:r w:rsidRPr="00B22C7C">
              <w:rPr>
                <w:rFonts w:cstheme="minorHAnsi"/>
                <w:sz w:val="24"/>
                <w:szCs w:val="24"/>
              </w:rPr>
              <w:t>345.68</w:t>
            </w:r>
          </w:p>
        </w:tc>
        <w:tc>
          <w:tcPr>
            <w:tcW w:w="0" w:type="auto"/>
          </w:tcPr>
          <w:p w14:paraId="36438BAC" w14:textId="77777777" w:rsidR="00B22C7C" w:rsidRPr="00B22C7C" w:rsidRDefault="00B22C7C" w:rsidP="00B22C7C">
            <w:pPr>
              <w:rPr>
                <w:rFonts w:cstheme="minorHAnsi"/>
                <w:sz w:val="24"/>
                <w:szCs w:val="24"/>
              </w:rPr>
            </w:pPr>
            <w:r w:rsidRPr="00B22C7C">
              <w:rPr>
                <w:rFonts w:cstheme="minorHAnsi"/>
                <w:sz w:val="24"/>
                <w:szCs w:val="24"/>
              </w:rPr>
              <w:t>354.79</w:t>
            </w:r>
          </w:p>
        </w:tc>
        <w:tc>
          <w:tcPr>
            <w:tcW w:w="0" w:type="auto"/>
          </w:tcPr>
          <w:p w14:paraId="58521249" w14:textId="77777777" w:rsidR="00B22C7C" w:rsidRPr="00B22C7C" w:rsidRDefault="00B22C7C" w:rsidP="00B22C7C">
            <w:pPr>
              <w:rPr>
                <w:rFonts w:cstheme="minorHAnsi"/>
                <w:sz w:val="24"/>
                <w:szCs w:val="24"/>
              </w:rPr>
            </w:pPr>
            <w:r w:rsidRPr="00B22C7C">
              <w:rPr>
                <w:rFonts w:cstheme="minorHAnsi"/>
                <w:sz w:val="24"/>
                <w:szCs w:val="24"/>
              </w:rPr>
              <w:t>346.03</w:t>
            </w:r>
          </w:p>
        </w:tc>
        <w:tc>
          <w:tcPr>
            <w:tcW w:w="0" w:type="auto"/>
          </w:tcPr>
          <w:p w14:paraId="5F945B53" w14:textId="77777777" w:rsidR="00B22C7C" w:rsidRPr="00B22C7C" w:rsidRDefault="00B22C7C" w:rsidP="00B22C7C">
            <w:pPr>
              <w:rPr>
                <w:rFonts w:cstheme="minorHAnsi"/>
                <w:sz w:val="24"/>
                <w:szCs w:val="24"/>
              </w:rPr>
            </w:pPr>
            <w:r w:rsidRPr="00B22C7C">
              <w:rPr>
                <w:rFonts w:cstheme="minorHAnsi"/>
                <w:sz w:val="24"/>
                <w:szCs w:val="24"/>
              </w:rPr>
              <w:t>350.19</w:t>
            </w:r>
          </w:p>
        </w:tc>
      </w:tr>
      <w:tr w:rsidR="00B22C7C" w:rsidRPr="00B22C7C" w14:paraId="195DFA29" w14:textId="77777777" w:rsidTr="00B64B91">
        <w:trPr>
          <w:trHeight w:val="229"/>
        </w:trPr>
        <w:tc>
          <w:tcPr>
            <w:tcW w:w="0" w:type="auto"/>
          </w:tcPr>
          <w:p w14:paraId="2FCB2CF1" w14:textId="77777777" w:rsidR="00B22C7C" w:rsidRPr="00B22C7C" w:rsidRDefault="00B22C7C" w:rsidP="00B22C7C">
            <w:pPr>
              <w:rPr>
                <w:rFonts w:cstheme="minorHAnsi"/>
                <w:sz w:val="24"/>
                <w:szCs w:val="24"/>
              </w:rPr>
            </w:pPr>
            <w:r w:rsidRPr="00B22C7C">
              <w:rPr>
                <w:rFonts w:cstheme="minorHAnsi"/>
                <w:sz w:val="24"/>
                <w:szCs w:val="24"/>
              </w:rPr>
              <w:t>EL</w:t>
            </w:r>
          </w:p>
        </w:tc>
        <w:tc>
          <w:tcPr>
            <w:tcW w:w="0" w:type="auto"/>
          </w:tcPr>
          <w:p w14:paraId="2087E442" w14:textId="77777777" w:rsidR="00B22C7C" w:rsidRPr="00B22C7C" w:rsidRDefault="00B22C7C" w:rsidP="00B22C7C">
            <w:pPr>
              <w:rPr>
                <w:rFonts w:cstheme="minorHAnsi"/>
                <w:sz w:val="24"/>
                <w:szCs w:val="24"/>
              </w:rPr>
            </w:pPr>
            <w:r w:rsidRPr="00B22C7C">
              <w:rPr>
                <w:rFonts w:cstheme="minorHAnsi"/>
                <w:sz w:val="24"/>
                <w:szCs w:val="24"/>
              </w:rPr>
              <w:t>0.093</w:t>
            </w:r>
          </w:p>
        </w:tc>
        <w:tc>
          <w:tcPr>
            <w:tcW w:w="0" w:type="auto"/>
          </w:tcPr>
          <w:p w14:paraId="184C6F20" w14:textId="77777777" w:rsidR="00B22C7C" w:rsidRPr="00B22C7C" w:rsidRDefault="00B22C7C" w:rsidP="00B22C7C">
            <w:pPr>
              <w:rPr>
                <w:rFonts w:cstheme="minorHAnsi"/>
                <w:sz w:val="24"/>
                <w:szCs w:val="24"/>
              </w:rPr>
            </w:pPr>
            <w:r w:rsidRPr="00B22C7C">
              <w:rPr>
                <w:rFonts w:cstheme="minorHAnsi"/>
                <w:sz w:val="24"/>
                <w:szCs w:val="24"/>
              </w:rPr>
              <w:t>0.591</w:t>
            </w:r>
          </w:p>
        </w:tc>
        <w:tc>
          <w:tcPr>
            <w:tcW w:w="0" w:type="auto"/>
          </w:tcPr>
          <w:p w14:paraId="474FEC7A" w14:textId="77777777" w:rsidR="00B22C7C" w:rsidRPr="00B22C7C" w:rsidRDefault="00B22C7C" w:rsidP="00B22C7C">
            <w:pPr>
              <w:rPr>
                <w:rFonts w:cstheme="minorHAnsi"/>
                <w:sz w:val="24"/>
                <w:szCs w:val="24"/>
              </w:rPr>
            </w:pPr>
            <w:r w:rsidRPr="00B22C7C">
              <w:rPr>
                <w:rFonts w:cstheme="minorHAnsi"/>
                <w:sz w:val="24"/>
                <w:szCs w:val="24"/>
              </w:rPr>
              <w:t>0.149</w:t>
            </w:r>
          </w:p>
        </w:tc>
        <w:tc>
          <w:tcPr>
            <w:tcW w:w="0" w:type="auto"/>
          </w:tcPr>
          <w:p w14:paraId="602FD398" w14:textId="77777777" w:rsidR="00B22C7C" w:rsidRPr="00B22C7C" w:rsidRDefault="00B22C7C" w:rsidP="00B22C7C">
            <w:pPr>
              <w:rPr>
                <w:rFonts w:cstheme="minorHAnsi"/>
                <w:sz w:val="24"/>
                <w:szCs w:val="24"/>
              </w:rPr>
            </w:pPr>
            <w:r w:rsidRPr="00B22C7C">
              <w:rPr>
                <w:rFonts w:cstheme="minorHAnsi"/>
                <w:sz w:val="24"/>
                <w:szCs w:val="24"/>
              </w:rPr>
              <w:t>170.82</w:t>
            </w:r>
          </w:p>
        </w:tc>
        <w:tc>
          <w:tcPr>
            <w:tcW w:w="0" w:type="auto"/>
          </w:tcPr>
          <w:p w14:paraId="25D54ECE" w14:textId="77777777" w:rsidR="00B22C7C" w:rsidRPr="00B22C7C" w:rsidRDefault="00B22C7C" w:rsidP="00B22C7C">
            <w:pPr>
              <w:rPr>
                <w:rFonts w:cstheme="minorHAnsi"/>
                <w:sz w:val="24"/>
                <w:szCs w:val="24"/>
              </w:rPr>
            </w:pPr>
            <w:r w:rsidRPr="00B22C7C">
              <w:rPr>
                <w:rFonts w:cstheme="minorHAnsi"/>
                <w:sz w:val="24"/>
                <w:szCs w:val="24"/>
              </w:rPr>
              <w:t>347.65</w:t>
            </w:r>
          </w:p>
        </w:tc>
        <w:tc>
          <w:tcPr>
            <w:tcW w:w="0" w:type="auto"/>
          </w:tcPr>
          <w:p w14:paraId="033CED7C" w14:textId="77777777" w:rsidR="00B22C7C" w:rsidRPr="00B22C7C" w:rsidRDefault="00B22C7C" w:rsidP="00B22C7C">
            <w:pPr>
              <w:rPr>
                <w:rFonts w:cstheme="minorHAnsi"/>
                <w:sz w:val="24"/>
                <w:szCs w:val="24"/>
              </w:rPr>
            </w:pPr>
            <w:r w:rsidRPr="00B22C7C">
              <w:rPr>
                <w:rFonts w:cstheme="minorHAnsi"/>
                <w:sz w:val="24"/>
                <w:szCs w:val="24"/>
              </w:rPr>
              <w:t>355.99</w:t>
            </w:r>
          </w:p>
        </w:tc>
        <w:tc>
          <w:tcPr>
            <w:tcW w:w="0" w:type="auto"/>
          </w:tcPr>
          <w:p w14:paraId="536F6DCF" w14:textId="77777777" w:rsidR="00B22C7C" w:rsidRPr="00B22C7C" w:rsidRDefault="00B22C7C" w:rsidP="00B22C7C">
            <w:pPr>
              <w:rPr>
                <w:rFonts w:cstheme="minorHAnsi"/>
                <w:sz w:val="24"/>
                <w:szCs w:val="24"/>
              </w:rPr>
            </w:pPr>
            <w:r w:rsidRPr="00B22C7C">
              <w:rPr>
                <w:rFonts w:cstheme="minorHAnsi"/>
                <w:sz w:val="24"/>
                <w:szCs w:val="24"/>
              </w:rPr>
              <w:t>347.86</w:t>
            </w:r>
          </w:p>
        </w:tc>
        <w:tc>
          <w:tcPr>
            <w:tcW w:w="0" w:type="auto"/>
          </w:tcPr>
          <w:p w14:paraId="74D48E24" w14:textId="77777777" w:rsidR="00B22C7C" w:rsidRPr="00B22C7C" w:rsidRDefault="00B22C7C" w:rsidP="00B22C7C">
            <w:pPr>
              <w:rPr>
                <w:rFonts w:cstheme="minorHAnsi"/>
                <w:sz w:val="24"/>
                <w:szCs w:val="24"/>
              </w:rPr>
            </w:pPr>
            <w:r w:rsidRPr="00B22C7C">
              <w:rPr>
                <w:rFonts w:cstheme="minorHAnsi"/>
                <w:sz w:val="24"/>
                <w:szCs w:val="24"/>
              </w:rPr>
              <w:t>351.03</w:t>
            </w:r>
          </w:p>
        </w:tc>
      </w:tr>
      <w:tr w:rsidR="00B22C7C" w:rsidRPr="00B22C7C" w14:paraId="58727C46" w14:textId="77777777" w:rsidTr="00B64B91">
        <w:trPr>
          <w:trHeight w:val="225"/>
        </w:trPr>
        <w:tc>
          <w:tcPr>
            <w:tcW w:w="0" w:type="auto"/>
          </w:tcPr>
          <w:p w14:paraId="4552ACC5" w14:textId="77777777" w:rsidR="00B22C7C" w:rsidRPr="00B22C7C" w:rsidRDefault="00B22C7C" w:rsidP="00B22C7C">
            <w:pPr>
              <w:rPr>
                <w:rFonts w:cstheme="minorHAnsi"/>
                <w:sz w:val="24"/>
                <w:szCs w:val="24"/>
              </w:rPr>
            </w:pPr>
            <w:r w:rsidRPr="00B22C7C">
              <w:rPr>
                <w:rFonts w:cstheme="minorHAnsi"/>
                <w:sz w:val="24"/>
                <w:szCs w:val="24"/>
              </w:rPr>
              <w:t>APTE</w:t>
            </w:r>
          </w:p>
        </w:tc>
        <w:tc>
          <w:tcPr>
            <w:tcW w:w="0" w:type="auto"/>
          </w:tcPr>
          <w:p w14:paraId="0FBACC0C" w14:textId="77777777" w:rsidR="00B22C7C" w:rsidRPr="00B22C7C" w:rsidRDefault="00B22C7C" w:rsidP="00B22C7C">
            <w:pPr>
              <w:rPr>
                <w:rFonts w:cstheme="minorHAnsi"/>
                <w:sz w:val="24"/>
                <w:szCs w:val="24"/>
              </w:rPr>
            </w:pPr>
            <w:r w:rsidRPr="00B22C7C">
              <w:rPr>
                <w:rFonts w:cstheme="minorHAnsi"/>
                <w:sz w:val="24"/>
                <w:szCs w:val="24"/>
              </w:rPr>
              <w:t>0.310</w:t>
            </w:r>
          </w:p>
        </w:tc>
        <w:tc>
          <w:tcPr>
            <w:tcW w:w="0" w:type="auto"/>
          </w:tcPr>
          <w:p w14:paraId="0C32B0F8" w14:textId="77777777" w:rsidR="00B22C7C" w:rsidRPr="00B22C7C" w:rsidRDefault="00B22C7C" w:rsidP="00B22C7C">
            <w:pPr>
              <w:rPr>
                <w:rFonts w:cstheme="minorHAnsi"/>
                <w:sz w:val="24"/>
                <w:szCs w:val="24"/>
              </w:rPr>
            </w:pPr>
            <w:r w:rsidRPr="00B22C7C">
              <w:rPr>
                <w:rFonts w:cstheme="minorHAnsi"/>
                <w:sz w:val="24"/>
                <w:szCs w:val="24"/>
              </w:rPr>
              <w:t>2.041</w:t>
            </w:r>
          </w:p>
        </w:tc>
        <w:tc>
          <w:tcPr>
            <w:tcW w:w="0" w:type="auto"/>
          </w:tcPr>
          <w:p w14:paraId="0FBBCDF3" w14:textId="77777777" w:rsidR="00B22C7C" w:rsidRPr="00B22C7C" w:rsidRDefault="00B22C7C" w:rsidP="00B22C7C">
            <w:pPr>
              <w:rPr>
                <w:rFonts w:cstheme="minorHAnsi"/>
                <w:sz w:val="24"/>
                <w:szCs w:val="24"/>
              </w:rPr>
            </w:pPr>
            <w:r w:rsidRPr="00B22C7C">
              <w:rPr>
                <w:rFonts w:cstheme="minorHAnsi"/>
                <w:sz w:val="24"/>
                <w:szCs w:val="24"/>
              </w:rPr>
              <w:t>0.334</w:t>
            </w:r>
          </w:p>
        </w:tc>
        <w:tc>
          <w:tcPr>
            <w:tcW w:w="0" w:type="auto"/>
          </w:tcPr>
          <w:p w14:paraId="32D88B11" w14:textId="77777777" w:rsidR="00B22C7C" w:rsidRPr="00B22C7C" w:rsidRDefault="00B22C7C" w:rsidP="00B22C7C">
            <w:pPr>
              <w:rPr>
                <w:rFonts w:cstheme="minorHAnsi"/>
                <w:sz w:val="24"/>
                <w:szCs w:val="24"/>
              </w:rPr>
            </w:pPr>
            <w:r w:rsidRPr="00B22C7C">
              <w:rPr>
                <w:rFonts w:cstheme="minorHAnsi"/>
                <w:sz w:val="24"/>
                <w:szCs w:val="24"/>
              </w:rPr>
              <w:t>245.59</w:t>
            </w:r>
          </w:p>
        </w:tc>
        <w:tc>
          <w:tcPr>
            <w:tcW w:w="0" w:type="auto"/>
          </w:tcPr>
          <w:p w14:paraId="385BCFF6" w14:textId="77777777" w:rsidR="00B22C7C" w:rsidRPr="00B22C7C" w:rsidRDefault="00B22C7C" w:rsidP="00B22C7C">
            <w:pPr>
              <w:rPr>
                <w:rFonts w:cstheme="minorHAnsi"/>
                <w:sz w:val="24"/>
                <w:szCs w:val="24"/>
              </w:rPr>
            </w:pPr>
            <w:r w:rsidRPr="00B22C7C">
              <w:rPr>
                <w:rFonts w:cstheme="minorHAnsi"/>
                <w:sz w:val="24"/>
                <w:szCs w:val="24"/>
              </w:rPr>
              <w:t>495.18</w:t>
            </w:r>
          </w:p>
        </w:tc>
        <w:tc>
          <w:tcPr>
            <w:tcW w:w="0" w:type="auto"/>
          </w:tcPr>
          <w:p w14:paraId="3545E077" w14:textId="77777777" w:rsidR="00B22C7C" w:rsidRPr="00B22C7C" w:rsidRDefault="00B22C7C" w:rsidP="00B22C7C">
            <w:pPr>
              <w:rPr>
                <w:rFonts w:cstheme="minorHAnsi"/>
                <w:sz w:val="24"/>
                <w:szCs w:val="24"/>
              </w:rPr>
            </w:pPr>
            <w:r w:rsidRPr="00B22C7C">
              <w:rPr>
                <w:rFonts w:cstheme="minorHAnsi"/>
                <w:sz w:val="24"/>
                <w:szCs w:val="24"/>
              </w:rPr>
              <w:t>500.74</w:t>
            </w:r>
          </w:p>
        </w:tc>
        <w:tc>
          <w:tcPr>
            <w:tcW w:w="0" w:type="auto"/>
          </w:tcPr>
          <w:p w14:paraId="54C115BD" w14:textId="77777777" w:rsidR="00B22C7C" w:rsidRPr="00B22C7C" w:rsidRDefault="00B22C7C" w:rsidP="00B22C7C">
            <w:pPr>
              <w:rPr>
                <w:rFonts w:cstheme="minorHAnsi"/>
                <w:sz w:val="24"/>
                <w:szCs w:val="24"/>
              </w:rPr>
            </w:pPr>
            <w:r w:rsidRPr="00B22C7C">
              <w:rPr>
                <w:rFonts w:cstheme="minorHAnsi"/>
                <w:sz w:val="24"/>
                <w:szCs w:val="24"/>
              </w:rPr>
              <w:t>495.28</w:t>
            </w:r>
          </w:p>
        </w:tc>
        <w:tc>
          <w:tcPr>
            <w:tcW w:w="0" w:type="auto"/>
          </w:tcPr>
          <w:p w14:paraId="0E6BCBB4" w14:textId="77777777" w:rsidR="00B22C7C" w:rsidRPr="00B22C7C" w:rsidRDefault="00B22C7C" w:rsidP="00B22C7C">
            <w:pPr>
              <w:rPr>
                <w:rFonts w:cstheme="minorHAnsi"/>
                <w:sz w:val="24"/>
                <w:szCs w:val="24"/>
              </w:rPr>
            </w:pPr>
            <w:r w:rsidRPr="00B22C7C">
              <w:rPr>
                <w:rFonts w:cstheme="minorHAnsi"/>
                <w:sz w:val="24"/>
                <w:szCs w:val="24"/>
              </w:rPr>
              <w:t>497.44</w:t>
            </w:r>
          </w:p>
        </w:tc>
      </w:tr>
    </w:tbl>
    <w:p w14:paraId="65D0C11A" w14:textId="77777777" w:rsidR="004B77E9" w:rsidRPr="00F54CAB" w:rsidRDefault="004B77E9" w:rsidP="00032F9B">
      <w:pPr>
        <w:rPr>
          <w:rFonts w:cstheme="minorHAns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tblGrid>
      <w:tr w:rsidR="004062ED" w14:paraId="55D3BF87" w14:textId="77777777" w:rsidTr="00B17417">
        <w:tc>
          <w:tcPr>
            <w:tcW w:w="0" w:type="auto"/>
          </w:tcPr>
          <w:p w14:paraId="32B87857" w14:textId="5CE9C68C" w:rsidR="004062ED" w:rsidRDefault="00B17417" w:rsidP="0073208B">
            <w:pPr>
              <w:rPr>
                <w:rFonts w:cstheme="minorHAnsi"/>
                <w:b/>
                <w:bCs/>
                <w:sz w:val="24"/>
                <w:szCs w:val="24"/>
              </w:rPr>
            </w:pPr>
            <w:r w:rsidRPr="00B17417">
              <w:rPr>
                <w:rFonts w:cstheme="minorHAnsi"/>
                <w:b/>
                <w:bCs/>
                <w:noProof/>
                <w:sz w:val="24"/>
                <w:szCs w:val="24"/>
              </w:rPr>
              <w:drawing>
                <wp:inline distT="0" distB="0" distL="0" distR="0" wp14:anchorId="369BBD00" wp14:editId="7C0CCF42">
                  <wp:extent cx="1828800" cy="1499616"/>
                  <wp:effectExtent l="0" t="0" r="0" b="5715"/>
                  <wp:docPr id="85" name="Picture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a:extLst>
                              <a:ext uri="{C183D7F6-B498-43B3-948B-1728B52AA6E4}">
                                <adec:decorative xmlns:adec="http://schemas.microsoft.com/office/drawing/2017/decorative" val="1"/>
                              </a:ext>
                            </a:extLs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0" cy="1499616"/>
                          </a:xfrm>
                          <a:prstGeom prst="rect">
                            <a:avLst/>
                          </a:prstGeom>
                          <a:noFill/>
                          <a:ln>
                            <a:noFill/>
                          </a:ln>
                        </pic:spPr>
                      </pic:pic>
                    </a:graphicData>
                  </a:graphic>
                </wp:inline>
              </w:drawing>
            </w:r>
          </w:p>
        </w:tc>
        <w:tc>
          <w:tcPr>
            <w:tcW w:w="0" w:type="auto"/>
          </w:tcPr>
          <w:p w14:paraId="69ED75F9" w14:textId="041737F7" w:rsidR="004062ED" w:rsidRDefault="00B17417" w:rsidP="0073208B">
            <w:pPr>
              <w:rPr>
                <w:rFonts w:cstheme="minorHAnsi"/>
                <w:b/>
                <w:bCs/>
                <w:sz w:val="24"/>
                <w:szCs w:val="24"/>
              </w:rPr>
            </w:pPr>
            <w:r w:rsidRPr="00B17417">
              <w:rPr>
                <w:rFonts w:cstheme="minorHAnsi"/>
                <w:b/>
                <w:bCs/>
                <w:noProof/>
                <w:sz w:val="24"/>
                <w:szCs w:val="24"/>
              </w:rPr>
              <w:drawing>
                <wp:inline distT="0" distB="0" distL="0" distR="0" wp14:anchorId="66ADB204" wp14:editId="12780A72">
                  <wp:extent cx="1828800" cy="1517904"/>
                  <wp:effectExtent l="0" t="0" r="0" b="6350"/>
                  <wp:docPr id="86" name="Picture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a:extLst>
                              <a:ext uri="{C183D7F6-B498-43B3-948B-1728B52AA6E4}">
                                <adec:decorative xmlns:adec="http://schemas.microsoft.com/office/drawing/2017/decorative" val="1"/>
                              </a:ext>
                            </a:extLs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0" cy="1517904"/>
                          </a:xfrm>
                          <a:prstGeom prst="rect">
                            <a:avLst/>
                          </a:prstGeom>
                          <a:noFill/>
                          <a:ln>
                            <a:noFill/>
                          </a:ln>
                        </pic:spPr>
                      </pic:pic>
                    </a:graphicData>
                  </a:graphic>
                </wp:inline>
              </w:drawing>
            </w:r>
          </w:p>
        </w:tc>
      </w:tr>
    </w:tbl>
    <w:p w14:paraId="32BA4AA1" w14:textId="33E5392B" w:rsidR="0073208B" w:rsidRPr="0073208B" w:rsidRDefault="0073208B" w:rsidP="0073208B">
      <w:pPr>
        <w:rPr>
          <w:rFonts w:cstheme="minorHAnsi"/>
          <w:sz w:val="24"/>
          <w:szCs w:val="24"/>
        </w:rPr>
      </w:pPr>
      <w:r w:rsidRPr="0073208B">
        <w:rPr>
          <w:rFonts w:cstheme="minorHAnsi"/>
          <w:b/>
          <w:bCs/>
          <w:sz w:val="24"/>
          <w:szCs w:val="24"/>
        </w:rPr>
        <w:t xml:space="preserve">Figure 8: </w:t>
      </w:r>
      <w:r w:rsidRPr="0073208B">
        <w:rPr>
          <w:rFonts w:cstheme="minorHAnsi"/>
          <w:sz w:val="24"/>
          <w:szCs w:val="24"/>
        </w:rPr>
        <w:t xml:space="preserve">Estimated pdfs and </w:t>
      </w:r>
      <w:proofErr w:type="spellStart"/>
      <w:r w:rsidRPr="0073208B">
        <w:rPr>
          <w:rFonts w:cstheme="minorHAnsi"/>
          <w:sz w:val="24"/>
          <w:szCs w:val="24"/>
        </w:rPr>
        <w:t>cdfs</w:t>
      </w:r>
      <w:proofErr w:type="spellEnd"/>
      <w:r w:rsidRPr="0073208B">
        <w:rPr>
          <w:rFonts w:cstheme="minorHAnsi"/>
          <w:sz w:val="24"/>
          <w:szCs w:val="24"/>
        </w:rPr>
        <w:t xml:space="preserve"> of the fitted </w:t>
      </w:r>
      <w:proofErr w:type="gramStart"/>
      <w:r w:rsidRPr="0073208B">
        <w:rPr>
          <w:rFonts w:cstheme="minorHAnsi"/>
          <w:sz w:val="24"/>
          <w:szCs w:val="24"/>
        </w:rPr>
        <w:t>models</w:t>
      </w:r>
      <w:proofErr w:type="gramEnd"/>
      <w:r w:rsidRPr="0073208B">
        <w:rPr>
          <w:rFonts w:cstheme="minorHAnsi"/>
          <w:sz w:val="24"/>
          <w:szCs w:val="24"/>
        </w:rPr>
        <w:t xml:space="preserve"> resultant to data 2.</w:t>
      </w:r>
    </w:p>
    <w:p w14:paraId="5E898D86" w14:textId="00D71D67" w:rsidR="00B17417" w:rsidRDefault="00A078B2" w:rsidP="0073208B">
      <w:pPr>
        <w:rPr>
          <w:rFonts w:cstheme="minorHAnsi"/>
          <w:b/>
          <w:bCs/>
          <w:sz w:val="24"/>
          <w:szCs w:val="24"/>
        </w:rPr>
      </w:pPr>
      <w:r w:rsidRPr="00A078B2">
        <w:rPr>
          <w:rFonts w:cstheme="minorHAnsi"/>
          <w:b/>
          <w:bCs/>
          <w:noProof/>
          <w:sz w:val="24"/>
          <w:szCs w:val="24"/>
        </w:rPr>
        <w:drawing>
          <wp:inline distT="0" distB="0" distL="0" distR="0" wp14:anchorId="3C970D91" wp14:editId="22356772">
            <wp:extent cx="3657600" cy="3648456"/>
            <wp:effectExtent l="0" t="0" r="0" b="9525"/>
            <wp:docPr id="87" name="Picture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57600" cy="3648456"/>
                    </a:xfrm>
                    <a:prstGeom prst="rect">
                      <a:avLst/>
                    </a:prstGeom>
                    <a:noFill/>
                    <a:ln>
                      <a:noFill/>
                    </a:ln>
                  </pic:spPr>
                </pic:pic>
              </a:graphicData>
            </a:graphic>
          </wp:inline>
        </w:drawing>
      </w:r>
    </w:p>
    <w:p w14:paraId="50F5143F" w14:textId="4DDE26F6" w:rsidR="0073208B" w:rsidRPr="0073208B" w:rsidRDefault="0073208B" w:rsidP="0073208B">
      <w:pPr>
        <w:rPr>
          <w:rFonts w:cstheme="minorHAnsi"/>
          <w:sz w:val="24"/>
          <w:szCs w:val="24"/>
        </w:rPr>
      </w:pPr>
      <w:r w:rsidRPr="0073208B">
        <w:rPr>
          <w:rFonts w:cstheme="minorHAnsi"/>
          <w:b/>
          <w:bCs/>
          <w:sz w:val="24"/>
          <w:szCs w:val="24"/>
        </w:rPr>
        <w:t xml:space="preserve">Figure 9: </w:t>
      </w:r>
      <w:r w:rsidRPr="0073208B">
        <w:rPr>
          <w:rFonts w:cstheme="minorHAnsi"/>
          <w:sz w:val="24"/>
          <w:szCs w:val="24"/>
        </w:rPr>
        <w:t>PP plots of the fitted models corresponding to data 2.</w:t>
      </w:r>
    </w:p>
    <w:p w14:paraId="65168A87" w14:textId="77777777" w:rsidR="0073208B" w:rsidRPr="0073208B" w:rsidRDefault="0073208B" w:rsidP="00A078B2">
      <w:pPr>
        <w:pStyle w:val="Heading1"/>
      </w:pPr>
      <w:r w:rsidRPr="0073208B">
        <w:t>8. Conclusion</w:t>
      </w:r>
    </w:p>
    <w:p w14:paraId="2CCD4E7C" w14:textId="77777777" w:rsidR="0073208B" w:rsidRPr="0073208B" w:rsidRDefault="0073208B" w:rsidP="0073208B">
      <w:pPr>
        <w:rPr>
          <w:rFonts w:cstheme="minorHAnsi"/>
          <w:sz w:val="24"/>
          <w:szCs w:val="24"/>
        </w:rPr>
      </w:pPr>
      <w:r w:rsidRPr="0073208B">
        <w:rPr>
          <w:rFonts w:cstheme="minorHAnsi"/>
          <w:sz w:val="24"/>
          <w:szCs w:val="24"/>
        </w:rPr>
        <w:t xml:space="preserve">In this paper, we introduce the odd generalized NH-G family. Some of its properties are derived and some members of the family are defined. A member of the odd generalized NH -G family, namely, the odd generalized NH exponential distribution is defined and studied. Various properties of the odd generalized NH exponential distribution including, probability weighted moments, moments, </w:t>
      </w:r>
      <w:proofErr w:type="spellStart"/>
      <w:r w:rsidRPr="0073208B">
        <w:rPr>
          <w:rFonts w:cstheme="minorHAnsi"/>
          <w:sz w:val="24"/>
          <w:szCs w:val="24"/>
        </w:rPr>
        <w:t>Rényi</w:t>
      </w:r>
      <w:proofErr w:type="spellEnd"/>
      <w:r w:rsidRPr="0073208B">
        <w:rPr>
          <w:rFonts w:cstheme="minorHAnsi"/>
          <w:sz w:val="24"/>
          <w:szCs w:val="24"/>
        </w:rPr>
        <w:t xml:space="preserve"> entropy and order statistics are derived. Estimation and simulation issues for the </w:t>
      </w:r>
      <w:r w:rsidRPr="0073208B">
        <w:rPr>
          <w:rFonts w:cstheme="minorHAnsi"/>
          <w:i/>
          <w:iCs/>
          <w:sz w:val="24"/>
          <w:szCs w:val="24"/>
        </w:rPr>
        <w:t xml:space="preserve">OGNHE </w:t>
      </w:r>
      <w:r w:rsidRPr="0073208B">
        <w:rPr>
          <w:rFonts w:cstheme="minorHAnsi"/>
          <w:sz w:val="24"/>
          <w:szCs w:val="24"/>
        </w:rPr>
        <w:t xml:space="preserve">model are performed to study the behavior of the estimated parameters. The </w:t>
      </w:r>
      <w:r w:rsidRPr="0073208B">
        <w:rPr>
          <w:rFonts w:cstheme="minorHAnsi"/>
          <w:i/>
          <w:iCs/>
          <w:sz w:val="24"/>
          <w:szCs w:val="24"/>
        </w:rPr>
        <w:t xml:space="preserve">OGNHE </w:t>
      </w:r>
      <w:r w:rsidRPr="0073208B">
        <w:rPr>
          <w:rFonts w:cstheme="minorHAnsi"/>
          <w:sz w:val="24"/>
          <w:szCs w:val="24"/>
        </w:rPr>
        <w:t xml:space="preserve">is applied to fit a real data set. This application shows that the </w:t>
      </w:r>
      <w:r w:rsidRPr="0073208B">
        <w:rPr>
          <w:rFonts w:cstheme="minorHAnsi"/>
          <w:i/>
          <w:iCs/>
          <w:sz w:val="24"/>
          <w:szCs w:val="24"/>
        </w:rPr>
        <w:t xml:space="preserve">OGNHE </w:t>
      </w:r>
      <w:r w:rsidRPr="0073208B">
        <w:rPr>
          <w:rFonts w:cstheme="minorHAnsi"/>
          <w:sz w:val="24"/>
          <w:szCs w:val="24"/>
        </w:rPr>
        <w:t>can be preferred over some other well-known distributions.</w:t>
      </w:r>
    </w:p>
    <w:p w14:paraId="5B48C509" w14:textId="77777777" w:rsidR="0073208B" w:rsidRPr="0073208B" w:rsidRDefault="0073208B" w:rsidP="0073208B">
      <w:pPr>
        <w:rPr>
          <w:rFonts w:cstheme="minorHAnsi"/>
          <w:b/>
          <w:bCs/>
          <w:sz w:val="24"/>
          <w:szCs w:val="24"/>
        </w:rPr>
      </w:pPr>
      <w:r w:rsidRPr="0073208B">
        <w:rPr>
          <w:rFonts w:cstheme="minorHAnsi"/>
          <w:b/>
          <w:bCs/>
          <w:sz w:val="24"/>
          <w:szCs w:val="24"/>
        </w:rPr>
        <w:t>Appendix A</w:t>
      </w:r>
    </w:p>
    <w:p w14:paraId="6C3C8DE2" w14:textId="319E4CEB" w:rsidR="0073208B" w:rsidRPr="0073208B" w:rsidRDefault="0073208B" w:rsidP="0073208B">
      <w:pPr>
        <w:rPr>
          <w:rFonts w:cstheme="minorHAnsi"/>
          <w:sz w:val="24"/>
          <w:szCs w:val="24"/>
        </w:rPr>
      </w:pPr>
      <w:r w:rsidRPr="0073208B">
        <w:rPr>
          <w:rFonts w:cstheme="minorHAnsi"/>
          <w:sz w:val="24"/>
          <w:szCs w:val="24"/>
        </w:rPr>
        <w:t xml:space="preserve">Theorem 1. Let </w:t>
      </w:r>
      <m:oMath>
        <m:r>
          <w:rPr>
            <w:rFonts w:ascii="Cambria Math" w:hAnsi="Cambria Math" w:cstheme="minorHAnsi"/>
            <w:sz w:val="24"/>
            <w:szCs w:val="24"/>
          </w:rPr>
          <m:t>(</m:t>
        </m:r>
        <m:r>
          <w:rPr>
            <w:rFonts w:ascii="Cambria Math" w:hAnsi="Cambria Math" w:cs="Cambria Math"/>
            <w:sz w:val="24"/>
            <w:szCs w:val="24"/>
          </w:rPr>
          <m:t>Ω</m:t>
        </m:r>
        <m:r>
          <w:rPr>
            <w:rFonts w:ascii="Cambria Math" w:hAnsi="Cambria Math" w:cstheme="minorHAnsi"/>
            <w:sz w:val="24"/>
            <w:szCs w:val="24"/>
          </w:rPr>
          <m:t xml:space="preserve">, </m:t>
        </m:r>
        <m:r>
          <w:rPr>
            <w:rFonts w:ascii="Cambria Math" w:hAnsi="Cambria Math" w:cs="Cambria Math"/>
            <w:sz w:val="24"/>
            <w:szCs w:val="24"/>
          </w:rPr>
          <m:t>F</m:t>
        </m:r>
        <m:r>
          <w:rPr>
            <w:rFonts w:ascii="Cambria Math" w:hAnsi="Cambria Math" w:cstheme="minorHAnsi"/>
            <w:sz w:val="24"/>
            <w:szCs w:val="24"/>
          </w:rPr>
          <m:t xml:space="preserve">, </m:t>
        </m:r>
        <m:r>
          <w:rPr>
            <w:rFonts w:ascii="Cambria Math" w:hAnsi="Cambria Math" w:cs="Cambria Math"/>
            <w:sz w:val="24"/>
            <w:szCs w:val="24"/>
          </w:rPr>
          <m:t>P</m:t>
        </m:r>
        <m:r>
          <w:rPr>
            <w:rFonts w:ascii="Cambria Math" w:hAnsi="Cambria Math" w:cstheme="minorHAnsi"/>
            <w:sz w:val="24"/>
            <w:szCs w:val="24"/>
          </w:rPr>
          <m:t>)</m:t>
        </m:r>
      </m:oMath>
      <w:r w:rsidR="00CB4C03">
        <w:rPr>
          <w:rFonts w:cstheme="minorHAnsi"/>
          <w:sz w:val="24"/>
          <w:szCs w:val="24"/>
        </w:rPr>
        <w:t xml:space="preserve"> </w:t>
      </w:r>
      <w:r w:rsidRPr="0073208B">
        <w:rPr>
          <w:rFonts w:cstheme="minorHAnsi"/>
          <w:sz w:val="24"/>
          <w:szCs w:val="24"/>
        </w:rPr>
        <w:t xml:space="preserve">be a given probability space and let </w:t>
      </w:r>
      <m:oMath>
        <m:r>
          <w:rPr>
            <w:rFonts w:ascii="Cambria Math" w:hAnsi="Cambria Math" w:cs="Cambria Math"/>
            <w:sz w:val="24"/>
            <w:szCs w:val="24"/>
          </w:rPr>
          <m:t>H</m:t>
        </m:r>
        <m:r>
          <w:rPr>
            <w:rFonts w:ascii="Cambria Math" w:hAnsi="Cambria Math" w:cstheme="minorHAnsi"/>
            <w:sz w:val="24"/>
            <w:szCs w:val="24"/>
          </w:rPr>
          <m:t xml:space="preserve"> = [</m:t>
        </m:r>
        <m:r>
          <w:rPr>
            <w:rFonts w:ascii="Cambria Math" w:hAnsi="Cambria Math" w:cs="Cambria Math"/>
            <w:sz w:val="24"/>
            <w:szCs w:val="24"/>
          </w:rPr>
          <m:t>a</m:t>
        </m:r>
        <m:r>
          <w:rPr>
            <w:rFonts w:ascii="Cambria Math" w:hAnsi="Cambria Math" w:cstheme="minorHAnsi"/>
            <w:sz w:val="24"/>
            <w:szCs w:val="24"/>
          </w:rPr>
          <m:t xml:space="preserve">, </m:t>
        </m:r>
        <m:r>
          <w:rPr>
            <w:rFonts w:ascii="Cambria Math" w:hAnsi="Cambria Math" w:cs="Cambria Math"/>
            <w:sz w:val="24"/>
            <w:szCs w:val="24"/>
          </w:rPr>
          <m:t>b</m:t>
        </m:r>
        <m:r>
          <w:rPr>
            <w:rFonts w:ascii="Cambria Math" w:hAnsi="Cambria Math" w:cstheme="minorHAnsi"/>
            <w:sz w:val="24"/>
            <w:szCs w:val="24"/>
          </w:rPr>
          <m:t>]</m:t>
        </m:r>
      </m:oMath>
      <w:r w:rsidR="00D110CD">
        <w:rPr>
          <w:rFonts w:cstheme="minorHAnsi"/>
          <w:sz w:val="24"/>
          <w:szCs w:val="24"/>
        </w:rPr>
        <w:t xml:space="preserve"> </w:t>
      </w:r>
      <w:r w:rsidRPr="0073208B">
        <w:rPr>
          <w:rFonts w:cstheme="minorHAnsi"/>
          <w:sz w:val="24"/>
          <w:szCs w:val="24"/>
        </w:rPr>
        <w:t xml:space="preserve">be an interval for some </w:t>
      </w:r>
      <m:oMath>
        <m:r>
          <w:rPr>
            <w:rFonts w:ascii="Cambria Math" w:hAnsi="Cambria Math" w:cs="Cambria Math"/>
            <w:sz w:val="24"/>
            <w:szCs w:val="24"/>
          </w:rPr>
          <m:t>d</m:t>
        </m:r>
        <m:r>
          <w:rPr>
            <w:rFonts w:ascii="Cambria Math" w:hAnsi="Cambria Math" w:cstheme="minorHAnsi"/>
            <w:sz w:val="24"/>
            <w:szCs w:val="24"/>
          </w:rPr>
          <m:t xml:space="preserve"> &lt; </m:t>
        </m:r>
        <m:r>
          <w:rPr>
            <w:rFonts w:ascii="Cambria Math" w:hAnsi="Cambria Math" w:cs="Cambria Math"/>
            <w:sz w:val="24"/>
            <w:szCs w:val="24"/>
          </w:rPr>
          <m:t>b</m:t>
        </m:r>
        <m:r>
          <w:rPr>
            <w:rFonts w:ascii="Cambria Math" w:hAnsi="Cambria Math" w:cstheme="minorHAnsi"/>
            <w:sz w:val="24"/>
            <w:szCs w:val="24"/>
          </w:rPr>
          <m:t>(</m:t>
        </m:r>
        <m:r>
          <w:rPr>
            <w:rFonts w:ascii="Cambria Math" w:hAnsi="Cambria Math" w:cs="Cambria Math"/>
            <w:sz w:val="24"/>
            <w:szCs w:val="24"/>
          </w:rPr>
          <m:t>a</m:t>
        </m:r>
        <m:r>
          <w:rPr>
            <w:rFonts w:ascii="Cambria Math" w:hAnsi="Cambria Math" w:cstheme="minorHAnsi"/>
            <w:sz w:val="24"/>
            <w:szCs w:val="24"/>
          </w:rPr>
          <m:t xml:space="preserve"> = -</m:t>
        </m:r>
        <m:r>
          <w:rPr>
            <w:rFonts w:ascii="Cambria Math" w:hAnsi="Cambria Math" w:cstheme="minorHAnsi"/>
            <w:sz w:val="24"/>
            <w:szCs w:val="24"/>
          </w:rPr>
          <m:t>∞</m:t>
        </m:r>
        <m:r>
          <w:rPr>
            <w:rFonts w:ascii="Cambria Math" w:hAnsi="Cambria Math" w:cstheme="minorHAnsi"/>
            <w:sz w:val="24"/>
            <w:szCs w:val="24"/>
          </w:rPr>
          <m:t xml:space="preserve">, </m:t>
        </m:r>
        <m:r>
          <w:rPr>
            <w:rFonts w:ascii="Cambria Math" w:hAnsi="Cambria Math" w:cs="Cambria Math"/>
            <w:sz w:val="24"/>
            <w:szCs w:val="24"/>
          </w:rPr>
          <m:t>b</m:t>
        </m:r>
        <m:r>
          <w:rPr>
            <w:rFonts w:ascii="Cambria Math" w:hAnsi="Cambria Math" w:cstheme="minorHAnsi"/>
            <w:sz w:val="24"/>
            <w:szCs w:val="24"/>
          </w:rPr>
          <m:t xml:space="preserve"> = </m:t>
        </m:r>
        <m:r>
          <w:rPr>
            <w:rFonts w:ascii="Cambria Math" w:hAnsi="Cambria Math" w:cstheme="minorHAnsi"/>
            <w:sz w:val="24"/>
            <w:szCs w:val="24"/>
          </w:rPr>
          <m:t>∞</m:t>
        </m:r>
      </m:oMath>
      <w:r w:rsidR="00D110CD">
        <w:rPr>
          <w:rFonts w:cstheme="minorHAnsi"/>
          <w:i/>
          <w:iCs/>
          <w:sz w:val="24"/>
          <w:szCs w:val="24"/>
        </w:rPr>
        <w:t xml:space="preserve"> </w:t>
      </w:r>
      <w:r w:rsidRPr="0073208B">
        <w:rPr>
          <w:rFonts w:cstheme="minorHAnsi"/>
          <w:sz w:val="24"/>
          <w:szCs w:val="24"/>
        </w:rPr>
        <w:t>might as well be allowed).</w:t>
      </w:r>
    </w:p>
    <w:p w14:paraId="51160FE9" w14:textId="2F1FB317" w:rsidR="0073208B" w:rsidRPr="0073208B" w:rsidRDefault="0073208B" w:rsidP="0073208B">
      <w:pPr>
        <w:rPr>
          <w:rFonts w:cstheme="minorHAnsi"/>
          <w:sz w:val="24"/>
          <w:szCs w:val="24"/>
        </w:rPr>
      </w:pPr>
      <w:r w:rsidRPr="0073208B">
        <w:rPr>
          <w:rFonts w:cstheme="minorHAnsi"/>
          <w:sz w:val="24"/>
          <w:szCs w:val="24"/>
        </w:rPr>
        <w:t xml:space="preserve">Let </w:t>
      </w:r>
      <m:oMath>
        <m:r>
          <w:rPr>
            <w:rFonts w:ascii="Cambria Math" w:hAnsi="Cambria Math" w:cs="Cambria Math"/>
            <w:sz w:val="24"/>
            <w:szCs w:val="24"/>
          </w:rPr>
          <m:t>X</m:t>
        </m:r>
        <m:r>
          <w:rPr>
            <w:rFonts w:ascii="Cambria Math" w:hAnsi="Cambria Math" w:cstheme="minorHAnsi"/>
            <w:sz w:val="24"/>
            <w:szCs w:val="24"/>
          </w:rPr>
          <m:t xml:space="preserve">: Ω → </m:t>
        </m:r>
        <m:r>
          <w:rPr>
            <w:rFonts w:ascii="Cambria Math" w:hAnsi="Cambria Math" w:cs="Cambria Math"/>
            <w:sz w:val="24"/>
            <w:szCs w:val="24"/>
          </w:rPr>
          <m:t>H</m:t>
        </m:r>
      </m:oMath>
      <w:r w:rsidR="00D110CD">
        <w:rPr>
          <w:rFonts w:ascii="Cambria Math" w:hAnsi="Cambria Math" w:cs="Cambria Math"/>
          <w:sz w:val="24"/>
          <w:szCs w:val="24"/>
        </w:rPr>
        <w:t xml:space="preserve"> </w:t>
      </w:r>
      <w:r w:rsidRPr="0073208B">
        <w:rPr>
          <w:rFonts w:cstheme="minorHAnsi"/>
          <w:sz w:val="24"/>
          <w:szCs w:val="24"/>
        </w:rPr>
        <w:t xml:space="preserve">be a continuous random variable with the distribution function </w:t>
      </w:r>
      <w:r w:rsidRPr="0073208B">
        <w:rPr>
          <w:rFonts w:cstheme="minorHAnsi"/>
          <w:i/>
          <w:iCs/>
          <w:sz w:val="24"/>
          <w:szCs w:val="24"/>
        </w:rPr>
        <w:t xml:space="preserve">F </w:t>
      </w:r>
      <w:r w:rsidRPr="0073208B">
        <w:rPr>
          <w:rFonts w:cstheme="minorHAnsi"/>
          <w:sz w:val="24"/>
          <w:szCs w:val="24"/>
        </w:rPr>
        <w:t xml:space="preserve">and let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oMath>
      <w:r w:rsidR="00D110CD">
        <w:rPr>
          <w:rFonts w:cstheme="minorHAnsi"/>
          <w:sz w:val="24"/>
          <w:szCs w:val="24"/>
        </w:rPr>
        <w:t xml:space="preserve"> </w:t>
      </w:r>
      <w:r w:rsidRPr="0073208B">
        <w:rPr>
          <w:rFonts w:cstheme="minorHAnsi"/>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00D110CD">
        <w:rPr>
          <w:rFonts w:cstheme="minorHAnsi"/>
          <w:sz w:val="24"/>
          <w:szCs w:val="24"/>
        </w:rPr>
        <w:t xml:space="preserve"> </w:t>
      </w:r>
      <w:r w:rsidRPr="0073208B">
        <w:rPr>
          <w:rFonts w:cstheme="minorHAnsi"/>
          <w:sz w:val="24"/>
          <w:szCs w:val="24"/>
        </w:rPr>
        <w:t xml:space="preserve">be two real functions defined on </w:t>
      </w:r>
      <w:r w:rsidRPr="0073208B">
        <w:rPr>
          <w:rFonts w:cstheme="minorHAnsi"/>
          <w:i/>
          <w:iCs/>
          <w:sz w:val="24"/>
          <w:szCs w:val="24"/>
        </w:rPr>
        <w:t xml:space="preserve">H </w:t>
      </w:r>
      <w:r w:rsidRPr="0073208B">
        <w:rPr>
          <w:rFonts w:cstheme="minorHAnsi"/>
          <w:sz w:val="24"/>
          <w:szCs w:val="24"/>
        </w:rPr>
        <w:t>such that</w:t>
      </w:r>
    </w:p>
    <w:p w14:paraId="566D34B6" w14:textId="613EBCFE" w:rsidR="0073208B" w:rsidRPr="0073208B" w:rsidRDefault="00F35C7C" w:rsidP="0073208B">
      <w:pPr>
        <w:rPr>
          <w:rFonts w:cstheme="minorHAnsi"/>
          <w:sz w:val="24"/>
          <w:szCs w:val="24"/>
        </w:rPr>
      </w:pPr>
      <m:oMathPara>
        <m:oMath>
          <m:r>
            <w:rPr>
              <w:rFonts w:ascii="Cambria Math" w:hAnsi="Cambria Math" w:cs="Cambria Math"/>
              <w:sz w:val="24"/>
              <w:szCs w:val="24"/>
            </w:rPr>
            <m:t>E</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E</m:t>
          </m:r>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r>
            <w:rPr>
              <w:rFonts w:ascii="Cambria Math" w:hAnsi="Cambria Math" w:cs="Cambria Math"/>
              <w:sz w:val="24"/>
              <w:szCs w:val="24"/>
            </w:rPr>
            <m:t>x</m:t>
          </m:r>
          <m:r>
            <w:rPr>
              <w:rFonts w:ascii="Cambria Math" w:hAnsi="Cambria Math" w:cstheme="minorHAnsi"/>
              <w:sz w:val="24"/>
              <w:szCs w:val="24"/>
            </w:rPr>
            <m:t>]</m:t>
          </m:r>
          <m:r>
            <w:rPr>
              <w:rFonts w:ascii="Cambria Math" w:hAnsi="Cambria Math" w:cs="Cambria Math"/>
              <w:sz w:val="24"/>
              <w:szCs w:val="24"/>
            </w:rPr>
            <m:t>ξ</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theme="minorHAnsi"/>
              <w:sz w:val="24"/>
              <w:szCs w:val="24"/>
            </w:rPr>
            <m:t xml:space="preserve">  </m:t>
          </m:r>
          <m:r>
            <w:rPr>
              <w:rFonts w:ascii="Cambria Math" w:hAnsi="Cambria Math" w:cs="Cambria Math"/>
              <w:sz w:val="24"/>
              <w:szCs w:val="24"/>
            </w:rPr>
            <m:t>X</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Cambria Math"/>
              <w:sz w:val="24"/>
              <w:szCs w:val="24"/>
            </w:rPr>
            <m:t>H</m:t>
          </m:r>
          <m:r>
            <w:rPr>
              <w:rFonts w:ascii="Cambria Math" w:hAnsi="Cambria Math" w:cstheme="minorHAnsi"/>
              <w:sz w:val="24"/>
              <w:szCs w:val="24"/>
            </w:rPr>
            <m:t>,</m:t>
          </m:r>
        </m:oMath>
      </m:oMathPara>
    </w:p>
    <w:p w14:paraId="47F6FD7F" w14:textId="38F6F292" w:rsidR="001472CF" w:rsidRPr="001472CF" w:rsidRDefault="001472CF" w:rsidP="001472CF">
      <w:pPr>
        <w:rPr>
          <w:rFonts w:cstheme="minorHAnsi"/>
          <w:sz w:val="24"/>
          <w:szCs w:val="24"/>
        </w:rPr>
      </w:pPr>
      <w:r w:rsidRPr="001472CF">
        <w:rPr>
          <w:rFonts w:cstheme="minorHAnsi"/>
          <w:sz w:val="24"/>
          <w:szCs w:val="24"/>
        </w:rPr>
        <w:t xml:space="preserve">is defined with some real function </w:t>
      </w:r>
      <w:r w:rsidRPr="001472CF">
        <w:rPr>
          <w:rFonts w:ascii="Cambria Math" w:hAnsi="Cambria Math" w:cs="Cambria Math"/>
          <w:sz w:val="24"/>
          <w:szCs w:val="24"/>
        </w:rPr>
        <w:t>𝜂</w:t>
      </w:r>
      <w:r w:rsidRPr="001472CF">
        <w:rPr>
          <w:rFonts w:cstheme="minorHAnsi"/>
          <w:sz w:val="24"/>
          <w:szCs w:val="24"/>
        </w:rPr>
        <w:t>. Assume that</w:t>
      </w:r>
      <w:r w:rsidR="00F35C7C">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 xml:space="preserve">, </m:t>
        </m:r>
        <m:sSup>
          <m:sSupPr>
            <m:ctrlPr>
              <w:rPr>
                <w:rFonts w:ascii="Cambria Math" w:hAnsi="Cambria Math" w:cs="Cambria Math"/>
                <w:i/>
                <w:sz w:val="24"/>
                <w:szCs w:val="24"/>
              </w:rPr>
            </m:ctrlPr>
          </m:sSupPr>
          <m:e>
            <m:r>
              <w:rPr>
                <w:rFonts w:ascii="Cambria Math" w:hAnsi="Cambria Math" w:cs="Cambria Math"/>
                <w:sz w:val="24"/>
                <w:szCs w:val="24"/>
              </w:rPr>
              <m:t>C</m:t>
            </m:r>
          </m:e>
          <m:sup>
            <m:r>
              <w:rPr>
                <w:rFonts w:ascii="Cambria Math" w:hAnsi="Cambria Math" w:cstheme="minorHAnsi"/>
                <w:sz w:val="24"/>
                <w:szCs w:val="24"/>
                <w:vertAlign w:val="superscript"/>
              </w:rPr>
              <m:t>1</m:t>
            </m:r>
          </m:sup>
        </m:sSup>
        <m:r>
          <w:rPr>
            <w:rFonts w:ascii="Cambria Math" w:hAnsi="Cambria Math" w:cstheme="minorHAnsi"/>
            <w:sz w:val="24"/>
            <w:szCs w:val="24"/>
          </w:rPr>
          <m:t>(</m:t>
        </m:r>
        <m:r>
          <w:rPr>
            <w:rFonts w:ascii="Cambria Math" w:hAnsi="Cambria Math" w:cs="Cambria Math"/>
            <w:sz w:val="24"/>
            <w:szCs w:val="24"/>
          </w:rPr>
          <m:t>H</m:t>
        </m:r>
        <m:r>
          <w:rPr>
            <w:rFonts w:ascii="Cambria Math" w:hAnsi="Cambria Math" w:cstheme="minorHAnsi"/>
            <w:sz w:val="24"/>
            <w:szCs w:val="24"/>
          </w:rPr>
          <m:t xml:space="preserve">), </m:t>
        </m:r>
        <m:r>
          <w:rPr>
            <w:rFonts w:ascii="Cambria Math" w:hAnsi="Cambria Math" w:cs="Cambria Math"/>
            <w:sz w:val="24"/>
            <w:szCs w:val="24"/>
          </w:rPr>
          <m:t>ξ</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sSup>
          <m:sSupPr>
            <m:ctrlPr>
              <w:rPr>
                <w:rFonts w:ascii="Cambria Math" w:hAnsi="Cambria Math" w:cs="Cambria Math"/>
                <w:i/>
                <w:sz w:val="24"/>
                <w:szCs w:val="24"/>
              </w:rPr>
            </m:ctrlPr>
          </m:sSupPr>
          <m:e>
            <m:r>
              <w:rPr>
                <w:rFonts w:ascii="Cambria Math" w:hAnsi="Cambria Math" w:cs="Cambria Math"/>
                <w:sz w:val="24"/>
                <w:szCs w:val="24"/>
              </w:rPr>
              <m:t>C</m:t>
            </m:r>
          </m:e>
          <m:sup>
            <m:r>
              <w:rPr>
                <w:rFonts w:ascii="Cambria Math" w:hAnsi="Cambria Math" w:cstheme="minorHAnsi"/>
                <w:sz w:val="24"/>
                <w:szCs w:val="24"/>
                <w:vertAlign w:val="superscript"/>
              </w:rPr>
              <m:t>2</m:t>
            </m:r>
          </m:sup>
        </m:sSup>
        <m:r>
          <w:rPr>
            <w:rFonts w:ascii="Cambria Math" w:hAnsi="Cambria Math" w:cstheme="minorHAnsi"/>
            <w:sz w:val="24"/>
            <w:szCs w:val="24"/>
          </w:rPr>
          <m:t>(</m:t>
        </m:r>
        <m:r>
          <w:rPr>
            <w:rFonts w:ascii="Cambria Math" w:hAnsi="Cambria Math" w:cs="Cambria Math"/>
            <w:sz w:val="24"/>
            <w:szCs w:val="24"/>
          </w:rPr>
          <m:t>H</m:t>
        </m:r>
        <m:r>
          <w:rPr>
            <w:rFonts w:ascii="Cambria Math" w:hAnsi="Cambria Math" w:cstheme="minorHAnsi"/>
            <w:sz w:val="24"/>
            <w:szCs w:val="24"/>
          </w:rPr>
          <m:t>)</m:t>
        </m:r>
      </m:oMath>
      <w:r w:rsidR="00F35C7C">
        <w:rPr>
          <w:rFonts w:cstheme="minorHAnsi"/>
          <w:sz w:val="24"/>
          <w:szCs w:val="24"/>
        </w:rPr>
        <w:t xml:space="preserve"> </w:t>
      </w:r>
      <w:r w:rsidRPr="001472CF">
        <w:rPr>
          <w:rFonts w:cstheme="minorHAnsi"/>
          <w:sz w:val="24"/>
          <w:szCs w:val="24"/>
        </w:rPr>
        <w:t xml:space="preserve">and </w:t>
      </w:r>
      <w:r w:rsidRPr="001472CF">
        <w:rPr>
          <w:rFonts w:cstheme="minorHAnsi"/>
          <w:i/>
          <w:iCs/>
          <w:sz w:val="24"/>
          <w:szCs w:val="24"/>
        </w:rPr>
        <w:t xml:space="preserve">F </w:t>
      </w:r>
      <w:r w:rsidRPr="001472CF">
        <w:rPr>
          <w:rFonts w:cstheme="minorHAnsi"/>
          <w:sz w:val="24"/>
          <w:szCs w:val="24"/>
        </w:rPr>
        <w:t>is twice continuously differentiable</w:t>
      </w:r>
      <w:r w:rsidR="001B4F47">
        <w:rPr>
          <w:rFonts w:cstheme="minorHAnsi"/>
          <w:sz w:val="24"/>
          <w:szCs w:val="24"/>
        </w:rPr>
        <w:t xml:space="preserve"> </w:t>
      </w:r>
      <w:r w:rsidRPr="001472CF">
        <w:rPr>
          <w:rFonts w:cstheme="minorHAnsi"/>
          <w:sz w:val="24"/>
          <w:szCs w:val="24"/>
        </w:rPr>
        <w:t xml:space="preserve">and strictly monotone function on the set </w:t>
      </w:r>
      <w:r w:rsidRPr="001472CF">
        <w:rPr>
          <w:rFonts w:cstheme="minorHAnsi"/>
          <w:i/>
          <w:iCs/>
          <w:sz w:val="24"/>
          <w:szCs w:val="24"/>
        </w:rPr>
        <w:t>H</w:t>
      </w:r>
      <w:r w:rsidRPr="001472CF">
        <w:rPr>
          <w:rFonts w:cstheme="minorHAnsi"/>
          <w:sz w:val="24"/>
          <w:szCs w:val="24"/>
        </w:rPr>
        <w:t xml:space="preserve">. Finally, assume that the equation </w:t>
      </w:r>
      <m:oMath>
        <m:sSub>
          <m:sSubPr>
            <m:ctrlPr>
              <w:rPr>
                <w:rFonts w:ascii="Cambria Math" w:hAnsi="Cambria Math" w:cs="Cambria Math"/>
                <w:i/>
                <w:sz w:val="24"/>
                <w:szCs w:val="24"/>
              </w:rPr>
            </m:ctrlPr>
          </m:sSubPr>
          <m:e>
            <m:r>
              <w:rPr>
                <w:rFonts w:ascii="Cambria Math" w:hAnsi="Cambria Math" w:cs="Cambria Math"/>
                <w:sz w:val="24"/>
                <w:szCs w:val="24"/>
              </w:rPr>
              <m:t>ξq</m:t>
            </m:r>
          </m:e>
          <m:sub>
            <m:r>
              <w:rPr>
                <w:rFonts w:ascii="Cambria Math" w:hAnsi="Cambria Math" w:cstheme="minorHAnsi"/>
                <w:sz w:val="24"/>
                <w:szCs w:val="24"/>
              </w:rPr>
              <m:t>1</m:t>
            </m:r>
          </m:sub>
        </m:sSub>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001B4F47">
        <w:rPr>
          <w:rFonts w:cstheme="minorHAnsi"/>
          <w:sz w:val="24"/>
          <w:szCs w:val="24"/>
        </w:rPr>
        <w:t xml:space="preserve"> </w:t>
      </w:r>
      <w:r w:rsidRPr="001472CF">
        <w:rPr>
          <w:rFonts w:cstheme="minorHAnsi"/>
          <w:sz w:val="24"/>
          <w:szCs w:val="24"/>
        </w:rPr>
        <w:t xml:space="preserve">has no real solution in the interior of </w:t>
      </w:r>
      <w:r w:rsidRPr="001472CF">
        <w:rPr>
          <w:rFonts w:cstheme="minorHAnsi"/>
          <w:i/>
          <w:iCs/>
          <w:sz w:val="24"/>
          <w:szCs w:val="24"/>
        </w:rPr>
        <w:t>H</w:t>
      </w:r>
      <w:r w:rsidRPr="001472CF">
        <w:rPr>
          <w:rFonts w:cstheme="minorHAnsi"/>
          <w:sz w:val="24"/>
          <w:szCs w:val="24"/>
        </w:rPr>
        <w:t xml:space="preserve">. Then </w:t>
      </w:r>
      <w:r w:rsidRPr="001472CF">
        <w:rPr>
          <w:rFonts w:cstheme="minorHAnsi"/>
          <w:i/>
          <w:iCs/>
          <w:sz w:val="24"/>
          <w:szCs w:val="24"/>
        </w:rPr>
        <w:t xml:space="preserve">F </w:t>
      </w:r>
      <w:r w:rsidRPr="001472CF">
        <w:rPr>
          <w:rFonts w:cstheme="minorHAnsi"/>
          <w:sz w:val="24"/>
          <w:szCs w:val="24"/>
        </w:rPr>
        <w:t>is uniquely determined by the functions</w:t>
      </w:r>
      <w:r w:rsidR="001B4F47">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oMath>
      <w:r w:rsidRPr="001472CF">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Pr="001472CF">
        <w:rPr>
          <w:rFonts w:cstheme="minorHAnsi"/>
          <w:sz w:val="24"/>
          <w:szCs w:val="24"/>
        </w:rPr>
        <w:t xml:space="preserve"> and </w:t>
      </w:r>
      <w:r w:rsidRPr="001472CF">
        <w:rPr>
          <w:rFonts w:ascii="Cambria Math" w:hAnsi="Cambria Math" w:cs="Cambria Math"/>
          <w:sz w:val="24"/>
          <w:szCs w:val="24"/>
        </w:rPr>
        <w:t>𝜉</w:t>
      </w:r>
      <w:r w:rsidRPr="001472CF">
        <w:rPr>
          <w:rFonts w:cstheme="minorHAnsi"/>
          <w:sz w:val="24"/>
          <w:szCs w:val="24"/>
        </w:rPr>
        <w:t>, particularly.</w:t>
      </w:r>
    </w:p>
    <w:p w14:paraId="1941F3D4" w14:textId="0E9069C4" w:rsidR="001472CF" w:rsidRPr="001472CF" w:rsidRDefault="00B97445" w:rsidP="001472CF">
      <w:pPr>
        <w:rPr>
          <w:rFonts w:cstheme="minorHAnsi"/>
          <w:sz w:val="24"/>
          <w:szCs w:val="24"/>
        </w:rPr>
      </w:pPr>
      <m:oMathPara>
        <m:oMath>
          <m:r>
            <w:rPr>
              <w:rFonts w:ascii="Cambria Math" w:hAnsi="Cambria Math" w:cs="Cambria Math"/>
              <w:sz w:val="24"/>
              <w:szCs w:val="24"/>
            </w:rPr>
            <m:t>F</m:t>
          </m:r>
          <m:r>
            <w:rPr>
              <w:rFonts w:ascii="Cambria Math" w:hAnsi="Cambria Math" w:cstheme="minorHAnsi"/>
              <w:sz w:val="24"/>
              <w:szCs w:val="24"/>
            </w:rPr>
            <m:t>(</m:t>
          </m:r>
          <m:r>
            <w:rPr>
              <w:rFonts w:ascii="Cambria Math" w:hAnsi="Cambria Math" w:cs="Cambria Math"/>
              <w:sz w:val="24"/>
              <w:szCs w:val="24"/>
            </w:rPr>
            <m:t>x</m:t>
          </m:r>
          <m:r>
            <w:rPr>
              <w:rFonts w:ascii="Cambria Math" w:hAnsi="Cambria Math" w:cstheme="minorHAnsi"/>
              <w:sz w:val="24"/>
              <w:szCs w:val="24"/>
            </w:rPr>
            <m:t xml:space="preserve">) = </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Cambria Math"/>
                  <w:sz w:val="24"/>
                  <w:szCs w:val="24"/>
                </w:rPr>
                <m:t>C</m:t>
              </m:r>
              <m:r>
                <w:rPr>
                  <w:rFonts w:ascii="Cambria Math" w:hAnsi="Cambria Math" w:cstheme="minorHAnsi"/>
                  <w:sz w:val="24"/>
                  <w:szCs w:val="24"/>
                </w:rPr>
                <m:t xml:space="preserve"> </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ξ</m:t>
                          </m:r>
                        </m:e>
                        <m:sup>
                          <m:r>
                            <w:rPr>
                              <w:rFonts w:ascii="Cambria Math" w:hAnsi="Cambria Math" w:cstheme="minorHAnsi"/>
                              <w:sz w:val="24"/>
                              <w:szCs w:val="24"/>
                              <w:vertAlign w:val="superscript"/>
                            </w:rPr>
                            <m:t>/</m:t>
                          </m:r>
                        </m:sup>
                      </m:sSup>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m:t>
                      </m:r>
                    </m:num>
                    <m:den>
                      <m:r>
                        <w:rPr>
                          <w:rFonts w:ascii="Cambria Math" w:hAnsi="Cambria Math" w:cs="Cambria Math"/>
                          <w:sz w:val="24"/>
                          <w:szCs w:val="24"/>
                        </w:rPr>
                        <m:t>ξ</m:t>
                      </m:r>
                      <m:r>
                        <w:rPr>
                          <w:rFonts w:ascii="Cambria Math" w:hAnsi="Cambria Math" w:cstheme="minorHAnsi"/>
                          <w:sz w:val="24"/>
                          <w:szCs w:val="24"/>
                        </w:rPr>
                        <m:t>(u)</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(u)-</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r>
                        <w:rPr>
                          <w:rFonts w:ascii="Cambria Math" w:hAnsi="Cambria Math" w:cstheme="minorHAnsi"/>
                          <w:sz w:val="24"/>
                          <w:szCs w:val="24"/>
                        </w:rPr>
                        <m:t>(u)</m:t>
                      </m:r>
                    </m:den>
                  </m:f>
                </m:e>
              </m:d>
              <m:r>
                <w:rPr>
                  <w:rFonts w:ascii="Cambria Math" w:hAnsi="Cambria Math" w:cstheme="minorHAnsi"/>
                  <w:sz w:val="24"/>
                  <w:szCs w:val="24"/>
                </w:rPr>
                <m:t xml:space="preserve"> </m:t>
              </m:r>
              <m:r>
                <w:rPr>
                  <w:rFonts w:ascii="Cambria Math" w:hAnsi="Cambria Math" w:cs="Cambria Math"/>
                  <w:sz w:val="24"/>
                  <w:szCs w:val="24"/>
                </w:rPr>
                <m:t>exp</m:t>
              </m:r>
              <m:r>
                <w:rPr>
                  <w:rFonts w:ascii="Cambria Math" w:hAnsi="Cambria Math" w:cstheme="minorHAnsi"/>
                  <w:sz w:val="24"/>
                  <w:szCs w:val="24"/>
                </w:rPr>
                <m:t>(-</m:t>
              </m:r>
              <m:r>
                <w:rPr>
                  <w:rFonts w:ascii="Cambria Math" w:hAnsi="Cambria Math" w:cs="Cambria Math"/>
                  <w:sz w:val="24"/>
                  <w:szCs w:val="24"/>
                </w:rPr>
                <m:t>S</m:t>
              </m:r>
              <m:r>
                <w:rPr>
                  <w:rFonts w:ascii="Cambria Math" w:hAnsi="Cambria Math" w:cstheme="minorHAnsi"/>
                  <w:sz w:val="24"/>
                  <w:szCs w:val="24"/>
                </w:rPr>
                <m:t>(</m:t>
              </m:r>
              <m:r>
                <w:rPr>
                  <w:rFonts w:ascii="Cambria Math" w:hAnsi="Cambria Math" w:cs="Cambria Math"/>
                  <w:sz w:val="24"/>
                  <w:szCs w:val="24"/>
                </w:rPr>
                <m:t>u</m:t>
              </m:r>
              <m:r>
                <w:rPr>
                  <w:rFonts w:ascii="Cambria Math" w:hAnsi="Cambria Math" w:cstheme="minorHAnsi"/>
                  <w:sz w:val="24"/>
                  <w:szCs w:val="24"/>
                </w:rPr>
                <m:t xml:space="preserve">)) </m:t>
              </m:r>
              <m:r>
                <w:rPr>
                  <w:rFonts w:ascii="Cambria Math" w:hAnsi="Cambria Math" w:cs="Cambria Math"/>
                  <w:sz w:val="24"/>
                  <w:szCs w:val="24"/>
                </w:rPr>
                <m:t>du</m:t>
              </m:r>
            </m:e>
          </m:nary>
          <m:r>
            <w:rPr>
              <w:rFonts w:ascii="Cambria Math" w:hAnsi="Cambria Math" w:cstheme="minorHAnsi"/>
              <w:sz w:val="24"/>
              <w:szCs w:val="24"/>
            </w:rPr>
            <m:t xml:space="preserve"> ,</m:t>
          </m:r>
        </m:oMath>
      </m:oMathPara>
    </w:p>
    <w:p w14:paraId="72475843" w14:textId="6211C633" w:rsidR="001472CF" w:rsidRPr="001472CF" w:rsidRDefault="001472CF" w:rsidP="001472CF">
      <w:pPr>
        <w:rPr>
          <w:rFonts w:cstheme="minorHAnsi"/>
          <w:sz w:val="24"/>
          <w:szCs w:val="24"/>
        </w:rPr>
      </w:pPr>
      <w:r w:rsidRPr="001472CF">
        <w:rPr>
          <w:rFonts w:cstheme="minorHAnsi"/>
          <w:sz w:val="24"/>
          <w:szCs w:val="24"/>
        </w:rPr>
        <w:t xml:space="preserve">Where the function </w:t>
      </w:r>
      <w:r w:rsidRPr="001472CF">
        <w:rPr>
          <w:rFonts w:cstheme="minorHAnsi"/>
          <w:i/>
          <w:iCs/>
          <w:sz w:val="24"/>
          <w:szCs w:val="24"/>
        </w:rPr>
        <w:t xml:space="preserve">S </w:t>
      </w:r>
      <w:r w:rsidRPr="001472CF">
        <w:rPr>
          <w:rFonts w:cstheme="minorHAnsi"/>
          <w:sz w:val="24"/>
          <w:szCs w:val="24"/>
        </w:rPr>
        <w:t xml:space="preserve">is a solution of the differential equation </w:t>
      </w:r>
      <m:oMath>
        <m:sSup>
          <m:sSupPr>
            <m:ctrlPr>
              <w:rPr>
                <w:rFonts w:ascii="Cambria Math" w:hAnsi="Cambria Math" w:cs="Cambria Math"/>
                <w:i/>
                <w:sz w:val="24"/>
                <w:szCs w:val="24"/>
              </w:rPr>
            </m:ctrlPr>
          </m:sSupPr>
          <m:e>
            <m:r>
              <w:rPr>
                <w:rFonts w:ascii="Cambria Math" w:hAnsi="Cambria Math" w:cs="Cambria Math"/>
                <w:sz w:val="24"/>
                <w:szCs w:val="24"/>
              </w:rPr>
              <m:t>S</m:t>
            </m:r>
          </m:e>
          <m:sup>
            <m:r>
              <w:rPr>
                <w:rFonts w:ascii="Cambria Math" w:hAnsi="Cambria Math" w:cstheme="minorHAnsi"/>
                <w:sz w:val="24"/>
                <w:szCs w:val="24"/>
                <w:vertAlign w:val="superscript"/>
              </w:rPr>
              <m:t>/</m:t>
            </m:r>
          </m:sup>
        </m:sSup>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Cambria Math"/>
                    <w:i/>
                    <w:sz w:val="24"/>
                    <w:szCs w:val="24"/>
                  </w:rPr>
                </m:ctrlPr>
              </m:sSupPr>
              <m:e>
                <m:r>
                  <w:rPr>
                    <w:rFonts w:ascii="Cambria Math" w:hAnsi="Cambria Math" w:cs="Cambria Math"/>
                    <w:sz w:val="24"/>
                    <w:szCs w:val="24"/>
                  </w:rPr>
                  <m:t>ξ</m:t>
                </m:r>
              </m:e>
              <m:sup>
                <m:r>
                  <w:rPr>
                    <w:rFonts w:ascii="Cambria Math" w:hAnsi="Cambria Math" w:cs="Cambria Math"/>
                    <w:sz w:val="24"/>
                    <w:szCs w:val="24"/>
                  </w:rPr>
                  <m:t>/</m:t>
                </m:r>
              </m:sup>
            </m:sSup>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num>
          <m:den>
            <m:r>
              <w:rPr>
                <w:rFonts w:ascii="Cambria Math" w:hAnsi="Cambria Math" w:cs="Cambria Math"/>
                <w:sz w:val="24"/>
                <w:szCs w:val="24"/>
              </w:rPr>
              <m:t>ξ</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den>
        </m:f>
        <m:r>
          <w:rPr>
            <w:rFonts w:ascii="Cambria Math" w:hAnsi="Cambria Math" w:cstheme="minorHAnsi"/>
            <w:sz w:val="24"/>
            <w:szCs w:val="24"/>
          </w:rPr>
          <m:t xml:space="preserve"> </m:t>
        </m:r>
      </m:oMath>
      <w:r w:rsidRPr="001472CF">
        <w:rPr>
          <w:rFonts w:cstheme="minorHAnsi"/>
          <w:sz w:val="24"/>
          <w:szCs w:val="24"/>
        </w:rPr>
        <w:t xml:space="preserve">and </w:t>
      </w:r>
      <w:r w:rsidRPr="001472CF">
        <w:rPr>
          <w:rFonts w:cstheme="minorHAnsi"/>
          <w:i/>
          <w:iCs/>
          <w:sz w:val="24"/>
          <w:szCs w:val="24"/>
        </w:rPr>
        <w:t xml:space="preserve">C </w:t>
      </w:r>
      <w:r w:rsidRPr="001472CF">
        <w:rPr>
          <w:rFonts w:cstheme="minorHAnsi"/>
          <w:sz w:val="24"/>
          <w:szCs w:val="24"/>
        </w:rPr>
        <w:t>is the normalization constant, such</w:t>
      </w:r>
      <w:r w:rsidR="00FD2A35">
        <w:rPr>
          <w:rFonts w:cstheme="minorHAnsi"/>
          <w:sz w:val="24"/>
          <w:szCs w:val="24"/>
        </w:rPr>
        <w:t xml:space="preserve"> </w:t>
      </w:r>
      <w:r w:rsidRPr="001472CF">
        <w:rPr>
          <w:rFonts w:cstheme="minorHAnsi"/>
          <w:sz w:val="24"/>
          <w:szCs w:val="24"/>
        </w:rPr>
        <w:t xml:space="preserve">that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Cambria Math"/>
                <w:sz w:val="24"/>
                <w:szCs w:val="24"/>
              </w:rPr>
              <m:t>H</m:t>
            </m:r>
          </m:sub>
        </m:sSub>
        <m:r>
          <w:rPr>
            <w:rFonts w:ascii="Cambria Math" w:hAnsi="Cambria Math" w:cs="Cambria Math"/>
            <w:sz w:val="24"/>
            <w:szCs w:val="24"/>
          </w:rPr>
          <m:t>dF</m:t>
        </m:r>
        <m:r>
          <w:rPr>
            <w:rFonts w:ascii="Cambria Math" w:hAnsi="Cambria Math" w:cstheme="minorHAnsi"/>
            <w:sz w:val="24"/>
            <w:szCs w:val="24"/>
          </w:rPr>
          <m:t xml:space="preserve"> = 1</m:t>
        </m:r>
      </m:oMath>
      <w:r w:rsidRPr="001472CF">
        <w:rPr>
          <w:rFonts w:cstheme="minorHAnsi"/>
          <w:sz w:val="24"/>
          <w:szCs w:val="24"/>
        </w:rPr>
        <w:t>.</w:t>
      </w:r>
    </w:p>
    <w:p w14:paraId="70B823A4" w14:textId="310EC859" w:rsidR="00880673" w:rsidRPr="001472CF" w:rsidRDefault="001472CF" w:rsidP="001472CF">
      <w:pPr>
        <w:rPr>
          <w:rFonts w:cstheme="minorHAnsi"/>
          <w:sz w:val="24"/>
          <w:szCs w:val="24"/>
        </w:rPr>
      </w:pPr>
      <w:r w:rsidRPr="001472CF">
        <w:rPr>
          <w:rFonts w:cstheme="minorHAnsi"/>
          <w:sz w:val="24"/>
          <w:szCs w:val="24"/>
        </w:rPr>
        <w:t xml:space="preserve">We like to mention that this kind of characterization based on the ratio of truncated moments is stable in the sense of weak convergence (see, </w:t>
      </w:r>
      <w:proofErr w:type="spellStart"/>
      <w:r w:rsidRPr="001472CF">
        <w:rPr>
          <w:rFonts w:cstheme="minorHAnsi"/>
          <w:sz w:val="24"/>
          <w:szCs w:val="24"/>
        </w:rPr>
        <w:t>Glänzel</w:t>
      </w:r>
      <w:proofErr w:type="spellEnd"/>
      <w:r w:rsidRPr="001472CF">
        <w:rPr>
          <w:rFonts w:cstheme="minorHAnsi"/>
          <w:sz w:val="24"/>
          <w:szCs w:val="24"/>
        </w:rPr>
        <w:t xml:space="preserve"> [2]), in particular, let us assume that there is a sequence </w:t>
      </w:r>
      <m:oMath>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r>
          <w:rPr>
            <w:rFonts w:ascii="Cambria Math" w:hAnsi="Cambria Math" w:cstheme="minorHAnsi"/>
            <w:sz w:val="24"/>
            <w:szCs w:val="24"/>
          </w:rPr>
          <m:t>}</m:t>
        </m:r>
      </m:oMath>
      <w:r w:rsidR="009F1307">
        <w:rPr>
          <w:rFonts w:cstheme="minorHAnsi"/>
          <w:sz w:val="24"/>
          <w:szCs w:val="24"/>
        </w:rPr>
        <w:t xml:space="preserve"> </w:t>
      </w:r>
      <w:r w:rsidRPr="001472CF">
        <w:rPr>
          <w:rFonts w:cstheme="minorHAnsi"/>
          <w:sz w:val="24"/>
          <w:szCs w:val="24"/>
        </w:rPr>
        <w:t xml:space="preserve">of random variables with distribution functions </w:t>
      </w:r>
      <m:oMath>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n</m:t>
            </m:r>
          </m:sub>
        </m:sSub>
        <m:r>
          <w:rPr>
            <w:rFonts w:ascii="Cambria Math" w:hAnsi="Cambria Math" w:cstheme="minorHAnsi"/>
            <w:sz w:val="24"/>
            <w:szCs w:val="24"/>
          </w:rPr>
          <m:t>}</m:t>
        </m:r>
      </m:oMath>
      <w:r w:rsidR="00080E97">
        <w:rPr>
          <w:rFonts w:cstheme="minorHAnsi"/>
          <w:sz w:val="24"/>
          <w:szCs w:val="24"/>
        </w:rPr>
        <w:t xml:space="preserve"> </w:t>
      </w:r>
      <w:r w:rsidRPr="001472CF">
        <w:rPr>
          <w:rFonts w:cstheme="minorHAnsi"/>
          <w:sz w:val="24"/>
          <w:szCs w:val="24"/>
        </w:rPr>
        <w:t xml:space="preserve">such that the functions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r>
              <w:rPr>
                <w:rFonts w:ascii="Cambria Math" w:hAnsi="Cambria Math" w:cs="Cambria Math"/>
                <w:sz w:val="24"/>
                <w:szCs w:val="24"/>
              </w:rPr>
              <m:t>n</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r>
              <w:rPr>
                <w:rFonts w:ascii="Cambria Math" w:hAnsi="Cambria Math" w:cs="Cambria Math"/>
                <w:sz w:val="24"/>
                <w:szCs w:val="24"/>
              </w:rPr>
              <m:t>n</m:t>
            </m:r>
          </m:sub>
        </m:sSub>
      </m:oMath>
      <w:r w:rsidRPr="001472CF">
        <w:rPr>
          <w:rFonts w:cstheme="minorHAnsi"/>
          <w:sz w:val="24"/>
          <w:szCs w:val="24"/>
        </w:rPr>
        <w:t xml:space="preserve"> and </w:t>
      </w:r>
      <m:oMath>
        <m:sSub>
          <m:sSubPr>
            <m:ctrlPr>
              <w:rPr>
                <w:rFonts w:ascii="Cambria Math" w:hAnsi="Cambria Math" w:cs="Cambria Math"/>
                <w:i/>
                <w:sz w:val="24"/>
                <w:szCs w:val="24"/>
              </w:rPr>
            </m:ctrlPr>
          </m:sSubPr>
          <m:e>
            <m:r>
              <w:rPr>
                <w:rFonts w:ascii="Cambria Math" w:hAnsi="Cambria Math" w:cs="Cambria Math"/>
                <w:sz w:val="24"/>
                <w:szCs w:val="24"/>
              </w:rPr>
              <m:t>ξ</m:t>
            </m:r>
          </m:e>
          <m:sub>
            <m:r>
              <w:rPr>
                <w:rFonts w:ascii="Cambria Math" w:hAnsi="Cambria Math" w:cs="Cambria Math"/>
                <w:sz w:val="24"/>
                <w:szCs w:val="24"/>
              </w:rPr>
              <m:t>n</m:t>
            </m:r>
          </m:sub>
        </m:sSub>
        <m:r>
          <w:rPr>
            <w:rFonts w:ascii="Cambria Math" w:hAnsi="Cambria Math" w:cstheme="minorHAnsi"/>
            <w:sz w:val="24"/>
            <w:szCs w:val="24"/>
          </w:rPr>
          <m:t>, (</m:t>
        </m:r>
        <m:r>
          <w:rPr>
            <w:rFonts w:ascii="Cambria Math" w:hAnsi="Cambria Math" w:cs="Cambria Math"/>
            <w:sz w:val="24"/>
            <w:szCs w:val="24"/>
          </w:rPr>
          <m:t>n</m:t>
        </m:r>
        <m:r>
          <w:rPr>
            <w:rFonts w:ascii="Cambria Math" w:hAnsi="Cambria Math" w:cstheme="minorHAnsi"/>
            <w:sz w:val="24"/>
            <w:szCs w:val="24"/>
          </w:rPr>
          <m:t xml:space="preserve"> </m:t>
        </m:r>
        <m:r>
          <w:rPr>
            <w:rFonts w:ascii="Cambria Math" w:hAnsi="Cambria Math" w:cs="Cambria Math"/>
            <w:sz w:val="24"/>
            <w:szCs w:val="24"/>
          </w:rPr>
          <m:t>∈</m:t>
        </m:r>
        <m:r>
          <w:rPr>
            <w:rFonts w:ascii="Cambria Math" w:hAnsi="Cambria Math" w:cstheme="minorHAnsi"/>
            <w:sz w:val="24"/>
            <w:szCs w:val="24"/>
          </w:rPr>
          <m:t xml:space="preserve"> </m:t>
        </m:r>
        <m:r>
          <m:rPr>
            <m:scr m:val="double-struck"/>
          </m:rPr>
          <w:rPr>
            <w:rFonts w:ascii="Cambria Math" w:hAnsi="Cambria Math" w:cs="Cambria Math"/>
            <w:sz w:val="24"/>
            <w:szCs w:val="24"/>
          </w:rPr>
          <m:t>N</m:t>
        </m:r>
        <m:r>
          <w:rPr>
            <w:rFonts w:ascii="Cambria Math" w:hAnsi="Cambria Math" w:cstheme="minorHAnsi"/>
            <w:sz w:val="24"/>
            <w:szCs w:val="24"/>
          </w:rPr>
          <m:t>)</m:t>
        </m:r>
      </m:oMath>
      <w:r w:rsidRPr="001472CF">
        <w:rPr>
          <w:rFonts w:cstheme="minorHAnsi"/>
          <w:sz w:val="24"/>
          <w:szCs w:val="24"/>
        </w:rPr>
        <w:t xml:space="preserve"> satisfy the conditions of Theorem 1 and let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r>
              <w:rPr>
                <w:rFonts w:ascii="Cambria Math" w:hAnsi="Cambria Math" w:cs="Cambria Math"/>
                <w:sz w:val="24"/>
                <w:szCs w:val="24"/>
              </w:rPr>
              <m:t>n</m:t>
            </m:r>
          </m:sub>
        </m:sSub>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r>
              <w:rPr>
                <w:rFonts w:ascii="Cambria Math" w:hAnsi="Cambria Math" w:cs="Cambria Math"/>
                <w:sz w:val="24"/>
                <w:szCs w:val="24"/>
              </w:rPr>
              <m:t>n</m:t>
            </m:r>
          </m:sub>
        </m:sSub>
        <m:r>
          <w:rPr>
            <w:rFonts w:ascii="Cambria Math" w:hAnsi="Cambria Math" w:cstheme="minorHAnsi"/>
            <w:sz w:val="24"/>
            <w:szCs w:val="24"/>
          </w:rPr>
          <m:t xml:space="preserve"> →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009F1307">
        <w:rPr>
          <w:rFonts w:cstheme="minorHAnsi"/>
          <w:sz w:val="24"/>
          <w:szCs w:val="24"/>
        </w:rPr>
        <w:t xml:space="preserve"> </w:t>
      </w:r>
      <w:r w:rsidRPr="001472CF">
        <w:rPr>
          <w:rFonts w:cstheme="minorHAnsi"/>
          <w:sz w:val="24"/>
          <w:szCs w:val="24"/>
        </w:rPr>
        <w:t xml:space="preserve">for some continuously differentiable real functions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oMath>
      <w:r w:rsidR="00D84E5C">
        <w:rPr>
          <w:rFonts w:cstheme="minorHAnsi"/>
          <w:sz w:val="24"/>
          <w:szCs w:val="24"/>
        </w:rPr>
        <w:t xml:space="preserve"> </w:t>
      </w:r>
      <w:r w:rsidRPr="001472CF">
        <w:rPr>
          <w:rFonts w:cstheme="minorHAnsi"/>
          <w:sz w:val="24"/>
          <w:szCs w:val="24"/>
        </w:rPr>
        <w:t>and</w:t>
      </w:r>
      <w:r w:rsidR="00D84E5C">
        <w:rPr>
          <w:rFonts w:cstheme="minorHAnsi"/>
          <w:sz w:val="24"/>
          <w:szCs w:val="24"/>
        </w:rPr>
        <w:t xml:space="preserve">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Pr="001472CF">
        <w:rPr>
          <w:rFonts w:cstheme="minorHAnsi"/>
          <w:sz w:val="24"/>
          <w:szCs w:val="24"/>
        </w:rPr>
        <w:t xml:space="preserve">. Let, finally, </w:t>
      </w:r>
      <w:r w:rsidRPr="001472CF">
        <w:rPr>
          <w:rFonts w:cstheme="minorHAnsi"/>
          <w:i/>
          <w:iCs/>
          <w:sz w:val="24"/>
          <w:szCs w:val="24"/>
        </w:rPr>
        <w:t xml:space="preserve">X </w:t>
      </w:r>
      <w:r w:rsidRPr="001472CF">
        <w:rPr>
          <w:rFonts w:cstheme="minorHAnsi"/>
          <w:sz w:val="24"/>
          <w:szCs w:val="24"/>
        </w:rPr>
        <w:t xml:space="preserve">be a random variable with distribution </w:t>
      </w:r>
      <w:r w:rsidRPr="001472CF">
        <w:rPr>
          <w:rFonts w:cstheme="minorHAnsi"/>
          <w:i/>
          <w:iCs/>
          <w:sz w:val="24"/>
          <w:szCs w:val="24"/>
        </w:rPr>
        <w:t>F</w:t>
      </w:r>
      <w:r w:rsidRPr="001472CF">
        <w:rPr>
          <w:rFonts w:cstheme="minorHAnsi"/>
          <w:sz w:val="24"/>
          <w:szCs w:val="24"/>
        </w:rPr>
        <w:t xml:space="preserve">. Under the condition that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r>
              <w:rPr>
                <w:rFonts w:ascii="Cambria Math" w:hAnsi="Cambria Math" w:cs="Cambria Math"/>
                <w:sz w:val="24"/>
                <w:szCs w:val="24"/>
              </w:rPr>
              <m:t>n</m:t>
            </m:r>
          </m:sub>
        </m:sSub>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oMath>
      <w:r w:rsidR="00D84E5C">
        <w:rPr>
          <w:rFonts w:ascii="Cambria Math" w:hAnsi="Cambria Math" w:cs="Cambria Math"/>
          <w:sz w:val="24"/>
          <w:szCs w:val="24"/>
        </w:rPr>
        <w:t xml:space="preserve"> </w:t>
      </w:r>
      <w:r w:rsidRPr="001472CF">
        <w:rPr>
          <w:rFonts w:cstheme="minorHAnsi"/>
          <w:sz w:val="24"/>
          <w:szCs w:val="24"/>
        </w:rPr>
        <w:t xml:space="preserve">and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r>
              <w:rPr>
                <w:rFonts w:ascii="Cambria Math" w:hAnsi="Cambria Math" w:cs="Cambria Math"/>
                <w:sz w:val="24"/>
                <w:szCs w:val="24"/>
              </w:rPr>
              <m:t>n</m:t>
            </m:r>
          </m:sub>
        </m:sSub>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oMath>
      <w:r w:rsidR="00D84E5C">
        <w:rPr>
          <w:rFonts w:ascii="Cambria Math" w:hAnsi="Cambria Math" w:cs="Cambria Math"/>
          <w:sz w:val="24"/>
          <w:szCs w:val="24"/>
        </w:rPr>
        <w:t xml:space="preserve"> </w:t>
      </w:r>
      <w:r w:rsidRPr="001472CF">
        <w:rPr>
          <w:rFonts w:cstheme="minorHAnsi"/>
          <w:sz w:val="24"/>
          <w:szCs w:val="24"/>
        </w:rPr>
        <w:t>are uniformly integrable and the family</w:t>
      </w:r>
      <w:r w:rsidR="00880673">
        <w:rPr>
          <w:rFonts w:cstheme="minorHAnsi"/>
          <w:sz w:val="24"/>
          <w:szCs w:val="24"/>
        </w:rPr>
        <w:t xml:space="preserve"> </w:t>
      </w:r>
      <m:oMath>
        <m:r>
          <w:rPr>
            <w:rFonts w:ascii="Cambria Math" w:hAnsi="Cambria Math" w:cstheme="minorHAnsi"/>
            <w:sz w:val="24"/>
            <w:szCs w:val="24"/>
          </w:rPr>
          <m:t>{</m:t>
        </m:r>
        <m:sSub>
          <m:sSubPr>
            <m:ctrlPr>
              <w:rPr>
                <w:rFonts w:ascii="Cambria Math" w:hAnsi="Cambria Math" w:cs="Cambria Math"/>
                <w:i/>
                <w:sz w:val="24"/>
                <w:szCs w:val="24"/>
              </w:rPr>
            </m:ctrlPr>
          </m:sSubPr>
          <m:e>
            <m:r>
              <w:rPr>
                <w:rFonts w:ascii="Cambria Math" w:hAnsi="Cambria Math" w:cs="Cambria Math"/>
                <w:sz w:val="24"/>
                <w:szCs w:val="24"/>
              </w:rPr>
              <m:t>F</m:t>
            </m:r>
          </m:e>
          <m:sub>
            <m:r>
              <w:rPr>
                <w:rFonts w:ascii="Cambria Math" w:hAnsi="Cambria Math" w:cs="Cambria Math"/>
                <w:sz w:val="24"/>
                <w:szCs w:val="24"/>
              </w:rPr>
              <m:t>n</m:t>
            </m:r>
          </m:sub>
        </m:sSub>
        <m:r>
          <w:rPr>
            <w:rFonts w:ascii="Cambria Math" w:hAnsi="Cambria Math" w:cstheme="minorHAnsi"/>
            <w:sz w:val="24"/>
            <w:szCs w:val="24"/>
          </w:rPr>
          <m:t>}</m:t>
        </m:r>
      </m:oMath>
      <w:r w:rsidR="00880673">
        <w:rPr>
          <w:rFonts w:cstheme="minorHAnsi"/>
          <w:sz w:val="24"/>
          <w:szCs w:val="24"/>
        </w:rPr>
        <w:t xml:space="preserve"> </w:t>
      </w:r>
      <w:r w:rsidRPr="001472CF">
        <w:rPr>
          <w:rFonts w:cstheme="minorHAnsi"/>
          <w:sz w:val="24"/>
          <w:szCs w:val="24"/>
        </w:rPr>
        <w:t xml:space="preserve">is relatively compact, the sequence </w:t>
      </w:r>
      <m:oMath>
        <m:sSub>
          <m:sSubPr>
            <m:ctrlPr>
              <w:rPr>
                <w:rFonts w:ascii="Cambria Math" w:hAnsi="Cambria Math" w:cs="Cambria Math"/>
                <w:i/>
                <w:sz w:val="24"/>
                <w:szCs w:val="24"/>
              </w:rPr>
            </m:ctrlPr>
          </m:sSubPr>
          <m:e>
            <m:r>
              <w:rPr>
                <w:rFonts w:ascii="Cambria Math" w:hAnsi="Cambria Math" w:cs="Cambria Math"/>
                <w:sz w:val="24"/>
                <w:szCs w:val="24"/>
              </w:rPr>
              <m:t>X</m:t>
            </m:r>
          </m:e>
          <m:sub>
            <m:r>
              <w:rPr>
                <w:rFonts w:ascii="Cambria Math" w:hAnsi="Cambria Math" w:cs="Cambria Math"/>
                <w:sz w:val="24"/>
                <w:szCs w:val="24"/>
              </w:rPr>
              <m:t>n</m:t>
            </m:r>
          </m:sub>
        </m:sSub>
      </m:oMath>
      <w:r w:rsidR="00880673">
        <w:rPr>
          <w:rFonts w:ascii="Cambria Math" w:hAnsi="Cambria Math" w:cs="Cambria Math"/>
          <w:sz w:val="24"/>
          <w:szCs w:val="24"/>
        </w:rPr>
        <w:t xml:space="preserve"> </w:t>
      </w:r>
      <w:r w:rsidRPr="001472CF">
        <w:rPr>
          <w:rFonts w:cstheme="minorHAnsi"/>
          <w:sz w:val="24"/>
          <w:szCs w:val="24"/>
        </w:rPr>
        <w:t xml:space="preserve">converges to </w:t>
      </w:r>
      <w:r w:rsidRPr="001472CF">
        <w:rPr>
          <w:rFonts w:ascii="Cambria Math" w:hAnsi="Cambria Math" w:cs="Cambria Math"/>
          <w:sz w:val="24"/>
          <w:szCs w:val="24"/>
        </w:rPr>
        <w:t>𝑋</w:t>
      </w:r>
      <w:r w:rsidRPr="001472CF">
        <w:rPr>
          <w:rFonts w:cstheme="minorHAnsi"/>
          <w:sz w:val="24"/>
          <w:szCs w:val="24"/>
        </w:rPr>
        <w:t xml:space="preserve">in distribution if and only if </w:t>
      </w:r>
      <m:oMath>
        <m:sSub>
          <m:sSubPr>
            <m:ctrlPr>
              <w:rPr>
                <w:rFonts w:ascii="Cambria Math" w:hAnsi="Cambria Math" w:cs="Cambria Math"/>
                <w:i/>
                <w:sz w:val="24"/>
                <w:szCs w:val="24"/>
              </w:rPr>
            </m:ctrlPr>
          </m:sSubPr>
          <m:e>
            <m:r>
              <w:rPr>
                <w:rFonts w:ascii="Cambria Math" w:hAnsi="Cambria Math" w:cs="Cambria Math"/>
                <w:sz w:val="24"/>
                <w:szCs w:val="24"/>
              </w:rPr>
              <m:t>ξ</m:t>
            </m:r>
          </m:e>
          <m:sub>
            <m:r>
              <w:rPr>
                <w:rFonts w:ascii="Cambria Math" w:hAnsi="Cambria Math" w:cs="Cambria Math"/>
                <w:sz w:val="24"/>
                <w:szCs w:val="24"/>
              </w:rPr>
              <m:t>n</m:t>
            </m:r>
          </m:sub>
        </m:sSub>
      </m:oMath>
      <w:r w:rsidR="00880673">
        <w:rPr>
          <w:rFonts w:ascii="Cambria Math" w:hAnsi="Cambria Math" w:cs="Cambria Math"/>
          <w:sz w:val="24"/>
          <w:szCs w:val="24"/>
        </w:rPr>
        <w:t xml:space="preserve"> </w:t>
      </w:r>
      <w:r w:rsidRPr="001472CF">
        <w:rPr>
          <w:rFonts w:cstheme="minorHAnsi"/>
          <w:sz w:val="24"/>
          <w:szCs w:val="24"/>
        </w:rPr>
        <w:t>converges to</w:t>
      </w:r>
      <w:r w:rsidR="00880673">
        <w:rPr>
          <w:rFonts w:cstheme="minorHAnsi"/>
          <w:sz w:val="24"/>
          <w:szCs w:val="24"/>
        </w:rPr>
        <w:t xml:space="preserve"> </w:t>
      </w:r>
      <w:r w:rsidRPr="001472CF">
        <w:rPr>
          <w:rFonts w:ascii="Cambria Math" w:hAnsi="Cambria Math" w:cs="Cambria Math"/>
          <w:sz w:val="24"/>
          <w:szCs w:val="24"/>
        </w:rPr>
        <w:t>𝜉</w:t>
      </w:r>
      <w:r w:rsidRPr="001472CF">
        <w:rPr>
          <w:rFonts w:cstheme="minorHAnsi"/>
          <w:sz w:val="24"/>
          <w:szCs w:val="24"/>
        </w:rPr>
        <w:t xml:space="preserve">, </w:t>
      </w:r>
      <w:proofErr w:type="gramStart"/>
      <w:r w:rsidRPr="001472CF">
        <w:rPr>
          <w:rFonts w:cstheme="minorHAnsi"/>
          <w:sz w:val="24"/>
          <w:szCs w:val="24"/>
        </w:rPr>
        <w:t>where</w:t>
      </w:r>
      <w:proofErr w:type="gramEnd"/>
    </w:p>
    <w:p w14:paraId="6BCCAF6B" w14:textId="1996A922" w:rsidR="001472CF" w:rsidRPr="001472CF" w:rsidRDefault="008E32B8" w:rsidP="001472CF">
      <w:pPr>
        <w:rPr>
          <w:rFonts w:cstheme="minorHAnsi"/>
          <w:sz w:val="24"/>
          <w:szCs w:val="24"/>
        </w:rPr>
      </w:pPr>
      <m:oMathPara>
        <m:oMath>
          <m:r>
            <w:rPr>
              <w:rFonts w:ascii="Cambria Math" w:hAnsi="Cambria Math" w:cs="Cambria Math"/>
              <w:sz w:val="24"/>
              <w:szCs w:val="24"/>
            </w:rPr>
            <m:t>ξ</m:t>
          </m:r>
          <m:d>
            <m:dPr>
              <m:ctrlPr>
                <w:rPr>
                  <w:rFonts w:ascii="Cambria Math" w:hAnsi="Cambria Math" w:cstheme="minorHAnsi"/>
                  <w:i/>
                  <w:sz w:val="24"/>
                  <w:szCs w:val="24"/>
                </w:rPr>
              </m:ctrlPr>
            </m:dPr>
            <m:e>
              <m:r>
                <w:rPr>
                  <w:rFonts w:ascii="Cambria Math" w:hAnsi="Cambria Math" w:cs="Cambria Math"/>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Cambria Math"/>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Cambria Math"/>
                              <w:sz w:val="24"/>
                              <w:szCs w:val="24"/>
                            </w:rPr>
                            <m:t>x</m:t>
                          </m:r>
                        </m:e>
                      </m:d>
                    </m:num>
                    <m:den>
                      <m:r>
                        <w:rPr>
                          <w:rFonts w:ascii="Cambria Math" w:hAnsi="Cambria Math" w:cs="Cambria Math"/>
                          <w:sz w:val="24"/>
                          <w:szCs w:val="24"/>
                        </w:rPr>
                        <m:t>X</m:t>
                      </m:r>
                    </m:den>
                  </m:f>
                  <m:r>
                    <w:rPr>
                      <w:rFonts w:ascii="Cambria Math" w:hAnsi="Cambria Math" w:cstheme="minorHAnsi"/>
                      <w:sz w:val="24"/>
                      <w:szCs w:val="24"/>
                    </w:rPr>
                    <m:t>≥</m:t>
                  </m:r>
                  <m:r>
                    <w:rPr>
                      <w:rFonts w:ascii="Cambria Math" w:hAnsi="Cambria Math" w:cs="Cambria Math"/>
                      <w:sz w:val="24"/>
                      <w:szCs w:val="24"/>
                    </w:rPr>
                    <m:t>x</m:t>
                  </m:r>
                </m:e>
              </m:d>
            </m:num>
            <m:den>
              <m:r>
                <w:rPr>
                  <w:rFonts w:ascii="Cambria Math" w:hAnsi="Cambria Math" w:cs="Cambria Math"/>
                  <w:sz w:val="24"/>
                  <w:szCs w:val="24"/>
                </w:rPr>
                <m:t>E</m:t>
              </m:r>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Cambria Math"/>
                              <w:sz w:val="24"/>
                              <w:szCs w:val="24"/>
                            </w:rPr>
                            <m:t>x</m:t>
                          </m:r>
                        </m:e>
                      </m:d>
                    </m:num>
                    <m:den>
                      <m:r>
                        <w:rPr>
                          <w:rFonts w:ascii="Cambria Math" w:hAnsi="Cambria Math" w:cs="Cambria Math"/>
                          <w:sz w:val="24"/>
                          <w:szCs w:val="24"/>
                        </w:rPr>
                        <m:t>X</m:t>
                      </m:r>
                    </m:den>
                  </m:f>
                  <m:r>
                    <w:rPr>
                      <w:rFonts w:ascii="Cambria Math" w:hAnsi="Cambria Math" w:cstheme="minorHAnsi"/>
                      <w:sz w:val="24"/>
                      <w:szCs w:val="24"/>
                    </w:rPr>
                    <m:t>≥</m:t>
                  </m:r>
                  <m:r>
                    <w:rPr>
                      <w:rFonts w:ascii="Cambria Math" w:hAnsi="Cambria Math" w:cs="Cambria Math"/>
                      <w:sz w:val="24"/>
                      <w:szCs w:val="24"/>
                    </w:rPr>
                    <m:t>x</m:t>
                  </m:r>
                </m:e>
              </m:d>
            </m:den>
          </m:f>
          <m:r>
            <w:rPr>
              <w:rFonts w:ascii="Cambria Math" w:hAnsi="Cambria Math" w:cstheme="minorHAnsi"/>
              <w:sz w:val="24"/>
              <w:szCs w:val="24"/>
            </w:rPr>
            <m:t>.</m:t>
          </m:r>
        </m:oMath>
      </m:oMathPara>
    </w:p>
    <w:p w14:paraId="54D3D4C9" w14:textId="7E188E72" w:rsidR="001472CF" w:rsidRPr="001472CF" w:rsidRDefault="001472CF" w:rsidP="001472CF">
      <w:pPr>
        <w:rPr>
          <w:rFonts w:cstheme="minorHAnsi"/>
          <w:sz w:val="24"/>
          <w:szCs w:val="24"/>
        </w:rPr>
      </w:pPr>
      <w:r w:rsidRPr="001472CF">
        <w:rPr>
          <w:rFonts w:cstheme="minorHAnsi"/>
          <w:sz w:val="24"/>
          <w:szCs w:val="24"/>
        </w:rPr>
        <w:t xml:space="preserve">This stability theorem makes sure that the convergence of distribution functions is reflected by corresponding convergence of the functions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Pr="001472CF">
        <w:rPr>
          <w:rFonts w:cstheme="minorHAnsi"/>
          <w:sz w:val="24"/>
          <w:szCs w:val="24"/>
        </w:rPr>
        <w:t xml:space="preserve"> and </w:t>
      </w:r>
      <w:r w:rsidRPr="001472CF">
        <w:rPr>
          <w:rFonts w:ascii="Cambria Math" w:hAnsi="Cambria Math" w:cs="Cambria Math"/>
          <w:sz w:val="24"/>
          <w:szCs w:val="24"/>
        </w:rPr>
        <w:t>𝜉</w:t>
      </w:r>
      <w:r w:rsidRPr="001472CF">
        <w:rPr>
          <w:rFonts w:cstheme="minorHAnsi"/>
          <w:sz w:val="24"/>
          <w:szCs w:val="24"/>
        </w:rPr>
        <w:t xml:space="preserve">, respectively. It guarantees, for instance, the ’convergence’ of characterization of the Wald distribution to that of the Lévy-Smirnov distribution if </w:t>
      </w:r>
      <m:oMath>
        <m:r>
          <w:rPr>
            <w:rFonts w:ascii="Cambria Math" w:hAnsi="Cambria Math" w:cs="Cambria Math"/>
            <w:sz w:val="24"/>
            <w:szCs w:val="24"/>
          </w:rPr>
          <m:t>α</m:t>
        </m:r>
        <m:r>
          <w:rPr>
            <w:rFonts w:ascii="Cambria Math" w:hAnsi="Cambria Math" w:cstheme="minorHAnsi"/>
            <w:sz w:val="24"/>
            <w:szCs w:val="24"/>
          </w:rPr>
          <m:t xml:space="preserve"> → ∞</m:t>
        </m:r>
      </m:oMath>
      <w:r w:rsidRPr="001472CF">
        <w:rPr>
          <w:rFonts w:cstheme="minorHAnsi"/>
          <w:sz w:val="24"/>
          <w:szCs w:val="24"/>
        </w:rPr>
        <w:t>.</w:t>
      </w:r>
    </w:p>
    <w:p w14:paraId="5D96FE81" w14:textId="4CAF43AB" w:rsidR="001472CF" w:rsidRPr="001472CF" w:rsidRDefault="001472CF" w:rsidP="001472CF">
      <w:pPr>
        <w:rPr>
          <w:rFonts w:cstheme="minorHAnsi"/>
          <w:sz w:val="24"/>
          <w:szCs w:val="24"/>
        </w:rPr>
      </w:pPr>
      <w:r w:rsidRPr="001472CF">
        <w:rPr>
          <w:rFonts w:cstheme="minorHAnsi"/>
          <w:sz w:val="24"/>
          <w:szCs w:val="24"/>
        </w:rPr>
        <w:t xml:space="preserve">A further consequence of the stability property of Theorem 1 is the application of this theorem to special tasks in statistical practice such as the estimation of the parameters of discrete distributions. For such purpose, the functions </w:t>
      </w:r>
      <m:oMath>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Cambria Math"/>
                <w:i/>
                <w:sz w:val="24"/>
                <w:szCs w:val="24"/>
              </w:rPr>
            </m:ctrlPr>
          </m:sSubPr>
          <m:e>
            <m:r>
              <w:rPr>
                <w:rFonts w:ascii="Cambria Math" w:hAnsi="Cambria Math" w:cs="Cambria Math"/>
                <w:sz w:val="24"/>
                <w:szCs w:val="24"/>
              </w:rPr>
              <m:t>q</m:t>
            </m:r>
          </m:e>
          <m:sub>
            <m:r>
              <w:rPr>
                <w:rFonts w:ascii="Cambria Math" w:hAnsi="Cambria Math" w:cstheme="minorHAnsi"/>
                <w:sz w:val="24"/>
                <w:szCs w:val="24"/>
              </w:rPr>
              <m:t>2</m:t>
            </m:r>
          </m:sub>
        </m:sSub>
      </m:oMath>
      <w:r w:rsidR="004444FA">
        <w:rPr>
          <w:rFonts w:cstheme="minorHAnsi"/>
          <w:sz w:val="24"/>
          <w:szCs w:val="24"/>
        </w:rPr>
        <w:t xml:space="preserve"> </w:t>
      </w:r>
      <w:r w:rsidRPr="001472CF">
        <w:rPr>
          <w:rFonts w:cstheme="minorHAnsi"/>
          <w:sz w:val="24"/>
          <w:szCs w:val="24"/>
        </w:rPr>
        <w:t xml:space="preserve">and, specially, </w:t>
      </w:r>
      <w:r w:rsidRPr="001472CF">
        <w:rPr>
          <w:rFonts w:ascii="Cambria Math" w:hAnsi="Cambria Math" w:cs="Cambria Math"/>
          <w:sz w:val="24"/>
          <w:szCs w:val="24"/>
        </w:rPr>
        <w:t>𝜉</w:t>
      </w:r>
      <w:r w:rsidRPr="001472CF">
        <w:rPr>
          <w:rFonts w:cstheme="minorHAnsi"/>
          <w:sz w:val="24"/>
          <w:szCs w:val="24"/>
        </w:rPr>
        <w:t>should be as simple as possible. Since the function triplet is not uniquely determined it is often possible to choose</w:t>
      </w:r>
      <w:r w:rsidRPr="001472CF">
        <w:rPr>
          <w:rFonts w:ascii="Cambria Math" w:hAnsi="Cambria Math" w:cs="Cambria Math"/>
          <w:sz w:val="24"/>
          <w:szCs w:val="24"/>
        </w:rPr>
        <w:t>𝜉</w:t>
      </w:r>
      <w:r w:rsidRPr="001472CF">
        <w:rPr>
          <w:rFonts w:cstheme="minorHAnsi"/>
          <w:sz w:val="24"/>
          <w:szCs w:val="24"/>
        </w:rPr>
        <w:t>as a linear function. Therefore, it is worth analyzing some special cases which helps to find new characterizations reflecting the relationship between individual continuous univariate distributions and appropriate in other areas of statistics.</w:t>
      </w:r>
    </w:p>
    <w:p w14:paraId="04AE92C1" w14:textId="77777777" w:rsidR="001472CF" w:rsidRPr="001472CF" w:rsidRDefault="001472CF" w:rsidP="00D85FD5">
      <w:pPr>
        <w:pStyle w:val="Heading1"/>
      </w:pPr>
      <w:r w:rsidRPr="001472CF">
        <w:t>References</w:t>
      </w:r>
    </w:p>
    <w:p w14:paraId="38409B34" w14:textId="77777777" w:rsidR="001472CF" w:rsidRPr="0037181F" w:rsidRDefault="0019195F" w:rsidP="0037181F">
      <w:pPr>
        <w:pStyle w:val="NoSpacing"/>
        <w:numPr>
          <w:ilvl w:val="0"/>
          <w:numId w:val="14"/>
        </w:numPr>
        <w:rPr>
          <w:sz w:val="24"/>
          <w:szCs w:val="24"/>
        </w:rPr>
      </w:pPr>
      <w:hyperlink r:id="rId27" w:history="1">
        <w:r w:rsidR="001472CF" w:rsidRPr="0037181F">
          <w:rPr>
            <w:rStyle w:val="Hyperlink"/>
            <w:color w:val="auto"/>
            <w:sz w:val="24"/>
            <w:szCs w:val="24"/>
            <w:u w:val="none"/>
          </w:rPr>
          <w:t xml:space="preserve">Alizadeh, </w:t>
        </w:r>
      </w:hyperlink>
      <w:r w:rsidR="001472CF" w:rsidRPr="0037181F">
        <w:rPr>
          <w:sz w:val="24"/>
          <w:szCs w:val="24"/>
        </w:rPr>
        <w:t xml:space="preserve">M., </w:t>
      </w:r>
      <w:hyperlink r:id="rId28" w:history="1">
        <w:r w:rsidR="001472CF" w:rsidRPr="0037181F">
          <w:rPr>
            <w:rStyle w:val="Hyperlink"/>
            <w:color w:val="auto"/>
            <w:sz w:val="24"/>
            <w:szCs w:val="24"/>
            <w:u w:val="none"/>
          </w:rPr>
          <w:t xml:space="preserve">Cordeiro, </w:t>
        </w:r>
      </w:hyperlink>
      <w:r w:rsidR="001472CF" w:rsidRPr="0037181F">
        <w:rPr>
          <w:sz w:val="24"/>
          <w:szCs w:val="24"/>
        </w:rPr>
        <w:t xml:space="preserve">G. M., </w:t>
      </w:r>
      <w:hyperlink r:id="rId29" w:history="1">
        <w:r w:rsidR="001472CF" w:rsidRPr="0037181F">
          <w:rPr>
            <w:rStyle w:val="Hyperlink"/>
            <w:color w:val="auto"/>
            <w:sz w:val="24"/>
            <w:szCs w:val="24"/>
            <w:u w:val="none"/>
          </w:rPr>
          <w:t xml:space="preserve">Nascimento, </w:t>
        </w:r>
      </w:hyperlink>
      <w:r w:rsidR="001472CF" w:rsidRPr="0037181F">
        <w:rPr>
          <w:sz w:val="24"/>
          <w:szCs w:val="24"/>
        </w:rPr>
        <w:t xml:space="preserve">A. D. C, </w:t>
      </w:r>
      <w:hyperlink r:id="rId30" w:history="1">
        <w:r w:rsidR="001472CF" w:rsidRPr="0037181F">
          <w:rPr>
            <w:rStyle w:val="Hyperlink"/>
            <w:color w:val="auto"/>
            <w:sz w:val="24"/>
            <w:szCs w:val="24"/>
            <w:u w:val="none"/>
          </w:rPr>
          <w:t xml:space="preserve">Lima, </w:t>
        </w:r>
      </w:hyperlink>
      <w:r w:rsidR="001472CF" w:rsidRPr="0037181F">
        <w:rPr>
          <w:sz w:val="24"/>
          <w:szCs w:val="24"/>
        </w:rPr>
        <w:t xml:space="preserve">M. C. S., and </w:t>
      </w:r>
      <w:hyperlink r:id="rId31" w:history="1">
        <w:r w:rsidR="001472CF" w:rsidRPr="0037181F">
          <w:rPr>
            <w:rStyle w:val="Hyperlink"/>
            <w:color w:val="auto"/>
            <w:sz w:val="24"/>
            <w:szCs w:val="24"/>
            <w:u w:val="none"/>
          </w:rPr>
          <w:t xml:space="preserve">Ortega, </w:t>
        </w:r>
      </w:hyperlink>
      <w:r w:rsidR="001472CF" w:rsidRPr="0037181F">
        <w:rPr>
          <w:sz w:val="24"/>
          <w:szCs w:val="24"/>
        </w:rPr>
        <w:t xml:space="preserve">E. M. M. (2017). Odd-Burr generalized family of distributions with some applications. </w:t>
      </w:r>
      <w:r w:rsidR="001472CF" w:rsidRPr="000A1486">
        <w:rPr>
          <w:i/>
          <w:iCs/>
          <w:sz w:val="24"/>
          <w:szCs w:val="24"/>
        </w:rPr>
        <w:t>Journal of Statistical Computation &amp; Simulation</w:t>
      </w:r>
      <w:r w:rsidR="001472CF" w:rsidRPr="0037181F">
        <w:rPr>
          <w:sz w:val="24"/>
          <w:szCs w:val="24"/>
        </w:rPr>
        <w:t>, 87(2), 367-389.</w:t>
      </w:r>
    </w:p>
    <w:p w14:paraId="218EF05C" w14:textId="77777777" w:rsidR="001472CF" w:rsidRPr="0037181F" w:rsidRDefault="001472CF" w:rsidP="0037181F">
      <w:pPr>
        <w:pStyle w:val="NoSpacing"/>
        <w:numPr>
          <w:ilvl w:val="0"/>
          <w:numId w:val="14"/>
        </w:numPr>
        <w:rPr>
          <w:sz w:val="24"/>
          <w:szCs w:val="24"/>
        </w:rPr>
      </w:pPr>
      <w:proofErr w:type="spellStart"/>
      <w:r w:rsidRPr="0037181F">
        <w:rPr>
          <w:sz w:val="24"/>
          <w:szCs w:val="24"/>
        </w:rPr>
        <w:t>Alzaatreh</w:t>
      </w:r>
      <w:proofErr w:type="spellEnd"/>
      <w:r w:rsidRPr="0037181F">
        <w:rPr>
          <w:sz w:val="24"/>
          <w:szCs w:val="24"/>
        </w:rPr>
        <w:t xml:space="preserve">, A., Lee, C. and </w:t>
      </w:r>
      <w:proofErr w:type="spellStart"/>
      <w:r w:rsidRPr="0037181F">
        <w:rPr>
          <w:sz w:val="24"/>
          <w:szCs w:val="24"/>
        </w:rPr>
        <w:t>Famoye</w:t>
      </w:r>
      <w:proofErr w:type="spellEnd"/>
      <w:r w:rsidRPr="0037181F">
        <w:rPr>
          <w:sz w:val="24"/>
          <w:szCs w:val="24"/>
        </w:rPr>
        <w:t xml:space="preserve">, F. (2013). A new method for generating families of continuous distributions. </w:t>
      </w:r>
      <w:proofErr w:type="spellStart"/>
      <w:r w:rsidRPr="000A1486">
        <w:rPr>
          <w:i/>
          <w:iCs/>
          <w:sz w:val="24"/>
          <w:szCs w:val="24"/>
        </w:rPr>
        <w:t>Metron</w:t>
      </w:r>
      <w:proofErr w:type="spellEnd"/>
      <w:r w:rsidRPr="0037181F">
        <w:rPr>
          <w:sz w:val="24"/>
          <w:szCs w:val="24"/>
        </w:rPr>
        <w:t>, 71, 63-79.</w:t>
      </w:r>
    </w:p>
    <w:p w14:paraId="03A7C46E" w14:textId="77777777" w:rsidR="001472CF" w:rsidRPr="0037181F" w:rsidRDefault="001472CF" w:rsidP="0037181F">
      <w:pPr>
        <w:pStyle w:val="NoSpacing"/>
        <w:numPr>
          <w:ilvl w:val="0"/>
          <w:numId w:val="14"/>
        </w:numPr>
        <w:rPr>
          <w:sz w:val="24"/>
          <w:szCs w:val="24"/>
        </w:rPr>
      </w:pPr>
      <w:r w:rsidRPr="0037181F">
        <w:rPr>
          <w:sz w:val="24"/>
          <w:szCs w:val="24"/>
        </w:rPr>
        <w:t xml:space="preserve">Bourguignon, M., Silva, R.B. and Cordeiro, G. M. (2014). The Weibull– G family of probability distributions. </w:t>
      </w:r>
      <w:r w:rsidRPr="000A1486">
        <w:rPr>
          <w:i/>
          <w:iCs/>
          <w:sz w:val="24"/>
          <w:szCs w:val="24"/>
        </w:rPr>
        <w:t>Journal of Data Science</w:t>
      </w:r>
      <w:r w:rsidRPr="0037181F">
        <w:rPr>
          <w:sz w:val="24"/>
          <w:szCs w:val="24"/>
        </w:rPr>
        <w:t>, 12, 53-68.</w:t>
      </w:r>
    </w:p>
    <w:p w14:paraId="56275C9E" w14:textId="77777777" w:rsidR="001472CF" w:rsidRPr="0037181F" w:rsidRDefault="001472CF" w:rsidP="0037181F">
      <w:pPr>
        <w:pStyle w:val="NoSpacing"/>
        <w:numPr>
          <w:ilvl w:val="0"/>
          <w:numId w:val="14"/>
        </w:numPr>
        <w:rPr>
          <w:sz w:val="24"/>
          <w:szCs w:val="24"/>
        </w:rPr>
      </w:pPr>
      <w:r w:rsidRPr="0037181F">
        <w:rPr>
          <w:sz w:val="24"/>
          <w:szCs w:val="24"/>
        </w:rPr>
        <w:t xml:space="preserve">Cordeiro, G. M. and de Castro, M. (2011). A new family of generalized distribution. </w:t>
      </w:r>
      <w:r w:rsidRPr="000A1486">
        <w:rPr>
          <w:i/>
          <w:iCs/>
          <w:sz w:val="24"/>
          <w:szCs w:val="24"/>
        </w:rPr>
        <w:t>Journal of Statistical Computations and Simulation</w:t>
      </w:r>
      <w:r w:rsidRPr="0037181F">
        <w:rPr>
          <w:sz w:val="24"/>
          <w:szCs w:val="24"/>
        </w:rPr>
        <w:t>, 81, 883-898.</w:t>
      </w:r>
    </w:p>
    <w:p w14:paraId="3F18FD21" w14:textId="23D29926" w:rsidR="001472CF" w:rsidRPr="0037181F" w:rsidRDefault="001472CF" w:rsidP="0037181F">
      <w:pPr>
        <w:pStyle w:val="NoSpacing"/>
        <w:numPr>
          <w:ilvl w:val="0"/>
          <w:numId w:val="14"/>
        </w:numPr>
        <w:rPr>
          <w:sz w:val="24"/>
          <w:szCs w:val="24"/>
        </w:rPr>
      </w:pPr>
      <w:r w:rsidRPr="0037181F">
        <w:rPr>
          <w:sz w:val="24"/>
          <w:szCs w:val="24"/>
        </w:rPr>
        <w:t xml:space="preserve">Cordeiro, G. M., Alizadeh, M. and Ortega, E. M. M. (2014). The exponentiated half-logistic family of distributions: Properties and applications. </w:t>
      </w:r>
      <w:r w:rsidRPr="000A1486">
        <w:rPr>
          <w:i/>
          <w:iCs/>
          <w:sz w:val="24"/>
          <w:szCs w:val="24"/>
        </w:rPr>
        <w:t>Journal of Probability and Statistics</w:t>
      </w:r>
      <w:r w:rsidRPr="0037181F">
        <w:rPr>
          <w:sz w:val="24"/>
          <w:szCs w:val="24"/>
        </w:rPr>
        <w:t>,</w:t>
      </w:r>
      <w:r w:rsidR="0037181F">
        <w:rPr>
          <w:sz w:val="24"/>
          <w:szCs w:val="24"/>
        </w:rPr>
        <w:t xml:space="preserve"> </w:t>
      </w:r>
      <w:r w:rsidRPr="0037181F">
        <w:rPr>
          <w:sz w:val="24"/>
          <w:szCs w:val="24"/>
        </w:rPr>
        <w:t xml:space="preserve">Article ID 864396, 21 pages. </w:t>
      </w:r>
      <w:hyperlink r:id="rId32" w:history="1">
        <w:r w:rsidRPr="0037181F">
          <w:rPr>
            <w:rStyle w:val="Hyperlink"/>
            <w:color w:val="auto"/>
            <w:sz w:val="24"/>
            <w:szCs w:val="24"/>
            <w:u w:val="none"/>
          </w:rPr>
          <w:t>http://dx.doi.org/10.1155/2014/864396.</w:t>
        </w:r>
      </w:hyperlink>
    </w:p>
    <w:p w14:paraId="3CB3ABC3" w14:textId="5DD71813" w:rsidR="001472CF" w:rsidRPr="0037181F" w:rsidRDefault="0019195F" w:rsidP="0037181F">
      <w:pPr>
        <w:pStyle w:val="NoSpacing"/>
        <w:numPr>
          <w:ilvl w:val="0"/>
          <w:numId w:val="14"/>
        </w:numPr>
        <w:rPr>
          <w:sz w:val="24"/>
          <w:szCs w:val="24"/>
        </w:rPr>
      </w:pPr>
      <w:hyperlink r:id="rId33" w:history="1">
        <w:r w:rsidR="001472CF" w:rsidRPr="0037181F">
          <w:rPr>
            <w:rStyle w:val="Hyperlink"/>
            <w:color w:val="auto"/>
            <w:sz w:val="24"/>
            <w:szCs w:val="24"/>
            <w:u w:val="none"/>
          </w:rPr>
          <w:t xml:space="preserve">Cordeiro, </w:t>
        </w:r>
      </w:hyperlink>
      <w:r w:rsidR="001472CF" w:rsidRPr="0037181F">
        <w:rPr>
          <w:sz w:val="24"/>
          <w:szCs w:val="24"/>
        </w:rPr>
        <w:t xml:space="preserve">G. M., </w:t>
      </w:r>
      <w:hyperlink r:id="rId34" w:history="1">
        <w:r w:rsidR="001472CF" w:rsidRPr="0037181F">
          <w:rPr>
            <w:rStyle w:val="Hyperlink"/>
            <w:color w:val="auto"/>
            <w:sz w:val="24"/>
            <w:szCs w:val="24"/>
            <w:u w:val="none"/>
          </w:rPr>
          <w:t xml:space="preserve">Alizadeh, </w:t>
        </w:r>
      </w:hyperlink>
      <w:r w:rsidR="001472CF" w:rsidRPr="0037181F">
        <w:rPr>
          <w:sz w:val="24"/>
          <w:szCs w:val="24"/>
        </w:rPr>
        <w:t>M.</w:t>
      </w:r>
      <w:hyperlink r:id="rId35" w:history="1">
        <w:r w:rsidR="001472CF" w:rsidRPr="0037181F">
          <w:rPr>
            <w:rStyle w:val="Hyperlink"/>
            <w:color w:val="auto"/>
            <w:sz w:val="24"/>
            <w:szCs w:val="24"/>
            <w:u w:val="none"/>
          </w:rPr>
          <w:t>,</w:t>
        </w:r>
        <w:r w:rsidR="00D85FD5">
          <w:rPr>
            <w:rStyle w:val="Hyperlink"/>
            <w:color w:val="auto"/>
            <w:sz w:val="24"/>
            <w:szCs w:val="24"/>
            <w:u w:val="none"/>
          </w:rPr>
          <w:t xml:space="preserve"> </w:t>
        </w:r>
        <w:proofErr w:type="spellStart"/>
        <w:r w:rsidR="001472CF" w:rsidRPr="0037181F">
          <w:rPr>
            <w:rStyle w:val="Hyperlink"/>
            <w:color w:val="auto"/>
            <w:sz w:val="24"/>
            <w:szCs w:val="24"/>
            <w:u w:val="none"/>
          </w:rPr>
          <w:t>Ozel</w:t>
        </w:r>
        <w:proofErr w:type="spellEnd"/>
        <w:r w:rsidR="001472CF" w:rsidRPr="0037181F">
          <w:rPr>
            <w:rStyle w:val="Hyperlink"/>
            <w:color w:val="auto"/>
            <w:sz w:val="24"/>
            <w:szCs w:val="24"/>
            <w:u w:val="none"/>
          </w:rPr>
          <w:t>,</w:t>
        </w:r>
      </w:hyperlink>
      <w:r w:rsidR="001472CF" w:rsidRPr="0037181F">
        <w:rPr>
          <w:sz w:val="24"/>
          <w:szCs w:val="24"/>
        </w:rPr>
        <w:t xml:space="preserve"> G.,</w:t>
      </w:r>
      <w:r w:rsidR="00D85FD5">
        <w:rPr>
          <w:sz w:val="24"/>
          <w:szCs w:val="24"/>
        </w:rPr>
        <w:t xml:space="preserve"> </w:t>
      </w:r>
      <w:r w:rsidR="001472CF" w:rsidRPr="0037181F">
        <w:rPr>
          <w:sz w:val="24"/>
          <w:szCs w:val="24"/>
        </w:rPr>
        <w:t xml:space="preserve">Hosseini, B., </w:t>
      </w:r>
      <w:hyperlink r:id="rId36" w:history="1">
        <w:r w:rsidR="001472CF" w:rsidRPr="0037181F">
          <w:rPr>
            <w:rStyle w:val="Hyperlink"/>
            <w:color w:val="auto"/>
            <w:sz w:val="24"/>
            <w:szCs w:val="24"/>
            <w:u w:val="none"/>
          </w:rPr>
          <w:t>Ortega,</w:t>
        </w:r>
      </w:hyperlink>
      <w:r w:rsidR="001472CF" w:rsidRPr="0037181F">
        <w:rPr>
          <w:sz w:val="24"/>
          <w:szCs w:val="24"/>
        </w:rPr>
        <w:t xml:space="preserve"> E. M. M., and </w:t>
      </w:r>
      <w:proofErr w:type="spellStart"/>
      <w:r w:rsidR="001472CF" w:rsidRPr="0037181F">
        <w:rPr>
          <w:sz w:val="24"/>
          <w:szCs w:val="24"/>
        </w:rPr>
        <w:t>Altun</w:t>
      </w:r>
      <w:proofErr w:type="spellEnd"/>
      <w:r w:rsidR="001472CF" w:rsidRPr="0037181F">
        <w:rPr>
          <w:sz w:val="24"/>
          <w:szCs w:val="24"/>
        </w:rPr>
        <w:t xml:space="preserve">, E. (2017). The generalized odd log-logistic family of distributions: properties, regression models and applications, </w:t>
      </w:r>
      <w:r w:rsidR="001472CF" w:rsidRPr="000A1486">
        <w:rPr>
          <w:i/>
          <w:iCs/>
          <w:sz w:val="24"/>
          <w:szCs w:val="24"/>
        </w:rPr>
        <w:t>Journal of Statistical Computation &amp; Simulation</w:t>
      </w:r>
      <w:r w:rsidR="001472CF" w:rsidRPr="0037181F">
        <w:rPr>
          <w:sz w:val="24"/>
          <w:szCs w:val="24"/>
        </w:rPr>
        <w:t>, 87(5), 908-932.</w:t>
      </w:r>
    </w:p>
    <w:p w14:paraId="53D12A56" w14:textId="7B2F3A28" w:rsidR="001472CF" w:rsidRPr="0037181F" w:rsidRDefault="001472CF" w:rsidP="0037181F">
      <w:pPr>
        <w:pStyle w:val="NoSpacing"/>
        <w:numPr>
          <w:ilvl w:val="0"/>
          <w:numId w:val="14"/>
        </w:numPr>
        <w:rPr>
          <w:sz w:val="24"/>
          <w:szCs w:val="24"/>
        </w:rPr>
      </w:pPr>
      <w:r w:rsidRPr="0037181F">
        <w:rPr>
          <w:sz w:val="24"/>
          <w:szCs w:val="24"/>
        </w:rPr>
        <w:t>Cordeiro, G. M., Alizadeh,</w:t>
      </w:r>
      <w:r w:rsidR="00D85FD5">
        <w:rPr>
          <w:sz w:val="24"/>
          <w:szCs w:val="24"/>
        </w:rPr>
        <w:t xml:space="preserve"> </w:t>
      </w:r>
      <w:r w:rsidRPr="0037181F">
        <w:rPr>
          <w:sz w:val="24"/>
          <w:szCs w:val="24"/>
        </w:rPr>
        <w:t xml:space="preserve">M. Tahir, M. H. </w:t>
      </w:r>
      <w:proofErr w:type="gramStart"/>
      <w:r w:rsidRPr="0037181F">
        <w:rPr>
          <w:sz w:val="24"/>
          <w:szCs w:val="24"/>
        </w:rPr>
        <w:t>Mansoor ,</w:t>
      </w:r>
      <w:proofErr w:type="gramEnd"/>
      <w:r w:rsidRPr="0037181F">
        <w:rPr>
          <w:sz w:val="24"/>
          <w:szCs w:val="24"/>
        </w:rPr>
        <w:t xml:space="preserve"> M. </w:t>
      </w:r>
      <w:proofErr w:type="spellStart"/>
      <w:r w:rsidRPr="0037181F">
        <w:rPr>
          <w:sz w:val="24"/>
          <w:szCs w:val="24"/>
        </w:rPr>
        <w:t>Bourguignonk</w:t>
      </w:r>
      <w:proofErr w:type="spellEnd"/>
      <w:r w:rsidRPr="0037181F">
        <w:rPr>
          <w:sz w:val="24"/>
          <w:szCs w:val="24"/>
        </w:rPr>
        <w:t xml:space="preserve">, M. and Hamedani, G. G. (2016). The beta odd log-logistic generalized family of distributions. </w:t>
      </w:r>
      <w:proofErr w:type="spellStart"/>
      <w:r w:rsidRPr="000A1486">
        <w:rPr>
          <w:i/>
          <w:iCs/>
          <w:sz w:val="24"/>
          <w:szCs w:val="24"/>
        </w:rPr>
        <w:t>Hacettepe</w:t>
      </w:r>
      <w:proofErr w:type="spellEnd"/>
      <w:r w:rsidRPr="000A1486">
        <w:rPr>
          <w:i/>
          <w:iCs/>
          <w:sz w:val="24"/>
          <w:szCs w:val="24"/>
        </w:rPr>
        <w:t xml:space="preserve"> Journal of Mathematics and Statistics</w:t>
      </w:r>
      <w:r w:rsidRPr="0037181F">
        <w:rPr>
          <w:sz w:val="24"/>
          <w:szCs w:val="24"/>
        </w:rPr>
        <w:t>, 45 (4), 1175 – 1202.</w:t>
      </w:r>
    </w:p>
    <w:p w14:paraId="367AB1F2" w14:textId="160607BD" w:rsidR="001472CF" w:rsidRPr="0037181F" w:rsidRDefault="001472CF" w:rsidP="0037181F">
      <w:pPr>
        <w:pStyle w:val="NoSpacing"/>
        <w:numPr>
          <w:ilvl w:val="0"/>
          <w:numId w:val="14"/>
        </w:numPr>
        <w:rPr>
          <w:sz w:val="24"/>
          <w:szCs w:val="24"/>
        </w:rPr>
      </w:pPr>
      <w:proofErr w:type="spellStart"/>
      <w:r w:rsidRPr="0037181F">
        <w:rPr>
          <w:sz w:val="24"/>
          <w:szCs w:val="24"/>
        </w:rPr>
        <w:t>Elgarhy</w:t>
      </w:r>
      <w:proofErr w:type="spellEnd"/>
      <w:r w:rsidRPr="0037181F">
        <w:rPr>
          <w:sz w:val="24"/>
          <w:szCs w:val="24"/>
        </w:rPr>
        <w:t xml:space="preserve">, M., </w:t>
      </w:r>
      <w:proofErr w:type="spellStart"/>
      <w:r w:rsidRPr="0037181F">
        <w:rPr>
          <w:sz w:val="24"/>
          <w:szCs w:val="24"/>
        </w:rPr>
        <w:t>Haq</w:t>
      </w:r>
      <w:proofErr w:type="spellEnd"/>
      <w:r w:rsidRPr="0037181F">
        <w:rPr>
          <w:sz w:val="24"/>
          <w:szCs w:val="24"/>
        </w:rPr>
        <w:t xml:space="preserve">, M. and </w:t>
      </w:r>
      <w:proofErr w:type="spellStart"/>
      <w:r w:rsidRPr="0037181F">
        <w:rPr>
          <w:sz w:val="24"/>
          <w:szCs w:val="24"/>
        </w:rPr>
        <w:t>Ozel</w:t>
      </w:r>
      <w:proofErr w:type="spellEnd"/>
      <w:r w:rsidRPr="0037181F">
        <w:rPr>
          <w:sz w:val="24"/>
          <w:szCs w:val="24"/>
        </w:rPr>
        <w:t xml:space="preserve">, G. </w:t>
      </w:r>
      <w:hyperlink r:id="rId37" w:history="1">
        <w:r w:rsidRPr="0037181F">
          <w:rPr>
            <w:sz w:val="24"/>
            <w:szCs w:val="24"/>
          </w:rPr>
          <w:t>A new exponentiated extended family of distributions with</w:t>
        </w:r>
      </w:hyperlink>
      <w:hyperlink r:id="rId38" w:history="1">
        <w:r w:rsidRPr="0037181F">
          <w:rPr>
            <w:sz w:val="24"/>
            <w:szCs w:val="24"/>
          </w:rPr>
          <w:t xml:space="preserve"> Applications.</w:t>
        </w:r>
      </w:hyperlink>
      <w:r w:rsidR="000A1486">
        <w:rPr>
          <w:sz w:val="24"/>
          <w:szCs w:val="24"/>
        </w:rPr>
        <w:t xml:space="preserve"> </w:t>
      </w:r>
      <w:r w:rsidRPr="000A1486">
        <w:rPr>
          <w:i/>
          <w:iCs/>
          <w:sz w:val="24"/>
          <w:szCs w:val="24"/>
        </w:rPr>
        <w:t>Gazi University Journal of Science</w:t>
      </w:r>
      <w:r w:rsidRPr="0037181F">
        <w:rPr>
          <w:sz w:val="24"/>
          <w:szCs w:val="24"/>
        </w:rPr>
        <w:t xml:space="preserve"> 30 (3), 101-115.</w:t>
      </w:r>
    </w:p>
    <w:p w14:paraId="1C095F5E" w14:textId="77777777" w:rsidR="001472CF" w:rsidRPr="0037181F" w:rsidRDefault="001472CF" w:rsidP="0037181F">
      <w:pPr>
        <w:pStyle w:val="NoSpacing"/>
        <w:numPr>
          <w:ilvl w:val="0"/>
          <w:numId w:val="14"/>
        </w:numPr>
        <w:rPr>
          <w:sz w:val="24"/>
          <w:szCs w:val="24"/>
        </w:rPr>
      </w:pPr>
      <w:proofErr w:type="spellStart"/>
      <w:r w:rsidRPr="0037181F">
        <w:rPr>
          <w:sz w:val="24"/>
          <w:szCs w:val="24"/>
        </w:rPr>
        <w:t>Elgarhy</w:t>
      </w:r>
      <w:proofErr w:type="spellEnd"/>
      <w:r w:rsidRPr="0037181F">
        <w:rPr>
          <w:sz w:val="24"/>
          <w:szCs w:val="24"/>
        </w:rPr>
        <w:t xml:space="preserve">, M., Hassan, A.S., and Rashed, M. (2016). </w:t>
      </w:r>
      <w:proofErr w:type="spellStart"/>
      <w:r w:rsidRPr="0037181F">
        <w:rPr>
          <w:sz w:val="24"/>
          <w:szCs w:val="24"/>
        </w:rPr>
        <w:t>Garhy</w:t>
      </w:r>
      <w:proofErr w:type="spellEnd"/>
      <w:r w:rsidRPr="0037181F">
        <w:rPr>
          <w:sz w:val="24"/>
          <w:szCs w:val="24"/>
        </w:rPr>
        <w:t xml:space="preserve">-generated family of distributions with application. </w:t>
      </w:r>
      <w:r w:rsidRPr="000A1486">
        <w:rPr>
          <w:i/>
          <w:iCs/>
          <w:sz w:val="24"/>
          <w:szCs w:val="24"/>
        </w:rPr>
        <w:t>Mathematical Theory and Modeling</w:t>
      </w:r>
      <w:r w:rsidRPr="0037181F">
        <w:rPr>
          <w:sz w:val="24"/>
          <w:szCs w:val="24"/>
        </w:rPr>
        <w:t>, 6(2), 1-15.</w:t>
      </w:r>
    </w:p>
    <w:p w14:paraId="2E9C5372" w14:textId="77777777" w:rsidR="001472CF" w:rsidRPr="0037181F" w:rsidRDefault="001472CF" w:rsidP="0037181F">
      <w:pPr>
        <w:pStyle w:val="NoSpacing"/>
        <w:numPr>
          <w:ilvl w:val="0"/>
          <w:numId w:val="14"/>
        </w:numPr>
        <w:rPr>
          <w:sz w:val="24"/>
          <w:szCs w:val="24"/>
        </w:rPr>
      </w:pPr>
      <w:r w:rsidRPr="0037181F">
        <w:rPr>
          <w:sz w:val="24"/>
          <w:szCs w:val="24"/>
        </w:rPr>
        <w:t xml:space="preserve">Eugene, N., Lee, C. and </w:t>
      </w:r>
      <w:proofErr w:type="spellStart"/>
      <w:r w:rsidRPr="0037181F">
        <w:rPr>
          <w:sz w:val="24"/>
          <w:szCs w:val="24"/>
        </w:rPr>
        <w:t>Famoye</w:t>
      </w:r>
      <w:proofErr w:type="spellEnd"/>
      <w:r w:rsidRPr="0037181F">
        <w:rPr>
          <w:sz w:val="24"/>
          <w:szCs w:val="24"/>
        </w:rPr>
        <w:t xml:space="preserve">, F. (2002). The beta-normal distribution and its applications. </w:t>
      </w:r>
      <w:r w:rsidRPr="000A1486">
        <w:rPr>
          <w:i/>
          <w:iCs/>
          <w:sz w:val="24"/>
          <w:szCs w:val="24"/>
        </w:rPr>
        <w:t>Communications in Statistics &amp; Theory and Methods</w:t>
      </w:r>
      <w:r w:rsidRPr="0037181F">
        <w:rPr>
          <w:sz w:val="24"/>
          <w:szCs w:val="24"/>
        </w:rPr>
        <w:t>, 31, 497-512.</w:t>
      </w:r>
    </w:p>
    <w:p w14:paraId="3E39FC07" w14:textId="3268015B" w:rsidR="001472CF" w:rsidRPr="0037181F" w:rsidRDefault="001472CF" w:rsidP="0037181F">
      <w:pPr>
        <w:pStyle w:val="NoSpacing"/>
        <w:numPr>
          <w:ilvl w:val="0"/>
          <w:numId w:val="14"/>
        </w:numPr>
        <w:rPr>
          <w:sz w:val="24"/>
          <w:szCs w:val="24"/>
        </w:rPr>
      </w:pPr>
      <w:r w:rsidRPr="0037181F">
        <w:rPr>
          <w:sz w:val="24"/>
          <w:szCs w:val="24"/>
        </w:rPr>
        <w:t xml:space="preserve">Gomes-Silva, F., Ramos, M.W., </w:t>
      </w:r>
      <w:proofErr w:type="spellStart"/>
      <w:r w:rsidRPr="0037181F">
        <w:rPr>
          <w:sz w:val="24"/>
          <w:szCs w:val="24"/>
        </w:rPr>
        <w:t>Percontini</w:t>
      </w:r>
      <w:proofErr w:type="spellEnd"/>
      <w:r w:rsidRPr="0037181F">
        <w:rPr>
          <w:sz w:val="24"/>
          <w:szCs w:val="24"/>
        </w:rPr>
        <w:t xml:space="preserve">, A., </w:t>
      </w:r>
      <w:proofErr w:type="spellStart"/>
      <w:r w:rsidRPr="0037181F">
        <w:rPr>
          <w:sz w:val="24"/>
          <w:szCs w:val="24"/>
        </w:rPr>
        <w:t>Ven</w:t>
      </w:r>
      <w:r w:rsidR="00D85FD5">
        <w:rPr>
          <w:rFonts w:cstheme="minorHAnsi"/>
          <w:sz w:val="24"/>
          <w:szCs w:val="24"/>
        </w:rPr>
        <w:t>â</w:t>
      </w:r>
      <w:r w:rsidRPr="0037181F">
        <w:rPr>
          <w:sz w:val="24"/>
          <w:szCs w:val="24"/>
        </w:rPr>
        <w:t>ncio</w:t>
      </w:r>
      <w:proofErr w:type="spellEnd"/>
      <w:r w:rsidRPr="0037181F">
        <w:rPr>
          <w:sz w:val="24"/>
          <w:szCs w:val="24"/>
        </w:rPr>
        <w:t xml:space="preserve">, R., de Brito, E., Cordeiro, G. </w:t>
      </w:r>
      <w:proofErr w:type="gramStart"/>
      <w:r w:rsidRPr="0037181F">
        <w:rPr>
          <w:sz w:val="24"/>
          <w:szCs w:val="24"/>
        </w:rPr>
        <w:t>M.(</w:t>
      </w:r>
      <w:proofErr w:type="gramEnd"/>
      <w:r w:rsidRPr="0037181F">
        <w:rPr>
          <w:sz w:val="24"/>
          <w:szCs w:val="24"/>
        </w:rPr>
        <w:t xml:space="preserve">2017).The odd Lindley-G family of distributions. </w:t>
      </w:r>
      <w:r w:rsidRPr="000A1486">
        <w:rPr>
          <w:i/>
          <w:iCs/>
          <w:sz w:val="24"/>
          <w:szCs w:val="24"/>
        </w:rPr>
        <w:t>Austrian Journal of Statistics</w:t>
      </w:r>
      <w:r w:rsidRPr="0037181F">
        <w:rPr>
          <w:sz w:val="24"/>
          <w:szCs w:val="24"/>
        </w:rPr>
        <w:t>, 46, 65-87.</w:t>
      </w:r>
    </w:p>
    <w:p w14:paraId="51867A8C" w14:textId="77777777" w:rsidR="001472CF" w:rsidRPr="0037181F" w:rsidRDefault="001472CF" w:rsidP="0037181F">
      <w:pPr>
        <w:pStyle w:val="NoSpacing"/>
        <w:numPr>
          <w:ilvl w:val="0"/>
          <w:numId w:val="14"/>
        </w:numPr>
        <w:rPr>
          <w:sz w:val="24"/>
          <w:szCs w:val="24"/>
        </w:rPr>
      </w:pPr>
      <w:r w:rsidRPr="0037181F">
        <w:rPr>
          <w:sz w:val="24"/>
          <w:szCs w:val="24"/>
        </w:rPr>
        <w:t xml:space="preserve">Hassan, A. S. and </w:t>
      </w:r>
      <w:proofErr w:type="spellStart"/>
      <w:r w:rsidRPr="0037181F">
        <w:rPr>
          <w:sz w:val="24"/>
          <w:szCs w:val="24"/>
        </w:rPr>
        <w:t>Elgarhy</w:t>
      </w:r>
      <w:proofErr w:type="spellEnd"/>
      <w:r w:rsidRPr="0037181F">
        <w:rPr>
          <w:sz w:val="24"/>
          <w:szCs w:val="24"/>
        </w:rPr>
        <w:t xml:space="preserve">, M. (2016 a). </w:t>
      </w:r>
      <w:proofErr w:type="spellStart"/>
      <w:r w:rsidRPr="0037181F">
        <w:rPr>
          <w:sz w:val="24"/>
          <w:szCs w:val="24"/>
        </w:rPr>
        <w:t>KumaraswamyWeibull</w:t>
      </w:r>
      <w:proofErr w:type="spellEnd"/>
      <w:r w:rsidRPr="0037181F">
        <w:rPr>
          <w:sz w:val="24"/>
          <w:szCs w:val="24"/>
        </w:rPr>
        <w:t xml:space="preserve">-generated family of distributions with applications. </w:t>
      </w:r>
      <w:r w:rsidRPr="000A1486">
        <w:rPr>
          <w:i/>
          <w:iCs/>
          <w:sz w:val="24"/>
          <w:szCs w:val="24"/>
        </w:rPr>
        <w:t>Advances and Applications in Statistics</w:t>
      </w:r>
      <w:r w:rsidRPr="0037181F">
        <w:rPr>
          <w:sz w:val="24"/>
          <w:szCs w:val="24"/>
        </w:rPr>
        <w:t>, 48, 205-239.</w:t>
      </w:r>
    </w:p>
    <w:p w14:paraId="4FEFCBE7" w14:textId="59F688E3" w:rsidR="001472CF" w:rsidRPr="0037181F" w:rsidRDefault="001472CF" w:rsidP="0037181F">
      <w:pPr>
        <w:pStyle w:val="NoSpacing"/>
        <w:numPr>
          <w:ilvl w:val="0"/>
          <w:numId w:val="14"/>
        </w:numPr>
        <w:rPr>
          <w:sz w:val="24"/>
          <w:szCs w:val="24"/>
        </w:rPr>
      </w:pPr>
      <w:r w:rsidRPr="0037181F">
        <w:rPr>
          <w:sz w:val="24"/>
          <w:szCs w:val="24"/>
        </w:rPr>
        <w:t xml:space="preserve">Hassan, A. S. and </w:t>
      </w:r>
      <w:proofErr w:type="spellStart"/>
      <w:r w:rsidRPr="0037181F">
        <w:rPr>
          <w:sz w:val="24"/>
          <w:szCs w:val="24"/>
        </w:rPr>
        <w:t>Elgarhy</w:t>
      </w:r>
      <w:proofErr w:type="spellEnd"/>
      <w:r w:rsidRPr="0037181F">
        <w:rPr>
          <w:sz w:val="24"/>
          <w:szCs w:val="24"/>
        </w:rPr>
        <w:t>, M. (2016 b). A new family of exponentiated</w:t>
      </w:r>
      <w:r w:rsidR="009756B2" w:rsidRPr="0037181F">
        <w:rPr>
          <w:sz w:val="24"/>
          <w:szCs w:val="24"/>
        </w:rPr>
        <w:t xml:space="preserve"> </w:t>
      </w:r>
      <w:r w:rsidRPr="0037181F">
        <w:rPr>
          <w:sz w:val="24"/>
          <w:szCs w:val="24"/>
        </w:rPr>
        <w:t>Weibull-generated distributions.</w:t>
      </w:r>
      <w:r w:rsidR="009756B2" w:rsidRPr="0037181F">
        <w:rPr>
          <w:sz w:val="24"/>
          <w:szCs w:val="24"/>
        </w:rPr>
        <w:t xml:space="preserve"> </w:t>
      </w:r>
      <w:r w:rsidRPr="000A1486">
        <w:rPr>
          <w:i/>
          <w:iCs/>
          <w:sz w:val="24"/>
          <w:szCs w:val="24"/>
        </w:rPr>
        <w:t>International Journal of Mathematics And its Applications</w:t>
      </w:r>
      <w:r w:rsidRPr="0037181F">
        <w:rPr>
          <w:sz w:val="24"/>
          <w:szCs w:val="24"/>
        </w:rPr>
        <w:t>, 4, 135-148</w:t>
      </w:r>
    </w:p>
    <w:p w14:paraId="3D6E2D9E" w14:textId="77777777" w:rsidR="001472CF" w:rsidRPr="0037181F" w:rsidRDefault="001472CF" w:rsidP="0037181F">
      <w:pPr>
        <w:pStyle w:val="NoSpacing"/>
        <w:numPr>
          <w:ilvl w:val="0"/>
          <w:numId w:val="14"/>
        </w:numPr>
        <w:rPr>
          <w:sz w:val="24"/>
          <w:szCs w:val="24"/>
        </w:rPr>
      </w:pPr>
      <w:r w:rsidRPr="0037181F">
        <w:rPr>
          <w:sz w:val="24"/>
          <w:szCs w:val="24"/>
        </w:rPr>
        <w:t xml:space="preserve">Hassan, A. S., </w:t>
      </w:r>
      <w:proofErr w:type="spellStart"/>
      <w:r w:rsidRPr="0037181F">
        <w:rPr>
          <w:sz w:val="24"/>
          <w:szCs w:val="24"/>
        </w:rPr>
        <w:t>Elgarhy</w:t>
      </w:r>
      <w:proofErr w:type="spellEnd"/>
      <w:r w:rsidRPr="0037181F">
        <w:rPr>
          <w:sz w:val="24"/>
          <w:szCs w:val="24"/>
        </w:rPr>
        <w:t xml:space="preserve">, M., and Shakil, M. (2017). Type II half Logistic family of distributions with applications. </w:t>
      </w:r>
      <w:r w:rsidRPr="000A1486">
        <w:rPr>
          <w:i/>
          <w:iCs/>
          <w:sz w:val="24"/>
          <w:szCs w:val="24"/>
        </w:rPr>
        <w:t>Pakistan Journal of Statistics &amp;Operation Research</w:t>
      </w:r>
      <w:r w:rsidRPr="0037181F">
        <w:rPr>
          <w:sz w:val="24"/>
          <w:szCs w:val="24"/>
        </w:rPr>
        <w:t>, 13(2), 245-264.</w:t>
      </w:r>
    </w:p>
    <w:p w14:paraId="46D8D1ED" w14:textId="0F44E111" w:rsidR="001472CF" w:rsidRPr="0037181F" w:rsidRDefault="001472CF" w:rsidP="0037181F">
      <w:pPr>
        <w:pStyle w:val="NoSpacing"/>
        <w:numPr>
          <w:ilvl w:val="0"/>
          <w:numId w:val="14"/>
        </w:numPr>
        <w:rPr>
          <w:sz w:val="24"/>
          <w:szCs w:val="24"/>
        </w:rPr>
      </w:pPr>
      <w:proofErr w:type="spellStart"/>
      <w:r w:rsidRPr="0037181F">
        <w:rPr>
          <w:sz w:val="24"/>
          <w:szCs w:val="24"/>
        </w:rPr>
        <w:t>Haghbin</w:t>
      </w:r>
      <w:proofErr w:type="spellEnd"/>
      <w:r w:rsidRPr="0037181F">
        <w:rPr>
          <w:sz w:val="24"/>
          <w:szCs w:val="24"/>
        </w:rPr>
        <w:t>, H.</w:t>
      </w:r>
      <w:hyperlink r:id="rId39" w:history="1">
        <w:r w:rsidRPr="0037181F">
          <w:rPr>
            <w:sz w:val="24"/>
            <w:szCs w:val="24"/>
          </w:rPr>
          <w:t>,</w:t>
        </w:r>
        <w:r w:rsidR="000A1486">
          <w:rPr>
            <w:sz w:val="24"/>
            <w:szCs w:val="24"/>
          </w:rPr>
          <w:t xml:space="preserve"> </w:t>
        </w:r>
        <w:proofErr w:type="spellStart"/>
        <w:r w:rsidRPr="0037181F">
          <w:rPr>
            <w:sz w:val="24"/>
            <w:szCs w:val="24"/>
          </w:rPr>
          <w:t>Ozel</w:t>
        </w:r>
        <w:proofErr w:type="spellEnd"/>
        <w:r w:rsidRPr="0037181F">
          <w:rPr>
            <w:sz w:val="24"/>
            <w:szCs w:val="24"/>
          </w:rPr>
          <w:t xml:space="preserve">, </w:t>
        </w:r>
      </w:hyperlink>
      <w:r w:rsidRPr="0037181F">
        <w:rPr>
          <w:sz w:val="24"/>
          <w:szCs w:val="24"/>
        </w:rPr>
        <w:t>G.</w:t>
      </w:r>
      <w:hyperlink r:id="rId40" w:history="1">
        <w:r w:rsidRPr="0037181F">
          <w:rPr>
            <w:sz w:val="24"/>
            <w:szCs w:val="24"/>
          </w:rPr>
          <w:t>,</w:t>
        </w:r>
        <w:r w:rsidR="000A1486">
          <w:rPr>
            <w:sz w:val="24"/>
            <w:szCs w:val="24"/>
          </w:rPr>
          <w:t xml:space="preserve"> </w:t>
        </w:r>
        <w:r w:rsidRPr="0037181F">
          <w:rPr>
            <w:sz w:val="24"/>
            <w:szCs w:val="24"/>
          </w:rPr>
          <w:t xml:space="preserve">Alizadeh, </w:t>
        </w:r>
      </w:hyperlink>
      <w:r w:rsidRPr="0037181F">
        <w:rPr>
          <w:sz w:val="24"/>
          <w:szCs w:val="24"/>
        </w:rPr>
        <w:t>M., and Hamedani, G. G. (2017). A new generalized odd log-logistic family of distributions. C</w:t>
      </w:r>
      <w:hyperlink r:id="rId41" w:history="1">
        <w:r w:rsidRPr="0037181F">
          <w:rPr>
            <w:sz w:val="24"/>
            <w:szCs w:val="24"/>
          </w:rPr>
          <w:t>om</w:t>
        </w:r>
        <w:r w:rsidRPr="000A1486">
          <w:rPr>
            <w:i/>
            <w:iCs/>
            <w:sz w:val="24"/>
            <w:szCs w:val="24"/>
          </w:rPr>
          <w:t>munications in Statistics - Theory and Methods</w:t>
        </w:r>
        <w:r w:rsidRPr="0037181F">
          <w:rPr>
            <w:sz w:val="24"/>
            <w:szCs w:val="24"/>
          </w:rPr>
          <w:t>, 46 (20),</w:t>
        </w:r>
      </w:hyperlink>
      <w:r w:rsidRPr="0037181F">
        <w:rPr>
          <w:sz w:val="24"/>
          <w:szCs w:val="24"/>
        </w:rPr>
        <w:t xml:space="preserve"> 9897-9920</w:t>
      </w:r>
    </w:p>
    <w:p w14:paraId="06FA4E89" w14:textId="77777777" w:rsidR="001472CF" w:rsidRPr="0037181F" w:rsidRDefault="001472CF" w:rsidP="0037181F">
      <w:pPr>
        <w:pStyle w:val="NoSpacing"/>
        <w:numPr>
          <w:ilvl w:val="0"/>
          <w:numId w:val="14"/>
        </w:numPr>
        <w:rPr>
          <w:sz w:val="24"/>
          <w:szCs w:val="24"/>
        </w:rPr>
      </w:pPr>
      <w:proofErr w:type="spellStart"/>
      <w:r w:rsidRPr="0037181F">
        <w:rPr>
          <w:sz w:val="24"/>
          <w:szCs w:val="24"/>
        </w:rPr>
        <w:t>Krishnarani</w:t>
      </w:r>
      <w:proofErr w:type="spellEnd"/>
      <w:r w:rsidRPr="0037181F">
        <w:rPr>
          <w:sz w:val="24"/>
          <w:szCs w:val="24"/>
        </w:rPr>
        <w:t xml:space="preserve">, S. D. (2016). On a Power Transformation of Half-Logistic </w:t>
      </w:r>
      <w:proofErr w:type="spellStart"/>
      <w:proofErr w:type="gramStart"/>
      <w:r w:rsidRPr="0037181F">
        <w:rPr>
          <w:sz w:val="24"/>
          <w:szCs w:val="24"/>
        </w:rPr>
        <w:t>Distribution,</w:t>
      </w:r>
      <w:r w:rsidRPr="000A1486">
        <w:rPr>
          <w:i/>
          <w:iCs/>
          <w:sz w:val="24"/>
          <w:szCs w:val="24"/>
        </w:rPr>
        <w:t>Journal</w:t>
      </w:r>
      <w:proofErr w:type="spellEnd"/>
      <w:proofErr w:type="gramEnd"/>
      <w:r w:rsidRPr="000A1486">
        <w:rPr>
          <w:i/>
          <w:iCs/>
          <w:sz w:val="24"/>
          <w:szCs w:val="24"/>
        </w:rPr>
        <w:t xml:space="preserve"> of Probability and Statistics</w:t>
      </w:r>
      <w:r w:rsidRPr="0037181F">
        <w:rPr>
          <w:sz w:val="24"/>
          <w:szCs w:val="24"/>
        </w:rPr>
        <w:t>, Volume 2016, Article ID 2084236, 10 pages.</w:t>
      </w:r>
    </w:p>
    <w:p w14:paraId="4BA3A4A7" w14:textId="77777777" w:rsidR="001472CF" w:rsidRPr="0037181F" w:rsidRDefault="001472CF" w:rsidP="0037181F">
      <w:pPr>
        <w:pStyle w:val="NoSpacing"/>
        <w:numPr>
          <w:ilvl w:val="0"/>
          <w:numId w:val="14"/>
        </w:numPr>
        <w:rPr>
          <w:sz w:val="24"/>
          <w:szCs w:val="24"/>
        </w:rPr>
      </w:pPr>
      <w:proofErr w:type="spellStart"/>
      <w:r w:rsidRPr="0037181F">
        <w:rPr>
          <w:sz w:val="24"/>
          <w:szCs w:val="24"/>
        </w:rPr>
        <w:t>Morais</w:t>
      </w:r>
      <w:proofErr w:type="spellEnd"/>
      <w:r w:rsidRPr="0037181F">
        <w:rPr>
          <w:sz w:val="24"/>
          <w:szCs w:val="24"/>
        </w:rPr>
        <w:t xml:space="preserve"> A. L. and Barreto-Souza, W. (2011). A compound class of Weibull and power series distributions,” </w:t>
      </w:r>
      <w:r w:rsidRPr="000A1486">
        <w:rPr>
          <w:i/>
          <w:iCs/>
          <w:sz w:val="24"/>
          <w:szCs w:val="24"/>
        </w:rPr>
        <w:t>Computational Statistics and Data Analysis</w:t>
      </w:r>
      <w:r w:rsidRPr="0037181F">
        <w:rPr>
          <w:sz w:val="24"/>
          <w:szCs w:val="24"/>
        </w:rPr>
        <w:t>, 55, no. 3, pp. 1410–1425.</w:t>
      </w:r>
    </w:p>
    <w:p w14:paraId="5FF06E10" w14:textId="77777777" w:rsidR="001472CF" w:rsidRPr="0037181F" w:rsidRDefault="001472CF" w:rsidP="0037181F">
      <w:pPr>
        <w:pStyle w:val="NoSpacing"/>
        <w:numPr>
          <w:ilvl w:val="0"/>
          <w:numId w:val="14"/>
        </w:numPr>
        <w:rPr>
          <w:sz w:val="24"/>
          <w:szCs w:val="24"/>
        </w:rPr>
      </w:pPr>
      <w:r w:rsidRPr="0037181F">
        <w:rPr>
          <w:sz w:val="24"/>
          <w:szCs w:val="24"/>
        </w:rPr>
        <w:t xml:space="preserve">Shanker, R. and Mishra, A. (2013). A </w:t>
      </w:r>
      <w:proofErr w:type="gramStart"/>
      <w:r w:rsidRPr="0037181F">
        <w:rPr>
          <w:sz w:val="24"/>
          <w:szCs w:val="24"/>
        </w:rPr>
        <w:t>quasi Lindley</w:t>
      </w:r>
      <w:proofErr w:type="gramEnd"/>
      <w:r w:rsidRPr="0037181F">
        <w:rPr>
          <w:sz w:val="24"/>
          <w:szCs w:val="24"/>
        </w:rPr>
        <w:t xml:space="preserve"> distribution. </w:t>
      </w:r>
      <w:r w:rsidRPr="000A1486">
        <w:rPr>
          <w:i/>
          <w:iCs/>
          <w:sz w:val="24"/>
          <w:szCs w:val="24"/>
        </w:rPr>
        <w:t>African Journal of Mathematics and Computer Science Research</w:t>
      </w:r>
      <w:r w:rsidRPr="0037181F">
        <w:rPr>
          <w:sz w:val="24"/>
          <w:szCs w:val="24"/>
        </w:rPr>
        <w:t>, 6, 64-71.</w:t>
      </w:r>
    </w:p>
    <w:p w14:paraId="25BB3C06" w14:textId="77777777" w:rsidR="001472CF" w:rsidRPr="0037181F" w:rsidRDefault="001472CF" w:rsidP="0037181F">
      <w:pPr>
        <w:pStyle w:val="NoSpacing"/>
        <w:numPr>
          <w:ilvl w:val="0"/>
          <w:numId w:val="14"/>
        </w:numPr>
        <w:rPr>
          <w:sz w:val="24"/>
          <w:szCs w:val="24"/>
        </w:rPr>
      </w:pPr>
      <w:r w:rsidRPr="0037181F">
        <w:rPr>
          <w:sz w:val="24"/>
          <w:szCs w:val="24"/>
        </w:rPr>
        <w:t xml:space="preserve">Smith R. L. and Naylor J. C. (1987). A comparison of maximum likelihood and Bayesian estimators for the three-parameter Weibull distribution,” </w:t>
      </w:r>
      <w:r w:rsidRPr="000A1486">
        <w:rPr>
          <w:i/>
          <w:iCs/>
          <w:sz w:val="24"/>
          <w:szCs w:val="24"/>
        </w:rPr>
        <w:t>Journal of the Royal Statistical Society. Series C. Applied Statistics</w:t>
      </w:r>
      <w:r w:rsidRPr="0037181F">
        <w:rPr>
          <w:sz w:val="24"/>
          <w:szCs w:val="24"/>
        </w:rPr>
        <w:t>, vol. 36, no. 3, pp. 358–369.</w:t>
      </w:r>
    </w:p>
    <w:p w14:paraId="1AFA6E5A" w14:textId="77777777" w:rsidR="001472CF" w:rsidRPr="0037181F" w:rsidRDefault="001472CF" w:rsidP="0037181F">
      <w:pPr>
        <w:pStyle w:val="NoSpacing"/>
        <w:numPr>
          <w:ilvl w:val="0"/>
          <w:numId w:val="14"/>
        </w:numPr>
        <w:rPr>
          <w:sz w:val="24"/>
          <w:szCs w:val="24"/>
        </w:rPr>
      </w:pPr>
      <w:r w:rsidRPr="0037181F">
        <w:rPr>
          <w:sz w:val="24"/>
          <w:szCs w:val="24"/>
        </w:rPr>
        <w:t xml:space="preserve">Tahir, M. H., Cordeiro, G. M., Alizadeh, M., Mansoor, M., Zubair, M. and Hamedani, G. G., (2015). The odd generalized exponential family of distributions with applications, </w:t>
      </w:r>
      <w:r w:rsidRPr="000A1486">
        <w:rPr>
          <w:i/>
          <w:iCs/>
          <w:sz w:val="24"/>
          <w:szCs w:val="24"/>
        </w:rPr>
        <w:t>Journal of Statistical Distributions and Applications</w:t>
      </w:r>
      <w:r w:rsidRPr="0037181F">
        <w:rPr>
          <w:sz w:val="24"/>
          <w:szCs w:val="24"/>
        </w:rPr>
        <w:t>, 2(1): 1-28.</w:t>
      </w:r>
    </w:p>
    <w:p w14:paraId="146820B4" w14:textId="4A7C7649" w:rsidR="001472CF" w:rsidRPr="0037181F" w:rsidRDefault="001472CF" w:rsidP="0037181F">
      <w:pPr>
        <w:pStyle w:val="NoSpacing"/>
        <w:numPr>
          <w:ilvl w:val="0"/>
          <w:numId w:val="14"/>
        </w:numPr>
        <w:rPr>
          <w:sz w:val="24"/>
          <w:szCs w:val="24"/>
        </w:rPr>
      </w:pPr>
      <w:r w:rsidRPr="0037181F">
        <w:rPr>
          <w:sz w:val="24"/>
          <w:szCs w:val="24"/>
        </w:rPr>
        <w:t>Dey, S., Sharma, V. K., &amp;</w:t>
      </w:r>
      <w:r w:rsidR="0037181F">
        <w:rPr>
          <w:sz w:val="24"/>
          <w:szCs w:val="24"/>
        </w:rPr>
        <w:t xml:space="preserve"> </w:t>
      </w:r>
      <w:proofErr w:type="spellStart"/>
      <w:r w:rsidRPr="0037181F">
        <w:rPr>
          <w:sz w:val="24"/>
          <w:szCs w:val="24"/>
        </w:rPr>
        <w:t>Mesfioui</w:t>
      </w:r>
      <w:proofErr w:type="spellEnd"/>
      <w:r w:rsidRPr="0037181F">
        <w:rPr>
          <w:sz w:val="24"/>
          <w:szCs w:val="24"/>
        </w:rPr>
        <w:t xml:space="preserve">, M. (2017). A New Extension of Weibull Distribution with Application to Lifetime Data. </w:t>
      </w:r>
      <w:r w:rsidRPr="000A1486">
        <w:rPr>
          <w:i/>
          <w:iCs/>
          <w:sz w:val="24"/>
          <w:szCs w:val="24"/>
        </w:rPr>
        <w:t>Annals of Data Science</w:t>
      </w:r>
      <w:r w:rsidRPr="0037181F">
        <w:rPr>
          <w:sz w:val="24"/>
          <w:szCs w:val="24"/>
        </w:rPr>
        <w:t>, 4(1), 31-61.</w:t>
      </w:r>
    </w:p>
    <w:p w14:paraId="79BB6118" w14:textId="77777777" w:rsidR="001472CF" w:rsidRPr="0037181F" w:rsidRDefault="001472CF" w:rsidP="0037181F">
      <w:pPr>
        <w:pStyle w:val="NoSpacing"/>
        <w:numPr>
          <w:ilvl w:val="0"/>
          <w:numId w:val="14"/>
        </w:numPr>
        <w:rPr>
          <w:sz w:val="24"/>
          <w:szCs w:val="24"/>
        </w:rPr>
      </w:pPr>
      <w:r w:rsidRPr="0037181F">
        <w:rPr>
          <w:sz w:val="24"/>
          <w:szCs w:val="24"/>
        </w:rPr>
        <w:t>El-</w:t>
      </w:r>
      <w:proofErr w:type="spellStart"/>
      <w:r w:rsidRPr="0037181F">
        <w:rPr>
          <w:sz w:val="24"/>
          <w:szCs w:val="24"/>
        </w:rPr>
        <w:t>Bassiouny</w:t>
      </w:r>
      <w:proofErr w:type="spellEnd"/>
      <w:r w:rsidRPr="0037181F">
        <w:rPr>
          <w:sz w:val="24"/>
          <w:szCs w:val="24"/>
        </w:rPr>
        <w:t xml:space="preserve">, A. H., Abdo, N. F., &amp;Shahen, H. S. (2015). Exponential Lomax distribution. </w:t>
      </w:r>
      <w:r w:rsidRPr="000A1486">
        <w:rPr>
          <w:i/>
          <w:iCs/>
          <w:sz w:val="24"/>
          <w:szCs w:val="24"/>
        </w:rPr>
        <w:t>International Journal of Computer Applications</w:t>
      </w:r>
      <w:r w:rsidRPr="0037181F">
        <w:rPr>
          <w:sz w:val="24"/>
          <w:szCs w:val="24"/>
        </w:rPr>
        <w:t>, 121(13).</w:t>
      </w:r>
    </w:p>
    <w:p w14:paraId="2488CF67" w14:textId="77777777" w:rsidR="001472CF" w:rsidRPr="0037181F" w:rsidRDefault="001472CF" w:rsidP="0037181F">
      <w:pPr>
        <w:pStyle w:val="NoSpacing"/>
        <w:numPr>
          <w:ilvl w:val="0"/>
          <w:numId w:val="14"/>
        </w:numPr>
        <w:rPr>
          <w:sz w:val="24"/>
          <w:szCs w:val="24"/>
        </w:rPr>
      </w:pPr>
      <w:r w:rsidRPr="0037181F">
        <w:rPr>
          <w:sz w:val="24"/>
          <w:szCs w:val="24"/>
        </w:rPr>
        <w:t xml:space="preserve">Mahdavi, A., &amp;Kundu, D. (2017). A new method for generating distributions with an application to exponential distribution. </w:t>
      </w:r>
      <w:r w:rsidRPr="000A1486">
        <w:rPr>
          <w:i/>
          <w:iCs/>
          <w:sz w:val="24"/>
          <w:szCs w:val="24"/>
        </w:rPr>
        <w:t>Communications in Statistics-Theory and Methods</w:t>
      </w:r>
      <w:r w:rsidRPr="0037181F">
        <w:rPr>
          <w:sz w:val="24"/>
          <w:szCs w:val="24"/>
        </w:rPr>
        <w:t>, 46(13), 6543-6557.</w:t>
      </w:r>
    </w:p>
    <w:p w14:paraId="2F897BA9" w14:textId="0AD44E93" w:rsidR="001472CF" w:rsidRPr="0037181F" w:rsidRDefault="001472CF" w:rsidP="0037181F">
      <w:pPr>
        <w:pStyle w:val="NoSpacing"/>
        <w:numPr>
          <w:ilvl w:val="0"/>
          <w:numId w:val="14"/>
        </w:numPr>
        <w:rPr>
          <w:sz w:val="24"/>
          <w:szCs w:val="24"/>
        </w:rPr>
      </w:pPr>
      <w:r w:rsidRPr="0037181F">
        <w:rPr>
          <w:sz w:val="24"/>
          <w:szCs w:val="24"/>
        </w:rPr>
        <w:t>Mahmoud, M. A. W., &amp;</w:t>
      </w:r>
      <w:r w:rsidR="000A1486">
        <w:rPr>
          <w:sz w:val="24"/>
          <w:szCs w:val="24"/>
        </w:rPr>
        <w:t xml:space="preserve"> </w:t>
      </w:r>
      <w:proofErr w:type="spellStart"/>
      <w:r w:rsidRPr="0037181F">
        <w:rPr>
          <w:sz w:val="24"/>
          <w:szCs w:val="24"/>
        </w:rPr>
        <w:t>Alam</w:t>
      </w:r>
      <w:proofErr w:type="spellEnd"/>
      <w:r w:rsidRPr="0037181F">
        <w:rPr>
          <w:sz w:val="24"/>
          <w:szCs w:val="24"/>
        </w:rPr>
        <w:t xml:space="preserve">, F. M. A. (2010). The generalized linear exponential distribution. </w:t>
      </w:r>
      <w:r w:rsidRPr="000A1486">
        <w:rPr>
          <w:i/>
          <w:iCs/>
          <w:sz w:val="24"/>
          <w:szCs w:val="24"/>
        </w:rPr>
        <w:t>Statistics &amp; probability letters</w:t>
      </w:r>
      <w:r w:rsidRPr="0037181F">
        <w:rPr>
          <w:sz w:val="24"/>
          <w:szCs w:val="24"/>
        </w:rPr>
        <w:t>, 80(11), 1005-1014.</w:t>
      </w:r>
    </w:p>
    <w:p w14:paraId="4859C2AF" w14:textId="77777777" w:rsidR="001472CF" w:rsidRPr="0037181F" w:rsidRDefault="001472CF" w:rsidP="0037181F">
      <w:pPr>
        <w:pStyle w:val="NoSpacing"/>
        <w:numPr>
          <w:ilvl w:val="0"/>
          <w:numId w:val="14"/>
        </w:numPr>
        <w:rPr>
          <w:sz w:val="24"/>
          <w:szCs w:val="24"/>
        </w:rPr>
      </w:pPr>
      <w:r w:rsidRPr="0037181F">
        <w:rPr>
          <w:sz w:val="24"/>
          <w:szCs w:val="24"/>
        </w:rPr>
        <w:t xml:space="preserve">Murthy, D. P., </w:t>
      </w:r>
      <w:proofErr w:type="spellStart"/>
      <w:r w:rsidRPr="0037181F">
        <w:rPr>
          <w:sz w:val="24"/>
          <w:szCs w:val="24"/>
        </w:rPr>
        <w:t>Xie</w:t>
      </w:r>
      <w:proofErr w:type="spellEnd"/>
      <w:r w:rsidRPr="0037181F">
        <w:rPr>
          <w:sz w:val="24"/>
          <w:szCs w:val="24"/>
        </w:rPr>
        <w:t xml:space="preserve">, M., &amp; Jiang, R. (2004). </w:t>
      </w:r>
      <w:r w:rsidRPr="000A1486">
        <w:rPr>
          <w:i/>
          <w:iCs/>
          <w:sz w:val="24"/>
          <w:szCs w:val="24"/>
        </w:rPr>
        <w:t>Weibull models</w:t>
      </w:r>
      <w:r w:rsidRPr="0037181F">
        <w:rPr>
          <w:sz w:val="24"/>
          <w:szCs w:val="24"/>
        </w:rPr>
        <w:t xml:space="preserve"> (Vol. 505). John Wiley &amp; Sons.</w:t>
      </w:r>
    </w:p>
    <w:p w14:paraId="14F3B745" w14:textId="0063AC44" w:rsidR="001472CF" w:rsidRPr="0037181F" w:rsidRDefault="001472CF" w:rsidP="0037181F">
      <w:pPr>
        <w:pStyle w:val="NoSpacing"/>
        <w:numPr>
          <w:ilvl w:val="0"/>
          <w:numId w:val="14"/>
        </w:numPr>
        <w:rPr>
          <w:sz w:val="24"/>
          <w:szCs w:val="24"/>
        </w:rPr>
      </w:pPr>
      <w:proofErr w:type="spellStart"/>
      <w:r w:rsidRPr="0037181F">
        <w:rPr>
          <w:sz w:val="24"/>
          <w:szCs w:val="24"/>
        </w:rPr>
        <w:t>Sarhan</w:t>
      </w:r>
      <w:proofErr w:type="spellEnd"/>
      <w:r w:rsidRPr="0037181F">
        <w:rPr>
          <w:sz w:val="24"/>
          <w:szCs w:val="24"/>
        </w:rPr>
        <w:t>, A. M., Abd, E. B. A., &amp;</w:t>
      </w:r>
      <w:r w:rsidR="000A1486">
        <w:rPr>
          <w:sz w:val="24"/>
          <w:szCs w:val="24"/>
        </w:rPr>
        <w:t xml:space="preserve"> </w:t>
      </w:r>
      <w:proofErr w:type="spellStart"/>
      <w:r w:rsidRPr="0037181F">
        <w:rPr>
          <w:sz w:val="24"/>
          <w:szCs w:val="24"/>
        </w:rPr>
        <w:t>Alasbahi</w:t>
      </w:r>
      <w:proofErr w:type="spellEnd"/>
      <w:r w:rsidRPr="0037181F">
        <w:rPr>
          <w:sz w:val="24"/>
          <w:szCs w:val="24"/>
        </w:rPr>
        <w:t>, I. A. (2013). Exponentiated generalized linear exponential</w:t>
      </w:r>
      <w:r w:rsidR="009756B2" w:rsidRPr="0037181F">
        <w:rPr>
          <w:sz w:val="24"/>
          <w:szCs w:val="24"/>
        </w:rPr>
        <w:t xml:space="preserve"> </w:t>
      </w:r>
      <w:r w:rsidRPr="0037181F">
        <w:rPr>
          <w:sz w:val="24"/>
          <w:szCs w:val="24"/>
        </w:rPr>
        <w:t xml:space="preserve">distribution. </w:t>
      </w:r>
      <w:r w:rsidRPr="000A1486">
        <w:rPr>
          <w:i/>
          <w:iCs/>
          <w:sz w:val="24"/>
          <w:szCs w:val="24"/>
        </w:rPr>
        <w:t>Applied Mathematical Modelling</w:t>
      </w:r>
      <w:r w:rsidRPr="0037181F">
        <w:rPr>
          <w:sz w:val="24"/>
          <w:szCs w:val="24"/>
        </w:rPr>
        <w:t>, 37(5), 2838-2849.</w:t>
      </w:r>
    </w:p>
    <w:p w14:paraId="135B4D2C" w14:textId="77777777" w:rsidR="00B22C7C" w:rsidRPr="00F54CAB" w:rsidRDefault="00B22C7C" w:rsidP="00032F9B">
      <w:pPr>
        <w:rPr>
          <w:rFonts w:cstheme="minorHAnsi"/>
          <w:sz w:val="24"/>
          <w:szCs w:val="24"/>
        </w:rPr>
      </w:pPr>
    </w:p>
    <w:p w14:paraId="1476DD70" w14:textId="77777777" w:rsidR="000F66D1" w:rsidRPr="00F54CAB" w:rsidRDefault="000F66D1" w:rsidP="00032F9B">
      <w:pPr>
        <w:rPr>
          <w:rFonts w:cstheme="minorHAnsi"/>
          <w:sz w:val="24"/>
          <w:szCs w:val="24"/>
        </w:rPr>
      </w:pPr>
    </w:p>
    <w:p w14:paraId="095D5D10" w14:textId="77777777" w:rsidR="000F66D1" w:rsidRPr="00F54CAB" w:rsidRDefault="000F66D1" w:rsidP="00032F9B">
      <w:pPr>
        <w:rPr>
          <w:rFonts w:cstheme="minorHAnsi"/>
          <w:sz w:val="24"/>
          <w:szCs w:val="24"/>
        </w:rPr>
      </w:pPr>
    </w:p>
    <w:p w14:paraId="5B743DB2" w14:textId="77777777" w:rsidR="000F66D1" w:rsidRPr="00F54CAB" w:rsidRDefault="000F66D1" w:rsidP="00032F9B">
      <w:pPr>
        <w:rPr>
          <w:rFonts w:cstheme="minorHAnsi"/>
          <w:sz w:val="24"/>
          <w:szCs w:val="24"/>
        </w:rPr>
      </w:pPr>
    </w:p>
    <w:p w14:paraId="7AD1C0D5" w14:textId="77777777" w:rsidR="000F66D1" w:rsidRPr="00F54CAB" w:rsidRDefault="000F66D1" w:rsidP="00032F9B">
      <w:pPr>
        <w:rPr>
          <w:rFonts w:cstheme="minorHAnsi"/>
          <w:sz w:val="24"/>
          <w:szCs w:val="24"/>
        </w:rPr>
      </w:pPr>
    </w:p>
    <w:p w14:paraId="2BBB47DA" w14:textId="77777777" w:rsidR="000F66D1" w:rsidRPr="00F54CAB" w:rsidRDefault="000F66D1" w:rsidP="00032F9B">
      <w:pPr>
        <w:rPr>
          <w:rFonts w:cstheme="minorHAnsi"/>
          <w:sz w:val="24"/>
          <w:szCs w:val="24"/>
        </w:rPr>
      </w:pPr>
    </w:p>
    <w:p w14:paraId="499E168F" w14:textId="77777777" w:rsidR="000F66D1" w:rsidRPr="00F54CAB" w:rsidRDefault="000F66D1" w:rsidP="00032F9B">
      <w:pPr>
        <w:rPr>
          <w:rFonts w:cstheme="minorHAnsi"/>
          <w:sz w:val="24"/>
          <w:szCs w:val="24"/>
        </w:rPr>
      </w:pPr>
    </w:p>
    <w:sectPr w:rsidR="000F66D1" w:rsidRPr="00F54CAB" w:rsidSect="0022128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2"/>
      <w:numFmt w:val="decimal"/>
      <w:lvlText w:val="%1."/>
      <w:lvlJc w:val="left"/>
      <w:pPr>
        <w:ind w:left="820" w:hanging="720"/>
      </w:pPr>
      <w:rPr>
        <w:rFonts w:ascii="Times New Roman" w:hAnsi="Times New Roman" w:cs="Times New Roman"/>
        <w:b/>
        <w:bCs/>
        <w:spacing w:val="0"/>
        <w:w w:val="99"/>
        <w:sz w:val="20"/>
        <w:szCs w:val="20"/>
      </w:rPr>
    </w:lvl>
    <w:lvl w:ilvl="1">
      <w:start w:val="1"/>
      <w:numFmt w:val="decimal"/>
      <w:lvlText w:val="%1.%2."/>
      <w:lvlJc w:val="left"/>
      <w:pPr>
        <w:ind w:left="820" w:hanging="720"/>
      </w:pPr>
      <w:rPr>
        <w:rFonts w:ascii="Times New Roman" w:hAnsi="Times New Roman" w:cs="Times New Roman"/>
        <w:b/>
        <w:bCs/>
        <w:spacing w:val="0"/>
        <w:w w:val="99"/>
        <w:sz w:val="20"/>
        <w:szCs w:val="20"/>
      </w:rPr>
    </w:lvl>
    <w:lvl w:ilvl="2">
      <w:numFmt w:val="bullet"/>
      <w:lvlText w:val="•"/>
      <w:lvlJc w:val="left"/>
      <w:pPr>
        <w:ind w:left="2572" w:hanging="720"/>
      </w:pPr>
    </w:lvl>
    <w:lvl w:ilvl="3">
      <w:numFmt w:val="bullet"/>
      <w:lvlText w:val="•"/>
      <w:lvlJc w:val="left"/>
      <w:pPr>
        <w:ind w:left="3448" w:hanging="720"/>
      </w:pPr>
    </w:lvl>
    <w:lvl w:ilvl="4">
      <w:numFmt w:val="bullet"/>
      <w:lvlText w:val="•"/>
      <w:lvlJc w:val="left"/>
      <w:pPr>
        <w:ind w:left="4324" w:hanging="720"/>
      </w:pPr>
    </w:lvl>
    <w:lvl w:ilvl="5">
      <w:numFmt w:val="bullet"/>
      <w:lvlText w:val="•"/>
      <w:lvlJc w:val="left"/>
      <w:pPr>
        <w:ind w:left="5200" w:hanging="720"/>
      </w:pPr>
    </w:lvl>
    <w:lvl w:ilvl="6">
      <w:numFmt w:val="bullet"/>
      <w:lvlText w:val="•"/>
      <w:lvlJc w:val="left"/>
      <w:pPr>
        <w:ind w:left="6076" w:hanging="720"/>
      </w:pPr>
    </w:lvl>
    <w:lvl w:ilvl="7">
      <w:numFmt w:val="bullet"/>
      <w:lvlText w:val="•"/>
      <w:lvlJc w:val="left"/>
      <w:pPr>
        <w:ind w:left="6952" w:hanging="720"/>
      </w:pPr>
    </w:lvl>
    <w:lvl w:ilvl="8">
      <w:numFmt w:val="bullet"/>
      <w:lvlText w:val="•"/>
      <w:lvlJc w:val="left"/>
      <w:pPr>
        <w:ind w:left="7828" w:hanging="720"/>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12416D"/>
    <w:multiLevelType w:val="multilevel"/>
    <w:tmpl w:val="B5D07EE0"/>
    <w:lvl w:ilvl="0">
      <w:start w:val="1"/>
      <w:numFmt w:val="decimal"/>
      <w:lvlText w:val="%1."/>
      <w:lvlJc w:val="left"/>
      <w:pPr>
        <w:ind w:left="820" w:hanging="720"/>
      </w:pPr>
      <w:rPr>
        <w:rFonts w:ascii="Times New Roman" w:hAnsi="Times New Roman" w:cs="Times New Roman" w:hint="default"/>
        <w:b/>
        <w:bCs/>
        <w:spacing w:val="0"/>
        <w:w w:val="99"/>
        <w:sz w:val="20"/>
        <w:szCs w:val="20"/>
      </w:rPr>
    </w:lvl>
    <w:lvl w:ilvl="1">
      <w:start w:val="1"/>
      <w:numFmt w:val="decimal"/>
      <w:lvlText w:val="%1.%2."/>
      <w:lvlJc w:val="left"/>
      <w:pPr>
        <w:ind w:left="820" w:hanging="720"/>
      </w:pPr>
      <w:rPr>
        <w:rFonts w:ascii="Times New Roman" w:hAnsi="Times New Roman" w:cs="Times New Roman" w:hint="default"/>
        <w:b/>
        <w:bCs/>
        <w:spacing w:val="0"/>
        <w:w w:val="99"/>
        <w:sz w:val="20"/>
        <w:szCs w:val="20"/>
      </w:rPr>
    </w:lvl>
    <w:lvl w:ilvl="2">
      <w:numFmt w:val="bullet"/>
      <w:lvlText w:val="•"/>
      <w:lvlJc w:val="left"/>
      <w:pPr>
        <w:ind w:left="2572" w:hanging="720"/>
      </w:pPr>
      <w:rPr>
        <w:rFonts w:hint="default"/>
      </w:rPr>
    </w:lvl>
    <w:lvl w:ilvl="3">
      <w:numFmt w:val="bullet"/>
      <w:lvlText w:val="•"/>
      <w:lvlJc w:val="left"/>
      <w:pPr>
        <w:ind w:left="3448" w:hanging="720"/>
      </w:pPr>
      <w:rPr>
        <w:rFonts w:hint="default"/>
      </w:rPr>
    </w:lvl>
    <w:lvl w:ilvl="4">
      <w:numFmt w:val="bullet"/>
      <w:lvlText w:val="•"/>
      <w:lvlJc w:val="left"/>
      <w:pPr>
        <w:ind w:left="4324" w:hanging="720"/>
      </w:pPr>
      <w:rPr>
        <w:rFonts w:hint="default"/>
      </w:rPr>
    </w:lvl>
    <w:lvl w:ilvl="5">
      <w:numFmt w:val="bullet"/>
      <w:lvlText w:val="•"/>
      <w:lvlJc w:val="left"/>
      <w:pPr>
        <w:ind w:left="5200" w:hanging="720"/>
      </w:pPr>
      <w:rPr>
        <w:rFonts w:hint="default"/>
      </w:rPr>
    </w:lvl>
    <w:lvl w:ilvl="6">
      <w:numFmt w:val="bullet"/>
      <w:lvlText w:val="•"/>
      <w:lvlJc w:val="left"/>
      <w:pPr>
        <w:ind w:left="6076" w:hanging="720"/>
      </w:pPr>
      <w:rPr>
        <w:rFonts w:hint="default"/>
      </w:rPr>
    </w:lvl>
    <w:lvl w:ilvl="7">
      <w:numFmt w:val="bullet"/>
      <w:lvlText w:val="•"/>
      <w:lvlJc w:val="left"/>
      <w:pPr>
        <w:ind w:left="6952" w:hanging="720"/>
      </w:pPr>
      <w:rPr>
        <w:rFonts w:hint="default"/>
      </w:rPr>
    </w:lvl>
    <w:lvl w:ilvl="8">
      <w:numFmt w:val="bullet"/>
      <w:lvlText w:val="•"/>
      <w:lvlJc w:val="left"/>
      <w:pPr>
        <w:ind w:left="7828" w:hanging="720"/>
      </w:pPr>
      <w:rPr>
        <w:rFonts w:hint="default"/>
      </w:rPr>
    </w:lvl>
  </w:abstractNum>
  <w:abstractNum w:abstractNumId="4"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894CAA"/>
    <w:multiLevelType w:val="multilevel"/>
    <w:tmpl w:val="B5D07EE0"/>
    <w:lvl w:ilvl="0">
      <w:start w:val="1"/>
      <w:numFmt w:val="decimal"/>
      <w:lvlText w:val="%1."/>
      <w:lvlJc w:val="left"/>
      <w:pPr>
        <w:ind w:left="820" w:hanging="720"/>
      </w:pPr>
      <w:rPr>
        <w:rFonts w:ascii="Times New Roman" w:hAnsi="Times New Roman" w:cs="Times New Roman" w:hint="default"/>
        <w:b/>
        <w:bCs/>
        <w:spacing w:val="0"/>
        <w:w w:val="99"/>
        <w:sz w:val="20"/>
        <w:szCs w:val="20"/>
      </w:rPr>
    </w:lvl>
    <w:lvl w:ilvl="1">
      <w:start w:val="1"/>
      <w:numFmt w:val="decimal"/>
      <w:lvlText w:val="%1.%2."/>
      <w:lvlJc w:val="left"/>
      <w:pPr>
        <w:ind w:left="820" w:hanging="720"/>
      </w:pPr>
      <w:rPr>
        <w:rFonts w:ascii="Times New Roman" w:hAnsi="Times New Roman" w:cs="Times New Roman" w:hint="default"/>
        <w:b/>
        <w:bCs/>
        <w:spacing w:val="0"/>
        <w:w w:val="99"/>
        <w:sz w:val="20"/>
        <w:szCs w:val="20"/>
      </w:rPr>
    </w:lvl>
    <w:lvl w:ilvl="2">
      <w:numFmt w:val="bullet"/>
      <w:lvlText w:val="•"/>
      <w:lvlJc w:val="left"/>
      <w:pPr>
        <w:ind w:left="2572" w:hanging="720"/>
      </w:pPr>
      <w:rPr>
        <w:rFonts w:hint="default"/>
      </w:rPr>
    </w:lvl>
    <w:lvl w:ilvl="3">
      <w:numFmt w:val="bullet"/>
      <w:lvlText w:val="•"/>
      <w:lvlJc w:val="left"/>
      <w:pPr>
        <w:ind w:left="3448" w:hanging="720"/>
      </w:pPr>
      <w:rPr>
        <w:rFonts w:hint="default"/>
      </w:rPr>
    </w:lvl>
    <w:lvl w:ilvl="4">
      <w:numFmt w:val="bullet"/>
      <w:lvlText w:val="•"/>
      <w:lvlJc w:val="left"/>
      <w:pPr>
        <w:ind w:left="4324" w:hanging="720"/>
      </w:pPr>
      <w:rPr>
        <w:rFonts w:hint="default"/>
      </w:rPr>
    </w:lvl>
    <w:lvl w:ilvl="5">
      <w:numFmt w:val="bullet"/>
      <w:lvlText w:val="•"/>
      <w:lvlJc w:val="left"/>
      <w:pPr>
        <w:ind w:left="5200" w:hanging="720"/>
      </w:pPr>
      <w:rPr>
        <w:rFonts w:hint="default"/>
      </w:rPr>
    </w:lvl>
    <w:lvl w:ilvl="6">
      <w:numFmt w:val="bullet"/>
      <w:lvlText w:val="•"/>
      <w:lvlJc w:val="left"/>
      <w:pPr>
        <w:ind w:left="6076" w:hanging="720"/>
      </w:pPr>
      <w:rPr>
        <w:rFonts w:hint="default"/>
      </w:rPr>
    </w:lvl>
    <w:lvl w:ilvl="7">
      <w:numFmt w:val="bullet"/>
      <w:lvlText w:val="•"/>
      <w:lvlJc w:val="left"/>
      <w:pPr>
        <w:ind w:left="6952" w:hanging="720"/>
      </w:pPr>
      <w:rPr>
        <w:rFonts w:hint="default"/>
      </w:rPr>
    </w:lvl>
    <w:lvl w:ilvl="8">
      <w:numFmt w:val="bullet"/>
      <w:lvlText w:val="•"/>
      <w:lvlJc w:val="left"/>
      <w:pPr>
        <w:ind w:left="7828" w:hanging="720"/>
      </w:pPr>
      <w:rPr>
        <w:rFonts w:hint="default"/>
      </w:rPr>
    </w:lvl>
  </w:abstractNum>
  <w:abstractNum w:abstractNumId="6"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1"/>
  </w:num>
  <w:num w:numId="4">
    <w:abstractNumId w:val="4"/>
  </w:num>
  <w:num w:numId="5">
    <w:abstractNumId w:val="2"/>
  </w:num>
  <w:num w:numId="6">
    <w:abstractNumId w:val="11"/>
  </w:num>
  <w:num w:numId="7">
    <w:abstractNumId w:val="13"/>
  </w:num>
  <w:num w:numId="8">
    <w:abstractNumId w:val="8"/>
  </w:num>
  <w:num w:numId="9">
    <w:abstractNumId w:val="9"/>
  </w:num>
  <w:num w:numId="10">
    <w:abstractNumId w:val="6"/>
  </w:num>
  <w:num w:numId="11">
    <w:abstractNumId w:val="7"/>
  </w:num>
  <w:num w:numId="12">
    <w:abstractNumId w:val="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0jvxWFbVjpBHGEJ+akkwf2cXAiu3jICLZauxTpOIeBQSuu0TTiGdQMci5A4sbRrUrHzHQ3YcSsqnpVg6mwK6pQ==" w:salt="sKo0/uJ/Rjo9JglrA5Yb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34E"/>
    <w:rsid w:val="00002BDB"/>
    <w:rsid w:val="00003562"/>
    <w:rsid w:val="0000729D"/>
    <w:rsid w:val="0001072F"/>
    <w:rsid w:val="00013176"/>
    <w:rsid w:val="00014F38"/>
    <w:rsid w:val="00017E9A"/>
    <w:rsid w:val="000233C1"/>
    <w:rsid w:val="000235A9"/>
    <w:rsid w:val="00024048"/>
    <w:rsid w:val="00026358"/>
    <w:rsid w:val="00026BC7"/>
    <w:rsid w:val="0003036D"/>
    <w:rsid w:val="00032F9B"/>
    <w:rsid w:val="00034205"/>
    <w:rsid w:val="00035704"/>
    <w:rsid w:val="00036D80"/>
    <w:rsid w:val="00040655"/>
    <w:rsid w:val="00041C27"/>
    <w:rsid w:val="000437DE"/>
    <w:rsid w:val="00043C8E"/>
    <w:rsid w:val="00044EBA"/>
    <w:rsid w:val="0004637E"/>
    <w:rsid w:val="00046D15"/>
    <w:rsid w:val="0004717F"/>
    <w:rsid w:val="000525F1"/>
    <w:rsid w:val="0005413F"/>
    <w:rsid w:val="00057D20"/>
    <w:rsid w:val="000606A8"/>
    <w:rsid w:val="00061102"/>
    <w:rsid w:val="00062109"/>
    <w:rsid w:val="000641B9"/>
    <w:rsid w:val="00064ECB"/>
    <w:rsid w:val="00071537"/>
    <w:rsid w:val="00072612"/>
    <w:rsid w:val="000735D6"/>
    <w:rsid w:val="00074B64"/>
    <w:rsid w:val="000752A0"/>
    <w:rsid w:val="000769FD"/>
    <w:rsid w:val="00077000"/>
    <w:rsid w:val="00080E97"/>
    <w:rsid w:val="00082637"/>
    <w:rsid w:val="00083102"/>
    <w:rsid w:val="000846CC"/>
    <w:rsid w:val="00085417"/>
    <w:rsid w:val="00085797"/>
    <w:rsid w:val="00087367"/>
    <w:rsid w:val="0009064A"/>
    <w:rsid w:val="00091815"/>
    <w:rsid w:val="00092DFF"/>
    <w:rsid w:val="00093C1A"/>
    <w:rsid w:val="00097FBC"/>
    <w:rsid w:val="000A0975"/>
    <w:rsid w:val="000A0D93"/>
    <w:rsid w:val="000A1486"/>
    <w:rsid w:val="000A266C"/>
    <w:rsid w:val="000A7622"/>
    <w:rsid w:val="000A767F"/>
    <w:rsid w:val="000A7F84"/>
    <w:rsid w:val="000B1EEB"/>
    <w:rsid w:val="000B22D3"/>
    <w:rsid w:val="000B2768"/>
    <w:rsid w:val="000B3464"/>
    <w:rsid w:val="000B389E"/>
    <w:rsid w:val="000B4053"/>
    <w:rsid w:val="000B501D"/>
    <w:rsid w:val="000B5136"/>
    <w:rsid w:val="000B5170"/>
    <w:rsid w:val="000C0E5B"/>
    <w:rsid w:val="000C0ED5"/>
    <w:rsid w:val="000C57A5"/>
    <w:rsid w:val="000C6BA7"/>
    <w:rsid w:val="000D3573"/>
    <w:rsid w:val="000D4F0B"/>
    <w:rsid w:val="000D5395"/>
    <w:rsid w:val="000D6BF2"/>
    <w:rsid w:val="000E69EF"/>
    <w:rsid w:val="000E7C46"/>
    <w:rsid w:val="000F0449"/>
    <w:rsid w:val="000F08DA"/>
    <w:rsid w:val="000F14F0"/>
    <w:rsid w:val="000F1D5E"/>
    <w:rsid w:val="000F33D0"/>
    <w:rsid w:val="000F66D1"/>
    <w:rsid w:val="0010002A"/>
    <w:rsid w:val="00101A98"/>
    <w:rsid w:val="00101B1C"/>
    <w:rsid w:val="001046A7"/>
    <w:rsid w:val="00104CE6"/>
    <w:rsid w:val="00107EA8"/>
    <w:rsid w:val="00114114"/>
    <w:rsid w:val="0011457D"/>
    <w:rsid w:val="0011470E"/>
    <w:rsid w:val="00117F89"/>
    <w:rsid w:val="00120313"/>
    <w:rsid w:val="0012185A"/>
    <w:rsid w:val="001233A5"/>
    <w:rsid w:val="00123BC0"/>
    <w:rsid w:val="00123E80"/>
    <w:rsid w:val="00127A29"/>
    <w:rsid w:val="00131A15"/>
    <w:rsid w:val="00131C28"/>
    <w:rsid w:val="00134CF7"/>
    <w:rsid w:val="001408F2"/>
    <w:rsid w:val="0014182B"/>
    <w:rsid w:val="0014490B"/>
    <w:rsid w:val="00146A5C"/>
    <w:rsid w:val="00146E50"/>
    <w:rsid w:val="001472CF"/>
    <w:rsid w:val="00150DB6"/>
    <w:rsid w:val="00154D34"/>
    <w:rsid w:val="001557EE"/>
    <w:rsid w:val="00160E1F"/>
    <w:rsid w:val="00161372"/>
    <w:rsid w:val="00161EBE"/>
    <w:rsid w:val="001622DB"/>
    <w:rsid w:val="00163F71"/>
    <w:rsid w:val="00173556"/>
    <w:rsid w:val="0017709B"/>
    <w:rsid w:val="0018114F"/>
    <w:rsid w:val="00181ADF"/>
    <w:rsid w:val="00183A38"/>
    <w:rsid w:val="001854EA"/>
    <w:rsid w:val="00185C26"/>
    <w:rsid w:val="00196C7C"/>
    <w:rsid w:val="00196D7A"/>
    <w:rsid w:val="001A1C71"/>
    <w:rsid w:val="001A1DF4"/>
    <w:rsid w:val="001A34C4"/>
    <w:rsid w:val="001B3245"/>
    <w:rsid w:val="001B4F47"/>
    <w:rsid w:val="001B6E76"/>
    <w:rsid w:val="001C3A3F"/>
    <w:rsid w:val="001C72F4"/>
    <w:rsid w:val="001D1087"/>
    <w:rsid w:val="001D236B"/>
    <w:rsid w:val="001D2448"/>
    <w:rsid w:val="001D3ADE"/>
    <w:rsid w:val="001D58D3"/>
    <w:rsid w:val="001D776C"/>
    <w:rsid w:val="001D7BCC"/>
    <w:rsid w:val="001E18FE"/>
    <w:rsid w:val="001F118A"/>
    <w:rsid w:val="001F70BC"/>
    <w:rsid w:val="001F7FBE"/>
    <w:rsid w:val="002016B1"/>
    <w:rsid w:val="00201875"/>
    <w:rsid w:val="00201AFD"/>
    <w:rsid w:val="00201FDC"/>
    <w:rsid w:val="002022D8"/>
    <w:rsid w:val="00206486"/>
    <w:rsid w:val="00206CC8"/>
    <w:rsid w:val="00211422"/>
    <w:rsid w:val="00212109"/>
    <w:rsid w:val="00212BF1"/>
    <w:rsid w:val="0021345B"/>
    <w:rsid w:val="002173EB"/>
    <w:rsid w:val="00221287"/>
    <w:rsid w:val="00224240"/>
    <w:rsid w:val="00226FA2"/>
    <w:rsid w:val="00234ED1"/>
    <w:rsid w:val="0024134B"/>
    <w:rsid w:val="002423A6"/>
    <w:rsid w:val="0024757C"/>
    <w:rsid w:val="00251132"/>
    <w:rsid w:val="002535DF"/>
    <w:rsid w:val="00254A55"/>
    <w:rsid w:val="002558EB"/>
    <w:rsid w:val="00255B43"/>
    <w:rsid w:val="00255BDC"/>
    <w:rsid w:val="00255BEA"/>
    <w:rsid w:val="00261403"/>
    <w:rsid w:val="00261F59"/>
    <w:rsid w:val="00262A04"/>
    <w:rsid w:val="002647B7"/>
    <w:rsid w:val="00272AF4"/>
    <w:rsid w:val="0027378C"/>
    <w:rsid w:val="00276C06"/>
    <w:rsid w:val="002778A3"/>
    <w:rsid w:val="00280198"/>
    <w:rsid w:val="00282094"/>
    <w:rsid w:val="002843BC"/>
    <w:rsid w:val="00284A84"/>
    <w:rsid w:val="0029129F"/>
    <w:rsid w:val="00296B90"/>
    <w:rsid w:val="00297296"/>
    <w:rsid w:val="00297893"/>
    <w:rsid w:val="002A0668"/>
    <w:rsid w:val="002A12B5"/>
    <w:rsid w:val="002A6B8B"/>
    <w:rsid w:val="002A6E57"/>
    <w:rsid w:val="002A7FBB"/>
    <w:rsid w:val="002B1ED8"/>
    <w:rsid w:val="002B232A"/>
    <w:rsid w:val="002B45EC"/>
    <w:rsid w:val="002B62C6"/>
    <w:rsid w:val="002C17A7"/>
    <w:rsid w:val="002C2DA5"/>
    <w:rsid w:val="002C4714"/>
    <w:rsid w:val="002C6160"/>
    <w:rsid w:val="002C6895"/>
    <w:rsid w:val="002D02F2"/>
    <w:rsid w:val="002D28EA"/>
    <w:rsid w:val="002D3F71"/>
    <w:rsid w:val="002D51BB"/>
    <w:rsid w:val="002D5BAE"/>
    <w:rsid w:val="002D5DDC"/>
    <w:rsid w:val="002D6AA3"/>
    <w:rsid w:val="002E5C33"/>
    <w:rsid w:val="002E5D29"/>
    <w:rsid w:val="002F0018"/>
    <w:rsid w:val="002F026E"/>
    <w:rsid w:val="00300EE4"/>
    <w:rsid w:val="0030197F"/>
    <w:rsid w:val="00301BE0"/>
    <w:rsid w:val="0030223E"/>
    <w:rsid w:val="00303A1E"/>
    <w:rsid w:val="00303BBD"/>
    <w:rsid w:val="00305073"/>
    <w:rsid w:val="00312D83"/>
    <w:rsid w:val="00313440"/>
    <w:rsid w:val="00314489"/>
    <w:rsid w:val="00314FCD"/>
    <w:rsid w:val="003176F9"/>
    <w:rsid w:val="00317B9E"/>
    <w:rsid w:val="00322AAF"/>
    <w:rsid w:val="00322D68"/>
    <w:rsid w:val="00324290"/>
    <w:rsid w:val="00331737"/>
    <w:rsid w:val="0033243D"/>
    <w:rsid w:val="0033515E"/>
    <w:rsid w:val="0033652E"/>
    <w:rsid w:val="00337F67"/>
    <w:rsid w:val="00340617"/>
    <w:rsid w:val="00340B13"/>
    <w:rsid w:val="00340CDB"/>
    <w:rsid w:val="00340EA4"/>
    <w:rsid w:val="003427C6"/>
    <w:rsid w:val="00343472"/>
    <w:rsid w:val="003455AA"/>
    <w:rsid w:val="00345712"/>
    <w:rsid w:val="00347634"/>
    <w:rsid w:val="00351E90"/>
    <w:rsid w:val="003554BF"/>
    <w:rsid w:val="0035572C"/>
    <w:rsid w:val="00360206"/>
    <w:rsid w:val="003624EE"/>
    <w:rsid w:val="003632E1"/>
    <w:rsid w:val="00363325"/>
    <w:rsid w:val="00363CD3"/>
    <w:rsid w:val="003656A9"/>
    <w:rsid w:val="00366852"/>
    <w:rsid w:val="003669D4"/>
    <w:rsid w:val="003706EF"/>
    <w:rsid w:val="00370B8E"/>
    <w:rsid w:val="00370BE4"/>
    <w:rsid w:val="0037181F"/>
    <w:rsid w:val="00371D56"/>
    <w:rsid w:val="003749C9"/>
    <w:rsid w:val="0037755D"/>
    <w:rsid w:val="00381F0E"/>
    <w:rsid w:val="0038549B"/>
    <w:rsid w:val="0038628A"/>
    <w:rsid w:val="0038634F"/>
    <w:rsid w:val="00391C48"/>
    <w:rsid w:val="00394337"/>
    <w:rsid w:val="003A437A"/>
    <w:rsid w:val="003A503E"/>
    <w:rsid w:val="003A6039"/>
    <w:rsid w:val="003B01FB"/>
    <w:rsid w:val="003B1182"/>
    <w:rsid w:val="003B1BEF"/>
    <w:rsid w:val="003B47FA"/>
    <w:rsid w:val="003B6208"/>
    <w:rsid w:val="003B7F8F"/>
    <w:rsid w:val="003C4172"/>
    <w:rsid w:val="003C437D"/>
    <w:rsid w:val="003C4456"/>
    <w:rsid w:val="003D167F"/>
    <w:rsid w:val="003D3301"/>
    <w:rsid w:val="003D4641"/>
    <w:rsid w:val="003E05B7"/>
    <w:rsid w:val="003E0C0A"/>
    <w:rsid w:val="003E6CFF"/>
    <w:rsid w:val="003E709C"/>
    <w:rsid w:val="003F7384"/>
    <w:rsid w:val="004010E3"/>
    <w:rsid w:val="00405210"/>
    <w:rsid w:val="004055B8"/>
    <w:rsid w:val="004062ED"/>
    <w:rsid w:val="00406D95"/>
    <w:rsid w:val="0040709D"/>
    <w:rsid w:val="00411B37"/>
    <w:rsid w:val="004122F9"/>
    <w:rsid w:val="004124D3"/>
    <w:rsid w:val="00412B2E"/>
    <w:rsid w:val="004139BA"/>
    <w:rsid w:val="00414591"/>
    <w:rsid w:val="004209A4"/>
    <w:rsid w:val="00421CBC"/>
    <w:rsid w:val="004274B7"/>
    <w:rsid w:val="0043008C"/>
    <w:rsid w:val="00430B91"/>
    <w:rsid w:val="00430F12"/>
    <w:rsid w:val="004374EF"/>
    <w:rsid w:val="00440F61"/>
    <w:rsid w:val="004441CB"/>
    <w:rsid w:val="004444FA"/>
    <w:rsid w:val="00450DB8"/>
    <w:rsid w:val="00453D2C"/>
    <w:rsid w:val="00454851"/>
    <w:rsid w:val="00456070"/>
    <w:rsid w:val="00456B26"/>
    <w:rsid w:val="004570E7"/>
    <w:rsid w:val="00460A1D"/>
    <w:rsid w:val="004613DF"/>
    <w:rsid w:val="00461BB2"/>
    <w:rsid w:val="00463BAD"/>
    <w:rsid w:val="00463F96"/>
    <w:rsid w:val="004660BE"/>
    <w:rsid w:val="0046696C"/>
    <w:rsid w:val="00466DD7"/>
    <w:rsid w:val="00467808"/>
    <w:rsid w:val="00471F7D"/>
    <w:rsid w:val="00473B19"/>
    <w:rsid w:val="00474CB3"/>
    <w:rsid w:val="00474ECD"/>
    <w:rsid w:val="004757B5"/>
    <w:rsid w:val="004816ED"/>
    <w:rsid w:val="004833C3"/>
    <w:rsid w:val="004834F0"/>
    <w:rsid w:val="00484B7F"/>
    <w:rsid w:val="00485D66"/>
    <w:rsid w:val="00486132"/>
    <w:rsid w:val="00486C59"/>
    <w:rsid w:val="00487185"/>
    <w:rsid w:val="004873AE"/>
    <w:rsid w:val="00487718"/>
    <w:rsid w:val="00490ABE"/>
    <w:rsid w:val="004932A8"/>
    <w:rsid w:val="0049748D"/>
    <w:rsid w:val="00497E47"/>
    <w:rsid w:val="004A0368"/>
    <w:rsid w:val="004A2715"/>
    <w:rsid w:val="004A2894"/>
    <w:rsid w:val="004A2B41"/>
    <w:rsid w:val="004A3B3E"/>
    <w:rsid w:val="004A727F"/>
    <w:rsid w:val="004B2226"/>
    <w:rsid w:val="004B49D3"/>
    <w:rsid w:val="004B5F1A"/>
    <w:rsid w:val="004B6BED"/>
    <w:rsid w:val="004B77C2"/>
    <w:rsid w:val="004B77E9"/>
    <w:rsid w:val="004C0B3D"/>
    <w:rsid w:val="004C2D7B"/>
    <w:rsid w:val="004C45D2"/>
    <w:rsid w:val="004C5EEF"/>
    <w:rsid w:val="004D118A"/>
    <w:rsid w:val="004D1366"/>
    <w:rsid w:val="004D1CB9"/>
    <w:rsid w:val="004D21C9"/>
    <w:rsid w:val="004D3215"/>
    <w:rsid w:val="004E34F8"/>
    <w:rsid w:val="004E3C84"/>
    <w:rsid w:val="004E528B"/>
    <w:rsid w:val="004E5D04"/>
    <w:rsid w:val="004F146C"/>
    <w:rsid w:val="004F1F3C"/>
    <w:rsid w:val="004F657B"/>
    <w:rsid w:val="0050408D"/>
    <w:rsid w:val="005041A3"/>
    <w:rsid w:val="00504C6A"/>
    <w:rsid w:val="00510364"/>
    <w:rsid w:val="005116C9"/>
    <w:rsid w:val="00511BEE"/>
    <w:rsid w:val="0051278B"/>
    <w:rsid w:val="005175E9"/>
    <w:rsid w:val="00520368"/>
    <w:rsid w:val="0052658A"/>
    <w:rsid w:val="00532668"/>
    <w:rsid w:val="00533270"/>
    <w:rsid w:val="005375D4"/>
    <w:rsid w:val="00537CEC"/>
    <w:rsid w:val="00540146"/>
    <w:rsid w:val="00542ED6"/>
    <w:rsid w:val="00543954"/>
    <w:rsid w:val="00543C22"/>
    <w:rsid w:val="0054405B"/>
    <w:rsid w:val="0054567F"/>
    <w:rsid w:val="00546B44"/>
    <w:rsid w:val="00553291"/>
    <w:rsid w:val="0055369B"/>
    <w:rsid w:val="0055418F"/>
    <w:rsid w:val="005546FF"/>
    <w:rsid w:val="005563C1"/>
    <w:rsid w:val="00556B72"/>
    <w:rsid w:val="00557063"/>
    <w:rsid w:val="005605E4"/>
    <w:rsid w:val="00563D7B"/>
    <w:rsid w:val="00563E3B"/>
    <w:rsid w:val="005643C8"/>
    <w:rsid w:val="00565FF3"/>
    <w:rsid w:val="005673D1"/>
    <w:rsid w:val="00570F38"/>
    <w:rsid w:val="00571C92"/>
    <w:rsid w:val="00573955"/>
    <w:rsid w:val="005748B8"/>
    <w:rsid w:val="00576D95"/>
    <w:rsid w:val="00580E33"/>
    <w:rsid w:val="00583225"/>
    <w:rsid w:val="005856E3"/>
    <w:rsid w:val="0058724D"/>
    <w:rsid w:val="00592F6A"/>
    <w:rsid w:val="005936CB"/>
    <w:rsid w:val="00596593"/>
    <w:rsid w:val="00596A35"/>
    <w:rsid w:val="005979CD"/>
    <w:rsid w:val="00597CBD"/>
    <w:rsid w:val="005A12F0"/>
    <w:rsid w:val="005A3E62"/>
    <w:rsid w:val="005A5291"/>
    <w:rsid w:val="005A6FD1"/>
    <w:rsid w:val="005A7C0B"/>
    <w:rsid w:val="005B08F1"/>
    <w:rsid w:val="005B0E1F"/>
    <w:rsid w:val="005B28F0"/>
    <w:rsid w:val="005B4210"/>
    <w:rsid w:val="005B47BC"/>
    <w:rsid w:val="005B70E9"/>
    <w:rsid w:val="005C00EC"/>
    <w:rsid w:val="005C15C9"/>
    <w:rsid w:val="005C2E92"/>
    <w:rsid w:val="005C30E9"/>
    <w:rsid w:val="005C663B"/>
    <w:rsid w:val="005D12FC"/>
    <w:rsid w:val="005D1C38"/>
    <w:rsid w:val="005D1ED6"/>
    <w:rsid w:val="005D767A"/>
    <w:rsid w:val="005E0FA4"/>
    <w:rsid w:val="005E2628"/>
    <w:rsid w:val="005E5F66"/>
    <w:rsid w:val="005F46EC"/>
    <w:rsid w:val="005F49C9"/>
    <w:rsid w:val="005F521E"/>
    <w:rsid w:val="005F71CE"/>
    <w:rsid w:val="005F7A68"/>
    <w:rsid w:val="00601980"/>
    <w:rsid w:val="0060332C"/>
    <w:rsid w:val="00604C5A"/>
    <w:rsid w:val="00607F1D"/>
    <w:rsid w:val="00612DE8"/>
    <w:rsid w:val="006148E1"/>
    <w:rsid w:val="00615613"/>
    <w:rsid w:val="00615A83"/>
    <w:rsid w:val="00616EFA"/>
    <w:rsid w:val="00620EA0"/>
    <w:rsid w:val="00623E47"/>
    <w:rsid w:val="00624CD2"/>
    <w:rsid w:val="0062795C"/>
    <w:rsid w:val="0063155A"/>
    <w:rsid w:val="00631A06"/>
    <w:rsid w:val="00633D28"/>
    <w:rsid w:val="00633F1B"/>
    <w:rsid w:val="00634D07"/>
    <w:rsid w:val="00635799"/>
    <w:rsid w:val="0063667D"/>
    <w:rsid w:val="00636A77"/>
    <w:rsid w:val="0064051B"/>
    <w:rsid w:val="006454CD"/>
    <w:rsid w:val="00645D2C"/>
    <w:rsid w:val="00650240"/>
    <w:rsid w:val="00650724"/>
    <w:rsid w:val="006517B5"/>
    <w:rsid w:val="00652076"/>
    <w:rsid w:val="0065224A"/>
    <w:rsid w:val="00653DA3"/>
    <w:rsid w:val="00654D37"/>
    <w:rsid w:val="006621F0"/>
    <w:rsid w:val="006647E7"/>
    <w:rsid w:val="006649E1"/>
    <w:rsid w:val="00666FD4"/>
    <w:rsid w:val="00667217"/>
    <w:rsid w:val="00667C3E"/>
    <w:rsid w:val="006702C6"/>
    <w:rsid w:val="006769E6"/>
    <w:rsid w:val="00676C63"/>
    <w:rsid w:val="00682333"/>
    <w:rsid w:val="006844CA"/>
    <w:rsid w:val="006854A9"/>
    <w:rsid w:val="006871E0"/>
    <w:rsid w:val="00687DF8"/>
    <w:rsid w:val="00693B53"/>
    <w:rsid w:val="006940BA"/>
    <w:rsid w:val="006954E2"/>
    <w:rsid w:val="00697377"/>
    <w:rsid w:val="006A1977"/>
    <w:rsid w:val="006A1F61"/>
    <w:rsid w:val="006A533C"/>
    <w:rsid w:val="006A5E52"/>
    <w:rsid w:val="006A712D"/>
    <w:rsid w:val="006A7B71"/>
    <w:rsid w:val="006B01A0"/>
    <w:rsid w:val="006B20FD"/>
    <w:rsid w:val="006B3399"/>
    <w:rsid w:val="006B3B2B"/>
    <w:rsid w:val="006B4F01"/>
    <w:rsid w:val="006C024E"/>
    <w:rsid w:val="006C4460"/>
    <w:rsid w:val="006C7ED1"/>
    <w:rsid w:val="006D6306"/>
    <w:rsid w:val="006D75E1"/>
    <w:rsid w:val="006D7670"/>
    <w:rsid w:val="006E0177"/>
    <w:rsid w:val="006E10F4"/>
    <w:rsid w:val="006E10FD"/>
    <w:rsid w:val="006E2996"/>
    <w:rsid w:val="006E2EEC"/>
    <w:rsid w:val="006E471E"/>
    <w:rsid w:val="006E4859"/>
    <w:rsid w:val="006F24E3"/>
    <w:rsid w:val="006F4836"/>
    <w:rsid w:val="007065D3"/>
    <w:rsid w:val="007071B1"/>
    <w:rsid w:val="00707EC1"/>
    <w:rsid w:val="00710582"/>
    <w:rsid w:val="0071462D"/>
    <w:rsid w:val="00714EE9"/>
    <w:rsid w:val="00717093"/>
    <w:rsid w:val="007246B0"/>
    <w:rsid w:val="007258CB"/>
    <w:rsid w:val="00730DC7"/>
    <w:rsid w:val="00730E29"/>
    <w:rsid w:val="0073208B"/>
    <w:rsid w:val="00732FF6"/>
    <w:rsid w:val="0073482A"/>
    <w:rsid w:val="00735393"/>
    <w:rsid w:val="00745E32"/>
    <w:rsid w:val="007466F7"/>
    <w:rsid w:val="007478BC"/>
    <w:rsid w:val="00757D89"/>
    <w:rsid w:val="00757DBE"/>
    <w:rsid w:val="00760C46"/>
    <w:rsid w:val="0076194B"/>
    <w:rsid w:val="00763676"/>
    <w:rsid w:val="007644D5"/>
    <w:rsid w:val="00772776"/>
    <w:rsid w:val="00776E56"/>
    <w:rsid w:val="00781619"/>
    <w:rsid w:val="0079146B"/>
    <w:rsid w:val="00791DD5"/>
    <w:rsid w:val="00796875"/>
    <w:rsid w:val="0079756E"/>
    <w:rsid w:val="007A1233"/>
    <w:rsid w:val="007A258F"/>
    <w:rsid w:val="007A3B3A"/>
    <w:rsid w:val="007A488C"/>
    <w:rsid w:val="007A4BB6"/>
    <w:rsid w:val="007B0BBA"/>
    <w:rsid w:val="007B7BE5"/>
    <w:rsid w:val="007C16F7"/>
    <w:rsid w:val="007C57F3"/>
    <w:rsid w:val="007C581F"/>
    <w:rsid w:val="007D0ED5"/>
    <w:rsid w:val="007D25DB"/>
    <w:rsid w:val="007D3DDC"/>
    <w:rsid w:val="007D51E8"/>
    <w:rsid w:val="007D520B"/>
    <w:rsid w:val="007D655B"/>
    <w:rsid w:val="007D762B"/>
    <w:rsid w:val="007D7C64"/>
    <w:rsid w:val="007E2772"/>
    <w:rsid w:val="007E2E07"/>
    <w:rsid w:val="007E491C"/>
    <w:rsid w:val="007E53E2"/>
    <w:rsid w:val="007E604C"/>
    <w:rsid w:val="007E714E"/>
    <w:rsid w:val="007F0413"/>
    <w:rsid w:val="007F12C0"/>
    <w:rsid w:val="007F336A"/>
    <w:rsid w:val="007F3770"/>
    <w:rsid w:val="007F4E20"/>
    <w:rsid w:val="007F511E"/>
    <w:rsid w:val="007F610D"/>
    <w:rsid w:val="007F6831"/>
    <w:rsid w:val="007F7A0B"/>
    <w:rsid w:val="0080037D"/>
    <w:rsid w:val="0080395E"/>
    <w:rsid w:val="008061E0"/>
    <w:rsid w:val="0080711D"/>
    <w:rsid w:val="008100D1"/>
    <w:rsid w:val="00811DC1"/>
    <w:rsid w:val="00811FC0"/>
    <w:rsid w:val="008131F3"/>
    <w:rsid w:val="00813292"/>
    <w:rsid w:val="00813E40"/>
    <w:rsid w:val="00815F23"/>
    <w:rsid w:val="00816489"/>
    <w:rsid w:val="00817C16"/>
    <w:rsid w:val="00820049"/>
    <w:rsid w:val="0082013E"/>
    <w:rsid w:val="00822617"/>
    <w:rsid w:val="00824B15"/>
    <w:rsid w:val="008322E3"/>
    <w:rsid w:val="00834DF7"/>
    <w:rsid w:val="00836F01"/>
    <w:rsid w:val="008406F5"/>
    <w:rsid w:val="00841B23"/>
    <w:rsid w:val="00841F1E"/>
    <w:rsid w:val="00842203"/>
    <w:rsid w:val="00846362"/>
    <w:rsid w:val="008506A6"/>
    <w:rsid w:val="00850E3E"/>
    <w:rsid w:val="00856EA0"/>
    <w:rsid w:val="00864432"/>
    <w:rsid w:val="008649A3"/>
    <w:rsid w:val="0086670A"/>
    <w:rsid w:val="00866F3C"/>
    <w:rsid w:val="00870BA1"/>
    <w:rsid w:val="00871697"/>
    <w:rsid w:val="00873CDE"/>
    <w:rsid w:val="00874421"/>
    <w:rsid w:val="00875997"/>
    <w:rsid w:val="0087796C"/>
    <w:rsid w:val="00880673"/>
    <w:rsid w:val="00880687"/>
    <w:rsid w:val="00880932"/>
    <w:rsid w:val="008825B5"/>
    <w:rsid w:val="00885DC6"/>
    <w:rsid w:val="00885E74"/>
    <w:rsid w:val="00886B14"/>
    <w:rsid w:val="008876AE"/>
    <w:rsid w:val="00890794"/>
    <w:rsid w:val="008927F4"/>
    <w:rsid w:val="00893B58"/>
    <w:rsid w:val="00894E4C"/>
    <w:rsid w:val="00896321"/>
    <w:rsid w:val="0089642A"/>
    <w:rsid w:val="008A0935"/>
    <w:rsid w:val="008A1743"/>
    <w:rsid w:val="008A23DD"/>
    <w:rsid w:val="008A6C51"/>
    <w:rsid w:val="008B15CF"/>
    <w:rsid w:val="008B1982"/>
    <w:rsid w:val="008B2242"/>
    <w:rsid w:val="008B4AD1"/>
    <w:rsid w:val="008B5DD0"/>
    <w:rsid w:val="008B6D93"/>
    <w:rsid w:val="008B7AF1"/>
    <w:rsid w:val="008C3543"/>
    <w:rsid w:val="008C411E"/>
    <w:rsid w:val="008C7BB4"/>
    <w:rsid w:val="008D0690"/>
    <w:rsid w:val="008D0F0D"/>
    <w:rsid w:val="008D0FF2"/>
    <w:rsid w:val="008D14D6"/>
    <w:rsid w:val="008D1D7F"/>
    <w:rsid w:val="008D2362"/>
    <w:rsid w:val="008D3526"/>
    <w:rsid w:val="008D378A"/>
    <w:rsid w:val="008E32B8"/>
    <w:rsid w:val="008E3690"/>
    <w:rsid w:val="008F0401"/>
    <w:rsid w:val="008F04C1"/>
    <w:rsid w:val="008F1684"/>
    <w:rsid w:val="008F2457"/>
    <w:rsid w:val="008F252A"/>
    <w:rsid w:val="008F4970"/>
    <w:rsid w:val="008F6AFD"/>
    <w:rsid w:val="008F7645"/>
    <w:rsid w:val="0090248F"/>
    <w:rsid w:val="00902F25"/>
    <w:rsid w:val="0090407E"/>
    <w:rsid w:val="00905334"/>
    <w:rsid w:val="00907ABB"/>
    <w:rsid w:val="00911307"/>
    <w:rsid w:val="00911582"/>
    <w:rsid w:val="00915110"/>
    <w:rsid w:val="009151B5"/>
    <w:rsid w:val="00916ADA"/>
    <w:rsid w:val="00916C64"/>
    <w:rsid w:val="00917453"/>
    <w:rsid w:val="00925107"/>
    <w:rsid w:val="00925421"/>
    <w:rsid w:val="009267EE"/>
    <w:rsid w:val="00927998"/>
    <w:rsid w:val="00932185"/>
    <w:rsid w:val="00932AFB"/>
    <w:rsid w:val="009336EA"/>
    <w:rsid w:val="009346E4"/>
    <w:rsid w:val="0093574E"/>
    <w:rsid w:val="00935F23"/>
    <w:rsid w:val="009372D8"/>
    <w:rsid w:val="00937517"/>
    <w:rsid w:val="00937D12"/>
    <w:rsid w:val="00940ED2"/>
    <w:rsid w:val="00944A51"/>
    <w:rsid w:val="00946997"/>
    <w:rsid w:val="0094737A"/>
    <w:rsid w:val="00950094"/>
    <w:rsid w:val="0095139E"/>
    <w:rsid w:val="00951536"/>
    <w:rsid w:val="00952B32"/>
    <w:rsid w:val="00952C61"/>
    <w:rsid w:val="00954B3E"/>
    <w:rsid w:val="009554A6"/>
    <w:rsid w:val="00956FEB"/>
    <w:rsid w:val="009570DE"/>
    <w:rsid w:val="0096435E"/>
    <w:rsid w:val="009650D5"/>
    <w:rsid w:val="0096535F"/>
    <w:rsid w:val="009653DB"/>
    <w:rsid w:val="00965F35"/>
    <w:rsid w:val="00966500"/>
    <w:rsid w:val="00970E41"/>
    <w:rsid w:val="009729A3"/>
    <w:rsid w:val="00972D20"/>
    <w:rsid w:val="009732A9"/>
    <w:rsid w:val="009756B2"/>
    <w:rsid w:val="009773CE"/>
    <w:rsid w:val="00977C0E"/>
    <w:rsid w:val="00977F1D"/>
    <w:rsid w:val="00982217"/>
    <w:rsid w:val="00984B39"/>
    <w:rsid w:val="00986A83"/>
    <w:rsid w:val="00990039"/>
    <w:rsid w:val="00990645"/>
    <w:rsid w:val="00992E8C"/>
    <w:rsid w:val="009A130B"/>
    <w:rsid w:val="009A2639"/>
    <w:rsid w:val="009A397F"/>
    <w:rsid w:val="009A4D86"/>
    <w:rsid w:val="009A60D0"/>
    <w:rsid w:val="009B3096"/>
    <w:rsid w:val="009B4F83"/>
    <w:rsid w:val="009B6983"/>
    <w:rsid w:val="009C2597"/>
    <w:rsid w:val="009C5450"/>
    <w:rsid w:val="009C5716"/>
    <w:rsid w:val="009D316A"/>
    <w:rsid w:val="009D3527"/>
    <w:rsid w:val="009D5368"/>
    <w:rsid w:val="009D54DF"/>
    <w:rsid w:val="009D626B"/>
    <w:rsid w:val="009D756C"/>
    <w:rsid w:val="009D7EB4"/>
    <w:rsid w:val="009E1118"/>
    <w:rsid w:val="009E3CBC"/>
    <w:rsid w:val="009E56AC"/>
    <w:rsid w:val="009E56AF"/>
    <w:rsid w:val="009E678D"/>
    <w:rsid w:val="009F068D"/>
    <w:rsid w:val="009F1307"/>
    <w:rsid w:val="009F1438"/>
    <w:rsid w:val="009F28E2"/>
    <w:rsid w:val="009F4BDF"/>
    <w:rsid w:val="009F5FE7"/>
    <w:rsid w:val="009F60BA"/>
    <w:rsid w:val="009F7F44"/>
    <w:rsid w:val="00A01B8D"/>
    <w:rsid w:val="00A034AE"/>
    <w:rsid w:val="00A035F5"/>
    <w:rsid w:val="00A078B2"/>
    <w:rsid w:val="00A10936"/>
    <w:rsid w:val="00A11F34"/>
    <w:rsid w:val="00A1350A"/>
    <w:rsid w:val="00A15DBF"/>
    <w:rsid w:val="00A16EAA"/>
    <w:rsid w:val="00A22D4B"/>
    <w:rsid w:val="00A231A4"/>
    <w:rsid w:val="00A310DA"/>
    <w:rsid w:val="00A32278"/>
    <w:rsid w:val="00A32FCB"/>
    <w:rsid w:val="00A3561C"/>
    <w:rsid w:val="00A400BC"/>
    <w:rsid w:val="00A40701"/>
    <w:rsid w:val="00A42169"/>
    <w:rsid w:val="00A424F1"/>
    <w:rsid w:val="00A426B2"/>
    <w:rsid w:val="00A45EE8"/>
    <w:rsid w:val="00A465FC"/>
    <w:rsid w:val="00A47B50"/>
    <w:rsid w:val="00A50459"/>
    <w:rsid w:val="00A506CB"/>
    <w:rsid w:val="00A51098"/>
    <w:rsid w:val="00A52369"/>
    <w:rsid w:val="00A52A88"/>
    <w:rsid w:val="00A55701"/>
    <w:rsid w:val="00A56ED1"/>
    <w:rsid w:val="00A648A4"/>
    <w:rsid w:val="00A650B2"/>
    <w:rsid w:val="00A65FED"/>
    <w:rsid w:val="00A70480"/>
    <w:rsid w:val="00A70551"/>
    <w:rsid w:val="00A70C04"/>
    <w:rsid w:val="00A7290A"/>
    <w:rsid w:val="00A72EB7"/>
    <w:rsid w:val="00A75006"/>
    <w:rsid w:val="00A80C0A"/>
    <w:rsid w:val="00A81E28"/>
    <w:rsid w:val="00A82932"/>
    <w:rsid w:val="00A82D07"/>
    <w:rsid w:val="00A868FB"/>
    <w:rsid w:val="00A87573"/>
    <w:rsid w:val="00A915ED"/>
    <w:rsid w:val="00A91CF2"/>
    <w:rsid w:val="00A926C8"/>
    <w:rsid w:val="00A93BA4"/>
    <w:rsid w:val="00A9416E"/>
    <w:rsid w:val="00A94B0A"/>
    <w:rsid w:val="00A9699E"/>
    <w:rsid w:val="00AA3764"/>
    <w:rsid w:val="00AA493D"/>
    <w:rsid w:val="00AA4D83"/>
    <w:rsid w:val="00AB312B"/>
    <w:rsid w:val="00AB4807"/>
    <w:rsid w:val="00AB4813"/>
    <w:rsid w:val="00AB6925"/>
    <w:rsid w:val="00AC0052"/>
    <w:rsid w:val="00AC04D6"/>
    <w:rsid w:val="00AC5251"/>
    <w:rsid w:val="00AD0685"/>
    <w:rsid w:val="00AD38C1"/>
    <w:rsid w:val="00AD5A78"/>
    <w:rsid w:val="00AD68F3"/>
    <w:rsid w:val="00AE1517"/>
    <w:rsid w:val="00AE4078"/>
    <w:rsid w:val="00AE4230"/>
    <w:rsid w:val="00AE69D7"/>
    <w:rsid w:val="00AE71AA"/>
    <w:rsid w:val="00AF1374"/>
    <w:rsid w:val="00AF1E8A"/>
    <w:rsid w:val="00AF2DE8"/>
    <w:rsid w:val="00AF5947"/>
    <w:rsid w:val="00AF692A"/>
    <w:rsid w:val="00AF6D69"/>
    <w:rsid w:val="00AF7626"/>
    <w:rsid w:val="00B03D08"/>
    <w:rsid w:val="00B04671"/>
    <w:rsid w:val="00B05A0E"/>
    <w:rsid w:val="00B05BF7"/>
    <w:rsid w:val="00B079F6"/>
    <w:rsid w:val="00B10299"/>
    <w:rsid w:val="00B1094A"/>
    <w:rsid w:val="00B129D1"/>
    <w:rsid w:val="00B12F61"/>
    <w:rsid w:val="00B148BB"/>
    <w:rsid w:val="00B14CBC"/>
    <w:rsid w:val="00B17417"/>
    <w:rsid w:val="00B1760D"/>
    <w:rsid w:val="00B179F6"/>
    <w:rsid w:val="00B17FF0"/>
    <w:rsid w:val="00B20A45"/>
    <w:rsid w:val="00B22C7C"/>
    <w:rsid w:val="00B26650"/>
    <w:rsid w:val="00B30468"/>
    <w:rsid w:val="00B30B5B"/>
    <w:rsid w:val="00B32160"/>
    <w:rsid w:val="00B32B07"/>
    <w:rsid w:val="00B336E9"/>
    <w:rsid w:val="00B3397D"/>
    <w:rsid w:val="00B3426B"/>
    <w:rsid w:val="00B34F7B"/>
    <w:rsid w:val="00B35999"/>
    <w:rsid w:val="00B44210"/>
    <w:rsid w:val="00B44237"/>
    <w:rsid w:val="00B4633C"/>
    <w:rsid w:val="00B47D09"/>
    <w:rsid w:val="00B50108"/>
    <w:rsid w:val="00B50205"/>
    <w:rsid w:val="00B50911"/>
    <w:rsid w:val="00B525D3"/>
    <w:rsid w:val="00B53EE9"/>
    <w:rsid w:val="00B55B5C"/>
    <w:rsid w:val="00B56290"/>
    <w:rsid w:val="00B61B54"/>
    <w:rsid w:val="00B61EF5"/>
    <w:rsid w:val="00B6351D"/>
    <w:rsid w:val="00B64203"/>
    <w:rsid w:val="00B64B91"/>
    <w:rsid w:val="00B6519E"/>
    <w:rsid w:val="00B66AF1"/>
    <w:rsid w:val="00B70245"/>
    <w:rsid w:val="00B703C2"/>
    <w:rsid w:val="00B71B6E"/>
    <w:rsid w:val="00B74E41"/>
    <w:rsid w:val="00B7740D"/>
    <w:rsid w:val="00B82F58"/>
    <w:rsid w:val="00B839A9"/>
    <w:rsid w:val="00B84C63"/>
    <w:rsid w:val="00B86814"/>
    <w:rsid w:val="00B8729A"/>
    <w:rsid w:val="00B910CB"/>
    <w:rsid w:val="00B91743"/>
    <w:rsid w:val="00B91D38"/>
    <w:rsid w:val="00B927D2"/>
    <w:rsid w:val="00B935A4"/>
    <w:rsid w:val="00B9396F"/>
    <w:rsid w:val="00B945E5"/>
    <w:rsid w:val="00B9636B"/>
    <w:rsid w:val="00B97445"/>
    <w:rsid w:val="00B974AD"/>
    <w:rsid w:val="00BA0112"/>
    <w:rsid w:val="00BA0B2F"/>
    <w:rsid w:val="00BA22C6"/>
    <w:rsid w:val="00BA316D"/>
    <w:rsid w:val="00BA5FEF"/>
    <w:rsid w:val="00BA7628"/>
    <w:rsid w:val="00BB2130"/>
    <w:rsid w:val="00BB30B6"/>
    <w:rsid w:val="00BB40CB"/>
    <w:rsid w:val="00BB7C37"/>
    <w:rsid w:val="00BC08E6"/>
    <w:rsid w:val="00BC168F"/>
    <w:rsid w:val="00BC1E95"/>
    <w:rsid w:val="00BC2262"/>
    <w:rsid w:val="00BC3D81"/>
    <w:rsid w:val="00BC420A"/>
    <w:rsid w:val="00BC540B"/>
    <w:rsid w:val="00BC6F79"/>
    <w:rsid w:val="00BC7302"/>
    <w:rsid w:val="00BD01F3"/>
    <w:rsid w:val="00BD0D8D"/>
    <w:rsid w:val="00BD256B"/>
    <w:rsid w:val="00BD439F"/>
    <w:rsid w:val="00BD4763"/>
    <w:rsid w:val="00BD4F14"/>
    <w:rsid w:val="00BD52B9"/>
    <w:rsid w:val="00BE2644"/>
    <w:rsid w:val="00BE42F3"/>
    <w:rsid w:val="00BE551C"/>
    <w:rsid w:val="00BF6ECD"/>
    <w:rsid w:val="00BF790B"/>
    <w:rsid w:val="00BF7B74"/>
    <w:rsid w:val="00C01E67"/>
    <w:rsid w:val="00C03822"/>
    <w:rsid w:val="00C03AFA"/>
    <w:rsid w:val="00C05302"/>
    <w:rsid w:val="00C06B6B"/>
    <w:rsid w:val="00C06F37"/>
    <w:rsid w:val="00C0799A"/>
    <w:rsid w:val="00C10D85"/>
    <w:rsid w:val="00C13438"/>
    <w:rsid w:val="00C14124"/>
    <w:rsid w:val="00C170FF"/>
    <w:rsid w:val="00C173E1"/>
    <w:rsid w:val="00C176FA"/>
    <w:rsid w:val="00C200D8"/>
    <w:rsid w:val="00C2019E"/>
    <w:rsid w:val="00C26C87"/>
    <w:rsid w:val="00C27AEF"/>
    <w:rsid w:val="00C3110E"/>
    <w:rsid w:val="00C3466C"/>
    <w:rsid w:val="00C355FF"/>
    <w:rsid w:val="00C36151"/>
    <w:rsid w:val="00C41A64"/>
    <w:rsid w:val="00C47122"/>
    <w:rsid w:val="00C47959"/>
    <w:rsid w:val="00C47CEA"/>
    <w:rsid w:val="00C515E0"/>
    <w:rsid w:val="00C531A3"/>
    <w:rsid w:val="00C54499"/>
    <w:rsid w:val="00C57F24"/>
    <w:rsid w:val="00C62E18"/>
    <w:rsid w:val="00C63EA6"/>
    <w:rsid w:val="00C6619F"/>
    <w:rsid w:val="00C6624A"/>
    <w:rsid w:val="00C66544"/>
    <w:rsid w:val="00C742C3"/>
    <w:rsid w:val="00C75559"/>
    <w:rsid w:val="00C76D88"/>
    <w:rsid w:val="00C774FE"/>
    <w:rsid w:val="00C7785D"/>
    <w:rsid w:val="00C77A26"/>
    <w:rsid w:val="00C85BDD"/>
    <w:rsid w:val="00C86B81"/>
    <w:rsid w:val="00C90291"/>
    <w:rsid w:val="00C91557"/>
    <w:rsid w:val="00C92F74"/>
    <w:rsid w:val="00CA1C19"/>
    <w:rsid w:val="00CA204D"/>
    <w:rsid w:val="00CA2E14"/>
    <w:rsid w:val="00CA60CD"/>
    <w:rsid w:val="00CA6C56"/>
    <w:rsid w:val="00CB10E9"/>
    <w:rsid w:val="00CB11D6"/>
    <w:rsid w:val="00CB12C6"/>
    <w:rsid w:val="00CB4C03"/>
    <w:rsid w:val="00CB5475"/>
    <w:rsid w:val="00CB665E"/>
    <w:rsid w:val="00CB6E09"/>
    <w:rsid w:val="00CC09A7"/>
    <w:rsid w:val="00CC0FD9"/>
    <w:rsid w:val="00CC1688"/>
    <w:rsid w:val="00CC1F8F"/>
    <w:rsid w:val="00CD139B"/>
    <w:rsid w:val="00CD475F"/>
    <w:rsid w:val="00CD5E59"/>
    <w:rsid w:val="00CD7831"/>
    <w:rsid w:val="00CE05D4"/>
    <w:rsid w:val="00CE4712"/>
    <w:rsid w:val="00CF3036"/>
    <w:rsid w:val="00CF42D6"/>
    <w:rsid w:val="00CF53EE"/>
    <w:rsid w:val="00CF5F0B"/>
    <w:rsid w:val="00D01E5B"/>
    <w:rsid w:val="00D02378"/>
    <w:rsid w:val="00D02BE9"/>
    <w:rsid w:val="00D101DD"/>
    <w:rsid w:val="00D110CD"/>
    <w:rsid w:val="00D14423"/>
    <w:rsid w:val="00D15F27"/>
    <w:rsid w:val="00D162A6"/>
    <w:rsid w:val="00D17394"/>
    <w:rsid w:val="00D17B7F"/>
    <w:rsid w:val="00D21541"/>
    <w:rsid w:val="00D23FFF"/>
    <w:rsid w:val="00D2778A"/>
    <w:rsid w:val="00D31043"/>
    <w:rsid w:val="00D32077"/>
    <w:rsid w:val="00D324C0"/>
    <w:rsid w:val="00D32BB7"/>
    <w:rsid w:val="00D34A13"/>
    <w:rsid w:val="00D3640D"/>
    <w:rsid w:val="00D42AE0"/>
    <w:rsid w:val="00D43F4A"/>
    <w:rsid w:val="00D44941"/>
    <w:rsid w:val="00D45330"/>
    <w:rsid w:val="00D45705"/>
    <w:rsid w:val="00D45A48"/>
    <w:rsid w:val="00D45DB8"/>
    <w:rsid w:val="00D45FAE"/>
    <w:rsid w:val="00D505CD"/>
    <w:rsid w:val="00D50821"/>
    <w:rsid w:val="00D515C3"/>
    <w:rsid w:val="00D52D25"/>
    <w:rsid w:val="00D543DB"/>
    <w:rsid w:val="00D54BBA"/>
    <w:rsid w:val="00D61CBE"/>
    <w:rsid w:val="00D65A57"/>
    <w:rsid w:val="00D66306"/>
    <w:rsid w:val="00D66B18"/>
    <w:rsid w:val="00D726DB"/>
    <w:rsid w:val="00D73164"/>
    <w:rsid w:val="00D76E31"/>
    <w:rsid w:val="00D773AE"/>
    <w:rsid w:val="00D77E53"/>
    <w:rsid w:val="00D8135F"/>
    <w:rsid w:val="00D81BA8"/>
    <w:rsid w:val="00D81DD5"/>
    <w:rsid w:val="00D84E5C"/>
    <w:rsid w:val="00D85FD5"/>
    <w:rsid w:val="00D87BB8"/>
    <w:rsid w:val="00D90BD9"/>
    <w:rsid w:val="00D932C5"/>
    <w:rsid w:val="00D939A7"/>
    <w:rsid w:val="00D942FF"/>
    <w:rsid w:val="00D9581C"/>
    <w:rsid w:val="00D95DCB"/>
    <w:rsid w:val="00D96228"/>
    <w:rsid w:val="00DA5459"/>
    <w:rsid w:val="00DA619A"/>
    <w:rsid w:val="00DB357A"/>
    <w:rsid w:val="00DB4233"/>
    <w:rsid w:val="00DB5097"/>
    <w:rsid w:val="00DB59DE"/>
    <w:rsid w:val="00DB66C8"/>
    <w:rsid w:val="00DC0D24"/>
    <w:rsid w:val="00DC14F5"/>
    <w:rsid w:val="00DC170D"/>
    <w:rsid w:val="00DC2060"/>
    <w:rsid w:val="00DC4F7C"/>
    <w:rsid w:val="00DC5391"/>
    <w:rsid w:val="00DC7134"/>
    <w:rsid w:val="00DC7C2C"/>
    <w:rsid w:val="00DD2256"/>
    <w:rsid w:val="00DD4B55"/>
    <w:rsid w:val="00DD5871"/>
    <w:rsid w:val="00DE2F66"/>
    <w:rsid w:val="00DE30C5"/>
    <w:rsid w:val="00DE4173"/>
    <w:rsid w:val="00DE4592"/>
    <w:rsid w:val="00DF6125"/>
    <w:rsid w:val="00DF7931"/>
    <w:rsid w:val="00E02DA5"/>
    <w:rsid w:val="00E13E05"/>
    <w:rsid w:val="00E15784"/>
    <w:rsid w:val="00E16734"/>
    <w:rsid w:val="00E179BE"/>
    <w:rsid w:val="00E201C6"/>
    <w:rsid w:val="00E20401"/>
    <w:rsid w:val="00E264D8"/>
    <w:rsid w:val="00E275DB"/>
    <w:rsid w:val="00E27A2F"/>
    <w:rsid w:val="00E319F9"/>
    <w:rsid w:val="00E331C7"/>
    <w:rsid w:val="00E33264"/>
    <w:rsid w:val="00E35240"/>
    <w:rsid w:val="00E36E18"/>
    <w:rsid w:val="00E37099"/>
    <w:rsid w:val="00E40A15"/>
    <w:rsid w:val="00E40CCE"/>
    <w:rsid w:val="00E4188F"/>
    <w:rsid w:val="00E43654"/>
    <w:rsid w:val="00E459FA"/>
    <w:rsid w:val="00E45A4B"/>
    <w:rsid w:val="00E46996"/>
    <w:rsid w:val="00E50522"/>
    <w:rsid w:val="00E50D03"/>
    <w:rsid w:val="00E52AB7"/>
    <w:rsid w:val="00E52F87"/>
    <w:rsid w:val="00E55588"/>
    <w:rsid w:val="00E6120D"/>
    <w:rsid w:val="00E61D06"/>
    <w:rsid w:val="00E62701"/>
    <w:rsid w:val="00E7043E"/>
    <w:rsid w:val="00E747D9"/>
    <w:rsid w:val="00E75D5D"/>
    <w:rsid w:val="00E766CA"/>
    <w:rsid w:val="00E81F85"/>
    <w:rsid w:val="00E8226E"/>
    <w:rsid w:val="00E8413D"/>
    <w:rsid w:val="00E84C2A"/>
    <w:rsid w:val="00E90CA1"/>
    <w:rsid w:val="00E91D25"/>
    <w:rsid w:val="00E95F4D"/>
    <w:rsid w:val="00E97067"/>
    <w:rsid w:val="00EA14CE"/>
    <w:rsid w:val="00EA6E8E"/>
    <w:rsid w:val="00EA7978"/>
    <w:rsid w:val="00EA7D19"/>
    <w:rsid w:val="00EB0287"/>
    <w:rsid w:val="00EB7F70"/>
    <w:rsid w:val="00EC4C2A"/>
    <w:rsid w:val="00EC6764"/>
    <w:rsid w:val="00EC726F"/>
    <w:rsid w:val="00EC7743"/>
    <w:rsid w:val="00EC7B8C"/>
    <w:rsid w:val="00ED2540"/>
    <w:rsid w:val="00ED3059"/>
    <w:rsid w:val="00ED48A6"/>
    <w:rsid w:val="00ED521A"/>
    <w:rsid w:val="00EE0E84"/>
    <w:rsid w:val="00EE1F48"/>
    <w:rsid w:val="00EE3C5A"/>
    <w:rsid w:val="00EE41DC"/>
    <w:rsid w:val="00EE4E0F"/>
    <w:rsid w:val="00EE504D"/>
    <w:rsid w:val="00EE75E3"/>
    <w:rsid w:val="00EE7777"/>
    <w:rsid w:val="00EF086D"/>
    <w:rsid w:val="00EF0C86"/>
    <w:rsid w:val="00EF2D7A"/>
    <w:rsid w:val="00EF3396"/>
    <w:rsid w:val="00EF586D"/>
    <w:rsid w:val="00F00B9A"/>
    <w:rsid w:val="00F0246E"/>
    <w:rsid w:val="00F026DB"/>
    <w:rsid w:val="00F04133"/>
    <w:rsid w:val="00F10F83"/>
    <w:rsid w:val="00F12233"/>
    <w:rsid w:val="00F12CE1"/>
    <w:rsid w:val="00F14096"/>
    <w:rsid w:val="00F14820"/>
    <w:rsid w:val="00F1518F"/>
    <w:rsid w:val="00F20018"/>
    <w:rsid w:val="00F212A7"/>
    <w:rsid w:val="00F23320"/>
    <w:rsid w:val="00F3016D"/>
    <w:rsid w:val="00F30DED"/>
    <w:rsid w:val="00F31DB2"/>
    <w:rsid w:val="00F35C7C"/>
    <w:rsid w:val="00F3677D"/>
    <w:rsid w:val="00F36F5E"/>
    <w:rsid w:val="00F37720"/>
    <w:rsid w:val="00F4046D"/>
    <w:rsid w:val="00F40A6C"/>
    <w:rsid w:val="00F4129F"/>
    <w:rsid w:val="00F431C5"/>
    <w:rsid w:val="00F44EA5"/>
    <w:rsid w:val="00F4518D"/>
    <w:rsid w:val="00F46AEA"/>
    <w:rsid w:val="00F46C28"/>
    <w:rsid w:val="00F46CF6"/>
    <w:rsid w:val="00F51019"/>
    <w:rsid w:val="00F52179"/>
    <w:rsid w:val="00F52776"/>
    <w:rsid w:val="00F52B79"/>
    <w:rsid w:val="00F54CAB"/>
    <w:rsid w:val="00F559A5"/>
    <w:rsid w:val="00F55F9D"/>
    <w:rsid w:val="00F56E1A"/>
    <w:rsid w:val="00F60EEE"/>
    <w:rsid w:val="00F6204B"/>
    <w:rsid w:val="00F62CDA"/>
    <w:rsid w:val="00F6448C"/>
    <w:rsid w:val="00F65D8A"/>
    <w:rsid w:val="00F74422"/>
    <w:rsid w:val="00F76222"/>
    <w:rsid w:val="00F773B0"/>
    <w:rsid w:val="00F77614"/>
    <w:rsid w:val="00F81C80"/>
    <w:rsid w:val="00F83712"/>
    <w:rsid w:val="00F86BEC"/>
    <w:rsid w:val="00F93D80"/>
    <w:rsid w:val="00F9447B"/>
    <w:rsid w:val="00F944E0"/>
    <w:rsid w:val="00F95C39"/>
    <w:rsid w:val="00FA132A"/>
    <w:rsid w:val="00FA1FC3"/>
    <w:rsid w:val="00FA2EE3"/>
    <w:rsid w:val="00FA431A"/>
    <w:rsid w:val="00FA54C6"/>
    <w:rsid w:val="00FA5E0B"/>
    <w:rsid w:val="00FA7314"/>
    <w:rsid w:val="00FA7BFA"/>
    <w:rsid w:val="00FB00F5"/>
    <w:rsid w:val="00FB0527"/>
    <w:rsid w:val="00FB3A37"/>
    <w:rsid w:val="00FB635D"/>
    <w:rsid w:val="00FB6BC1"/>
    <w:rsid w:val="00FC0EED"/>
    <w:rsid w:val="00FC11D2"/>
    <w:rsid w:val="00FC1405"/>
    <w:rsid w:val="00FC2030"/>
    <w:rsid w:val="00FC2C92"/>
    <w:rsid w:val="00FD0FDC"/>
    <w:rsid w:val="00FD0FFF"/>
    <w:rsid w:val="00FD2A35"/>
    <w:rsid w:val="00FD4F69"/>
    <w:rsid w:val="00FD585A"/>
    <w:rsid w:val="00FD6935"/>
    <w:rsid w:val="00FE2208"/>
    <w:rsid w:val="00FE2769"/>
    <w:rsid w:val="00FE2ED0"/>
    <w:rsid w:val="00FE3C8C"/>
    <w:rsid w:val="00FE411A"/>
    <w:rsid w:val="00FE430B"/>
    <w:rsid w:val="00FE46AF"/>
    <w:rsid w:val="00FE73C3"/>
    <w:rsid w:val="00FE7C5F"/>
    <w:rsid w:val="00FF1F94"/>
    <w:rsid w:val="00FF2B49"/>
    <w:rsid w:val="00FF3001"/>
    <w:rsid w:val="00FF4CF0"/>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B8E"/>
  </w:style>
  <w:style w:type="paragraph" w:styleId="Heading1">
    <w:name w:val="heading 1"/>
    <w:basedOn w:val="Normal"/>
    <w:next w:val="Normal"/>
    <w:link w:val="Heading1Char"/>
    <w:uiPriority w:val="9"/>
    <w:qFormat/>
    <w:rsid w:val="00370B8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70B8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70B8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70B8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70B8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70B8E"/>
    <w:pPr>
      <w:keepNext/>
      <w:keepLines/>
      <w:spacing w:before="40" w:after="0"/>
      <w:outlineLvl w:val="5"/>
    </w:pPr>
  </w:style>
  <w:style w:type="paragraph" w:styleId="Heading7">
    <w:name w:val="heading 7"/>
    <w:basedOn w:val="Normal"/>
    <w:next w:val="Normal"/>
    <w:link w:val="Heading7Char"/>
    <w:uiPriority w:val="9"/>
    <w:semiHidden/>
    <w:unhideWhenUsed/>
    <w:qFormat/>
    <w:rsid w:val="00370B8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70B8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70B8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B8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70B8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70B8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70B8E"/>
    <w:rPr>
      <w:i/>
      <w:iCs/>
    </w:rPr>
  </w:style>
  <w:style w:type="character" w:customStyle="1" w:styleId="Heading5Char">
    <w:name w:val="Heading 5 Char"/>
    <w:basedOn w:val="DefaultParagraphFont"/>
    <w:link w:val="Heading5"/>
    <w:uiPriority w:val="9"/>
    <w:semiHidden/>
    <w:rsid w:val="00370B8E"/>
    <w:rPr>
      <w:color w:val="404040" w:themeColor="text1" w:themeTint="BF"/>
    </w:rPr>
  </w:style>
  <w:style w:type="character" w:customStyle="1" w:styleId="Heading6Char">
    <w:name w:val="Heading 6 Char"/>
    <w:basedOn w:val="DefaultParagraphFont"/>
    <w:link w:val="Heading6"/>
    <w:uiPriority w:val="9"/>
    <w:semiHidden/>
    <w:rsid w:val="00370B8E"/>
  </w:style>
  <w:style w:type="character" w:customStyle="1" w:styleId="Heading7Char">
    <w:name w:val="Heading 7 Char"/>
    <w:basedOn w:val="DefaultParagraphFont"/>
    <w:link w:val="Heading7"/>
    <w:uiPriority w:val="9"/>
    <w:semiHidden/>
    <w:rsid w:val="00370B8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70B8E"/>
    <w:rPr>
      <w:color w:val="262626" w:themeColor="text1" w:themeTint="D9"/>
      <w:sz w:val="21"/>
      <w:szCs w:val="21"/>
    </w:rPr>
  </w:style>
  <w:style w:type="character" w:customStyle="1" w:styleId="Heading9Char">
    <w:name w:val="Heading 9 Char"/>
    <w:basedOn w:val="DefaultParagraphFont"/>
    <w:link w:val="Heading9"/>
    <w:uiPriority w:val="9"/>
    <w:semiHidden/>
    <w:rsid w:val="00370B8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70B8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70B8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70B8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70B8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70B8E"/>
    <w:rPr>
      <w:color w:val="5A5A5A" w:themeColor="text1" w:themeTint="A5"/>
      <w:spacing w:val="15"/>
    </w:rPr>
  </w:style>
  <w:style w:type="character" w:styleId="Strong">
    <w:name w:val="Strong"/>
    <w:basedOn w:val="DefaultParagraphFont"/>
    <w:uiPriority w:val="22"/>
    <w:qFormat/>
    <w:rsid w:val="00370B8E"/>
    <w:rPr>
      <w:b/>
      <w:bCs/>
      <w:color w:val="auto"/>
    </w:rPr>
  </w:style>
  <w:style w:type="character" w:styleId="Emphasis">
    <w:name w:val="Emphasis"/>
    <w:basedOn w:val="DefaultParagraphFont"/>
    <w:uiPriority w:val="20"/>
    <w:qFormat/>
    <w:rsid w:val="00370B8E"/>
    <w:rPr>
      <w:i/>
      <w:iCs/>
      <w:color w:val="auto"/>
    </w:rPr>
  </w:style>
  <w:style w:type="paragraph" w:styleId="NoSpacing">
    <w:name w:val="No Spacing"/>
    <w:uiPriority w:val="1"/>
    <w:qFormat/>
    <w:rsid w:val="00370B8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70B8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70B8E"/>
    <w:rPr>
      <w:i/>
      <w:iCs/>
      <w:color w:val="404040" w:themeColor="text1" w:themeTint="BF"/>
    </w:rPr>
  </w:style>
  <w:style w:type="paragraph" w:styleId="IntenseQuote">
    <w:name w:val="Intense Quote"/>
    <w:basedOn w:val="Normal"/>
    <w:next w:val="Normal"/>
    <w:link w:val="IntenseQuoteChar"/>
    <w:uiPriority w:val="30"/>
    <w:qFormat/>
    <w:rsid w:val="00370B8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70B8E"/>
    <w:rPr>
      <w:i/>
      <w:iCs/>
      <w:color w:val="404040" w:themeColor="text1" w:themeTint="BF"/>
    </w:rPr>
  </w:style>
  <w:style w:type="character" w:styleId="SubtleEmphasis">
    <w:name w:val="Subtle Emphasis"/>
    <w:basedOn w:val="DefaultParagraphFont"/>
    <w:uiPriority w:val="19"/>
    <w:qFormat/>
    <w:rsid w:val="00370B8E"/>
    <w:rPr>
      <w:i/>
      <w:iCs/>
      <w:color w:val="404040" w:themeColor="text1" w:themeTint="BF"/>
    </w:rPr>
  </w:style>
  <w:style w:type="character" w:styleId="IntenseEmphasis">
    <w:name w:val="Intense Emphasis"/>
    <w:basedOn w:val="DefaultParagraphFont"/>
    <w:uiPriority w:val="21"/>
    <w:qFormat/>
    <w:rsid w:val="00370B8E"/>
    <w:rPr>
      <w:b/>
      <w:bCs/>
      <w:i/>
      <w:iCs/>
      <w:color w:val="auto"/>
    </w:rPr>
  </w:style>
  <w:style w:type="character" w:styleId="SubtleReference">
    <w:name w:val="Subtle Reference"/>
    <w:basedOn w:val="DefaultParagraphFont"/>
    <w:uiPriority w:val="31"/>
    <w:qFormat/>
    <w:rsid w:val="00370B8E"/>
    <w:rPr>
      <w:smallCaps/>
      <w:color w:val="404040" w:themeColor="text1" w:themeTint="BF"/>
    </w:rPr>
  </w:style>
  <w:style w:type="character" w:styleId="IntenseReference">
    <w:name w:val="Intense Reference"/>
    <w:basedOn w:val="DefaultParagraphFont"/>
    <w:uiPriority w:val="32"/>
    <w:qFormat/>
    <w:rsid w:val="00370B8E"/>
    <w:rPr>
      <w:b/>
      <w:bCs/>
      <w:smallCaps/>
      <w:color w:val="404040" w:themeColor="text1" w:themeTint="BF"/>
      <w:spacing w:val="5"/>
    </w:rPr>
  </w:style>
  <w:style w:type="character" w:styleId="BookTitle">
    <w:name w:val="Book Title"/>
    <w:basedOn w:val="DefaultParagraphFont"/>
    <w:uiPriority w:val="33"/>
    <w:qFormat/>
    <w:rsid w:val="00370B8E"/>
    <w:rPr>
      <w:b/>
      <w:bCs/>
      <w:i/>
      <w:iCs/>
      <w:spacing w:val="5"/>
    </w:rPr>
  </w:style>
  <w:style w:type="paragraph" w:styleId="TOCHeading">
    <w:name w:val="TOC Heading"/>
    <w:basedOn w:val="Heading1"/>
    <w:next w:val="Normal"/>
    <w:uiPriority w:val="39"/>
    <w:semiHidden/>
    <w:unhideWhenUsed/>
    <w:qFormat/>
    <w:rsid w:val="00370B8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B148BB"/>
    <w:pPr>
      <w:spacing w:after="120"/>
    </w:pPr>
  </w:style>
  <w:style w:type="character" w:customStyle="1" w:styleId="BodyTextChar">
    <w:name w:val="Body Text Char"/>
    <w:basedOn w:val="DefaultParagraphFont"/>
    <w:link w:val="BodyText"/>
    <w:uiPriority w:val="99"/>
    <w:semiHidden/>
    <w:rsid w:val="00B148BB"/>
  </w:style>
  <w:style w:type="character" w:styleId="PlaceholderText">
    <w:name w:val="Placeholder Text"/>
    <w:basedOn w:val="DefaultParagraphFont"/>
    <w:uiPriority w:val="99"/>
    <w:semiHidden/>
    <w:rsid w:val="008716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hyperlink" Target="http://www.ceramics.nist.gov/srd/summary/ftmain.htm" TargetMode="External"/><Relationship Id="rId26" Type="http://schemas.openxmlformats.org/officeDocument/2006/relationships/image" Target="media/image16.emf"/><Relationship Id="rId39" Type="http://schemas.openxmlformats.org/officeDocument/2006/relationships/hyperlink" Target="http://www.tandfonline.com/author/Ozel%2C%2BGamze" TargetMode="External"/><Relationship Id="rId21" Type="http://schemas.openxmlformats.org/officeDocument/2006/relationships/image" Target="media/image11.emf"/><Relationship Id="rId34" Type="http://schemas.openxmlformats.org/officeDocument/2006/relationships/hyperlink" Target="http://www.tandfonline.com/author/Alizadeh%2C%2BMorad"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hyperlink" Target="http://www.tandfonline.com/author/Nascimento%2C%2BAbra%C3%A3o%2BD%2BC" TargetMode="External"/><Relationship Id="rId41" Type="http://schemas.openxmlformats.org/officeDocument/2006/relationships/hyperlink" Target="http://www.tandfonline.com/toc/lsta20/curr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image" Target="media/image14.emf"/><Relationship Id="rId32" Type="http://schemas.openxmlformats.org/officeDocument/2006/relationships/hyperlink" Target="http://dx.doi.org/10.1155/2014/864396" TargetMode="External"/><Relationship Id="rId37" Type="http://schemas.openxmlformats.org/officeDocument/2006/relationships/hyperlink" Target="http://dergipark.gov.tr/gujs/issue/31190/289231" TargetMode="External"/><Relationship Id="rId40" Type="http://schemas.openxmlformats.org/officeDocument/2006/relationships/hyperlink" Target="http://www.tandfonline.com/author/Alizadeh%2C%2BMorad" TargetMode="External"/><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image" Target="media/image13.emf"/><Relationship Id="rId28" Type="http://schemas.openxmlformats.org/officeDocument/2006/relationships/hyperlink" Target="http://www.tandfonline.com/author/Cordeiro%2C%2BGauss%2BM" TargetMode="External"/><Relationship Id="rId36" Type="http://schemas.openxmlformats.org/officeDocument/2006/relationships/hyperlink" Target="http://www.tandfonline.com/author/Ortega%2C%2BEdwin%2BM%2BM" TargetMode="External"/><Relationship Id="rId10" Type="http://schemas.openxmlformats.org/officeDocument/2006/relationships/image" Target="media/image1.emf"/><Relationship Id="rId19" Type="http://schemas.openxmlformats.org/officeDocument/2006/relationships/image" Target="media/image9.emf"/><Relationship Id="rId31" Type="http://schemas.openxmlformats.org/officeDocument/2006/relationships/hyperlink" Target="http://www.tandfonline.com/author/Ortega%2C%2BEdwin%2BM%2BM"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 Id="rId22" Type="http://schemas.openxmlformats.org/officeDocument/2006/relationships/image" Target="media/image12.emf"/><Relationship Id="rId27" Type="http://schemas.openxmlformats.org/officeDocument/2006/relationships/hyperlink" Target="http://www.tandfonline.com/author/Alizadeh%2C%2BMorad" TargetMode="External"/><Relationship Id="rId30" Type="http://schemas.openxmlformats.org/officeDocument/2006/relationships/hyperlink" Target="http://www.tandfonline.com/author/Lima%2C%2BMaria%2BDo%2BCarmo%2BS" TargetMode="External"/><Relationship Id="rId35" Type="http://schemas.openxmlformats.org/officeDocument/2006/relationships/hyperlink" Target="http://www.tandfonline.com/author/Ozel%2C%2BGamze" TargetMode="External"/><Relationship Id="rId43" Type="http://schemas.openxmlformats.org/officeDocument/2006/relationships/theme" Target="theme/theme1.xml"/><Relationship Id="rId8" Type="http://schemas.openxmlformats.org/officeDocument/2006/relationships/hyperlink" Target="https://doi.org/10.18187/pjsor.v16i1.2295" TargetMode="External"/><Relationship Id="rId3" Type="http://schemas.openxmlformats.org/officeDocument/2006/relationships/customXml" Target="../customXml/item3.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5.emf"/><Relationship Id="rId33" Type="http://schemas.openxmlformats.org/officeDocument/2006/relationships/hyperlink" Target="http://www.tandfonline.com/author/Cordeiro%2C%2BGauss%2BM" TargetMode="External"/><Relationship Id="rId38" Type="http://schemas.openxmlformats.org/officeDocument/2006/relationships/hyperlink" Target="http://dergipark.gov.tr/gujs/issue/31190/289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25</Pages>
  <Words>6179</Words>
  <Characters>35226</Characters>
  <Application>Microsoft Office Word</Application>
  <DocSecurity>8</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371</cp:revision>
  <dcterms:created xsi:type="dcterms:W3CDTF">2022-02-09T18:35:00Z</dcterms:created>
  <dcterms:modified xsi:type="dcterms:W3CDTF">2022-02-14T20:32:00Z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